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C8" w:rsidRDefault="003341C8" w:rsidP="007D3E31">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707067" cy="9296400"/>
            <wp:effectExtent l="19050" t="0" r="0" b="0"/>
            <wp:docPr id="1" name="Рисунок 0" descr="титул с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соо.jpg"/>
                    <pic:cNvPicPr/>
                  </pic:nvPicPr>
                  <pic:blipFill>
                    <a:blip r:embed="rId8" cstate="print"/>
                    <a:stretch>
                      <a:fillRect/>
                    </a:stretch>
                  </pic:blipFill>
                  <pic:spPr>
                    <a:xfrm>
                      <a:off x="0" y="0"/>
                      <a:ext cx="6709215" cy="9299378"/>
                    </a:xfrm>
                    <a:prstGeom prst="rect">
                      <a:avLst/>
                    </a:prstGeom>
                  </pic:spPr>
                </pic:pic>
              </a:graphicData>
            </a:graphic>
          </wp:inline>
        </w:drawing>
      </w:r>
    </w:p>
    <w:tbl>
      <w:tblPr>
        <w:tblStyle w:val="a3"/>
        <w:tblW w:w="0" w:type="auto"/>
        <w:tblLook w:val="04A0"/>
      </w:tblPr>
      <w:tblGrid>
        <w:gridCol w:w="675"/>
        <w:gridCol w:w="5529"/>
        <w:gridCol w:w="1559"/>
      </w:tblGrid>
      <w:tr w:rsidR="00017107" w:rsidTr="00017107">
        <w:tc>
          <w:tcPr>
            <w:tcW w:w="7763" w:type="dxa"/>
            <w:gridSpan w:val="3"/>
          </w:tcPr>
          <w:p w:rsidR="00017107" w:rsidRDefault="00017107" w:rsidP="007D3E31">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tc>
      </w:tr>
      <w:tr w:rsidR="00017107" w:rsidTr="00017107">
        <w:tc>
          <w:tcPr>
            <w:tcW w:w="675" w:type="dxa"/>
          </w:tcPr>
          <w:p w:rsidR="00017107" w:rsidRPr="00017107" w:rsidRDefault="00017107" w:rsidP="007D3E31">
            <w:pPr>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5529" w:type="dxa"/>
          </w:tcPr>
          <w:p w:rsidR="00017107" w:rsidRPr="00017107" w:rsidRDefault="00017107" w:rsidP="00017107">
            <w:pPr>
              <w:rPr>
                <w:rFonts w:ascii="Times New Roman" w:hAnsi="Times New Roman" w:cs="Times New Roman"/>
                <w:b/>
                <w:sz w:val="24"/>
                <w:szCs w:val="24"/>
              </w:rPr>
            </w:pPr>
            <w:r>
              <w:rPr>
                <w:rFonts w:ascii="Times New Roman" w:hAnsi="Times New Roman" w:cs="Times New Roman"/>
                <w:b/>
                <w:sz w:val="24"/>
                <w:szCs w:val="24"/>
              </w:rPr>
              <w:t>Общие положения</w:t>
            </w:r>
          </w:p>
        </w:tc>
        <w:tc>
          <w:tcPr>
            <w:tcW w:w="1559" w:type="dxa"/>
          </w:tcPr>
          <w:p w:rsidR="00017107" w:rsidRPr="00017107" w:rsidRDefault="00017107" w:rsidP="007D3E31">
            <w:pPr>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r>
      <w:tr w:rsidR="00017107" w:rsidTr="00017107">
        <w:tc>
          <w:tcPr>
            <w:tcW w:w="675" w:type="dxa"/>
          </w:tcPr>
          <w:p w:rsidR="00017107" w:rsidRPr="00017107" w:rsidRDefault="00017107" w:rsidP="00017107">
            <w:pPr>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5529" w:type="dxa"/>
          </w:tcPr>
          <w:p w:rsidR="00017107" w:rsidRPr="00017107" w:rsidRDefault="00017107" w:rsidP="00017107">
            <w:pPr>
              <w:rPr>
                <w:rFonts w:ascii="Times New Roman" w:hAnsi="Times New Roman" w:cs="Times New Roman"/>
                <w:b/>
                <w:sz w:val="24"/>
                <w:szCs w:val="24"/>
              </w:rPr>
            </w:pPr>
            <w:r>
              <w:rPr>
                <w:rFonts w:ascii="Times New Roman" w:hAnsi="Times New Roman" w:cs="Times New Roman"/>
                <w:b/>
                <w:sz w:val="24"/>
                <w:szCs w:val="24"/>
              </w:rPr>
              <w:t>Целевой раздел</w:t>
            </w:r>
            <w:r w:rsidR="00BA6032">
              <w:rPr>
                <w:rFonts w:ascii="Times New Roman" w:hAnsi="Times New Roman" w:cs="Times New Roman"/>
                <w:b/>
                <w:sz w:val="24"/>
                <w:szCs w:val="24"/>
              </w:rPr>
              <w:t xml:space="preserve"> ООП СОО</w:t>
            </w:r>
          </w:p>
        </w:tc>
        <w:tc>
          <w:tcPr>
            <w:tcW w:w="1559" w:type="dxa"/>
          </w:tcPr>
          <w:p w:rsidR="00017107" w:rsidRDefault="00BA6032" w:rsidP="007D3E31">
            <w:pPr>
              <w:jc w:val="center"/>
              <w:rPr>
                <w:rFonts w:ascii="Times New Roman" w:hAnsi="Times New Roman" w:cs="Times New Roman"/>
                <w:b/>
                <w:sz w:val="24"/>
                <w:szCs w:val="24"/>
              </w:rPr>
            </w:pPr>
            <w:r>
              <w:rPr>
                <w:rFonts w:ascii="Times New Roman" w:hAnsi="Times New Roman" w:cs="Times New Roman"/>
                <w:b/>
                <w:sz w:val="24"/>
                <w:szCs w:val="24"/>
              </w:rPr>
              <w:t>5</w:t>
            </w:r>
          </w:p>
        </w:tc>
      </w:tr>
      <w:tr w:rsidR="00017107" w:rsidTr="00017107">
        <w:tc>
          <w:tcPr>
            <w:tcW w:w="675" w:type="dxa"/>
          </w:tcPr>
          <w:p w:rsidR="00017107" w:rsidRPr="00017107" w:rsidRDefault="00017107" w:rsidP="007D3E31">
            <w:pPr>
              <w:jc w:val="center"/>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5529" w:type="dxa"/>
          </w:tcPr>
          <w:p w:rsidR="00017107" w:rsidRDefault="00BA6032" w:rsidP="00BA6032">
            <w:pPr>
              <w:rPr>
                <w:rFonts w:ascii="Times New Roman" w:hAnsi="Times New Roman" w:cs="Times New Roman"/>
                <w:b/>
                <w:sz w:val="24"/>
                <w:szCs w:val="24"/>
              </w:rPr>
            </w:pPr>
            <w:r>
              <w:rPr>
                <w:rFonts w:ascii="Times New Roman" w:hAnsi="Times New Roman" w:cs="Times New Roman"/>
                <w:b/>
                <w:sz w:val="24"/>
                <w:szCs w:val="24"/>
              </w:rPr>
              <w:t>С</w:t>
            </w:r>
            <w:r w:rsidR="00017107">
              <w:rPr>
                <w:rFonts w:ascii="Times New Roman" w:hAnsi="Times New Roman" w:cs="Times New Roman"/>
                <w:b/>
                <w:sz w:val="24"/>
                <w:szCs w:val="24"/>
              </w:rPr>
              <w:t>одержательный раздел</w:t>
            </w:r>
          </w:p>
        </w:tc>
        <w:tc>
          <w:tcPr>
            <w:tcW w:w="1559" w:type="dxa"/>
          </w:tcPr>
          <w:p w:rsidR="00017107" w:rsidRDefault="003D0EAB" w:rsidP="007D3E31">
            <w:pPr>
              <w:jc w:val="center"/>
              <w:rPr>
                <w:rFonts w:ascii="Times New Roman" w:hAnsi="Times New Roman" w:cs="Times New Roman"/>
                <w:b/>
                <w:sz w:val="24"/>
                <w:szCs w:val="24"/>
              </w:rPr>
            </w:pPr>
            <w:r>
              <w:rPr>
                <w:rFonts w:ascii="Times New Roman" w:hAnsi="Times New Roman" w:cs="Times New Roman"/>
                <w:b/>
                <w:sz w:val="24"/>
                <w:szCs w:val="24"/>
              </w:rPr>
              <w:t>24</w:t>
            </w:r>
          </w:p>
        </w:tc>
      </w:tr>
      <w:tr w:rsidR="00BA6032" w:rsidTr="00017107">
        <w:tc>
          <w:tcPr>
            <w:tcW w:w="675" w:type="dxa"/>
          </w:tcPr>
          <w:p w:rsidR="00BA6032" w:rsidRDefault="00BA6032" w:rsidP="007D3E31">
            <w:pPr>
              <w:jc w:val="center"/>
              <w:rPr>
                <w:rFonts w:ascii="Times New Roman" w:hAnsi="Times New Roman" w:cs="Times New Roman"/>
                <w:b/>
                <w:sz w:val="24"/>
                <w:szCs w:val="24"/>
                <w:lang w:val="en-US"/>
              </w:rPr>
            </w:pPr>
          </w:p>
        </w:tc>
        <w:tc>
          <w:tcPr>
            <w:tcW w:w="5529" w:type="dxa"/>
          </w:tcPr>
          <w:p w:rsidR="00BA6032" w:rsidRPr="00BA6032" w:rsidRDefault="00BA6032" w:rsidP="00BA6032">
            <w:pPr>
              <w:keepNext/>
              <w:keepLines/>
              <w:widowControl w:val="0"/>
              <w:tabs>
                <w:tab w:val="left" w:pos="759"/>
              </w:tabs>
              <w:spacing w:line="355" w:lineRule="exact"/>
              <w:ind w:right="-108"/>
              <w:jc w:val="both"/>
              <w:outlineLvl w:val="2"/>
            </w:pPr>
            <w:r w:rsidRPr="00BA6032">
              <w:rPr>
                <w:rFonts w:ascii="Times New Roman" w:hAnsi="Times New Roman" w:cs="Times New Roman"/>
                <w:sz w:val="24"/>
                <w:szCs w:val="24"/>
              </w:rPr>
              <w:t xml:space="preserve">Рабочие программы </w:t>
            </w:r>
            <w:r w:rsidRPr="00BA6032">
              <w:rPr>
                <w:rStyle w:val="32"/>
                <w:rFonts w:eastAsiaTheme="minorEastAsia"/>
              </w:rPr>
              <w:t>учебных предметов, учебных курсов (в том числе внеурочной деятельности), учебных модулей</w:t>
            </w:r>
          </w:p>
          <w:p w:rsidR="00BA6032" w:rsidRDefault="00BA6032" w:rsidP="00BA6032">
            <w:pPr>
              <w:rPr>
                <w:rFonts w:ascii="Times New Roman" w:hAnsi="Times New Roman" w:cs="Times New Roman"/>
                <w:b/>
                <w:sz w:val="24"/>
                <w:szCs w:val="24"/>
              </w:rPr>
            </w:pPr>
          </w:p>
        </w:tc>
        <w:tc>
          <w:tcPr>
            <w:tcW w:w="1559" w:type="dxa"/>
          </w:tcPr>
          <w:p w:rsidR="00BA6032" w:rsidRDefault="003D0EAB" w:rsidP="007D3E31">
            <w:pPr>
              <w:jc w:val="center"/>
              <w:rPr>
                <w:rFonts w:ascii="Times New Roman" w:hAnsi="Times New Roman" w:cs="Times New Roman"/>
                <w:b/>
                <w:sz w:val="24"/>
                <w:szCs w:val="24"/>
              </w:rPr>
            </w:pPr>
            <w:r>
              <w:rPr>
                <w:rFonts w:ascii="Times New Roman" w:hAnsi="Times New Roman" w:cs="Times New Roman"/>
                <w:b/>
                <w:sz w:val="24"/>
                <w:szCs w:val="24"/>
              </w:rPr>
              <w:t>24</w:t>
            </w:r>
          </w:p>
        </w:tc>
      </w:tr>
      <w:tr w:rsidR="00BA6032" w:rsidTr="00017107">
        <w:tc>
          <w:tcPr>
            <w:tcW w:w="675" w:type="dxa"/>
          </w:tcPr>
          <w:p w:rsidR="00BA6032" w:rsidRDefault="00BA6032" w:rsidP="007D3E31">
            <w:pPr>
              <w:jc w:val="center"/>
              <w:rPr>
                <w:rFonts w:ascii="Times New Roman" w:hAnsi="Times New Roman" w:cs="Times New Roman"/>
                <w:b/>
                <w:sz w:val="24"/>
                <w:szCs w:val="24"/>
                <w:lang w:val="en-US"/>
              </w:rPr>
            </w:pPr>
          </w:p>
        </w:tc>
        <w:tc>
          <w:tcPr>
            <w:tcW w:w="5529" w:type="dxa"/>
          </w:tcPr>
          <w:p w:rsidR="00BA6032" w:rsidRPr="00BA6032" w:rsidRDefault="00BA6032" w:rsidP="00BA6032">
            <w:pPr>
              <w:keepNext/>
              <w:keepLines/>
              <w:widowControl w:val="0"/>
              <w:tabs>
                <w:tab w:val="left" w:pos="759"/>
              </w:tabs>
              <w:spacing w:line="355" w:lineRule="exact"/>
              <w:ind w:right="-108"/>
              <w:jc w:val="both"/>
              <w:outlineLvl w:val="2"/>
              <w:rPr>
                <w:rFonts w:ascii="Times New Roman" w:hAnsi="Times New Roman" w:cs="Times New Roman"/>
                <w:sz w:val="24"/>
                <w:szCs w:val="24"/>
              </w:rPr>
            </w:pPr>
            <w:r>
              <w:rPr>
                <w:rStyle w:val="25"/>
                <w:rFonts w:eastAsiaTheme="minorEastAsia"/>
              </w:rPr>
              <w:t xml:space="preserve">Программа формирования универсальных учебных действий </w:t>
            </w:r>
            <w:proofErr w:type="gramStart"/>
            <w:r>
              <w:rPr>
                <w:rStyle w:val="25"/>
                <w:rFonts w:eastAsiaTheme="minorEastAsia"/>
              </w:rPr>
              <w:t>у</w:t>
            </w:r>
            <w:proofErr w:type="gramEnd"/>
            <w:r>
              <w:rPr>
                <w:rStyle w:val="25"/>
                <w:rFonts w:eastAsiaTheme="minorEastAsia"/>
              </w:rPr>
              <w:t xml:space="preserve"> обучающихся</w:t>
            </w:r>
          </w:p>
        </w:tc>
        <w:tc>
          <w:tcPr>
            <w:tcW w:w="1559" w:type="dxa"/>
          </w:tcPr>
          <w:p w:rsidR="00BA6032" w:rsidRDefault="00BA6032" w:rsidP="007D3E31">
            <w:pPr>
              <w:jc w:val="center"/>
              <w:rPr>
                <w:rFonts w:ascii="Times New Roman" w:hAnsi="Times New Roman" w:cs="Times New Roman"/>
                <w:b/>
                <w:sz w:val="24"/>
                <w:szCs w:val="24"/>
              </w:rPr>
            </w:pPr>
            <w:r>
              <w:rPr>
                <w:rFonts w:ascii="Times New Roman" w:hAnsi="Times New Roman" w:cs="Times New Roman"/>
                <w:b/>
                <w:sz w:val="24"/>
                <w:szCs w:val="24"/>
              </w:rPr>
              <w:t>2</w:t>
            </w:r>
            <w:r w:rsidR="003D0EAB">
              <w:rPr>
                <w:rFonts w:ascii="Times New Roman" w:hAnsi="Times New Roman" w:cs="Times New Roman"/>
                <w:b/>
                <w:sz w:val="24"/>
                <w:szCs w:val="24"/>
              </w:rPr>
              <w:t>5</w:t>
            </w:r>
          </w:p>
        </w:tc>
      </w:tr>
      <w:tr w:rsidR="00F45BD1" w:rsidTr="00017107">
        <w:tc>
          <w:tcPr>
            <w:tcW w:w="675" w:type="dxa"/>
          </w:tcPr>
          <w:p w:rsidR="00F45BD1" w:rsidRDefault="00F45BD1" w:rsidP="007D3E31">
            <w:pPr>
              <w:jc w:val="center"/>
              <w:rPr>
                <w:rFonts w:ascii="Times New Roman" w:hAnsi="Times New Roman" w:cs="Times New Roman"/>
                <w:b/>
                <w:sz w:val="24"/>
                <w:szCs w:val="24"/>
                <w:lang w:val="en-US"/>
              </w:rPr>
            </w:pPr>
          </w:p>
        </w:tc>
        <w:tc>
          <w:tcPr>
            <w:tcW w:w="5529" w:type="dxa"/>
          </w:tcPr>
          <w:p w:rsidR="00F45BD1" w:rsidRDefault="00F45BD1" w:rsidP="00BA6032">
            <w:pPr>
              <w:keepNext/>
              <w:keepLines/>
              <w:widowControl w:val="0"/>
              <w:tabs>
                <w:tab w:val="left" w:pos="759"/>
              </w:tabs>
              <w:spacing w:line="355" w:lineRule="exact"/>
              <w:ind w:right="-108"/>
              <w:jc w:val="both"/>
              <w:outlineLvl w:val="2"/>
              <w:rPr>
                <w:rStyle w:val="25"/>
                <w:rFonts w:eastAsiaTheme="minorEastAsia"/>
              </w:rPr>
            </w:pPr>
            <w:r>
              <w:rPr>
                <w:rStyle w:val="25"/>
                <w:rFonts w:eastAsiaTheme="minorEastAsia"/>
              </w:rPr>
              <w:t>Рабочая программа воспитания</w:t>
            </w:r>
          </w:p>
        </w:tc>
        <w:tc>
          <w:tcPr>
            <w:tcW w:w="1559" w:type="dxa"/>
          </w:tcPr>
          <w:p w:rsidR="00F45BD1" w:rsidRDefault="00F45BD1" w:rsidP="007D3E31">
            <w:pPr>
              <w:jc w:val="center"/>
              <w:rPr>
                <w:rFonts w:ascii="Times New Roman" w:hAnsi="Times New Roman" w:cs="Times New Roman"/>
                <w:b/>
                <w:sz w:val="24"/>
                <w:szCs w:val="24"/>
              </w:rPr>
            </w:pPr>
            <w:r>
              <w:rPr>
                <w:rFonts w:ascii="Times New Roman" w:hAnsi="Times New Roman" w:cs="Times New Roman"/>
                <w:b/>
                <w:sz w:val="24"/>
                <w:szCs w:val="24"/>
              </w:rPr>
              <w:t>4</w:t>
            </w:r>
            <w:r w:rsidR="003D0EAB">
              <w:rPr>
                <w:rFonts w:ascii="Times New Roman" w:hAnsi="Times New Roman" w:cs="Times New Roman"/>
                <w:b/>
                <w:sz w:val="24"/>
                <w:szCs w:val="24"/>
              </w:rPr>
              <w:t>5</w:t>
            </w:r>
          </w:p>
        </w:tc>
      </w:tr>
      <w:tr w:rsidR="00F45BD1" w:rsidTr="00017107">
        <w:tc>
          <w:tcPr>
            <w:tcW w:w="675" w:type="dxa"/>
          </w:tcPr>
          <w:p w:rsidR="00F45BD1" w:rsidRDefault="00F45BD1" w:rsidP="007D3E31">
            <w:pPr>
              <w:jc w:val="center"/>
              <w:rPr>
                <w:rFonts w:ascii="Times New Roman" w:hAnsi="Times New Roman" w:cs="Times New Roman"/>
                <w:b/>
                <w:sz w:val="24"/>
                <w:szCs w:val="24"/>
                <w:lang w:val="en-US"/>
              </w:rPr>
            </w:pPr>
          </w:p>
        </w:tc>
        <w:tc>
          <w:tcPr>
            <w:tcW w:w="5529" w:type="dxa"/>
          </w:tcPr>
          <w:p w:rsidR="00F45BD1" w:rsidRDefault="00F45BD1" w:rsidP="00BA6032">
            <w:pPr>
              <w:keepNext/>
              <w:keepLines/>
              <w:widowControl w:val="0"/>
              <w:tabs>
                <w:tab w:val="left" w:pos="759"/>
              </w:tabs>
              <w:spacing w:line="355" w:lineRule="exact"/>
              <w:ind w:right="-108"/>
              <w:jc w:val="both"/>
              <w:outlineLvl w:val="2"/>
              <w:rPr>
                <w:rStyle w:val="25"/>
                <w:rFonts w:eastAsiaTheme="minorEastAsia"/>
              </w:rPr>
            </w:pPr>
            <w:r>
              <w:rPr>
                <w:rStyle w:val="25"/>
                <w:rFonts w:eastAsiaTheme="minorEastAsia"/>
              </w:rPr>
              <w:t>Программа коррекционной работы</w:t>
            </w:r>
          </w:p>
        </w:tc>
        <w:tc>
          <w:tcPr>
            <w:tcW w:w="1559" w:type="dxa"/>
          </w:tcPr>
          <w:p w:rsidR="00F45BD1" w:rsidRDefault="003D0EAB" w:rsidP="007D3E31">
            <w:pPr>
              <w:jc w:val="center"/>
              <w:rPr>
                <w:rFonts w:ascii="Times New Roman" w:hAnsi="Times New Roman" w:cs="Times New Roman"/>
                <w:b/>
                <w:sz w:val="24"/>
                <w:szCs w:val="24"/>
              </w:rPr>
            </w:pPr>
            <w:r>
              <w:rPr>
                <w:rFonts w:ascii="Times New Roman" w:hAnsi="Times New Roman" w:cs="Times New Roman"/>
                <w:b/>
                <w:sz w:val="24"/>
                <w:szCs w:val="24"/>
              </w:rPr>
              <w:t>81</w:t>
            </w:r>
          </w:p>
        </w:tc>
      </w:tr>
      <w:tr w:rsidR="00017107" w:rsidTr="00017107">
        <w:tc>
          <w:tcPr>
            <w:tcW w:w="675" w:type="dxa"/>
          </w:tcPr>
          <w:p w:rsidR="00017107" w:rsidRPr="00017107" w:rsidRDefault="00017107" w:rsidP="007D3E31">
            <w:pPr>
              <w:jc w:val="center"/>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5529" w:type="dxa"/>
          </w:tcPr>
          <w:p w:rsidR="00017107" w:rsidRDefault="00BA6032" w:rsidP="00BA6032">
            <w:pPr>
              <w:rPr>
                <w:rFonts w:ascii="Times New Roman" w:hAnsi="Times New Roman" w:cs="Times New Roman"/>
                <w:b/>
                <w:sz w:val="24"/>
                <w:szCs w:val="24"/>
              </w:rPr>
            </w:pPr>
            <w:r>
              <w:rPr>
                <w:rFonts w:ascii="Times New Roman" w:hAnsi="Times New Roman" w:cs="Times New Roman"/>
                <w:b/>
                <w:sz w:val="24"/>
                <w:szCs w:val="24"/>
              </w:rPr>
              <w:t>Организационный раздел</w:t>
            </w:r>
          </w:p>
        </w:tc>
        <w:tc>
          <w:tcPr>
            <w:tcW w:w="1559" w:type="dxa"/>
          </w:tcPr>
          <w:p w:rsidR="00017107" w:rsidRDefault="00F45BD1" w:rsidP="007D3E31">
            <w:pPr>
              <w:jc w:val="center"/>
              <w:rPr>
                <w:rFonts w:ascii="Times New Roman" w:hAnsi="Times New Roman" w:cs="Times New Roman"/>
                <w:b/>
                <w:sz w:val="24"/>
                <w:szCs w:val="24"/>
              </w:rPr>
            </w:pPr>
            <w:r>
              <w:rPr>
                <w:rFonts w:ascii="Times New Roman" w:hAnsi="Times New Roman" w:cs="Times New Roman"/>
                <w:b/>
                <w:sz w:val="24"/>
                <w:szCs w:val="24"/>
              </w:rPr>
              <w:t>8</w:t>
            </w:r>
            <w:r w:rsidR="003D0EAB">
              <w:rPr>
                <w:rFonts w:ascii="Times New Roman" w:hAnsi="Times New Roman" w:cs="Times New Roman"/>
                <w:b/>
                <w:sz w:val="24"/>
                <w:szCs w:val="24"/>
              </w:rPr>
              <w:t>9</w:t>
            </w:r>
          </w:p>
        </w:tc>
      </w:tr>
      <w:tr w:rsidR="00017107" w:rsidTr="00017107">
        <w:tc>
          <w:tcPr>
            <w:tcW w:w="675" w:type="dxa"/>
          </w:tcPr>
          <w:p w:rsidR="00017107" w:rsidRDefault="00017107" w:rsidP="007D3E31">
            <w:pPr>
              <w:jc w:val="center"/>
              <w:rPr>
                <w:rFonts w:ascii="Times New Roman" w:hAnsi="Times New Roman" w:cs="Times New Roman"/>
                <w:b/>
                <w:sz w:val="24"/>
                <w:szCs w:val="24"/>
              </w:rPr>
            </w:pPr>
          </w:p>
        </w:tc>
        <w:tc>
          <w:tcPr>
            <w:tcW w:w="5529" w:type="dxa"/>
          </w:tcPr>
          <w:p w:rsidR="00017107" w:rsidRPr="00BA6032" w:rsidRDefault="00BA6032" w:rsidP="00BA6032">
            <w:pPr>
              <w:rPr>
                <w:rFonts w:ascii="Times New Roman" w:hAnsi="Times New Roman" w:cs="Times New Roman"/>
                <w:sz w:val="24"/>
                <w:szCs w:val="24"/>
              </w:rPr>
            </w:pPr>
            <w:r w:rsidRPr="00BA6032">
              <w:rPr>
                <w:rFonts w:ascii="Times New Roman" w:hAnsi="Times New Roman" w:cs="Times New Roman"/>
                <w:sz w:val="24"/>
                <w:szCs w:val="24"/>
              </w:rPr>
              <w:t>Учебный план</w:t>
            </w:r>
          </w:p>
        </w:tc>
        <w:tc>
          <w:tcPr>
            <w:tcW w:w="1559" w:type="dxa"/>
          </w:tcPr>
          <w:p w:rsidR="00017107" w:rsidRDefault="00F45BD1" w:rsidP="007D3E31">
            <w:pPr>
              <w:jc w:val="center"/>
              <w:rPr>
                <w:rFonts w:ascii="Times New Roman" w:hAnsi="Times New Roman" w:cs="Times New Roman"/>
                <w:b/>
                <w:sz w:val="24"/>
                <w:szCs w:val="24"/>
              </w:rPr>
            </w:pPr>
            <w:r>
              <w:rPr>
                <w:rFonts w:ascii="Times New Roman" w:hAnsi="Times New Roman" w:cs="Times New Roman"/>
                <w:b/>
                <w:sz w:val="24"/>
                <w:szCs w:val="24"/>
              </w:rPr>
              <w:t>8</w:t>
            </w:r>
            <w:r w:rsidR="003D0EAB">
              <w:rPr>
                <w:rFonts w:ascii="Times New Roman" w:hAnsi="Times New Roman" w:cs="Times New Roman"/>
                <w:b/>
                <w:sz w:val="24"/>
                <w:szCs w:val="24"/>
              </w:rPr>
              <w:t>9</w:t>
            </w:r>
          </w:p>
        </w:tc>
      </w:tr>
      <w:tr w:rsidR="00017107" w:rsidTr="00017107">
        <w:tc>
          <w:tcPr>
            <w:tcW w:w="675" w:type="dxa"/>
          </w:tcPr>
          <w:p w:rsidR="00017107" w:rsidRDefault="00017107" w:rsidP="007D3E31">
            <w:pPr>
              <w:jc w:val="center"/>
              <w:rPr>
                <w:rFonts w:ascii="Times New Roman" w:hAnsi="Times New Roman" w:cs="Times New Roman"/>
                <w:b/>
                <w:sz w:val="24"/>
                <w:szCs w:val="24"/>
              </w:rPr>
            </w:pPr>
          </w:p>
        </w:tc>
        <w:tc>
          <w:tcPr>
            <w:tcW w:w="5529" w:type="dxa"/>
          </w:tcPr>
          <w:p w:rsidR="00017107" w:rsidRPr="00BA6032" w:rsidRDefault="00BA6032" w:rsidP="00BA6032">
            <w:pPr>
              <w:rPr>
                <w:rFonts w:ascii="Times New Roman" w:hAnsi="Times New Roman" w:cs="Times New Roman"/>
                <w:sz w:val="24"/>
                <w:szCs w:val="24"/>
              </w:rPr>
            </w:pPr>
            <w:r w:rsidRPr="00BA6032">
              <w:rPr>
                <w:rFonts w:ascii="Times New Roman" w:hAnsi="Times New Roman" w:cs="Times New Roman"/>
                <w:sz w:val="24"/>
                <w:szCs w:val="24"/>
              </w:rPr>
              <w:t>Календарный учебный график</w:t>
            </w:r>
          </w:p>
        </w:tc>
        <w:tc>
          <w:tcPr>
            <w:tcW w:w="1559" w:type="dxa"/>
          </w:tcPr>
          <w:p w:rsidR="00017107" w:rsidRDefault="003D0EAB" w:rsidP="007D3E31">
            <w:pPr>
              <w:jc w:val="center"/>
              <w:rPr>
                <w:rFonts w:ascii="Times New Roman" w:hAnsi="Times New Roman" w:cs="Times New Roman"/>
                <w:b/>
                <w:sz w:val="24"/>
                <w:szCs w:val="24"/>
              </w:rPr>
            </w:pPr>
            <w:r>
              <w:rPr>
                <w:rFonts w:ascii="Times New Roman" w:hAnsi="Times New Roman" w:cs="Times New Roman"/>
                <w:b/>
                <w:sz w:val="24"/>
                <w:szCs w:val="24"/>
              </w:rPr>
              <w:t>92</w:t>
            </w:r>
          </w:p>
        </w:tc>
      </w:tr>
      <w:tr w:rsidR="00017107" w:rsidTr="00017107">
        <w:tc>
          <w:tcPr>
            <w:tcW w:w="675" w:type="dxa"/>
          </w:tcPr>
          <w:p w:rsidR="00017107" w:rsidRDefault="00017107" w:rsidP="007D3E31">
            <w:pPr>
              <w:jc w:val="center"/>
              <w:rPr>
                <w:rFonts w:ascii="Times New Roman" w:hAnsi="Times New Roman" w:cs="Times New Roman"/>
                <w:b/>
                <w:sz w:val="24"/>
                <w:szCs w:val="24"/>
              </w:rPr>
            </w:pPr>
          </w:p>
        </w:tc>
        <w:tc>
          <w:tcPr>
            <w:tcW w:w="5529" w:type="dxa"/>
          </w:tcPr>
          <w:p w:rsidR="00017107" w:rsidRPr="00BA6032" w:rsidRDefault="00BA6032" w:rsidP="00BA6032">
            <w:pPr>
              <w:rPr>
                <w:rFonts w:ascii="Times New Roman" w:hAnsi="Times New Roman" w:cs="Times New Roman"/>
                <w:sz w:val="24"/>
                <w:szCs w:val="24"/>
              </w:rPr>
            </w:pPr>
            <w:r w:rsidRPr="00BA6032">
              <w:rPr>
                <w:rFonts w:ascii="Times New Roman" w:hAnsi="Times New Roman" w:cs="Times New Roman"/>
                <w:sz w:val="24"/>
                <w:szCs w:val="24"/>
              </w:rPr>
              <w:t>План внеурочной деятельности</w:t>
            </w:r>
          </w:p>
        </w:tc>
        <w:tc>
          <w:tcPr>
            <w:tcW w:w="1559" w:type="dxa"/>
          </w:tcPr>
          <w:p w:rsidR="00017107" w:rsidRDefault="00F45BD1" w:rsidP="007D3E31">
            <w:pPr>
              <w:jc w:val="center"/>
              <w:rPr>
                <w:rFonts w:ascii="Times New Roman" w:hAnsi="Times New Roman" w:cs="Times New Roman"/>
                <w:b/>
                <w:sz w:val="24"/>
                <w:szCs w:val="24"/>
              </w:rPr>
            </w:pPr>
            <w:r>
              <w:rPr>
                <w:rFonts w:ascii="Times New Roman" w:hAnsi="Times New Roman" w:cs="Times New Roman"/>
                <w:b/>
                <w:sz w:val="24"/>
                <w:szCs w:val="24"/>
              </w:rPr>
              <w:t>9</w:t>
            </w:r>
            <w:r w:rsidR="003D0EAB">
              <w:rPr>
                <w:rFonts w:ascii="Times New Roman" w:hAnsi="Times New Roman" w:cs="Times New Roman"/>
                <w:b/>
                <w:sz w:val="24"/>
                <w:szCs w:val="24"/>
              </w:rPr>
              <w:t>4</w:t>
            </w:r>
          </w:p>
        </w:tc>
      </w:tr>
      <w:tr w:rsidR="00BA6032" w:rsidTr="00017107">
        <w:tc>
          <w:tcPr>
            <w:tcW w:w="675" w:type="dxa"/>
          </w:tcPr>
          <w:p w:rsidR="00BA6032" w:rsidRDefault="00BA6032" w:rsidP="007D3E31">
            <w:pPr>
              <w:jc w:val="center"/>
              <w:rPr>
                <w:rFonts w:ascii="Times New Roman" w:hAnsi="Times New Roman" w:cs="Times New Roman"/>
                <w:b/>
                <w:sz w:val="24"/>
                <w:szCs w:val="24"/>
              </w:rPr>
            </w:pPr>
          </w:p>
        </w:tc>
        <w:tc>
          <w:tcPr>
            <w:tcW w:w="5529" w:type="dxa"/>
          </w:tcPr>
          <w:p w:rsidR="00BA6032" w:rsidRPr="00BA6032" w:rsidRDefault="00BA6032" w:rsidP="00BA6032">
            <w:pPr>
              <w:rPr>
                <w:rFonts w:ascii="Times New Roman" w:hAnsi="Times New Roman" w:cs="Times New Roman"/>
                <w:sz w:val="24"/>
                <w:szCs w:val="24"/>
              </w:rPr>
            </w:pPr>
            <w:r w:rsidRPr="00BA6032">
              <w:rPr>
                <w:rFonts w:ascii="Times New Roman" w:hAnsi="Times New Roman" w:cs="Times New Roman"/>
                <w:sz w:val="24"/>
                <w:szCs w:val="24"/>
              </w:rPr>
              <w:t>Календарный план воспитательной работы</w:t>
            </w:r>
          </w:p>
        </w:tc>
        <w:tc>
          <w:tcPr>
            <w:tcW w:w="1559" w:type="dxa"/>
          </w:tcPr>
          <w:p w:rsidR="00BA6032" w:rsidRDefault="00F45BD1" w:rsidP="007D3E31">
            <w:pPr>
              <w:jc w:val="center"/>
              <w:rPr>
                <w:rFonts w:ascii="Times New Roman" w:hAnsi="Times New Roman" w:cs="Times New Roman"/>
                <w:b/>
                <w:sz w:val="24"/>
                <w:szCs w:val="24"/>
              </w:rPr>
            </w:pPr>
            <w:r>
              <w:rPr>
                <w:rFonts w:ascii="Times New Roman" w:hAnsi="Times New Roman" w:cs="Times New Roman"/>
                <w:b/>
                <w:sz w:val="24"/>
                <w:szCs w:val="24"/>
              </w:rPr>
              <w:t>9</w:t>
            </w:r>
            <w:r w:rsidR="003D0EAB">
              <w:rPr>
                <w:rFonts w:ascii="Times New Roman" w:hAnsi="Times New Roman" w:cs="Times New Roman"/>
                <w:b/>
                <w:sz w:val="24"/>
                <w:szCs w:val="24"/>
              </w:rPr>
              <w:t>6</w:t>
            </w:r>
          </w:p>
        </w:tc>
      </w:tr>
      <w:tr w:rsidR="00BA6032" w:rsidTr="00017107">
        <w:tc>
          <w:tcPr>
            <w:tcW w:w="675" w:type="dxa"/>
          </w:tcPr>
          <w:p w:rsidR="00BA6032" w:rsidRDefault="00BA6032" w:rsidP="007D3E31">
            <w:pPr>
              <w:jc w:val="center"/>
              <w:rPr>
                <w:rFonts w:ascii="Times New Roman" w:hAnsi="Times New Roman" w:cs="Times New Roman"/>
                <w:b/>
                <w:sz w:val="24"/>
                <w:szCs w:val="24"/>
              </w:rPr>
            </w:pPr>
          </w:p>
        </w:tc>
        <w:tc>
          <w:tcPr>
            <w:tcW w:w="5529" w:type="dxa"/>
          </w:tcPr>
          <w:p w:rsidR="00BA6032" w:rsidRPr="00BA6032" w:rsidRDefault="00BA6032" w:rsidP="00BA6032">
            <w:pPr>
              <w:keepNext/>
              <w:keepLines/>
              <w:widowControl w:val="0"/>
              <w:tabs>
                <w:tab w:val="left" w:pos="1392"/>
              </w:tabs>
              <w:spacing w:after="8" w:line="220" w:lineRule="exact"/>
              <w:outlineLvl w:val="2"/>
              <w:rPr>
                <w:rFonts w:ascii="Times New Roman" w:hAnsi="Times New Roman" w:cs="Times New Roman"/>
                <w:sz w:val="24"/>
                <w:szCs w:val="24"/>
              </w:rPr>
            </w:pPr>
            <w:r w:rsidRPr="00BA6032">
              <w:rPr>
                <w:rFonts w:ascii="Times New Roman" w:eastAsia="Courier New" w:hAnsi="Times New Roman" w:cs="Times New Roman"/>
                <w:sz w:val="24"/>
                <w:szCs w:val="24"/>
              </w:rPr>
              <w:t>Система условий реализации программы начального общего</w:t>
            </w:r>
            <w:r w:rsidRPr="00BA6032">
              <w:rPr>
                <w:rFonts w:ascii="Times New Roman" w:hAnsi="Times New Roman" w:cs="Times New Roman"/>
                <w:sz w:val="24"/>
                <w:szCs w:val="24"/>
              </w:rPr>
              <w:t xml:space="preserve"> </w:t>
            </w:r>
            <w:r w:rsidRPr="00BA6032">
              <w:rPr>
                <w:rFonts w:ascii="Times New Roman" w:eastAsia="Courier New" w:hAnsi="Times New Roman" w:cs="Times New Roman"/>
                <w:sz w:val="24"/>
                <w:szCs w:val="24"/>
              </w:rPr>
              <w:t>образования</w:t>
            </w:r>
          </w:p>
          <w:p w:rsidR="00BA6032" w:rsidRPr="00BA6032" w:rsidRDefault="00BA6032" w:rsidP="00BA6032">
            <w:pPr>
              <w:rPr>
                <w:rFonts w:ascii="Times New Roman" w:hAnsi="Times New Roman" w:cs="Times New Roman"/>
                <w:b/>
                <w:sz w:val="24"/>
                <w:szCs w:val="24"/>
              </w:rPr>
            </w:pPr>
          </w:p>
        </w:tc>
        <w:tc>
          <w:tcPr>
            <w:tcW w:w="1559" w:type="dxa"/>
          </w:tcPr>
          <w:p w:rsidR="00BA6032" w:rsidRDefault="00F45BD1" w:rsidP="007D3E31">
            <w:pPr>
              <w:jc w:val="center"/>
              <w:rPr>
                <w:rFonts w:ascii="Times New Roman" w:hAnsi="Times New Roman" w:cs="Times New Roman"/>
                <w:b/>
                <w:sz w:val="24"/>
                <w:szCs w:val="24"/>
              </w:rPr>
            </w:pPr>
            <w:r>
              <w:rPr>
                <w:rFonts w:ascii="Times New Roman" w:hAnsi="Times New Roman" w:cs="Times New Roman"/>
                <w:b/>
                <w:sz w:val="24"/>
                <w:szCs w:val="24"/>
              </w:rPr>
              <w:t>9</w:t>
            </w:r>
            <w:r w:rsidR="003D0EAB">
              <w:rPr>
                <w:rFonts w:ascii="Times New Roman" w:hAnsi="Times New Roman" w:cs="Times New Roman"/>
                <w:b/>
                <w:sz w:val="24"/>
                <w:szCs w:val="24"/>
              </w:rPr>
              <w:t>8</w:t>
            </w:r>
          </w:p>
        </w:tc>
      </w:tr>
    </w:tbl>
    <w:p w:rsidR="00017107" w:rsidRDefault="00017107" w:rsidP="007D3E31">
      <w:pPr>
        <w:spacing w:after="0"/>
        <w:jc w:val="center"/>
        <w:rPr>
          <w:rFonts w:ascii="Times New Roman" w:hAnsi="Times New Roman" w:cs="Times New Roman"/>
          <w:b/>
          <w:sz w:val="24"/>
          <w:szCs w:val="24"/>
        </w:rPr>
      </w:pPr>
    </w:p>
    <w:p w:rsidR="00017107" w:rsidRDefault="00017107"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7D3E31">
      <w:pPr>
        <w:spacing w:after="0"/>
        <w:jc w:val="center"/>
        <w:rPr>
          <w:rFonts w:ascii="Times New Roman" w:hAnsi="Times New Roman" w:cs="Times New Roman"/>
          <w:b/>
          <w:sz w:val="24"/>
          <w:szCs w:val="24"/>
        </w:rPr>
      </w:pPr>
    </w:p>
    <w:p w:rsidR="00BA6032" w:rsidRDefault="00BA6032" w:rsidP="00BA6032">
      <w:pPr>
        <w:spacing w:after="0"/>
        <w:rPr>
          <w:rFonts w:ascii="Times New Roman" w:hAnsi="Times New Roman" w:cs="Times New Roman"/>
          <w:b/>
          <w:sz w:val="24"/>
          <w:szCs w:val="24"/>
        </w:rPr>
      </w:pPr>
    </w:p>
    <w:p w:rsidR="007D3E31" w:rsidRPr="00A6468B" w:rsidRDefault="007D3E31" w:rsidP="007D3E31">
      <w:pPr>
        <w:widowControl w:val="0"/>
        <w:numPr>
          <w:ilvl w:val="0"/>
          <w:numId w:val="1"/>
        </w:numPr>
        <w:spacing w:after="0" w:line="240" w:lineRule="auto"/>
        <w:ind w:left="0" w:firstLine="0"/>
        <w:jc w:val="center"/>
        <w:rPr>
          <w:rFonts w:ascii="Times New Roman" w:hAnsi="Times New Roman" w:cs="Times New Roman"/>
          <w:b/>
          <w:sz w:val="24"/>
          <w:szCs w:val="24"/>
        </w:rPr>
      </w:pPr>
      <w:r w:rsidRPr="00A6468B">
        <w:rPr>
          <w:rFonts w:ascii="Times New Roman" w:hAnsi="Times New Roman" w:cs="Times New Roman"/>
          <w:b/>
          <w:sz w:val="24"/>
          <w:szCs w:val="24"/>
        </w:rPr>
        <w:lastRenderedPageBreak/>
        <w:t>Общие положения</w:t>
      </w:r>
    </w:p>
    <w:p w:rsidR="007D3E31" w:rsidRPr="00A6468B" w:rsidRDefault="007D3E31" w:rsidP="007D3E31">
      <w:pPr>
        <w:spacing w:after="0" w:line="240" w:lineRule="auto"/>
        <w:ind w:left="1080"/>
        <w:rPr>
          <w:rFonts w:ascii="Times New Roman" w:hAnsi="Times New Roman" w:cs="Times New Roman"/>
          <w:b/>
          <w:sz w:val="24"/>
          <w:szCs w:val="24"/>
        </w:rPr>
      </w:pPr>
    </w:p>
    <w:p w:rsidR="00992287" w:rsidRPr="00992287" w:rsidRDefault="007D3E31" w:rsidP="00992287">
      <w:pPr>
        <w:pStyle w:val="24"/>
        <w:numPr>
          <w:ilvl w:val="0"/>
          <w:numId w:val="76"/>
        </w:numPr>
        <w:shd w:val="clear" w:color="auto" w:fill="auto"/>
        <w:spacing w:line="480" w:lineRule="exact"/>
        <w:ind w:left="0" w:hanging="1140"/>
        <w:jc w:val="both"/>
        <w:rPr>
          <w:sz w:val="24"/>
          <w:szCs w:val="24"/>
        </w:rPr>
      </w:pPr>
      <w:r w:rsidRPr="00A6468B">
        <w:rPr>
          <w:rFonts w:eastAsia="SchoolBookSanPin"/>
          <w:sz w:val="24"/>
          <w:szCs w:val="24"/>
        </w:rPr>
        <w:t> </w:t>
      </w:r>
      <w:r w:rsidR="00992287">
        <w:rPr>
          <w:rFonts w:eastAsia="SchoolBookSanPin"/>
          <w:sz w:val="24"/>
          <w:szCs w:val="24"/>
        </w:rPr>
        <w:t xml:space="preserve">1. </w:t>
      </w:r>
      <w:proofErr w:type="gramStart"/>
      <w:r w:rsidRPr="00992287">
        <w:rPr>
          <w:rFonts w:eastAsia="SchoolBookSanPin"/>
          <w:sz w:val="24"/>
          <w:szCs w:val="24"/>
        </w:rPr>
        <w:t>Основная  образовательная программа среднего общего образования (далее – ООП СОО) Муниципального автономного общеобразовательного учреждения «</w:t>
      </w:r>
      <w:proofErr w:type="spellStart"/>
      <w:r w:rsidRPr="00992287">
        <w:rPr>
          <w:rFonts w:eastAsia="SchoolBookSanPin"/>
          <w:sz w:val="24"/>
          <w:szCs w:val="24"/>
        </w:rPr>
        <w:t>Сергинская</w:t>
      </w:r>
      <w:proofErr w:type="spellEnd"/>
      <w:r w:rsidRPr="00992287">
        <w:rPr>
          <w:rFonts w:eastAsia="SchoolBookSanPin"/>
          <w:sz w:val="24"/>
          <w:szCs w:val="24"/>
        </w:rPr>
        <w:t xml:space="preserve"> средняя общеобразовательная школа» (далее – МАОУ «</w:t>
      </w:r>
      <w:proofErr w:type="spellStart"/>
      <w:r w:rsidRPr="00992287">
        <w:rPr>
          <w:rFonts w:eastAsia="SchoolBookSanPin"/>
          <w:sz w:val="24"/>
          <w:szCs w:val="24"/>
        </w:rPr>
        <w:t>Сергинская</w:t>
      </w:r>
      <w:proofErr w:type="spellEnd"/>
      <w:r w:rsidRPr="00992287">
        <w:rPr>
          <w:rFonts w:eastAsia="SchoolBookSanPin"/>
          <w:sz w:val="24"/>
          <w:szCs w:val="24"/>
        </w:rPr>
        <w:t xml:space="preserve"> СОШ»), разработана в соответствии с Порядком разработки и утверждения федеральных основных общеобразовательных программ, </w:t>
      </w:r>
      <w:r w:rsidR="00992287" w:rsidRPr="00992287">
        <w:rPr>
          <w:color w:val="000000"/>
          <w:spacing w:val="0"/>
          <w:sz w:val="24"/>
          <w:szCs w:val="24"/>
          <w:lang w:eastAsia="ru-RU" w:bidi="ru-RU"/>
        </w:rPr>
        <w:t>утвержденной приказом Министерства просвещения Российской Федерации</w:t>
      </w:r>
      <w:r w:rsidR="00992287" w:rsidRPr="00992287">
        <w:rPr>
          <w:sz w:val="24"/>
          <w:szCs w:val="24"/>
        </w:rPr>
        <w:t xml:space="preserve"> </w:t>
      </w:r>
      <w:r w:rsidR="00992287" w:rsidRPr="00992287">
        <w:rPr>
          <w:color w:val="000000"/>
          <w:spacing w:val="0"/>
          <w:sz w:val="24"/>
          <w:szCs w:val="24"/>
          <w:lang w:eastAsia="ru-RU" w:bidi="ru-RU"/>
        </w:rPr>
        <w:t>от 18 мая 2023 г. № 371 (зарегистрирован Министерством юстиции Российской Федерации 12 июля 2023 г., регистрационный № 74228), с изменениями, внесенными приказами</w:t>
      </w:r>
      <w:proofErr w:type="gramEnd"/>
      <w:r w:rsidR="00992287" w:rsidRPr="00992287">
        <w:rPr>
          <w:color w:val="000000"/>
          <w:spacing w:val="0"/>
          <w:sz w:val="24"/>
          <w:szCs w:val="24"/>
          <w:lang w:eastAsia="ru-RU" w:bidi="ru-RU"/>
        </w:rPr>
        <w:t xml:space="preserve"> Министерства просвещения Российской Федерации от 1 февраля 2024 г.  (зарегистрирован Министерством юстиции Российской Федерации 29 февраля 2024 г., регистрационный № 77380), от 19 марта 2024 г. № 171 (зарегистрирован Министерством юстиции Российской Федерации 11 апреля 2024 г., регистрационный № 77830):</w:t>
      </w:r>
    </w:p>
    <w:p w:rsidR="007D3E31" w:rsidRPr="00A6468B" w:rsidRDefault="007D3E31" w:rsidP="00992287">
      <w:pPr>
        <w:spacing w:after="0" w:line="348" w:lineRule="auto"/>
        <w:ind w:firstLine="709"/>
        <w:jc w:val="both"/>
        <w:rPr>
          <w:rFonts w:ascii="Times New Roman" w:eastAsia="SchoolBookSanPin" w:hAnsi="Times New Roman" w:cs="Times New Roman"/>
          <w:sz w:val="24"/>
          <w:szCs w:val="24"/>
        </w:rPr>
      </w:pPr>
      <w:r w:rsidRPr="00A6468B">
        <w:rPr>
          <w:rFonts w:ascii="Times New Roman" w:hAnsi="Times New Roman" w:cs="Times New Roman"/>
          <w:sz w:val="24"/>
          <w:szCs w:val="24"/>
        </w:rPr>
        <w:t xml:space="preserve">2. Содержание ООП СОО представлено </w:t>
      </w:r>
      <w:r w:rsidRPr="00A6468B">
        <w:rPr>
          <w:rFonts w:ascii="Times New Roman" w:eastAsia="SchoolBookSanPin" w:hAnsi="Times New Roman" w:cs="Times New Roman"/>
          <w:sz w:val="24"/>
          <w:szCs w:val="24"/>
        </w:rPr>
        <w:t>учебно-методической документацией</w:t>
      </w:r>
      <w:r w:rsidR="005F7222" w:rsidRPr="00A6468B">
        <w:rPr>
          <w:rFonts w:ascii="Times New Roman" w:eastAsia="SchoolBookSanPin" w:hAnsi="Times New Roman" w:cs="Times New Roman"/>
          <w:sz w:val="24"/>
          <w:szCs w:val="24"/>
        </w:rPr>
        <w:t xml:space="preserve"> </w:t>
      </w:r>
      <w:proofErr w:type="gramStart"/>
      <w:r w:rsidR="005F7222" w:rsidRPr="00A6468B">
        <w:rPr>
          <w:rFonts w:ascii="Times New Roman" w:eastAsia="SchoolBookSanPin" w:hAnsi="Times New Roman" w:cs="Times New Roman"/>
          <w:sz w:val="24"/>
          <w:szCs w:val="24"/>
        </w:rPr>
        <w:t xml:space="preserve">( </w:t>
      </w:r>
      <w:proofErr w:type="gramEnd"/>
      <w:r w:rsidR="005F7222" w:rsidRPr="00A6468B">
        <w:rPr>
          <w:rFonts w:ascii="Times New Roman" w:eastAsia="SchoolBookSanPin" w:hAnsi="Times New Roman" w:cs="Times New Roman"/>
          <w:sz w:val="24"/>
          <w:szCs w:val="24"/>
        </w:rPr>
        <w:t xml:space="preserve">учебный план, </w:t>
      </w:r>
      <w:r w:rsidRPr="00A6468B">
        <w:rPr>
          <w:rFonts w:ascii="Times New Roman" w:eastAsia="SchoolBookSanPin" w:hAnsi="Times New Roman" w:cs="Times New Roman"/>
          <w:sz w:val="24"/>
          <w:szCs w:val="24"/>
        </w:rPr>
        <w:t>календарный учебный график, рабочие программы учебных предметов, курсов, дисциплин (модулей), иных компонентов, федеральная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r w:rsidRPr="00A6468B">
        <w:rPr>
          <w:rStyle w:val="a6"/>
          <w:rFonts w:ascii="Times New Roman" w:hAnsi="Times New Roman" w:cs="Times New Roman"/>
          <w:sz w:val="24"/>
          <w:szCs w:val="24"/>
        </w:rPr>
        <w:t xml:space="preserve"> </w:t>
      </w:r>
      <w:r w:rsidRPr="00A6468B">
        <w:rPr>
          <w:rStyle w:val="a7"/>
          <w:rFonts w:ascii="Times New Roman" w:hAnsi="Times New Roman" w:cs="Times New Roman"/>
          <w:sz w:val="24"/>
          <w:szCs w:val="24"/>
        </w:rPr>
        <w:footnoteReference w:id="1"/>
      </w:r>
      <w:r w:rsidRPr="00A6468B">
        <w:rPr>
          <w:rFonts w:ascii="Times New Roman" w:hAnsi="Times New Roman" w:cs="Times New Roman"/>
          <w:sz w:val="24"/>
          <w:szCs w:val="24"/>
        </w:rPr>
        <w:t>.</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3. </w:t>
      </w:r>
      <w:r w:rsidR="005F7222" w:rsidRPr="00A6468B">
        <w:rPr>
          <w:rFonts w:ascii="Times New Roman" w:eastAsia="SchoolBookSanPin" w:hAnsi="Times New Roman" w:cs="Times New Roman"/>
          <w:sz w:val="24"/>
          <w:szCs w:val="24"/>
        </w:rPr>
        <w:t xml:space="preserve">ООП СОО </w:t>
      </w:r>
      <w:proofErr w:type="gramStart"/>
      <w:r w:rsidR="005F7222" w:rsidRPr="00A6468B">
        <w:rPr>
          <w:rFonts w:ascii="Times New Roman" w:eastAsia="SchoolBookSanPin" w:hAnsi="Times New Roman" w:cs="Times New Roman"/>
          <w:sz w:val="24"/>
          <w:szCs w:val="24"/>
        </w:rPr>
        <w:t>разработана</w:t>
      </w:r>
      <w:proofErr w:type="gramEnd"/>
      <w:r w:rsidRPr="00A6468B">
        <w:rPr>
          <w:rFonts w:ascii="Times New Roman" w:eastAsia="SchoolBookSanPin" w:hAnsi="Times New Roman" w:cs="Times New Roman"/>
          <w:sz w:val="24"/>
          <w:szCs w:val="24"/>
        </w:rPr>
        <w:t xml:space="preserve"> в соответствии с федеральным государственным образовательным стандартом среднего общего образования (далее – ФГОС СОО</w:t>
      </w:r>
      <w:r w:rsidRPr="00A6468B">
        <w:rPr>
          <w:rStyle w:val="a6"/>
          <w:rFonts w:ascii="Times New Roman" w:eastAsia="SchoolBookSanPin" w:hAnsi="Times New Roman" w:cs="Times New Roman"/>
          <w:sz w:val="24"/>
          <w:szCs w:val="24"/>
        </w:rPr>
        <w:footnoteReference w:id="2"/>
      </w:r>
      <w:r w:rsidRPr="00A6468B">
        <w:rPr>
          <w:rFonts w:ascii="Times New Roman" w:eastAsia="SchoolBookSanPin" w:hAnsi="Times New Roman" w:cs="Times New Roman"/>
          <w:sz w:val="24"/>
          <w:szCs w:val="24"/>
        </w:rPr>
        <w:t xml:space="preserve">) и ФОП </w:t>
      </w:r>
      <w:r w:rsidRPr="00A6468B">
        <w:rPr>
          <w:rFonts w:ascii="Times New Roman" w:eastAsia="SchoolBookSanPin" w:hAnsi="Times New Roman" w:cs="Times New Roman"/>
          <w:sz w:val="24"/>
          <w:szCs w:val="24"/>
        </w:rPr>
        <w:lastRenderedPageBreak/>
        <w:t>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w:t>
      </w:r>
      <w:r w:rsidRPr="00A6468B">
        <w:rPr>
          <w:rStyle w:val="a6"/>
          <w:rFonts w:ascii="Times New Roman" w:hAnsi="Times New Roman" w:cs="Times New Roman"/>
          <w:sz w:val="24"/>
          <w:szCs w:val="24"/>
        </w:rPr>
        <w:footnoteReference w:id="3"/>
      </w:r>
      <w:r w:rsidRPr="00A6468B">
        <w:rPr>
          <w:rFonts w:ascii="Times New Roman" w:eastAsia="SchoolBookSanPin" w:hAnsi="Times New Roman" w:cs="Times New Roman"/>
          <w:sz w:val="24"/>
          <w:szCs w:val="24"/>
        </w:rPr>
        <w:t>.</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 xml:space="preserve">4. При </w:t>
      </w:r>
      <w:r w:rsidR="005F7222" w:rsidRPr="00A6468B">
        <w:rPr>
          <w:rFonts w:ascii="Times New Roman" w:eastAsia="SchoolBookSanPin" w:hAnsi="Times New Roman" w:cs="Times New Roman"/>
          <w:sz w:val="24"/>
          <w:szCs w:val="24"/>
        </w:rPr>
        <w:t>реализации</w:t>
      </w:r>
      <w:r w:rsidRPr="00A6468B">
        <w:rPr>
          <w:rFonts w:ascii="Times New Roman" w:eastAsia="SchoolBookSanPin" w:hAnsi="Times New Roman" w:cs="Times New Roman"/>
          <w:sz w:val="24"/>
          <w:szCs w:val="24"/>
        </w:rPr>
        <w:t xml:space="preserve"> ООП СОО </w:t>
      </w:r>
      <w:r w:rsidR="005F7222" w:rsidRPr="00A6468B">
        <w:rPr>
          <w:rFonts w:ascii="Times New Roman" w:eastAsia="SchoolBookSanPin" w:hAnsi="Times New Roman" w:cs="Times New Roman"/>
          <w:sz w:val="24"/>
          <w:szCs w:val="24"/>
        </w:rPr>
        <w:t xml:space="preserve">применяются </w:t>
      </w:r>
      <w:r w:rsidRPr="00A6468B">
        <w:rPr>
          <w:rFonts w:ascii="Times New Roman" w:eastAsia="SchoolBookSanPin" w:hAnsi="Times New Roman" w:cs="Times New Roman"/>
          <w:sz w:val="24"/>
          <w:szCs w:val="24"/>
        </w:rPr>
        <w:t>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A6468B">
        <w:rPr>
          <w:rStyle w:val="a6"/>
          <w:rFonts w:ascii="Times New Roman" w:eastAsia="SchoolBookSanPin" w:hAnsi="Times New Roman" w:cs="Times New Roman"/>
          <w:sz w:val="24"/>
          <w:szCs w:val="24"/>
        </w:rPr>
        <w:footnoteReference w:id="4"/>
      </w:r>
      <w:r w:rsidRPr="00A6468B">
        <w:rPr>
          <w:rFonts w:ascii="Times New Roman" w:eastAsia="SchoolBookSanPin" w:hAnsi="Times New Roman" w:cs="Times New Roman"/>
          <w:sz w:val="24"/>
          <w:szCs w:val="24"/>
        </w:rPr>
        <w:t xml:space="preserve">. </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5. </w:t>
      </w:r>
      <w:r w:rsidR="005F7222" w:rsidRPr="00A6468B">
        <w:rPr>
          <w:rFonts w:ascii="Times New Roman" w:eastAsia="SchoolBookSanPin" w:hAnsi="Times New Roman" w:cs="Times New Roman"/>
          <w:sz w:val="24"/>
          <w:szCs w:val="24"/>
        </w:rPr>
        <w:t>О</w:t>
      </w:r>
      <w:r w:rsidRPr="00A6468B">
        <w:rPr>
          <w:rFonts w:ascii="Times New Roman" w:eastAsia="SchoolBookSanPin" w:hAnsi="Times New Roman" w:cs="Times New Roman"/>
          <w:sz w:val="24"/>
          <w:szCs w:val="24"/>
        </w:rPr>
        <w:t>ОП СОО включает три раздела: целевой, содержательный, организационный</w:t>
      </w:r>
      <w:r w:rsidRPr="00A6468B">
        <w:rPr>
          <w:rStyle w:val="a6"/>
          <w:rFonts w:ascii="Times New Roman" w:hAnsi="Times New Roman" w:cs="Times New Roman"/>
          <w:sz w:val="24"/>
          <w:szCs w:val="24"/>
        </w:rPr>
        <w:footnoteReference w:id="5"/>
      </w:r>
      <w:r w:rsidRPr="00A6468B">
        <w:rPr>
          <w:rFonts w:ascii="Times New Roman" w:eastAsia="SchoolBookSanPin" w:hAnsi="Times New Roman" w:cs="Times New Roman"/>
          <w:sz w:val="24"/>
          <w:szCs w:val="24"/>
        </w:rPr>
        <w:t>.</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 xml:space="preserve">6. Целевой раздел определяет общее назначение, цели, задачи и планируемые результаты реализации </w:t>
      </w:r>
      <w:r w:rsidR="005F7222" w:rsidRPr="00A6468B">
        <w:rPr>
          <w:rFonts w:ascii="Times New Roman" w:eastAsia="SchoolBookSanPin" w:hAnsi="Times New Roman" w:cs="Times New Roman"/>
          <w:sz w:val="24"/>
          <w:szCs w:val="24"/>
        </w:rPr>
        <w:t>О</w:t>
      </w:r>
      <w:r w:rsidRPr="00A6468B">
        <w:rPr>
          <w:rFonts w:ascii="Times New Roman" w:eastAsia="SchoolBookSanPin" w:hAnsi="Times New Roman" w:cs="Times New Roman"/>
          <w:sz w:val="24"/>
          <w:szCs w:val="24"/>
        </w:rPr>
        <w:t>ОП СОО, а также способы определения достижения этих целей и результатов</w:t>
      </w:r>
      <w:r w:rsidRPr="00A6468B">
        <w:rPr>
          <w:rStyle w:val="a6"/>
          <w:rFonts w:ascii="Times New Roman" w:hAnsi="Times New Roman" w:cs="Times New Roman"/>
          <w:sz w:val="24"/>
          <w:szCs w:val="24"/>
        </w:rPr>
        <w:footnoteReference w:id="6"/>
      </w:r>
      <w:r w:rsidRPr="00A6468B">
        <w:rPr>
          <w:rFonts w:ascii="Times New Roman" w:eastAsia="SchoolBookSanPin" w:hAnsi="Times New Roman" w:cs="Times New Roman"/>
          <w:sz w:val="24"/>
          <w:szCs w:val="24"/>
        </w:rPr>
        <w:t>.</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 xml:space="preserve">7. Целевой раздел </w:t>
      </w:r>
      <w:r w:rsidR="005F7222" w:rsidRPr="00A6468B">
        <w:rPr>
          <w:rFonts w:ascii="Times New Roman" w:eastAsia="SchoolBookSanPin" w:hAnsi="Times New Roman" w:cs="Times New Roman"/>
          <w:sz w:val="24"/>
          <w:szCs w:val="24"/>
        </w:rPr>
        <w:t>О</w:t>
      </w:r>
      <w:r w:rsidRPr="00A6468B">
        <w:rPr>
          <w:rFonts w:ascii="Times New Roman" w:eastAsia="SchoolBookSanPin" w:hAnsi="Times New Roman" w:cs="Times New Roman"/>
          <w:sz w:val="24"/>
          <w:szCs w:val="24"/>
        </w:rPr>
        <w:t>ОП СОО включает:</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пояснительную записку;</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 xml:space="preserve">планируемые результаты освоения </w:t>
      </w:r>
      <w:proofErr w:type="gramStart"/>
      <w:r w:rsidRPr="00A6468B">
        <w:rPr>
          <w:rFonts w:ascii="Times New Roman" w:eastAsia="SchoolBookSanPin" w:hAnsi="Times New Roman" w:cs="Times New Roman"/>
          <w:sz w:val="24"/>
          <w:szCs w:val="24"/>
        </w:rPr>
        <w:t>обучающимися</w:t>
      </w:r>
      <w:proofErr w:type="gramEnd"/>
      <w:r w:rsidRPr="00A6468B">
        <w:rPr>
          <w:rFonts w:ascii="Times New Roman" w:eastAsia="SchoolBookSanPin" w:hAnsi="Times New Roman" w:cs="Times New Roman"/>
          <w:sz w:val="24"/>
          <w:szCs w:val="24"/>
        </w:rPr>
        <w:t xml:space="preserve"> </w:t>
      </w:r>
      <w:r w:rsidR="005F7222" w:rsidRPr="00A6468B">
        <w:rPr>
          <w:rFonts w:ascii="Times New Roman" w:eastAsia="SchoolBookSanPin" w:hAnsi="Times New Roman" w:cs="Times New Roman"/>
          <w:sz w:val="24"/>
          <w:szCs w:val="24"/>
        </w:rPr>
        <w:t>О</w:t>
      </w:r>
      <w:r w:rsidRPr="00A6468B">
        <w:rPr>
          <w:rFonts w:ascii="Times New Roman" w:eastAsia="SchoolBookSanPin" w:hAnsi="Times New Roman" w:cs="Times New Roman"/>
          <w:sz w:val="24"/>
          <w:szCs w:val="24"/>
        </w:rPr>
        <w:t>ОП СОО;</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 xml:space="preserve">систему оценки достижения планируемых результатов освоения </w:t>
      </w:r>
      <w:r w:rsidR="005F7222" w:rsidRPr="00A6468B">
        <w:rPr>
          <w:rFonts w:ascii="Times New Roman" w:eastAsia="SchoolBookSanPin" w:hAnsi="Times New Roman" w:cs="Times New Roman"/>
          <w:sz w:val="24"/>
          <w:szCs w:val="24"/>
        </w:rPr>
        <w:t>О</w:t>
      </w:r>
      <w:r w:rsidRPr="00A6468B">
        <w:rPr>
          <w:rFonts w:ascii="Times New Roman" w:eastAsia="SchoolBookSanPin" w:hAnsi="Times New Roman" w:cs="Times New Roman"/>
          <w:sz w:val="24"/>
          <w:szCs w:val="24"/>
        </w:rPr>
        <w:t>ОП СОО</w:t>
      </w:r>
      <w:r w:rsidRPr="00A6468B">
        <w:rPr>
          <w:rStyle w:val="a6"/>
          <w:rFonts w:ascii="Times New Roman" w:hAnsi="Times New Roman" w:cs="Times New Roman"/>
          <w:sz w:val="24"/>
          <w:szCs w:val="24"/>
        </w:rPr>
        <w:footnoteReference w:id="7"/>
      </w:r>
      <w:r w:rsidRPr="00A6468B">
        <w:rPr>
          <w:rFonts w:ascii="Times New Roman" w:eastAsia="SchoolBookSanPin" w:hAnsi="Times New Roman" w:cs="Times New Roman"/>
          <w:sz w:val="24"/>
          <w:szCs w:val="24"/>
        </w:rPr>
        <w:t>.</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 xml:space="preserve">8. Содержательный раздел </w:t>
      </w:r>
      <w:r w:rsidR="005F7222" w:rsidRPr="00A6468B">
        <w:rPr>
          <w:rFonts w:ascii="Times New Roman" w:eastAsia="SchoolBookSanPin" w:hAnsi="Times New Roman" w:cs="Times New Roman"/>
          <w:sz w:val="24"/>
          <w:szCs w:val="24"/>
        </w:rPr>
        <w:t>О</w:t>
      </w:r>
      <w:r w:rsidRPr="00A6468B">
        <w:rPr>
          <w:rFonts w:ascii="Times New Roman" w:eastAsia="SchoolBookSanPin" w:hAnsi="Times New Roman" w:cs="Times New Roman"/>
          <w:sz w:val="24"/>
          <w:szCs w:val="24"/>
        </w:rPr>
        <w:t xml:space="preserve">ОП СОО включает следующие программы, ориентированные на достижение предметных, </w:t>
      </w:r>
      <w:proofErr w:type="spellStart"/>
      <w:r w:rsidRPr="00A6468B">
        <w:rPr>
          <w:rFonts w:ascii="Times New Roman" w:eastAsia="SchoolBookSanPin" w:hAnsi="Times New Roman" w:cs="Times New Roman"/>
          <w:sz w:val="24"/>
          <w:szCs w:val="24"/>
        </w:rPr>
        <w:t>метапредметных</w:t>
      </w:r>
      <w:proofErr w:type="spellEnd"/>
      <w:r w:rsidRPr="00A6468B">
        <w:rPr>
          <w:rFonts w:ascii="Times New Roman" w:eastAsia="SchoolBookSanPin" w:hAnsi="Times New Roman" w:cs="Times New Roman"/>
          <w:sz w:val="24"/>
          <w:szCs w:val="24"/>
        </w:rPr>
        <w:t xml:space="preserve"> и личностных результатов:</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 xml:space="preserve"> рабочие программы учебных предметов;</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 xml:space="preserve">программу формирования универсальных учебных действий </w:t>
      </w:r>
      <w:proofErr w:type="gramStart"/>
      <w:r w:rsidRPr="00A6468B">
        <w:rPr>
          <w:rFonts w:ascii="Times New Roman" w:eastAsia="SchoolBookSanPin" w:hAnsi="Times New Roman" w:cs="Times New Roman"/>
          <w:sz w:val="24"/>
          <w:szCs w:val="24"/>
        </w:rPr>
        <w:t>у</w:t>
      </w:r>
      <w:proofErr w:type="gramEnd"/>
      <w:r w:rsidRPr="00A6468B">
        <w:rPr>
          <w:rFonts w:ascii="Times New Roman" w:eastAsia="SchoolBookSanPin" w:hAnsi="Times New Roman" w:cs="Times New Roman"/>
          <w:sz w:val="24"/>
          <w:szCs w:val="24"/>
        </w:rPr>
        <w:t xml:space="preserve"> обучающихся</w:t>
      </w:r>
      <w:r w:rsidRPr="00A6468B">
        <w:rPr>
          <w:rStyle w:val="a6"/>
          <w:rFonts w:ascii="Times New Roman" w:hAnsi="Times New Roman" w:cs="Times New Roman"/>
          <w:sz w:val="24"/>
          <w:szCs w:val="24"/>
        </w:rPr>
        <w:footnoteReference w:id="8"/>
      </w:r>
      <w:r w:rsidRPr="00A6468B">
        <w:rPr>
          <w:rFonts w:ascii="Times New Roman" w:eastAsia="SchoolBookSanPin" w:hAnsi="Times New Roman" w:cs="Times New Roman"/>
          <w:sz w:val="24"/>
          <w:szCs w:val="24"/>
        </w:rPr>
        <w:t>;</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 xml:space="preserve"> рабочую программу воспитания</w:t>
      </w:r>
      <w:r w:rsidR="00A6468B" w:rsidRPr="00A6468B">
        <w:rPr>
          <w:rFonts w:ascii="Times New Roman" w:eastAsia="SchoolBookSanPin" w:hAnsi="Times New Roman" w:cs="Times New Roman"/>
          <w:sz w:val="24"/>
          <w:szCs w:val="24"/>
        </w:rPr>
        <w:t>;</w:t>
      </w:r>
    </w:p>
    <w:p w:rsidR="00A6468B" w:rsidRPr="00A6468B" w:rsidRDefault="00A6468B"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программа коррекционной работы</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9. </w:t>
      </w:r>
      <w:r w:rsidR="00A81F6C" w:rsidRPr="00A6468B">
        <w:rPr>
          <w:rFonts w:ascii="Times New Roman" w:eastAsia="SchoolBookSanPin" w:hAnsi="Times New Roman" w:cs="Times New Roman"/>
          <w:sz w:val="24"/>
          <w:szCs w:val="24"/>
        </w:rPr>
        <w:t xml:space="preserve"> Р</w:t>
      </w:r>
      <w:r w:rsidRPr="00A6468B">
        <w:rPr>
          <w:rFonts w:ascii="Times New Roman" w:eastAsia="SchoolBookSanPin" w:hAnsi="Times New Roman" w:cs="Times New Roman"/>
          <w:sz w:val="24"/>
          <w:szCs w:val="24"/>
        </w:rPr>
        <w:t xml:space="preserve">абочие программы учебных предметов обеспечивают достижение планируемых результатов освоения </w:t>
      </w:r>
      <w:r w:rsidR="00A81F6C" w:rsidRPr="00A6468B">
        <w:rPr>
          <w:rFonts w:ascii="Times New Roman" w:eastAsia="SchoolBookSanPin" w:hAnsi="Times New Roman" w:cs="Times New Roman"/>
          <w:sz w:val="24"/>
          <w:szCs w:val="24"/>
        </w:rPr>
        <w:t>О</w:t>
      </w:r>
      <w:r w:rsidRPr="00A6468B">
        <w:rPr>
          <w:rFonts w:ascii="Times New Roman" w:eastAsia="SchoolBookSanPin" w:hAnsi="Times New Roman" w:cs="Times New Roman"/>
          <w:sz w:val="24"/>
          <w:szCs w:val="24"/>
        </w:rPr>
        <w:t>ОП СОО и разработаны на основе требований ФГОС СОО к результатам освоения программы среднего общего образования.</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 xml:space="preserve">10. Программа формирования универсальных учебных действий </w:t>
      </w:r>
      <w:proofErr w:type="gramStart"/>
      <w:r w:rsidRPr="00A6468B">
        <w:rPr>
          <w:rFonts w:ascii="Times New Roman" w:eastAsia="SchoolBookSanPin" w:hAnsi="Times New Roman" w:cs="Times New Roman"/>
          <w:sz w:val="24"/>
          <w:szCs w:val="24"/>
        </w:rPr>
        <w:t>у</w:t>
      </w:r>
      <w:proofErr w:type="gramEnd"/>
      <w:r w:rsidRPr="00A6468B">
        <w:rPr>
          <w:rFonts w:ascii="Times New Roman" w:eastAsia="SchoolBookSanPin" w:hAnsi="Times New Roman" w:cs="Times New Roman"/>
          <w:sz w:val="24"/>
          <w:szCs w:val="24"/>
        </w:rPr>
        <w:t xml:space="preserve"> обучающихся содержит:</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lastRenderedPageBreak/>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A6468B">
        <w:rPr>
          <w:rStyle w:val="a6"/>
          <w:rFonts w:ascii="Times New Roman" w:hAnsi="Times New Roman" w:cs="Times New Roman"/>
          <w:sz w:val="24"/>
          <w:szCs w:val="24"/>
        </w:rPr>
        <w:footnoteReference w:id="9"/>
      </w:r>
      <w:r w:rsidRPr="00A6468B">
        <w:rPr>
          <w:rFonts w:ascii="Times New Roman" w:eastAsia="SchoolBookSanPin" w:hAnsi="Times New Roman" w:cs="Times New Roman"/>
          <w:sz w:val="24"/>
          <w:szCs w:val="24"/>
        </w:rPr>
        <w:t>.</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11. </w:t>
      </w:r>
      <w:r w:rsidR="00A81F6C" w:rsidRPr="00A6468B">
        <w:rPr>
          <w:rFonts w:ascii="Times New Roman" w:eastAsia="SchoolBookSanPin" w:hAnsi="Times New Roman" w:cs="Times New Roman"/>
          <w:sz w:val="24"/>
          <w:szCs w:val="24"/>
        </w:rPr>
        <w:t xml:space="preserve"> Р</w:t>
      </w:r>
      <w:r w:rsidRPr="00A6468B">
        <w:rPr>
          <w:rFonts w:ascii="Times New Roman" w:eastAsia="SchoolBookSanPin" w:hAnsi="Times New Roman" w:cs="Times New Roman"/>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sidRPr="00A6468B">
        <w:rPr>
          <w:rStyle w:val="a6"/>
          <w:rFonts w:ascii="Times New Roman" w:hAnsi="Times New Roman" w:cs="Times New Roman"/>
          <w:sz w:val="24"/>
          <w:szCs w:val="24"/>
        </w:rPr>
        <w:footnoteReference w:id="10"/>
      </w:r>
      <w:r w:rsidRPr="00A6468B">
        <w:rPr>
          <w:rFonts w:ascii="Times New Roman" w:eastAsia="SchoolBookSanPin" w:hAnsi="Times New Roman" w:cs="Times New Roman"/>
          <w:sz w:val="24"/>
          <w:szCs w:val="24"/>
        </w:rPr>
        <w:t>.</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12. </w:t>
      </w:r>
      <w:r w:rsidR="00A81F6C" w:rsidRPr="00A6468B">
        <w:rPr>
          <w:rFonts w:ascii="Times New Roman" w:eastAsia="SchoolBookSanPin" w:hAnsi="Times New Roman" w:cs="Times New Roman"/>
          <w:sz w:val="24"/>
          <w:szCs w:val="24"/>
        </w:rPr>
        <w:t xml:space="preserve"> Р</w:t>
      </w:r>
      <w:r w:rsidRPr="00A6468B">
        <w:rPr>
          <w:rFonts w:ascii="Times New Roman" w:eastAsia="SchoolBookSanPin" w:hAnsi="Times New Roman" w:cs="Times New Roman"/>
          <w:sz w:val="24"/>
          <w:szCs w:val="24"/>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A6468B">
        <w:rPr>
          <w:rStyle w:val="a6"/>
          <w:rFonts w:ascii="Times New Roman" w:hAnsi="Times New Roman" w:cs="Times New Roman"/>
          <w:sz w:val="24"/>
          <w:szCs w:val="24"/>
        </w:rPr>
        <w:footnoteReference w:id="11"/>
      </w:r>
      <w:r w:rsidRPr="00A6468B">
        <w:rPr>
          <w:rFonts w:ascii="Times New Roman" w:eastAsia="SchoolBookSanPin" w:hAnsi="Times New Roman" w:cs="Times New Roman"/>
          <w:sz w:val="24"/>
          <w:szCs w:val="24"/>
        </w:rPr>
        <w:t>.</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13</w:t>
      </w:r>
      <w:r w:rsidR="00A81F6C" w:rsidRPr="00A6468B">
        <w:rPr>
          <w:rFonts w:ascii="Times New Roman" w:eastAsia="SchoolBookSanPin" w:hAnsi="Times New Roman" w:cs="Times New Roman"/>
          <w:sz w:val="24"/>
          <w:szCs w:val="24"/>
        </w:rPr>
        <w:t xml:space="preserve">. </w:t>
      </w:r>
      <w:proofErr w:type="gramStart"/>
      <w:r w:rsidR="00A81F6C" w:rsidRPr="00A6468B">
        <w:rPr>
          <w:rFonts w:ascii="Times New Roman" w:eastAsia="SchoolBookSanPin" w:hAnsi="Times New Roman" w:cs="Times New Roman"/>
          <w:sz w:val="24"/>
          <w:szCs w:val="24"/>
        </w:rPr>
        <w:t>Р</w:t>
      </w:r>
      <w:r w:rsidRPr="00A6468B">
        <w:rPr>
          <w:rFonts w:ascii="Times New Roman" w:eastAsia="SchoolBookSanPin" w:hAnsi="Times New Roman" w:cs="Times New Roman"/>
          <w:sz w:val="24"/>
          <w:szCs w:val="24"/>
        </w:rPr>
        <w:t>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sidRPr="00A6468B">
        <w:rPr>
          <w:rStyle w:val="a6"/>
          <w:rFonts w:ascii="Times New Roman" w:hAnsi="Times New Roman" w:cs="Times New Roman"/>
          <w:sz w:val="24"/>
          <w:szCs w:val="24"/>
        </w:rPr>
        <w:footnoteReference w:id="12"/>
      </w:r>
      <w:r w:rsidRPr="00A6468B">
        <w:rPr>
          <w:rFonts w:ascii="Times New Roman" w:eastAsia="SchoolBookSanPin" w:hAnsi="Times New Roman" w:cs="Times New Roman"/>
          <w:sz w:val="24"/>
          <w:szCs w:val="24"/>
        </w:rPr>
        <w:t>.</w:t>
      </w:r>
      <w:proofErr w:type="gramEnd"/>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 xml:space="preserve">14. Организационный раздел </w:t>
      </w:r>
      <w:r w:rsidR="00A81F6C" w:rsidRPr="00A6468B">
        <w:rPr>
          <w:rFonts w:ascii="Times New Roman" w:eastAsia="SchoolBookSanPin" w:hAnsi="Times New Roman" w:cs="Times New Roman"/>
          <w:sz w:val="24"/>
          <w:szCs w:val="24"/>
        </w:rPr>
        <w:t>О</w:t>
      </w:r>
      <w:r w:rsidRPr="00A6468B">
        <w:rPr>
          <w:rFonts w:ascii="Times New Roman" w:eastAsia="SchoolBookSanPin" w:hAnsi="Times New Roman" w:cs="Times New Roman"/>
          <w:sz w:val="24"/>
          <w:szCs w:val="24"/>
        </w:rPr>
        <w:t>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sidRPr="00A6468B">
        <w:rPr>
          <w:rStyle w:val="a6"/>
          <w:rFonts w:ascii="Times New Roman" w:hAnsi="Times New Roman" w:cs="Times New Roman"/>
          <w:sz w:val="24"/>
          <w:szCs w:val="24"/>
        </w:rPr>
        <w:footnoteReference w:id="13"/>
      </w:r>
      <w:r w:rsidRPr="00A6468B">
        <w:rPr>
          <w:rFonts w:ascii="Times New Roman" w:eastAsia="SchoolBookSanPin" w:hAnsi="Times New Roman" w:cs="Times New Roman"/>
          <w:sz w:val="24"/>
          <w:szCs w:val="24"/>
        </w:rPr>
        <w:t xml:space="preserve"> и включает:</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 xml:space="preserve"> учебный план;</w:t>
      </w:r>
    </w:p>
    <w:p w:rsidR="007D3E31" w:rsidRPr="00A6468B" w:rsidRDefault="00A81F6C" w:rsidP="00A81F6C">
      <w:pPr>
        <w:spacing w:after="0" w:line="348" w:lineRule="auto"/>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 xml:space="preserve">          </w:t>
      </w:r>
      <w:r w:rsidR="007D3E31" w:rsidRPr="00A6468B">
        <w:rPr>
          <w:rFonts w:ascii="Times New Roman" w:eastAsia="SchoolBookSanPin" w:hAnsi="Times New Roman" w:cs="Times New Roman"/>
          <w:sz w:val="24"/>
          <w:szCs w:val="24"/>
        </w:rPr>
        <w:t xml:space="preserve"> план внеурочной деятельности;</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календарный учебный график;</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календарный план воспитательной работы</w:t>
      </w:r>
      <w:r w:rsidR="00A6468B" w:rsidRPr="00A6468B">
        <w:rPr>
          <w:rFonts w:ascii="Times New Roman" w:eastAsia="SchoolBookSanPin" w:hAnsi="Times New Roman" w:cs="Times New Roman"/>
          <w:sz w:val="24"/>
          <w:szCs w:val="24"/>
        </w:rPr>
        <w:t>;</w:t>
      </w:r>
    </w:p>
    <w:p w:rsidR="00A6468B" w:rsidRPr="00A6468B" w:rsidRDefault="00A6468B"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система условий реализации ООП СОО.</w:t>
      </w:r>
    </w:p>
    <w:p w:rsidR="007D3E31" w:rsidRPr="00A6468B" w:rsidRDefault="007D3E31" w:rsidP="007D3E31">
      <w:pPr>
        <w:spacing w:after="0" w:line="348" w:lineRule="auto"/>
        <w:ind w:firstLine="709"/>
        <w:jc w:val="both"/>
        <w:rPr>
          <w:rFonts w:ascii="Times New Roman" w:eastAsia="SchoolBookSanPin" w:hAnsi="Times New Roman" w:cs="Times New Roman"/>
          <w:sz w:val="24"/>
          <w:szCs w:val="24"/>
        </w:rPr>
      </w:pPr>
      <w:r w:rsidRPr="00A6468B">
        <w:rPr>
          <w:rFonts w:ascii="Times New Roman" w:eastAsia="SchoolBookSanPin" w:hAnsi="Times New Roman" w:cs="Times New Roman"/>
          <w:sz w:val="24"/>
          <w:szCs w:val="24"/>
        </w:rPr>
        <w:t>15. </w:t>
      </w:r>
      <w:r w:rsidR="00A6468B" w:rsidRPr="00A6468B">
        <w:rPr>
          <w:rFonts w:ascii="Times New Roman" w:eastAsia="SchoolBookSanPin" w:hAnsi="Times New Roman" w:cs="Times New Roman"/>
          <w:sz w:val="24"/>
          <w:szCs w:val="24"/>
        </w:rPr>
        <w:t>К</w:t>
      </w:r>
      <w:r w:rsidRPr="00A6468B">
        <w:rPr>
          <w:rFonts w:ascii="Times New Roman" w:eastAsia="SchoolBookSanPin" w:hAnsi="Times New Roman" w:cs="Times New Roman"/>
          <w:sz w:val="24"/>
          <w:szCs w:val="24"/>
        </w:rPr>
        <w:t>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7D3E31" w:rsidRDefault="007D3E31" w:rsidP="007D3E31">
      <w:pPr>
        <w:spacing w:after="0"/>
        <w:jc w:val="center"/>
        <w:rPr>
          <w:rFonts w:ascii="Times New Roman" w:hAnsi="Times New Roman" w:cs="Times New Roman"/>
          <w:b/>
          <w:sz w:val="24"/>
          <w:szCs w:val="24"/>
        </w:rPr>
      </w:pPr>
    </w:p>
    <w:p w:rsidR="00A6468B" w:rsidRDefault="00A6468B" w:rsidP="00486834">
      <w:pPr>
        <w:pStyle w:val="12"/>
        <w:keepNext/>
        <w:keepLines/>
        <w:numPr>
          <w:ilvl w:val="0"/>
          <w:numId w:val="3"/>
        </w:numPr>
        <w:shd w:val="clear" w:color="auto" w:fill="auto"/>
        <w:tabs>
          <w:tab w:val="left" w:pos="3600"/>
        </w:tabs>
        <w:ind w:left="3240"/>
      </w:pPr>
      <w:bookmarkStart w:id="0" w:name="bookmark0"/>
      <w:r>
        <w:rPr>
          <w:color w:val="000000"/>
        </w:rPr>
        <w:t>Целевой раздел ООП СОО</w:t>
      </w:r>
      <w:bookmarkEnd w:id="0"/>
    </w:p>
    <w:p w:rsidR="00A6468B" w:rsidRPr="00992287" w:rsidRDefault="00A6468B" w:rsidP="00486834">
      <w:pPr>
        <w:pStyle w:val="41"/>
        <w:numPr>
          <w:ilvl w:val="0"/>
          <w:numId w:val="4"/>
        </w:numPr>
        <w:shd w:val="clear" w:color="auto" w:fill="auto"/>
        <w:tabs>
          <w:tab w:val="left" w:pos="1114"/>
        </w:tabs>
        <w:rPr>
          <w:sz w:val="24"/>
          <w:szCs w:val="24"/>
        </w:rPr>
      </w:pPr>
      <w:r w:rsidRPr="00992287">
        <w:rPr>
          <w:color w:val="000000"/>
          <w:sz w:val="24"/>
          <w:szCs w:val="24"/>
        </w:rPr>
        <w:t xml:space="preserve"> Пояснительная записка.</w:t>
      </w:r>
    </w:p>
    <w:p w:rsidR="00A6468B" w:rsidRPr="00992287" w:rsidRDefault="00A6468B" w:rsidP="00486834">
      <w:pPr>
        <w:pStyle w:val="41"/>
        <w:numPr>
          <w:ilvl w:val="1"/>
          <w:numId w:val="4"/>
        </w:numPr>
        <w:shd w:val="clear" w:color="auto" w:fill="auto"/>
        <w:tabs>
          <w:tab w:val="left" w:pos="1344"/>
        </w:tabs>
        <w:ind w:left="0" w:right="20" w:firstLine="360"/>
        <w:rPr>
          <w:sz w:val="24"/>
          <w:szCs w:val="24"/>
        </w:rPr>
      </w:pPr>
      <w:r w:rsidRPr="00992287">
        <w:rPr>
          <w:color w:val="000000"/>
          <w:sz w:val="24"/>
          <w:szCs w:val="24"/>
        </w:rPr>
        <w:t xml:space="preserve"> ООП СОО является основным документом, определяющим содержание общего образования, а также регламентирующим образовательную деятельность МАОУ «</w:t>
      </w:r>
      <w:proofErr w:type="spellStart"/>
      <w:r w:rsidRPr="00992287">
        <w:rPr>
          <w:color w:val="000000"/>
          <w:sz w:val="24"/>
          <w:szCs w:val="24"/>
        </w:rPr>
        <w:t>Сергинская</w:t>
      </w:r>
      <w:proofErr w:type="spellEnd"/>
      <w:r w:rsidRPr="00992287">
        <w:rPr>
          <w:color w:val="000000"/>
          <w:sz w:val="24"/>
          <w:szCs w:val="24"/>
        </w:rPr>
        <w:t xml:space="preserve"> СОШ»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A6468B" w:rsidRPr="00992287" w:rsidRDefault="00A6468B" w:rsidP="00486834">
      <w:pPr>
        <w:pStyle w:val="41"/>
        <w:numPr>
          <w:ilvl w:val="1"/>
          <w:numId w:val="5"/>
        </w:numPr>
        <w:shd w:val="clear" w:color="auto" w:fill="auto"/>
        <w:tabs>
          <w:tab w:val="left" w:pos="1344"/>
        </w:tabs>
        <w:rPr>
          <w:sz w:val="24"/>
          <w:szCs w:val="24"/>
        </w:rPr>
      </w:pPr>
      <w:r w:rsidRPr="00992287">
        <w:rPr>
          <w:color w:val="000000"/>
          <w:sz w:val="24"/>
          <w:szCs w:val="24"/>
        </w:rPr>
        <w:t>Целями реализации ООП СОО являются:</w:t>
      </w:r>
    </w:p>
    <w:p w:rsidR="00A6468B" w:rsidRPr="00992287" w:rsidRDefault="00A6468B" w:rsidP="00A6468B">
      <w:pPr>
        <w:pStyle w:val="41"/>
        <w:shd w:val="clear" w:color="auto" w:fill="auto"/>
        <w:ind w:right="20"/>
        <w:rPr>
          <w:sz w:val="24"/>
          <w:szCs w:val="24"/>
        </w:rPr>
      </w:pPr>
      <w:r w:rsidRPr="00992287">
        <w:rPr>
          <w:color w:val="000000"/>
          <w:sz w:val="24"/>
          <w:szCs w:val="24"/>
        </w:rPr>
        <w:t>формирование российской гражданской идентичности обучающихся; 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A6468B" w:rsidRPr="00992287" w:rsidRDefault="00A6468B" w:rsidP="00A6468B">
      <w:pPr>
        <w:pStyle w:val="41"/>
        <w:shd w:val="clear" w:color="auto" w:fill="auto"/>
        <w:ind w:right="20" w:firstLine="720"/>
        <w:rPr>
          <w:sz w:val="24"/>
          <w:szCs w:val="24"/>
        </w:rPr>
      </w:pPr>
      <w:r w:rsidRPr="00992287">
        <w:rPr>
          <w:color w:val="000000"/>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A6468B" w:rsidRPr="00992287" w:rsidRDefault="00A6468B" w:rsidP="00A6468B">
      <w:pPr>
        <w:pStyle w:val="41"/>
        <w:shd w:val="clear" w:color="auto" w:fill="auto"/>
        <w:ind w:right="20" w:firstLine="720"/>
        <w:rPr>
          <w:sz w:val="24"/>
          <w:szCs w:val="24"/>
        </w:rPr>
      </w:pPr>
      <w:r w:rsidRPr="00992287">
        <w:rPr>
          <w:color w:val="000000"/>
          <w:sz w:val="24"/>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A6468B" w:rsidRPr="00992287" w:rsidRDefault="00A6468B" w:rsidP="00A6468B">
      <w:pPr>
        <w:pStyle w:val="41"/>
        <w:shd w:val="clear" w:color="auto" w:fill="auto"/>
        <w:ind w:right="20" w:firstLine="720"/>
        <w:rPr>
          <w:sz w:val="24"/>
          <w:szCs w:val="24"/>
        </w:rPr>
      </w:pPr>
      <w:r w:rsidRPr="00992287">
        <w:rPr>
          <w:color w:val="000000"/>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A6468B" w:rsidRPr="00992287" w:rsidRDefault="00A6468B" w:rsidP="00A6468B">
      <w:pPr>
        <w:pStyle w:val="41"/>
        <w:shd w:val="clear" w:color="auto" w:fill="auto"/>
        <w:ind w:right="20" w:firstLine="720"/>
        <w:rPr>
          <w:sz w:val="24"/>
          <w:szCs w:val="24"/>
        </w:rPr>
      </w:pPr>
      <w:r w:rsidRPr="00992287">
        <w:rPr>
          <w:color w:val="000000"/>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A6468B" w:rsidRPr="00992287" w:rsidRDefault="00A6468B" w:rsidP="00A6468B">
      <w:pPr>
        <w:pStyle w:val="41"/>
        <w:shd w:val="clear" w:color="auto" w:fill="auto"/>
        <w:ind w:right="20" w:firstLine="720"/>
        <w:rPr>
          <w:sz w:val="24"/>
          <w:szCs w:val="24"/>
        </w:rPr>
      </w:pPr>
      <w:r w:rsidRPr="00992287">
        <w:rPr>
          <w:color w:val="000000"/>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A6468B" w:rsidRPr="00992287" w:rsidRDefault="00A6468B" w:rsidP="00486834">
      <w:pPr>
        <w:pStyle w:val="41"/>
        <w:numPr>
          <w:ilvl w:val="1"/>
          <w:numId w:val="5"/>
        </w:numPr>
        <w:shd w:val="clear" w:color="auto" w:fill="auto"/>
        <w:tabs>
          <w:tab w:val="left" w:pos="1344"/>
        </w:tabs>
        <w:ind w:left="0" w:right="20" w:firstLine="0"/>
        <w:rPr>
          <w:sz w:val="24"/>
          <w:szCs w:val="24"/>
        </w:rPr>
      </w:pPr>
      <w:r w:rsidRPr="00992287">
        <w:rPr>
          <w:color w:val="000000"/>
          <w:sz w:val="24"/>
          <w:szCs w:val="24"/>
        </w:rPr>
        <w:t>Достижение поставленных целей реализации ООП СОО предусматривает решение следующих основных задач:</w:t>
      </w:r>
    </w:p>
    <w:p w:rsidR="00A6468B" w:rsidRPr="00992287" w:rsidRDefault="00A6468B" w:rsidP="00A6468B">
      <w:pPr>
        <w:pStyle w:val="41"/>
        <w:shd w:val="clear" w:color="auto" w:fill="auto"/>
        <w:ind w:left="20" w:right="20" w:firstLine="720"/>
        <w:rPr>
          <w:sz w:val="24"/>
          <w:szCs w:val="24"/>
        </w:rPr>
      </w:pPr>
      <w:r w:rsidRPr="00992287">
        <w:rPr>
          <w:color w:val="000000"/>
          <w:sz w:val="24"/>
          <w:szCs w:val="24"/>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w:t>
      </w:r>
      <w:r w:rsidRPr="00992287">
        <w:rPr>
          <w:color w:val="000000"/>
          <w:sz w:val="24"/>
          <w:szCs w:val="24"/>
        </w:rPr>
        <w:lastRenderedPageBreak/>
        <w:t>социальному самоопределению;</w:t>
      </w:r>
    </w:p>
    <w:p w:rsidR="00A6468B" w:rsidRPr="00992287" w:rsidRDefault="00A6468B" w:rsidP="00A6468B">
      <w:pPr>
        <w:pStyle w:val="41"/>
        <w:shd w:val="clear" w:color="auto" w:fill="auto"/>
        <w:ind w:left="20" w:right="20" w:firstLine="720"/>
        <w:rPr>
          <w:sz w:val="24"/>
          <w:szCs w:val="24"/>
        </w:rPr>
      </w:pPr>
      <w:r w:rsidRPr="00992287">
        <w:rPr>
          <w:color w:val="000000"/>
          <w:sz w:val="24"/>
          <w:szCs w:val="24"/>
        </w:rPr>
        <w:t xml:space="preserve">обеспечение планируемых результатов по освоению </w:t>
      </w:r>
      <w:proofErr w:type="gramStart"/>
      <w:r w:rsidRPr="00992287">
        <w:rPr>
          <w:color w:val="000000"/>
          <w:sz w:val="24"/>
          <w:szCs w:val="24"/>
        </w:rPr>
        <w:t>обучающимся</w:t>
      </w:r>
      <w:proofErr w:type="gramEnd"/>
      <w:r w:rsidRPr="00992287">
        <w:rPr>
          <w:color w:val="000000"/>
          <w:sz w:val="24"/>
          <w:szCs w:val="24"/>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A6468B" w:rsidRPr="00992287" w:rsidRDefault="00A6468B" w:rsidP="00A6468B">
      <w:pPr>
        <w:pStyle w:val="41"/>
        <w:shd w:val="clear" w:color="auto" w:fill="auto"/>
        <w:ind w:left="20" w:right="20" w:firstLine="720"/>
        <w:rPr>
          <w:sz w:val="24"/>
          <w:szCs w:val="24"/>
        </w:rPr>
      </w:pPr>
      <w:r w:rsidRPr="00992287">
        <w:rPr>
          <w:color w:val="000000"/>
          <w:sz w:val="24"/>
          <w:szCs w:val="24"/>
        </w:rPr>
        <w:t>обеспечение преемственности основного общего и среднего общего образования;</w:t>
      </w:r>
    </w:p>
    <w:p w:rsidR="00A6468B" w:rsidRPr="00992287" w:rsidRDefault="00A6468B" w:rsidP="00A6468B">
      <w:pPr>
        <w:pStyle w:val="41"/>
        <w:shd w:val="clear" w:color="auto" w:fill="auto"/>
        <w:ind w:left="20" w:right="20" w:firstLine="720"/>
        <w:rPr>
          <w:sz w:val="24"/>
          <w:szCs w:val="24"/>
        </w:rPr>
      </w:pPr>
      <w:r w:rsidRPr="00992287">
        <w:rPr>
          <w:color w:val="000000"/>
          <w:sz w:val="24"/>
          <w:szCs w:val="24"/>
        </w:rPr>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rsidR="00A6468B" w:rsidRPr="00992287" w:rsidRDefault="00A6468B" w:rsidP="00A6468B">
      <w:pPr>
        <w:pStyle w:val="41"/>
        <w:shd w:val="clear" w:color="auto" w:fill="auto"/>
        <w:ind w:left="20" w:right="20" w:firstLine="720"/>
        <w:rPr>
          <w:sz w:val="24"/>
          <w:szCs w:val="24"/>
        </w:rPr>
      </w:pPr>
      <w:r w:rsidRPr="00992287">
        <w:rPr>
          <w:color w:val="000000"/>
          <w:sz w:val="24"/>
          <w:szCs w:val="24"/>
        </w:rPr>
        <w:t>обеспечение доступности получения качественного среднего общего образования;</w:t>
      </w:r>
    </w:p>
    <w:p w:rsidR="00A6468B" w:rsidRPr="00992287" w:rsidRDefault="00A6468B" w:rsidP="00A6468B">
      <w:pPr>
        <w:pStyle w:val="41"/>
        <w:shd w:val="clear" w:color="auto" w:fill="auto"/>
        <w:ind w:left="20" w:right="20" w:firstLine="720"/>
        <w:rPr>
          <w:sz w:val="24"/>
          <w:szCs w:val="24"/>
        </w:rPr>
      </w:pPr>
      <w:r w:rsidRPr="00992287">
        <w:rPr>
          <w:color w:val="000000"/>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A6468B" w:rsidRPr="00992287" w:rsidRDefault="00A6468B" w:rsidP="00A6468B">
      <w:pPr>
        <w:pStyle w:val="41"/>
        <w:shd w:val="clear" w:color="auto" w:fill="auto"/>
        <w:ind w:left="20" w:right="20" w:firstLine="720"/>
        <w:rPr>
          <w:sz w:val="24"/>
          <w:szCs w:val="24"/>
        </w:rPr>
      </w:pPr>
      <w:r w:rsidRPr="00992287">
        <w:rPr>
          <w:color w:val="000000"/>
          <w:sz w:val="24"/>
          <w:szCs w:val="24"/>
        </w:rPr>
        <w:t>организация интеллектуальных и творческих соревнований, научно - технического творчества и проектно-исследовательской деятельности;</w:t>
      </w:r>
    </w:p>
    <w:p w:rsidR="00A6468B" w:rsidRPr="00992287" w:rsidRDefault="00A6468B" w:rsidP="00A6468B">
      <w:pPr>
        <w:pStyle w:val="41"/>
        <w:shd w:val="clear" w:color="auto" w:fill="auto"/>
        <w:ind w:left="20" w:right="20" w:firstLine="720"/>
        <w:rPr>
          <w:sz w:val="24"/>
          <w:szCs w:val="24"/>
        </w:rPr>
      </w:pPr>
      <w:r w:rsidRPr="00992287">
        <w:rPr>
          <w:color w:val="000000"/>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6468B" w:rsidRPr="00992287" w:rsidRDefault="00A6468B" w:rsidP="00A6468B">
      <w:pPr>
        <w:pStyle w:val="41"/>
        <w:shd w:val="clear" w:color="auto" w:fill="auto"/>
        <w:ind w:left="20" w:right="20" w:firstLine="720"/>
        <w:rPr>
          <w:sz w:val="24"/>
          <w:szCs w:val="24"/>
        </w:rPr>
      </w:pPr>
      <w:r w:rsidRPr="00992287">
        <w:rPr>
          <w:color w:val="000000"/>
          <w:sz w:val="24"/>
          <w:szCs w:val="24"/>
        </w:rPr>
        <w:t xml:space="preserve">включение </w:t>
      </w:r>
      <w:proofErr w:type="gramStart"/>
      <w:r w:rsidRPr="00992287">
        <w:rPr>
          <w:color w:val="000000"/>
          <w:sz w:val="24"/>
          <w:szCs w:val="24"/>
        </w:rPr>
        <w:t>обучающихся</w:t>
      </w:r>
      <w:proofErr w:type="gramEnd"/>
      <w:r w:rsidRPr="00992287">
        <w:rPr>
          <w:color w:val="000000"/>
          <w:sz w:val="24"/>
          <w:szCs w:val="24"/>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A6468B" w:rsidRPr="00992287" w:rsidRDefault="00A6468B" w:rsidP="00A6468B">
      <w:pPr>
        <w:pStyle w:val="41"/>
        <w:shd w:val="clear" w:color="auto" w:fill="auto"/>
        <w:ind w:left="20" w:right="20" w:firstLine="720"/>
        <w:rPr>
          <w:sz w:val="24"/>
          <w:szCs w:val="24"/>
        </w:rPr>
      </w:pPr>
      <w:r w:rsidRPr="00992287">
        <w:rPr>
          <w:color w:val="000000"/>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A6468B" w:rsidRPr="00992287" w:rsidRDefault="00A6468B" w:rsidP="00A6468B">
      <w:pPr>
        <w:pStyle w:val="41"/>
        <w:shd w:val="clear" w:color="auto" w:fill="auto"/>
        <w:tabs>
          <w:tab w:val="right" w:pos="10268"/>
        </w:tabs>
        <w:ind w:left="20" w:firstLine="720"/>
        <w:rPr>
          <w:sz w:val="24"/>
          <w:szCs w:val="24"/>
        </w:rPr>
      </w:pPr>
      <w:r w:rsidRPr="00992287">
        <w:rPr>
          <w:color w:val="000000"/>
          <w:sz w:val="24"/>
          <w:szCs w:val="24"/>
        </w:rPr>
        <w:t>создание условий для сохранения и укрепления</w:t>
      </w:r>
      <w:r w:rsidRPr="00992287">
        <w:rPr>
          <w:color w:val="000000"/>
          <w:sz w:val="24"/>
          <w:szCs w:val="24"/>
        </w:rPr>
        <w:tab/>
        <w:t>физического,</w:t>
      </w:r>
    </w:p>
    <w:p w:rsidR="00A6468B" w:rsidRPr="00992287" w:rsidRDefault="00A6468B" w:rsidP="00A6468B">
      <w:pPr>
        <w:pStyle w:val="41"/>
        <w:shd w:val="clear" w:color="auto" w:fill="auto"/>
        <w:ind w:left="20" w:right="20"/>
        <w:rPr>
          <w:sz w:val="24"/>
          <w:szCs w:val="24"/>
        </w:rPr>
      </w:pPr>
      <w:r w:rsidRPr="00992287">
        <w:rPr>
          <w:color w:val="000000"/>
          <w:sz w:val="24"/>
          <w:szCs w:val="24"/>
        </w:rPr>
        <w:t>психологического и социального здоровья обучающихся, обеспечение их безопасности.</w:t>
      </w:r>
    </w:p>
    <w:p w:rsidR="00A6468B" w:rsidRPr="00992287" w:rsidRDefault="00A6468B" w:rsidP="00486834">
      <w:pPr>
        <w:pStyle w:val="41"/>
        <w:numPr>
          <w:ilvl w:val="1"/>
          <w:numId w:val="5"/>
        </w:numPr>
        <w:shd w:val="clear" w:color="auto" w:fill="auto"/>
        <w:tabs>
          <w:tab w:val="left" w:pos="1354"/>
        </w:tabs>
        <w:rPr>
          <w:sz w:val="24"/>
          <w:szCs w:val="24"/>
        </w:rPr>
      </w:pPr>
      <w:r w:rsidRPr="00992287">
        <w:rPr>
          <w:color w:val="000000"/>
          <w:sz w:val="24"/>
          <w:szCs w:val="24"/>
        </w:rPr>
        <w:t>ООП СОО учитывает следующие при</w:t>
      </w:r>
      <w:r w:rsidRPr="00992287">
        <w:rPr>
          <w:rStyle w:val="13"/>
          <w:sz w:val="24"/>
          <w:szCs w:val="24"/>
        </w:rPr>
        <w:t>нци</w:t>
      </w:r>
      <w:r w:rsidRPr="00992287">
        <w:rPr>
          <w:color w:val="000000"/>
          <w:sz w:val="24"/>
          <w:szCs w:val="24"/>
        </w:rPr>
        <w:t>пы:</w:t>
      </w:r>
    </w:p>
    <w:p w:rsidR="00A6468B" w:rsidRPr="00992287" w:rsidRDefault="00A6468B" w:rsidP="00A6468B">
      <w:pPr>
        <w:pStyle w:val="41"/>
        <w:shd w:val="clear" w:color="auto" w:fill="auto"/>
        <w:ind w:left="20" w:right="20" w:firstLine="720"/>
        <w:rPr>
          <w:sz w:val="24"/>
          <w:szCs w:val="24"/>
        </w:rPr>
      </w:pPr>
      <w:r w:rsidRPr="00992287">
        <w:rPr>
          <w:color w:val="000000"/>
          <w:sz w:val="24"/>
          <w:szCs w:val="24"/>
        </w:rPr>
        <w:t>при</w:t>
      </w:r>
      <w:r w:rsidRPr="00992287">
        <w:rPr>
          <w:rStyle w:val="13"/>
          <w:sz w:val="24"/>
          <w:szCs w:val="24"/>
        </w:rPr>
        <w:t>нци</w:t>
      </w:r>
      <w:r w:rsidRPr="00992287">
        <w:rPr>
          <w:color w:val="000000"/>
          <w:sz w:val="24"/>
          <w:szCs w:val="24"/>
        </w:rPr>
        <w:t xml:space="preserve">п учёта ФГОС СОО: </w:t>
      </w:r>
      <w:proofErr w:type="gramStart"/>
      <w:r w:rsidRPr="00992287">
        <w:rPr>
          <w:color w:val="000000"/>
          <w:sz w:val="24"/>
          <w:szCs w:val="24"/>
        </w:rPr>
        <w:t>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roofErr w:type="gramEnd"/>
    </w:p>
    <w:p w:rsidR="00A6468B" w:rsidRPr="00992287" w:rsidRDefault="00A6468B" w:rsidP="00A6468B">
      <w:pPr>
        <w:pStyle w:val="41"/>
        <w:shd w:val="clear" w:color="auto" w:fill="auto"/>
        <w:ind w:left="20" w:right="20" w:firstLine="720"/>
        <w:rPr>
          <w:sz w:val="24"/>
          <w:szCs w:val="24"/>
        </w:rPr>
      </w:pPr>
      <w:r w:rsidRPr="00992287">
        <w:rPr>
          <w:color w:val="000000"/>
          <w:sz w:val="24"/>
          <w:szCs w:val="24"/>
        </w:rPr>
        <w:t xml:space="preserve">принцип учёта языка обучения: с учётом условий функционирования МАОУ </w:t>
      </w:r>
      <w:r w:rsidRPr="00992287">
        <w:rPr>
          <w:color w:val="000000"/>
          <w:sz w:val="24"/>
          <w:szCs w:val="24"/>
        </w:rPr>
        <w:lastRenderedPageBreak/>
        <w:t>«</w:t>
      </w:r>
      <w:proofErr w:type="spellStart"/>
      <w:r w:rsidRPr="00992287">
        <w:rPr>
          <w:color w:val="000000"/>
          <w:sz w:val="24"/>
          <w:szCs w:val="24"/>
        </w:rPr>
        <w:t>Сергинская</w:t>
      </w:r>
      <w:proofErr w:type="spellEnd"/>
      <w:r w:rsidRPr="00992287">
        <w:rPr>
          <w:color w:val="000000"/>
          <w:sz w:val="24"/>
          <w:szCs w:val="24"/>
        </w:rPr>
        <w:t xml:space="preserve"> СОШ»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A6468B" w:rsidRPr="00A6468B" w:rsidRDefault="00A6468B" w:rsidP="00A6468B">
      <w:pPr>
        <w:pStyle w:val="41"/>
        <w:shd w:val="clear" w:color="auto" w:fill="auto"/>
        <w:tabs>
          <w:tab w:val="left" w:pos="7199"/>
        </w:tabs>
        <w:ind w:left="20" w:right="20" w:firstLine="720"/>
        <w:rPr>
          <w:sz w:val="24"/>
          <w:szCs w:val="24"/>
        </w:rPr>
      </w:pPr>
      <w:r w:rsidRPr="00A6468B">
        <w:rPr>
          <w:color w:val="000000"/>
          <w:sz w:val="24"/>
          <w:szCs w:val="24"/>
        </w:rPr>
        <w:t>принцип учёта ведущей деятельности обучающегося: ООП СОО обеспечивает конструирование учебного процесса в структуре</w:t>
      </w:r>
      <w:r w:rsidRPr="00A6468B">
        <w:rPr>
          <w:color w:val="000000"/>
          <w:sz w:val="24"/>
          <w:szCs w:val="24"/>
        </w:rPr>
        <w:tab/>
        <w:t>учебной деятельности,</w:t>
      </w:r>
    </w:p>
    <w:p w:rsidR="00A6468B" w:rsidRPr="00A6468B" w:rsidRDefault="00A6468B" w:rsidP="00A6468B">
      <w:pPr>
        <w:pStyle w:val="41"/>
        <w:shd w:val="clear" w:color="auto" w:fill="auto"/>
        <w:tabs>
          <w:tab w:val="left" w:pos="7199"/>
        </w:tabs>
        <w:ind w:left="20"/>
        <w:rPr>
          <w:sz w:val="24"/>
          <w:szCs w:val="24"/>
        </w:rPr>
      </w:pPr>
      <w:r w:rsidRPr="00A6468B">
        <w:rPr>
          <w:color w:val="000000"/>
          <w:sz w:val="24"/>
          <w:szCs w:val="24"/>
        </w:rPr>
        <w:t>предусматривает механизмы формирования компонентов учебной</w:t>
      </w:r>
      <w:r w:rsidRPr="00A6468B">
        <w:rPr>
          <w:sz w:val="24"/>
          <w:szCs w:val="24"/>
        </w:rPr>
        <w:t xml:space="preserve"> </w:t>
      </w:r>
      <w:r w:rsidRPr="00A6468B">
        <w:rPr>
          <w:color w:val="000000"/>
          <w:sz w:val="24"/>
          <w:szCs w:val="24"/>
        </w:rPr>
        <w:t>деятельности (мотив, цель, учебная задача, учебные операции, контроль и самоконтроль);</w:t>
      </w:r>
    </w:p>
    <w:p w:rsidR="00A6468B" w:rsidRPr="00A6468B" w:rsidRDefault="00A6468B" w:rsidP="00A6468B">
      <w:pPr>
        <w:pStyle w:val="41"/>
        <w:shd w:val="clear" w:color="auto" w:fill="auto"/>
        <w:tabs>
          <w:tab w:val="right" w:pos="6889"/>
          <w:tab w:val="left" w:pos="7199"/>
        </w:tabs>
        <w:ind w:left="20" w:firstLine="720"/>
        <w:rPr>
          <w:sz w:val="24"/>
          <w:szCs w:val="24"/>
        </w:rPr>
      </w:pPr>
      <w:r w:rsidRPr="00A6468B">
        <w:rPr>
          <w:color w:val="000000"/>
          <w:sz w:val="24"/>
          <w:szCs w:val="24"/>
        </w:rPr>
        <w:t>принцип индивидуализации обучения: ООП</w:t>
      </w:r>
      <w:r w:rsidRPr="00A6468B">
        <w:rPr>
          <w:color w:val="000000"/>
          <w:sz w:val="24"/>
          <w:szCs w:val="24"/>
        </w:rPr>
        <w:tab/>
        <w:t>СОО предусматривает</w:t>
      </w:r>
    </w:p>
    <w:p w:rsidR="00A6468B" w:rsidRPr="00A6468B" w:rsidRDefault="00A6468B" w:rsidP="00A6468B">
      <w:pPr>
        <w:pStyle w:val="41"/>
        <w:shd w:val="clear" w:color="auto" w:fill="auto"/>
        <w:ind w:left="20" w:right="20"/>
        <w:rPr>
          <w:sz w:val="24"/>
          <w:szCs w:val="24"/>
        </w:rPr>
      </w:pPr>
      <w:r w:rsidRPr="00A6468B">
        <w:rPr>
          <w:color w:val="000000"/>
          <w:sz w:val="24"/>
          <w:szCs w:val="24"/>
        </w:rPr>
        <w:t>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A6468B" w:rsidRPr="00A6468B" w:rsidRDefault="00A6468B" w:rsidP="00A6468B">
      <w:pPr>
        <w:pStyle w:val="41"/>
        <w:shd w:val="clear" w:color="auto" w:fill="auto"/>
        <w:ind w:left="20" w:right="20" w:firstLine="720"/>
        <w:rPr>
          <w:sz w:val="24"/>
          <w:szCs w:val="24"/>
        </w:rPr>
      </w:pPr>
      <w:proofErr w:type="spellStart"/>
      <w:r w:rsidRPr="00A6468B">
        <w:rPr>
          <w:color w:val="000000"/>
          <w:sz w:val="24"/>
          <w:szCs w:val="24"/>
        </w:rPr>
        <w:t>системно-деятельностный</w:t>
      </w:r>
      <w:proofErr w:type="spellEnd"/>
      <w:r w:rsidRPr="00A6468B">
        <w:rPr>
          <w:color w:val="000000"/>
          <w:sz w:val="24"/>
          <w:szCs w:val="24"/>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A6468B" w:rsidRPr="00A6468B" w:rsidRDefault="00A6468B" w:rsidP="00A6468B">
      <w:pPr>
        <w:pStyle w:val="41"/>
        <w:shd w:val="clear" w:color="auto" w:fill="auto"/>
        <w:ind w:left="20" w:right="20" w:firstLine="720"/>
        <w:rPr>
          <w:sz w:val="24"/>
          <w:szCs w:val="24"/>
        </w:rPr>
      </w:pPr>
      <w:r w:rsidRPr="00A6468B">
        <w:rPr>
          <w:color w:val="000000"/>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A6468B" w:rsidRPr="00A6468B" w:rsidRDefault="00A6468B" w:rsidP="00A6468B">
      <w:pPr>
        <w:pStyle w:val="41"/>
        <w:shd w:val="clear" w:color="auto" w:fill="auto"/>
        <w:ind w:left="20" w:right="20" w:firstLine="720"/>
        <w:rPr>
          <w:sz w:val="24"/>
          <w:szCs w:val="24"/>
        </w:rPr>
      </w:pPr>
      <w:r w:rsidRPr="00A6468B">
        <w:rPr>
          <w:color w:val="000000"/>
          <w:sz w:val="24"/>
          <w:szCs w:val="24"/>
        </w:rPr>
        <w:t>принцип обеспечения фундаментального характера образования, учета специфики изучаемых учебных предметов;</w:t>
      </w:r>
    </w:p>
    <w:p w:rsidR="00A6468B" w:rsidRPr="00A6468B" w:rsidRDefault="00A6468B" w:rsidP="00A6468B">
      <w:pPr>
        <w:pStyle w:val="41"/>
        <w:shd w:val="clear" w:color="auto" w:fill="auto"/>
        <w:ind w:left="20" w:right="20" w:firstLine="720"/>
        <w:rPr>
          <w:sz w:val="24"/>
          <w:szCs w:val="24"/>
        </w:rPr>
      </w:pPr>
      <w:r w:rsidRPr="00A6468B">
        <w:rPr>
          <w:color w:val="000000"/>
          <w:sz w:val="24"/>
          <w:szCs w:val="24"/>
        </w:rPr>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992287" w:rsidRPr="00992287" w:rsidRDefault="00992287" w:rsidP="00992287">
      <w:pPr>
        <w:pStyle w:val="24"/>
        <w:shd w:val="clear" w:color="auto" w:fill="auto"/>
        <w:tabs>
          <w:tab w:val="left" w:pos="5383"/>
        </w:tabs>
        <w:spacing w:line="480" w:lineRule="exact"/>
        <w:ind w:firstLine="780"/>
        <w:jc w:val="both"/>
        <w:rPr>
          <w:sz w:val="24"/>
          <w:szCs w:val="24"/>
        </w:rPr>
      </w:pPr>
      <w:r w:rsidRPr="00992287">
        <w:rPr>
          <w:color w:val="000000"/>
          <w:spacing w:val="0"/>
          <w:sz w:val="24"/>
          <w:szCs w:val="24"/>
          <w:lang w:eastAsia="ru-RU" w:bidi="ru-RU"/>
        </w:rPr>
        <w:t xml:space="preserve">принцип </w:t>
      </w:r>
      <w:proofErr w:type="spellStart"/>
      <w:r w:rsidRPr="00992287">
        <w:rPr>
          <w:color w:val="000000"/>
          <w:spacing w:val="0"/>
          <w:sz w:val="24"/>
          <w:szCs w:val="24"/>
          <w:lang w:eastAsia="ru-RU" w:bidi="ru-RU"/>
        </w:rPr>
        <w:t>здоровьесбережения</w:t>
      </w:r>
      <w:proofErr w:type="spellEnd"/>
      <w:r w:rsidRPr="00992287">
        <w:rPr>
          <w:color w:val="000000"/>
          <w:spacing w:val="0"/>
          <w:sz w:val="24"/>
          <w:szCs w:val="24"/>
          <w:lang w:eastAsia="ru-RU" w:bidi="ru-RU"/>
        </w:rPr>
        <w:t>:</w:t>
      </w:r>
      <w:r w:rsidRPr="00992287">
        <w:rPr>
          <w:color w:val="000000"/>
          <w:spacing w:val="0"/>
          <w:sz w:val="24"/>
          <w:szCs w:val="24"/>
          <w:lang w:eastAsia="ru-RU" w:bidi="ru-RU"/>
        </w:rPr>
        <w:tab/>
        <w:t>при организации образовательной</w:t>
      </w:r>
      <w:r>
        <w:rPr>
          <w:sz w:val="24"/>
          <w:szCs w:val="24"/>
        </w:rPr>
        <w:t xml:space="preserve"> </w:t>
      </w:r>
      <w:r w:rsidRPr="00992287">
        <w:rPr>
          <w:color w:val="000000"/>
          <w:spacing w:val="0"/>
          <w:sz w:val="24"/>
          <w:szCs w:val="24"/>
          <w:lang w:eastAsia="ru-RU" w:bidi="ru-RU"/>
        </w:rPr>
        <w:t xml:space="preserve">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992287">
        <w:rPr>
          <w:color w:val="000000"/>
          <w:spacing w:val="0"/>
          <w:sz w:val="24"/>
          <w:szCs w:val="24"/>
          <w:lang w:eastAsia="ru-RU" w:bidi="ru-RU"/>
        </w:rPr>
        <w:t>здоровьесберегающих</w:t>
      </w:r>
      <w:proofErr w:type="spellEnd"/>
      <w:r w:rsidRPr="00992287">
        <w:rPr>
          <w:color w:val="000000"/>
          <w:spacing w:val="0"/>
          <w:sz w:val="24"/>
          <w:szCs w:val="24"/>
          <w:lang w:eastAsia="ru-RU" w:bidi="ru-RU"/>
        </w:rPr>
        <w:t xml:space="preserve"> педагогических технологий</w:t>
      </w:r>
      <w:proofErr w:type="gramStart"/>
      <w:r w:rsidRPr="00992287">
        <w:rPr>
          <w:color w:val="000000"/>
          <w:spacing w:val="0"/>
          <w:sz w:val="24"/>
          <w:szCs w:val="24"/>
          <w:lang w:eastAsia="ru-RU" w:bidi="ru-RU"/>
        </w:rPr>
        <w:t>;»</w:t>
      </w:r>
      <w:proofErr w:type="gramEnd"/>
      <w:r w:rsidRPr="00992287">
        <w:rPr>
          <w:color w:val="000000"/>
          <w:spacing w:val="0"/>
          <w:sz w:val="24"/>
          <w:szCs w:val="24"/>
          <w:lang w:eastAsia="ru-RU" w:bidi="ru-RU"/>
        </w:rPr>
        <w:t>; дополнить абзацем следующего содержания:</w:t>
      </w:r>
    </w:p>
    <w:p w:rsidR="00992287" w:rsidRPr="00992287" w:rsidRDefault="00992287" w:rsidP="00992287">
      <w:pPr>
        <w:pStyle w:val="24"/>
        <w:shd w:val="clear" w:color="auto" w:fill="auto"/>
        <w:tabs>
          <w:tab w:val="left" w:pos="10008"/>
        </w:tabs>
        <w:spacing w:line="480" w:lineRule="exact"/>
        <w:ind w:firstLine="780"/>
        <w:jc w:val="both"/>
        <w:rPr>
          <w:sz w:val="24"/>
          <w:szCs w:val="24"/>
        </w:rPr>
      </w:pPr>
      <w:proofErr w:type="gramStart"/>
      <w:r w:rsidRPr="00992287">
        <w:rPr>
          <w:color w:val="000000"/>
          <w:spacing w:val="0"/>
          <w:sz w:val="24"/>
          <w:szCs w:val="24"/>
          <w:lang w:eastAsia="ru-RU" w:bidi="ru-RU"/>
        </w:rPr>
        <w:t xml:space="preserve">принцип обеспечения санитарно-эпидемиологической безопасности обучающихся </w:t>
      </w:r>
      <w:r w:rsidRPr="00992287">
        <w:rPr>
          <w:color w:val="000000"/>
          <w:spacing w:val="0"/>
          <w:sz w:val="24"/>
          <w:szCs w:val="24"/>
          <w:lang w:eastAsia="ru-RU" w:bidi="ru-RU"/>
        </w:rPr>
        <w:lastRenderedPageBreak/>
        <w:t xml:space="preserve">в соответствии с требованиями, предусмотренными санитарными правилами и нормами </w:t>
      </w:r>
      <w:proofErr w:type="spellStart"/>
      <w:r w:rsidRPr="00992287">
        <w:rPr>
          <w:color w:val="000000"/>
          <w:spacing w:val="0"/>
          <w:sz w:val="24"/>
          <w:szCs w:val="24"/>
          <w:lang w:eastAsia="ru-RU" w:bidi="ru-RU"/>
        </w:rPr>
        <w:t>СанПиН</w:t>
      </w:r>
      <w:proofErr w:type="spellEnd"/>
      <w:r w:rsidRPr="00992287">
        <w:rPr>
          <w:color w:val="000000"/>
          <w:spacing w:val="0"/>
          <w:sz w:val="24"/>
          <w:szCs w:val="24"/>
          <w:lang w:eastAsia="ru-RU" w:bidi="ru-RU"/>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w:t>
      </w:r>
      <w:r>
        <w:rPr>
          <w:color w:val="000000"/>
          <w:spacing w:val="0"/>
          <w:sz w:val="24"/>
          <w:szCs w:val="24"/>
          <w:lang w:eastAsia="ru-RU" w:bidi="ru-RU"/>
        </w:rPr>
        <w:t xml:space="preserve">2 (зарегистрировано </w:t>
      </w:r>
      <w:r w:rsidRPr="00992287">
        <w:rPr>
          <w:color w:val="000000"/>
          <w:spacing w:val="0"/>
          <w:sz w:val="24"/>
          <w:szCs w:val="24"/>
          <w:lang w:eastAsia="ru-RU" w:bidi="ru-RU"/>
        </w:rPr>
        <w:t>Министерством юстиции Российской Федерации</w:t>
      </w:r>
      <w:r>
        <w:rPr>
          <w:sz w:val="24"/>
          <w:szCs w:val="24"/>
        </w:rPr>
        <w:t xml:space="preserve"> </w:t>
      </w:r>
      <w:r w:rsidRPr="00992287">
        <w:rPr>
          <w:color w:val="000000"/>
          <w:spacing w:val="0"/>
          <w:sz w:val="24"/>
          <w:szCs w:val="24"/>
          <w:lang w:eastAsia="ru-RU" w:bidi="ru-RU"/>
        </w:rPr>
        <w:t>29 января 2021 г., регистрационный № 62296), с изменениями, внесенными</w:t>
      </w:r>
      <w:proofErr w:type="gramEnd"/>
      <w:r w:rsidRPr="00992287">
        <w:rPr>
          <w:color w:val="000000"/>
          <w:spacing w:val="0"/>
          <w:sz w:val="24"/>
          <w:szCs w:val="24"/>
          <w:lang w:eastAsia="ru-RU" w:bidi="ru-RU"/>
        </w:rPr>
        <w:t xml:space="preserve"> </w:t>
      </w:r>
      <w:proofErr w:type="gramStart"/>
      <w:r w:rsidRPr="00992287">
        <w:rPr>
          <w:color w:val="000000"/>
          <w:spacing w:val="0"/>
          <w:sz w:val="24"/>
          <w:szCs w:val="24"/>
          <w:lang w:eastAsia="ru-RU" w:bidi="ru-RU"/>
        </w:rPr>
        <w:t>постановлением Главного государственного санитарного врача Российской Федерации от 30 декабря 2022 г. № 24 (зарегистрировано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w:t>
      </w:r>
      <w:proofErr w:type="gramEnd"/>
      <w:r w:rsidRPr="00992287">
        <w:rPr>
          <w:color w:val="000000"/>
          <w:spacing w:val="0"/>
          <w:sz w:val="24"/>
          <w:szCs w:val="24"/>
          <w:lang w:eastAsia="ru-RU" w:bidi="ru-RU"/>
        </w:rPr>
        <w:t xml:space="preserve"> от 28 сентября 2020 г. № 28 (зарегистрировано Министерством юстиции</w:t>
      </w:r>
      <w:r>
        <w:rPr>
          <w:sz w:val="24"/>
          <w:szCs w:val="24"/>
        </w:rPr>
        <w:t xml:space="preserve">  </w:t>
      </w:r>
      <w:r w:rsidRPr="00992287">
        <w:rPr>
          <w:color w:val="000000"/>
          <w:spacing w:val="0"/>
          <w:sz w:val="24"/>
          <w:szCs w:val="24"/>
          <w:lang w:eastAsia="ru-RU" w:bidi="ru-RU"/>
        </w:rPr>
        <w:t>Росси</w:t>
      </w:r>
      <w:r>
        <w:rPr>
          <w:color w:val="000000"/>
          <w:spacing w:val="0"/>
          <w:sz w:val="24"/>
          <w:szCs w:val="24"/>
          <w:lang w:eastAsia="ru-RU" w:bidi="ru-RU"/>
        </w:rPr>
        <w:t>йской Федерации 18 декабря 2020г., регистрационный №</w:t>
      </w:r>
      <w:r w:rsidRPr="00992287">
        <w:rPr>
          <w:color w:val="000000"/>
          <w:spacing w:val="0"/>
          <w:sz w:val="24"/>
          <w:szCs w:val="24"/>
          <w:lang w:eastAsia="ru-RU" w:bidi="ru-RU"/>
        </w:rPr>
        <w:t>61573),</w:t>
      </w:r>
      <w:r w:rsidRPr="00992287">
        <w:rPr>
          <w:color w:val="000000"/>
          <w:spacing w:val="0"/>
          <w:lang w:eastAsia="ru-RU" w:bidi="ru-RU"/>
        </w:rPr>
        <w:t xml:space="preserve"> </w:t>
      </w:r>
      <w:r w:rsidRPr="00992287">
        <w:rPr>
          <w:color w:val="000000"/>
          <w:spacing w:val="0"/>
          <w:sz w:val="24"/>
          <w:szCs w:val="24"/>
          <w:lang w:eastAsia="ru-RU" w:bidi="ru-RU"/>
        </w:rPr>
        <w:t>действующими до 1 января 2027 г. (далее - Санитарно-эпидемиологические требования).</w:t>
      </w:r>
    </w:p>
    <w:p w:rsidR="00A6468B" w:rsidRPr="00DD474E" w:rsidRDefault="00A6468B" w:rsidP="00992287">
      <w:pPr>
        <w:pStyle w:val="41"/>
        <w:numPr>
          <w:ilvl w:val="1"/>
          <w:numId w:val="5"/>
        </w:numPr>
        <w:shd w:val="clear" w:color="auto" w:fill="auto"/>
        <w:tabs>
          <w:tab w:val="left" w:pos="1374"/>
        </w:tabs>
        <w:ind w:left="0" w:right="20" w:firstLine="0"/>
        <w:rPr>
          <w:sz w:val="24"/>
          <w:szCs w:val="24"/>
        </w:rPr>
      </w:pPr>
      <w:r w:rsidRPr="00DD474E">
        <w:rPr>
          <w:color w:val="000000"/>
          <w:sz w:val="24"/>
          <w:szCs w:val="24"/>
        </w:rPr>
        <w:t xml:space="preserve">ООП СОО учитывает возрастные и психологические особенности </w:t>
      </w:r>
      <w:proofErr w:type="gramStart"/>
      <w:r w:rsidRPr="00DD474E">
        <w:rPr>
          <w:color w:val="000000"/>
          <w:sz w:val="24"/>
          <w:szCs w:val="24"/>
        </w:rPr>
        <w:t>обучающихся</w:t>
      </w:r>
      <w:proofErr w:type="gramEnd"/>
      <w:r w:rsidRPr="00DD474E">
        <w:rPr>
          <w:color w:val="000000"/>
          <w:sz w:val="24"/>
          <w:szCs w:val="24"/>
        </w:rPr>
        <w:t>. Об</w:t>
      </w:r>
      <w:r w:rsidRPr="00DD474E">
        <w:rPr>
          <w:rStyle w:val="13"/>
          <w:sz w:val="24"/>
          <w:szCs w:val="24"/>
        </w:rPr>
        <w:t>щи</w:t>
      </w:r>
      <w:r w:rsidRPr="00DD474E">
        <w:rPr>
          <w:color w:val="000000"/>
          <w:sz w:val="24"/>
          <w:szCs w:val="24"/>
        </w:rPr>
        <w:t xml:space="preserve">й объем аудиторной работы обучающихся за два учебных года не может составлять </w:t>
      </w:r>
      <w:r w:rsidRPr="00992287">
        <w:rPr>
          <w:color w:val="000000"/>
          <w:sz w:val="24"/>
          <w:szCs w:val="24"/>
        </w:rPr>
        <w:t xml:space="preserve">менее </w:t>
      </w:r>
      <w:r w:rsidR="00992287" w:rsidRPr="00992287">
        <w:rPr>
          <w:color w:val="000000"/>
          <w:sz w:val="24"/>
          <w:szCs w:val="24"/>
          <w:lang w:eastAsia="ru-RU" w:bidi="ru-RU"/>
        </w:rPr>
        <w:t xml:space="preserve"> 2312</w:t>
      </w:r>
      <w:r w:rsidRPr="00DD474E">
        <w:rPr>
          <w:color w:val="000000"/>
          <w:sz w:val="24"/>
          <w:szCs w:val="24"/>
        </w:rPr>
        <w:t xml:space="preserve"> часов и более 2516 часов в соответствии с требованиями к организации образовательного процесса к учебной нагрузке при 5</w:t>
      </w:r>
      <w:r w:rsidRPr="00DD474E">
        <w:rPr>
          <w:color w:val="000000"/>
          <w:sz w:val="24"/>
          <w:szCs w:val="24"/>
        </w:rPr>
        <w:softHyphen/>
        <w:t>дневной (или 6-дневной) учебной неделе, предусмотренными Гигиеническими</w:t>
      </w:r>
    </w:p>
    <w:p w:rsidR="00A6468B" w:rsidRPr="00DD474E" w:rsidRDefault="00A6468B" w:rsidP="00A6468B">
      <w:pPr>
        <w:pStyle w:val="41"/>
        <w:shd w:val="clear" w:color="auto" w:fill="auto"/>
        <w:ind w:left="20"/>
        <w:jc w:val="left"/>
        <w:rPr>
          <w:sz w:val="24"/>
          <w:szCs w:val="24"/>
        </w:rPr>
      </w:pPr>
      <w:r w:rsidRPr="00DD474E">
        <w:rPr>
          <w:color w:val="000000"/>
          <w:sz w:val="24"/>
          <w:szCs w:val="24"/>
        </w:rPr>
        <w:t>нормативами и Санитарно-эпидемиологическими требованиями</w:t>
      </w:r>
      <w:r w:rsidRPr="00DD474E">
        <w:rPr>
          <w:color w:val="000000"/>
          <w:sz w:val="24"/>
          <w:szCs w:val="24"/>
          <w:vertAlign w:val="superscript"/>
        </w:rPr>
        <w:footnoteReference w:id="14"/>
      </w:r>
      <w:r w:rsidRPr="00DD474E">
        <w:rPr>
          <w:color w:val="000000"/>
          <w:sz w:val="24"/>
          <w:szCs w:val="24"/>
        </w:rPr>
        <w:t>.</w:t>
      </w:r>
    </w:p>
    <w:p w:rsidR="00A6468B" w:rsidRPr="00DD474E" w:rsidRDefault="00A6468B" w:rsidP="00486834">
      <w:pPr>
        <w:pStyle w:val="41"/>
        <w:numPr>
          <w:ilvl w:val="1"/>
          <w:numId w:val="5"/>
        </w:numPr>
        <w:shd w:val="clear" w:color="auto" w:fill="auto"/>
        <w:tabs>
          <w:tab w:val="left" w:pos="1362"/>
        </w:tabs>
        <w:ind w:left="0" w:right="20" w:firstLine="0"/>
        <w:rPr>
          <w:sz w:val="24"/>
          <w:szCs w:val="24"/>
        </w:rPr>
      </w:pPr>
      <w:r w:rsidRPr="00DD474E">
        <w:rPr>
          <w:color w:val="000000"/>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Pr="00DD474E">
        <w:rPr>
          <w:color w:val="000000"/>
          <w:sz w:val="24"/>
          <w:szCs w:val="24"/>
          <w:vertAlign w:val="superscript"/>
        </w:rPr>
        <w:footnoteReference w:id="15"/>
      </w:r>
      <w:r w:rsidRPr="00DD474E">
        <w:rPr>
          <w:color w:val="000000"/>
          <w:sz w:val="24"/>
          <w:szCs w:val="24"/>
        </w:rPr>
        <w:t>.</w:t>
      </w:r>
    </w:p>
    <w:p w:rsidR="00A6468B" w:rsidRPr="00DD474E" w:rsidRDefault="00A6468B" w:rsidP="00486834">
      <w:pPr>
        <w:pStyle w:val="41"/>
        <w:numPr>
          <w:ilvl w:val="0"/>
          <w:numId w:val="5"/>
        </w:numPr>
        <w:shd w:val="clear" w:color="auto" w:fill="auto"/>
        <w:tabs>
          <w:tab w:val="left" w:pos="1134"/>
        </w:tabs>
        <w:rPr>
          <w:sz w:val="24"/>
          <w:szCs w:val="24"/>
        </w:rPr>
      </w:pPr>
      <w:r w:rsidRPr="00DD474E">
        <w:rPr>
          <w:color w:val="000000"/>
          <w:sz w:val="24"/>
          <w:szCs w:val="24"/>
        </w:rPr>
        <w:lastRenderedPageBreak/>
        <w:t>Планируемые результаты освоения ООП СОО.</w:t>
      </w:r>
    </w:p>
    <w:p w:rsidR="00A6468B" w:rsidRPr="00DD474E" w:rsidRDefault="00A6468B" w:rsidP="00486834">
      <w:pPr>
        <w:pStyle w:val="41"/>
        <w:numPr>
          <w:ilvl w:val="1"/>
          <w:numId w:val="5"/>
        </w:numPr>
        <w:shd w:val="clear" w:color="auto" w:fill="auto"/>
        <w:tabs>
          <w:tab w:val="left" w:pos="1362"/>
        </w:tabs>
        <w:ind w:left="0" w:right="20" w:firstLine="0"/>
        <w:rPr>
          <w:sz w:val="24"/>
          <w:szCs w:val="24"/>
        </w:rPr>
      </w:pPr>
      <w:r w:rsidRPr="00DD474E">
        <w:rPr>
          <w:color w:val="000000"/>
          <w:sz w:val="24"/>
          <w:szCs w:val="24"/>
        </w:rPr>
        <w:t xml:space="preserve">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w:t>
      </w:r>
      <w:proofErr w:type="spellStart"/>
      <w:r w:rsidRPr="00DD474E">
        <w:rPr>
          <w:color w:val="000000"/>
          <w:sz w:val="24"/>
          <w:szCs w:val="24"/>
        </w:rPr>
        <w:t>метапредметных</w:t>
      </w:r>
      <w:proofErr w:type="spellEnd"/>
      <w:r w:rsidRPr="00DD474E">
        <w:rPr>
          <w:color w:val="000000"/>
          <w:sz w:val="24"/>
          <w:szCs w:val="24"/>
        </w:rPr>
        <w:t xml:space="preserve"> и предметных достижений обучающегося.</w:t>
      </w:r>
    </w:p>
    <w:p w:rsidR="00A6468B" w:rsidRPr="00DD474E" w:rsidRDefault="00A6468B" w:rsidP="00486834">
      <w:pPr>
        <w:pStyle w:val="41"/>
        <w:numPr>
          <w:ilvl w:val="1"/>
          <w:numId w:val="5"/>
        </w:numPr>
        <w:shd w:val="clear" w:color="auto" w:fill="auto"/>
        <w:tabs>
          <w:tab w:val="left" w:pos="1362"/>
        </w:tabs>
        <w:ind w:left="0" w:right="20" w:firstLine="0"/>
        <w:rPr>
          <w:sz w:val="24"/>
          <w:szCs w:val="24"/>
        </w:rPr>
      </w:pPr>
      <w:r w:rsidRPr="00DD474E">
        <w:rPr>
          <w:color w:val="000000"/>
          <w:sz w:val="24"/>
          <w:szCs w:val="24"/>
        </w:rPr>
        <w:t xml:space="preserve">Требования к личностным результатам освоения </w:t>
      </w:r>
      <w:proofErr w:type="gramStart"/>
      <w:r w:rsidRPr="00DD474E">
        <w:rPr>
          <w:color w:val="000000"/>
          <w:sz w:val="24"/>
          <w:szCs w:val="24"/>
        </w:rPr>
        <w:t>обучающимися</w:t>
      </w:r>
      <w:proofErr w:type="gramEnd"/>
      <w:r w:rsidRPr="00DD474E">
        <w:rPr>
          <w:color w:val="000000"/>
          <w:sz w:val="24"/>
          <w:szCs w:val="24"/>
        </w:rPr>
        <w:t xml:space="preserve">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sidRPr="00DD474E">
        <w:rPr>
          <w:color w:val="000000"/>
          <w:sz w:val="24"/>
          <w:szCs w:val="24"/>
        </w:rPr>
        <w:t>антикоррупционного</w:t>
      </w:r>
      <w:proofErr w:type="spellEnd"/>
      <w:r w:rsidRPr="00DD474E">
        <w:rPr>
          <w:color w:val="000000"/>
          <w:sz w:val="24"/>
          <w:szCs w:val="24"/>
        </w:rPr>
        <w:t xml:space="preserve"> мировоззрения, правосознания, экологической культуры, способности ставить цели и строить жизненные планы.</w:t>
      </w:r>
    </w:p>
    <w:p w:rsidR="00A6468B" w:rsidRPr="00DD474E" w:rsidRDefault="00A6468B" w:rsidP="00A6468B">
      <w:pPr>
        <w:pStyle w:val="41"/>
        <w:shd w:val="clear" w:color="auto" w:fill="auto"/>
        <w:ind w:left="20" w:right="20" w:firstLine="720"/>
        <w:rPr>
          <w:sz w:val="24"/>
          <w:szCs w:val="24"/>
        </w:rPr>
      </w:pPr>
      <w:r w:rsidRPr="00DD474E">
        <w:rPr>
          <w:color w:val="000000"/>
          <w:sz w:val="24"/>
          <w:szCs w:val="24"/>
        </w:rPr>
        <w:t xml:space="preserve">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w:t>
      </w:r>
      <w:proofErr w:type="spellStart"/>
      <w:r w:rsidRPr="00DD474E">
        <w:rPr>
          <w:color w:val="000000"/>
          <w:sz w:val="24"/>
          <w:szCs w:val="24"/>
        </w:rPr>
        <w:t>социокультурными</w:t>
      </w:r>
      <w:proofErr w:type="spellEnd"/>
      <w:r w:rsidRPr="00DD474E">
        <w:rPr>
          <w:color w:val="000000"/>
          <w:sz w:val="24"/>
          <w:szCs w:val="24"/>
        </w:rPr>
        <w:t xml:space="preserve"> и духовно </w:t>
      </w:r>
      <w:proofErr w:type="gramStart"/>
      <w:r w:rsidRPr="00DD474E">
        <w:rPr>
          <w:color w:val="000000"/>
          <w:sz w:val="24"/>
          <w:szCs w:val="24"/>
        </w:rPr>
        <w:t>-н</w:t>
      </w:r>
      <w:proofErr w:type="gramEnd"/>
      <w:r w:rsidRPr="00DD474E">
        <w:rPr>
          <w:color w:val="000000"/>
          <w:sz w:val="24"/>
          <w:szCs w:val="24"/>
        </w:rPr>
        <w:t>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w:t>
      </w:r>
      <w:r w:rsidRPr="00DD474E">
        <w:rPr>
          <w:rStyle w:val="13"/>
          <w:sz w:val="24"/>
          <w:szCs w:val="24"/>
        </w:rPr>
        <w:t>ици</w:t>
      </w:r>
      <w:r w:rsidRPr="00DD474E">
        <w:rPr>
          <w:color w:val="000000"/>
          <w:sz w:val="24"/>
          <w:szCs w:val="24"/>
        </w:rPr>
        <w:t>и личности.</w:t>
      </w:r>
    </w:p>
    <w:p w:rsidR="00A6468B" w:rsidRPr="00DD474E" w:rsidRDefault="00A6468B" w:rsidP="00A6468B">
      <w:pPr>
        <w:pStyle w:val="41"/>
        <w:shd w:val="clear" w:color="auto" w:fill="auto"/>
        <w:ind w:left="20" w:firstLine="720"/>
        <w:rPr>
          <w:sz w:val="24"/>
          <w:szCs w:val="24"/>
        </w:rPr>
      </w:pPr>
      <w:proofErr w:type="gramStart"/>
      <w:r w:rsidRPr="00DD474E">
        <w:rPr>
          <w:color w:val="000000"/>
          <w:sz w:val="24"/>
          <w:szCs w:val="24"/>
        </w:rP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rsidRPr="00DD474E">
        <w:rPr>
          <w:color w:val="000000"/>
          <w:sz w:val="24"/>
          <w:szCs w:val="24"/>
        </w:rPr>
        <w:t xml:space="preserve">, обеспечивающие адаптацию </w:t>
      </w:r>
      <w:proofErr w:type="gramStart"/>
      <w:r w:rsidRPr="00DD474E">
        <w:rPr>
          <w:color w:val="000000"/>
          <w:sz w:val="24"/>
          <w:szCs w:val="24"/>
        </w:rPr>
        <w:t>обучающегося</w:t>
      </w:r>
      <w:proofErr w:type="gramEnd"/>
      <w:r w:rsidRPr="00DD474E">
        <w:rPr>
          <w:color w:val="000000"/>
          <w:sz w:val="24"/>
          <w:szCs w:val="24"/>
        </w:rPr>
        <w:t xml:space="preserve"> к изменяющимся условиям социальной и природной среды.</w:t>
      </w:r>
    </w:p>
    <w:p w:rsidR="00A6468B" w:rsidRPr="00DD474E" w:rsidRDefault="00A6468B" w:rsidP="00486834">
      <w:pPr>
        <w:pStyle w:val="41"/>
        <w:numPr>
          <w:ilvl w:val="1"/>
          <w:numId w:val="5"/>
        </w:numPr>
        <w:shd w:val="clear" w:color="auto" w:fill="auto"/>
        <w:tabs>
          <w:tab w:val="left" w:pos="1334"/>
        </w:tabs>
        <w:rPr>
          <w:sz w:val="24"/>
          <w:szCs w:val="24"/>
        </w:rPr>
      </w:pPr>
      <w:proofErr w:type="spellStart"/>
      <w:r w:rsidRPr="00DD474E">
        <w:rPr>
          <w:color w:val="000000"/>
          <w:sz w:val="24"/>
          <w:szCs w:val="24"/>
        </w:rPr>
        <w:t>Метапредметные</w:t>
      </w:r>
      <w:proofErr w:type="spellEnd"/>
      <w:r w:rsidRPr="00DD474E">
        <w:rPr>
          <w:color w:val="000000"/>
          <w:sz w:val="24"/>
          <w:szCs w:val="24"/>
        </w:rPr>
        <w:t xml:space="preserve"> результаты включают:</w:t>
      </w:r>
    </w:p>
    <w:p w:rsidR="00A6468B" w:rsidRPr="00DD474E" w:rsidRDefault="00A6468B" w:rsidP="00A6468B">
      <w:pPr>
        <w:pStyle w:val="41"/>
        <w:shd w:val="clear" w:color="auto" w:fill="auto"/>
        <w:ind w:right="20" w:firstLine="720"/>
        <w:rPr>
          <w:sz w:val="24"/>
          <w:szCs w:val="24"/>
        </w:rPr>
      </w:pPr>
      <w:r w:rsidRPr="00DD474E">
        <w:rPr>
          <w:color w:val="000000"/>
          <w:sz w:val="24"/>
          <w:szCs w:val="24"/>
        </w:rPr>
        <w:t xml:space="preserve">освоение </w:t>
      </w:r>
      <w:proofErr w:type="gramStart"/>
      <w:r w:rsidRPr="00DD474E">
        <w:rPr>
          <w:color w:val="000000"/>
          <w:sz w:val="24"/>
          <w:szCs w:val="24"/>
        </w:rPr>
        <w:t>обучающимися</w:t>
      </w:r>
      <w:proofErr w:type="gramEnd"/>
      <w:r w:rsidRPr="00DD474E">
        <w:rPr>
          <w:color w:val="000000"/>
          <w:sz w:val="24"/>
          <w:szCs w:val="24"/>
        </w:rPr>
        <w:t xml:space="preserve"> </w:t>
      </w:r>
      <w:proofErr w:type="spellStart"/>
      <w:r w:rsidRPr="00DD474E">
        <w:rPr>
          <w:color w:val="000000"/>
          <w:sz w:val="24"/>
          <w:szCs w:val="24"/>
        </w:rPr>
        <w:t>межпредметных</w:t>
      </w:r>
      <w:proofErr w:type="spellEnd"/>
      <w:r w:rsidRPr="00DD474E">
        <w:rPr>
          <w:color w:val="000000"/>
          <w:sz w:val="24"/>
          <w:szCs w:val="24"/>
        </w:rPr>
        <w:t xml:space="preserve"> понятий (используются в нескольких предметных областях и позволяют связывать знания из различных учебных предметов, </w:t>
      </w:r>
      <w:r w:rsidRPr="00DD474E">
        <w:rPr>
          <w:color w:val="000000"/>
          <w:sz w:val="24"/>
          <w:szCs w:val="24"/>
        </w:rPr>
        <w:lastRenderedPageBreak/>
        <w:t>учебных курсов, модулей в целостную научную картину мира) и универсальных учебных действий (познавательные, коммуникативные, регулятивные);</w:t>
      </w:r>
    </w:p>
    <w:p w:rsidR="00A6468B" w:rsidRPr="00DD474E" w:rsidRDefault="00A6468B" w:rsidP="00A6468B">
      <w:pPr>
        <w:pStyle w:val="41"/>
        <w:shd w:val="clear" w:color="auto" w:fill="auto"/>
        <w:ind w:right="20" w:firstLine="720"/>
        <w:rPr>
          <w:sz w:val="24"/>
          <w:szCs w:val="24"/>
        </w:rPr>
      </w:pPr>
      <w:r w:rsidRPr="00DD474E">
        <w:rPr>
          <w:color w:val="000000"/>
          <w:sz w:val="24"/>
          <w:szCs w:val="24"/>
        </w:rPr>
        <w:t>способность их использовать в учебной, познавательной и социальной практике;</w:t>
      </w:r>
    </w:p>
    <w:p w:rsidR="00A6468B" w:rsidRPr="00DD474E" w:rsidRDefault="00A6468B" w:rsidP="00A6468B">
      <w:pPr>
        <w:pStyle w:val="41"/>
        <w:shd w:val="clear" w:color="auto" w:fill="auto"/>
        <w:ind w:right="20" w:firstLine="720"/>
        <w:rPr>
          <w:sz w:val="24"/>
          <w:szCs w:val="24"/>
        </w:rPr>
      </w:pPr>
      <w:r w:rsidRPr="00DD474E">
        <w:rPr>
          <w:color w:val="000000"/>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6468B" w:rsidRPr="00DD474E" w:rsidRDefault="00A6468B" w:rsidP="00A6468B">
      <w:pPr>
        <w:pStyle w:val="41"/>
        <w:shd w:val="clear" w:color="auto" w:fill="auto"/>
        <w:ind w:right="20" w:firstLine="720"/>
        <w:rPr>
          <w:sz w:val="24"/>
          <w:szCs w:val="24"/>
        </w:rPr>
      </w:pPr>
      <w:r w:rsidRPr="00DD474E">
        <w:rPr>
          <w:color w:val="000000"/>
          <w:sz w:val="24"/>
          <w:szCs w:val="24"/>
        </w:rPr>
        <w:t>овладение навыками учебно-исследовательской, проектной и социальной деятельности.</w:t>
      </w:r>
    </w:p>
    <w:p w:rsidR="00A6468B" w:rsidRPr="00DD474E" w:rsidRDefault="00A6468B" w:rsidP="00486834">
      <w:pPr>
        <w:pStyle w:val="41"/>
        <w:numPr>
          <w:ilvl w:val="1"/>
          <w:numId w:val="5"/>
        </w:numPr>
        <w:shd w:val="clear" w:color="auto" w:fill="auto"/>
        <w:tabs>
          <w:tab w:val="left" w:pos="1334"/>
        </w:tabs>
        <w:ind w:left="0" w:right="20" w:firstLine="0"/>
        <w:rPr>
          <w:sz w:val="24"/>
          <w:szCs w:val="24"/>
        </w:rPr>
      </w:pPr>
      <w:proofErr w:type="spellStart"/>
      <w:r w:rsidRPr="00DD474E">
        <w:rPr>
          <w:color w:val="000000"/>
          <w:sz w:val="24"/>
          <w:szCs w:val="24"/>
        </w:rPr>
        <w:t>Метапредметные</w:t>
      </w:r>
      <w:proofErr w:type="spellEnd"/>
      <w:r w:rsidRPr="00DD474E">
        <w:rPr>
          <w:color w:val="000000"/>
          <w:sz w:val="24"/>
          <w:szCs w:val="24"/>
        </w:rPr>
        <w:t xml:space="preserve"> результаты сгруппированы по трем направлениям и отражают способность </w:t>
      </w:r>
      <w:proofErr w:type="gramStart"/>
      <w:r w:rsidRPr="00DD474E">
        <w:rPr>
          <w:color w:val="000000"/>
          <w:sz w:val="24"/>
          <w:szCs w:val="24"/>
        </w:rPr>
        <w:t>обучающихся</w:t>
      </w:r>
      <w:proofErr w:type="gramEnd"/>
      <w:r w:rsidRPr="00DD474E">
        <w:rPr>
          <w:color w:val="000000"/>
          <w:sz w:val="24"/>
          <w:szCs w:val="24"/>
        </w:rPr>
        <w:t xml:space="preserve"> использовать на практике универсальные учебные действия, составляющие умение овладевать:</w:t>
      </w:r>
    </w:p>
    <w:p w:rsidR="00A6468B" w:rsidRPr="00DD474E" w:rsidRDefault="00A6468B" w:rsidP="00A6468B">
      <w:pPr>
        <w:pStyle w:val="41"/>
        <w:shd w:val="clear" w:color="auto" w:fill="auto"/>
        <w:ind w:firstLine="720"/>
        <w:rPr>
          <w:sz w:val="24"/>
          <w:szCs w:val="24"/>
        </w:rPr>
      </w:pPr>
      <w:r w:rsidRPr="00DD474E">
        <w:rPr>
          <w:color w:val="000000"/>
          <w:sz w:val="24"/>
          <w:szCs w:val="24"/>
        </w:rPr>
        <w:t>познавательными универсальными учебными действиями;</w:t>
      </w:r>
    </w:p>
    <w:p w:rsidR="00A6468B" w:rsidRPr="00DD474E" w:rsidRDefault="00A6468B" w:rsidP="00A6468B">
      <w:pPr>
        <w:pStyle w:val="41"/>
        <w:shd w:val="clear" w:color="auto" w:fill="auto"/>
        <w:ind w:firstLine="720"/>
        <w:rPr>
          <w:sz w:val="24"/>
          <w:szCs w:val="24"/>
        </w:rPr>
      </w:pPr>
      <w:r w:rsidRPr="00DD474E">
        <w:rPr>
          <w:color w:val="000000"/>
          <w:sz w:val="24"/>
          <w:szCs w:val="24"/>
        </w:rPr>
        <w:t>коммуникативными универсальными учебными действиями;</w:t>
      </w:r>
    </w:p>
    <w:p w:rsidR="00A6468B" w:rsidRPr="00DD474E" w:rsidRDefault="00A6468B" w:rsidP="00A6468B">
      <w:pPr>
        <w:pStyle w:val="41"/>
        <w:shd w:val="clear" w:color="auto" w:fill="auto"/>
        <w:ind w:firstLine="720"/>
        <w:rPr>
          <w:sz w:val="24"/>
          <w:szCs w:val="24"/>
        </w:rPr>
      </w:pPr>
      <w:r w:rsidRPr="00DD474E">
        <w:rPr>
          <w:color w:val="000000"/>
          <w:sz w:val="24"/>
          <w:szCs w:val="24"/>
        </w:rPr>
        <w:t>регулятивными универсальными учебными действиями.</w:t>
      </w:r>
    </w:p>
    <w:p w:rsidR="00A6468B" w:rsidRPr="00DD474E" w:rsidRDefault="00A6468B" w:rsidP="00486834">
      <w:pPr>
        <w:pStyle w:val="41"/>
        <w:numPr>
          <w:ilvl w:val="2"/>
          <w:numId w:val="5"/>
        </w:numPr>
        <w:shd w:val="clear" w:color="auto" w:fill="auto"/>
        <w:tabs>
          <w:tab w:val="left" w:pos="1560"/>
        </w:tabs>
        <w:ind w:left="0" w:right="20" w:firstLine="0"/>
        <w:rPr>
          <w:sz w:val="24"/>
          <w:szCs w:val="24"/>
        </w:rPr>
      </w:pPr>
      <w:r w:rsidRPr="00DD474E">
        <w:rPr>
          <w:color w:val="000000"/>
          <w:sz w:val="24"/>
          <w:szCs w:val="24"/>
        </w:rPr>
        <w:t>Овладение познавательными универсальными учебными действиями предполагает умение использовать базовые логические действия, базовые</w:t>
      </w:r>
    </w:p>
    <w:p w:rsidR="00A6468B" w:rsidRPr="00DD474E" w:rsidRDefault="00A6468B" w:rsidP="00A6468B">
      <w:pPr>
        <w:pStyle w:val="41"/>
        <w:shd w:val="clear" w:color="auto" w:fill="auto"/>
        <w:ind w:left="20"/>
        <w:jc w:val="left"/>
        <w:rPr>
          <w:sz w:val="24"/>
          <w:szCs w:val="24"/>
        </w:rPr>
      </w:pPr>
      <w:r w:rsidRPr="00DD474E">
        <w:rPr>
          <w:color w:val="000000"/>
          <w:sz w:val="24"/>
          <w:szCs w:val="24"/>
        </w:rPr>
        <w:t>исследовательские действия, работать с информацией.</w:t>
      </w:r>
    </w:p>
    <w:p w:rsidR="00A6468B" w:rsidRPr="00DD474E" w:rsidRDefault="00A6468B" w:rsidP="00486834">
      <w:pPr>
        <w:pStyle w:val="41"/>
        <w:numPr>
          <w:ilvl w:val="2"/>
          <w:numId w:val="5"/>
        </w:numPr>
        <w:shd w:val="clear" w:color="auto" w:fill="auto"/>
        <w:tabs>
          <w:tab w:val="left" w:pos="1580"/>
        </w:tabs>
        <w:ind w:left="0" w:right="20" w:firstLine="0"/>
        <w:rPr>
          <w:sz w:val="24"/>
          <w:szCs w:val="24"/>
        </w:rPr>
      </w:pPr>
      <w:r w:rsidRPr="00DD474E">
        <w:rPr>
          <w:color w:val="000000"/>
          <w:sz w:val="24"/>
          <w:szCs w:val="24"/>
        </w:rPr>
        <w:t xml:space="preserve">Овладение системой коммуникативных универсальных учебных действий обеспечивает </w:t>
      </w:r>
      <w:proofErr w:type="spellStart"/>
      <w:r w:rsidRPr="00DD474E">
        <w:rPr>
          <w:color w:val="000000"/>
          <w:sz w:val="24"/>
          <w:szCs w:val="24"/>
        </w:rPr>
        <w:t>сформированность</w:t>
      </w:r>
      <w:proofErr w:type="spellEnd"/>
      <w:r w:rsidRPr="00DD474E">
        <w:rPr>
          <w:color w:val="000000"/>
          <w:sz w:val="24"/>
          <w:szCs w:val="24"/>
        </w:rPr>
        <w:t xml:space="preserve"> социальных навыков общения, совместной деятельности.</w:t>
      </w:r>
    </w:p>
    <w:p w:rsidR="00A6468B" w:rsidRPr="00DD474E" w:rsidRDefault="00A6468B" w:rsidP="00486834">
      <w:pPr>
        <w:pStyle w:val="41"/>
        <w:numPr>
          <w:ilvl w:val="2"/>
          <w:numId w:val="5"/>
        </w:numPr>
        <w:shd w:val="clear" w:color="auto" w:fill="auto"/>
        <w:tabs>
          <w:tab w:val="left" w:pos="1580"/>
        </w:tabs>
        <w:ind w:left="0" w:right="20" w:firstLine="0"/>
        <w:rPr>
          <w:sz w:val="24"/>
          <w:szCs w:val="24"/>
        </w:rPr>
      </w:pPr>
      <w:r w:rsidRPr="00DD474E">
        <w:rPr>
          <w:color w:val="000000"/>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A6468B" w:rsidRPr="00DD474E" w:rsidRDefault="00A6468B" w:rsidP="00486834">
      <w:pPr>
        <w:pStyle w:val="41"/>
        <w:numPr>
          <w:ilvl w:val="1"/>
          <w:numId w:val="5"/>
        </w:numPr>
        <w:shd w:val="clear" w:color="auto" w:fill="auto"/>
        <w:tabs>
          <w:tab w:val="left" w:pos="1354"/>
        </w:tabs>
        <w:rPr>
          <w:sz w:val="24"/>
          <w:szCs w:val="24"/>
        </w:rPr>
      </w:pPr>
      <w:r w:rsidRPr="00DD474E">
        <w:rPr>
          <w:color w:val="000000"/>
          <w:sz w:val="24"/>
          <w:szCs w:val="24"/>
        </w:rPr>
        <w:t>Предметные результаты включают:</w:t>
      </w:r>
    </w:p>
    <w:p w:rsidR="00A6468B" w:rsidRPr="00DD474E" w:rsidRDefault="00A6468B" w:rsidP="00A6468B">
      <w:pPr>
        <w:pStyle w:val="41"/>
        <w:shd w:val="clear" w:color="auto" w:fill="auto"/>
        <w:ind w:left="20" w:right="20" w:firstLine="720"/>
        <w:rPr>
          <w:sz w:val="24"/>
          <w:szCs w:val="24"/>
        </w:rPr>
      </w:pPr>
      <w:r w:rsidRPr="00DD474E">
        <w:rPr>
          <w:color w:val="000000"/>
          <w:sz w:val="24"/>
          <w:szCs w:val="24"/>
        </w:rPr>
        <w:t xml:space="preserve">освоение </w:t>
      </w:r>
      <w:proofErr w:type="gramStart"/>
      <w:r w:rsidRPr="00DD474E">
        <w:rPr>
          <w:color w:val="000000"/>
          <w:sz w:val="24"/>
          <w:szCs w:val="24"/>
        </w:rPr>
        <w:t>обучающимися</w:t>
      </w:r>
      <w:proofErr w:type="gramEnd"/>
      <w:r w:rsidRPr="00DD474E">
        <w:rPr>
          <w:color w:val="000000"/>
          <w:sz w:val="24"/>
          <w:szCs w:val="24"/>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A6468B" w:rsidRPr="00DD474E" w:rsidRDefault="00A6468B" w:rsidP="00A6468B">
      <w:pPr>
        <w:pStyle w:val="41"/>
        <w:shd w:val="clear" w:color="auto" w:fill="auto"/>
        <w:ind w:left="20" w:right="20" w:firstLine="720"/>
        <w:rPr>
          <w:sz w:val="24"/>
          <w:szCs w:val="24"/>
        </w:rPr>
      </w:pPr>
      <w:r w:rsidRPr="00DD474E">
        <w:rPr>
          <w:color w:val="000000"/>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6468B" w:rsidRPr="00DD474E" w:rsidRDefault="00A6468B" w:rsidP="00A6468B">
      <w:pPr>
        <w:pStyle w:val="41"/>
        <w:shd w:val="clear" w:color="auto" w:fill="auto"/>
        <w:ind w:left="20" w:firstLine="720"/>
        <w:rPr>
          <w:sz w:val="24"/>
          <w:szCs w:val="24"/>
        </w:rPr>
      </w:pPr>
      <w:r w:rsidRPr="00DD474E">
        <w:rPr>
          <w:color w:val="000000"/>
          <w:sz w:val="24"/>
          <w:szCs w:val="24"/>
        </w:rPr>
        <w:t>Требования к предметным результатам:</w:t>
      </w:r>
    </w:p>
    <w:p w:rsidR="00A6468B" w:rsidRPr="00DD474E" w:rsidRDefault="00A6468B" w:rsidP="00A6468B">
      <w:pPr>
        <w:pStyle w:val="41"/>
        <w:shd w:val="clear" w:color="auto" w:fill="auto"/>
        <w:ind w:left="20" w:right="20" w:firstLine="720"/>
        <w:rPr>
          <w:sz w:val="24"/>
          <w:szCs w:val="24"/>
        </w:rPr>
      </w:pPr>
      <w:r w:rsidRPr="00DD474E">
        <w:rPr>
          <w:color w:val="000000"/>
          <w:sz w:val="24"/>
          <w:szCs w:val="24"/>
        </w:rPr>
        <w:t xml:space="preserve">сформулированы в </w:t>
      </w:r>
      <w:proofErr w:type="spellStart"/>
      <w:r w:rsidRPr="00DD474E">
        <w:rPr>
          <w:color w:val="000000"/>
          <w:sz w:val="24"/>
          <w:szCs w:val="24"/>
        </w:rPr>
        <w:t>деятельностной</w:t>
      </w:r>
      <w:proofErr w:type="spellEnd"/>
      <w:r w:rsidRPr="00DD474E">
        <w:rPr>
          <w:color w:val="000000"/>
          <w:sz w:val="24"/>
          <w:szCs w:val="24"/>
        </w:rPr>
        <w:t xml:space="preserve"> форме с усилением акцента на применение знаний и конкретные умения;</w:t>
      </w:r>
    </w:p>
    <w:p w:rsidR="00A6468B" w:rsidRPr="00DD474E" w:rsidRDefault="00A6468B" w:rsidP="00A6468B">
      <w:pPr>
        <w:pStyle w:val="41"/>
        <w:shd w:val="clear" w:color="auto" w:fill="auto"/>
        <w:ind w:left="20" w:right="20" w:firstLine="720"/>
        <w:rPr>
          <w:sz w:val="24"/>
          <w:szCs w:val="24"/>
        </w:rPr>
      </w:pPr>
      <w:r w:rsidRPr="00DD474E">
        <w:rPr>
          <w:color w:val="000000"/>
          <w:sz w:val="24"/>
          <w:szCs w:val="24"/>
        </w:rPr>
        <w:lastRenderedPageBreak/>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A6468B" w:rsidRPr="00DD474E" w:rsidRDefault="00A6468B" w:rsidP="00A6468B">
      <w:pPr>
        <w:pStyle w:val="41"/>
        <w:shd w:val="clear" w:color="auto" w:fill="auto"/>
        <w:ind w:left="20" w:right="20" w:firstLine="720"/>
        <w:rPr>
          <w:sz w:val="24"/>
          <w:szCs w:val="24"/>
        </w:rPr>
      </w:pPr>
      <w:r w:rsidRPr="00DD474E">
        <w:rPr>
          <w:color w:val="000000"/>
          <w:sz w:val="24"/>
          <w:szCs w:val="24"/>
        </w:rPr>
        <w:t>определяют требования к результатам освоения программ среднего общего образования по учебным предметам;</w:t>
      </w:r>
    </w:p>
    <w:p w:rsidR="00A6468B" w:rsidRPr="00DD474E" w:rsidRDefault="00A6468B" w:rsidP="00A6468B">
      <w:pPr>
        <w:pStyle w:val="41"/>
        <w:shd w:val="clear" w:color="auto" w:fill="auto"/>
        <w:ind w:left="20" w:right="20" w:firstLine="720"/>
        <w:rPr>
          <w:sz w:val="24"/>
          <w:szCs w:val="24"/>
        </w:rPr>
      </w:pPr>
      <w:r w:rsidRPr="00DD474E">
        <w:rPr>
          <w:color w:val="000000"/>
          <w:sz w:val="24"/>
          <w:szCs w:val="24"/>
        </w:rPr>
        <w:t>усиливают акценты на изучение явлений и процессов современной России и мира в целом, современного состояния науки.</w:t>
      </w:r>
    </w:p>
    <w:p w:rsidR="00A6468B" w:rsidRPr="00DD474E" w:rsidRDefault="00A6468B" w:rsidP="00486834">
      <w:pPr>
        <w:pStyle w:val="41"/>
        <w:numPr>
          <w:ilvl w:val="1"/>
          <w:numId w:val="5"/>
        </w:numPr>
        <w:shd w:val="clear" w:color="auto" w:fill="auto"/>
        <w:tabs>
          <w:tab w:val="left" w:pos="1354"/>
        </w:tabs>
        <w:ind w:left="0" w:right="20" w:firstLine="0"/>
        <w:rPr>
          <w:sz w:val="24"/>
          <w:szCs w:val="24"/>
        </w:rPr>
      </w:pPr>
      <w:r w:rsidRPr="00DD474E">
        <w:rPr>
          <w:color w:val="000000"/>
          <w:sz w:val="24"/>
          <w:szCs w:val="24"/>
        </w:rPr>
        <w:t>Предметные результаты освоения ООП СОО устанавливаются для учебных предметов на базовом и углубленном уровнях.</w:t>
      </w:r>
    </w:p>
    <w:p w:rsidR="00A6468B" w:rsidRPr="00DD474E" w:rsidRDefault="00A6468B" w:rsidP="00A6468B">
      <w:pPr>
        <w:pStyle w:val="41"/>
        <w:shd w:val="clear" w:color="auto" w:fill="auto"/>
        <w:ind w:left="20" w:right="20" w:firstLine="720"/>
        <w:rPr>
          <w:sz w:val="24"/>
          <w:szCs w:val="24"/>
        </w:rPr>
      </w:pPr>
      <w:r w:rsidRPr="00DD474E">
        <w:rPr>
          <w:color w:val="000000"/>
          <w:sz w:val="24"/>
          <w:szCs w:val="24"/>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A6468B" w:rsidRPr="00DD474E" w:rsidRDefault="00A6468B" w:rsidP="00A6468B">
      <w:pPr>
        <w:pStyle w:val="41"/>
        <w:shd w:val="clear" w:color="auto" w:fill="auto"/>
        <w:ind w:left="20" w:right="20" w:firstLine="720"/>
        <w:rPr>
          <w:sz w:val="24"/>
          <w:szCs w:val="24"/>
        </w:rPr>
      </w:pPr>
      <w:proofErr w:type="gramStart"/>
      <w:r w:rsidRPr="00DD474E">
        <w:rPr>
          <w:color w:val="000000"/>
          <w:sz w:val="24"/>
          <w:szCs w:val="24"/>
        </w:rP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roofErr w:type="gramEnd"/>
    </w:p>
    <w:p w:rsidR="00A6468B" w:rsidRPr="00DD474E" w:rsidRDefault="00A6468B" w:rsidP="00486834">
      <w:pPr>
        <w:pStyle w:val="41"/>
        <w:numPr>
          <w:ilvl w:val="1"/>
          <w:numId w:val="5"/>
        </w:numPr>
        <w:shd w:val="clear" w:color="auto" w:fill="auto"/>
        <w:tabs>
          <w:tab w:val="left" w:pos="1361"/>
        </w:tabs>
        <w:ind w:left="0" w:right="20" w:firstLine="0"/>
        <w:rPr>
          <w:sz w:val="24"/>
          <w:szCs w:val="24"/>
        </w:rPr>
      </w:pPr>
      <w:r w:rsidRPr="00DD474E">
        <w:rPr>
          <w:color w:val="000000"/>
          <w:sz w:val="24"/>
          <w:szCs w:val="24"/>
        </w:rP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A6468B" w:rsidRPr="00DD474E" w:rsidRDefault="00A6468B" w:rsidP="00486834">
      <w:pPr>
        <w:pStyle w:val="41"/>
        <w:numPr>
          <w:ilvl w:val="0"/>
          <w:numId w:val="5"/>
        </w:numPr>
        <w:shd w:val="clear" w:color="auto" w:fill="auto"/>
        <w:tabs>
          <w:tab w:val="left" w:pos="1143"/>
        </w:tabs>
        <w:rPr>
          <w:sz w:val="24"/>
          <w:szCs w:val="24"/>
        </w:rPr>
      </w:pPr>
      <w:r w:rsidRPr="00DD474E">
        <w:rPr>
          <w:color w:val="000000"/>
          <w:sz w:val="24"/>
          <w:szCs w:val="24"/>
        </w:rPr>
        <w:t>Система оценки достижения планируемых результатов освоения ООП</w:t>
      </w:r>
      <w:r w:rsidR="00DD474E">
        <w:rPr>
          <w:sz w:val="24"/>
          <w:szCs w:val="24"/>
        </w:rPr>
        <w:t xml:space="preserve"> </w:t>
      </w:r>
      <w:r w:rsidRPr="00DD474E">
        <w:rPr>
          <w:color w:val="000000"/>
          <w:sz w:val="24"/>
          <w:szCs w:val="24"/>
        </w:rPr>
        <w:t>СОО.</w:t>
      </w:r>
    </w:p>
    <w:p w:rsidR="00A6468B" w:rsidRPr="00DD474E" w:rsidRDefault="00992287" w:rsidP="00992287">
      <w:pPr>
        <w:pStyle w:val="41"/>
        <w:shd w:val="clear" w:color="auto" w:fill="auto"/>
        <w:tabs>
          <w:tab w:val="left" w:pos="1361"/>
        </w:tabs>
        <w:ind w:right="20"/>
        <w:rPr>
          <w:sz w:val="24"/>
          <w:szCs w:val="24"/>
        </w:rPr>
      </w:pPr>
      <w:r>
        <w:rPr>
          <w:color w:val="000000"/>
          <w:sz w:val="24"/>
          <w:szCs w:val="24"/>
        </w:rPr>
        <w:t xml:space="preserve">18.1 </w:t>
      </w:r>
      <w:r w:rsidR="00A6468B" w:rsidRPr="00DD474E">
        <w:rPr>
          <w:color w:val="000000"/>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rsidR="00A6468B" w:rsidRPr="00DD474E" w:rsidRDefault="00A6468B" w:rsidP="00486834">
      <w:pPr>
        <w:pStyle w:val="41"/>
        <w:numPr>
          <w:ilvl w:val="1"/>
          <w:numId w:val="5"/>
        </w:numPr>
        <w:shd w:val="clear" w:color="auto" w:fill="auto"/>
        <w:tabs>
          <w:tab w:val="left" w:pos="1361"/>
        </w:tabs>
        <w:ind w:left="0" w:right="20" w:firstLine="0"/>
        <w:rPr>
          <w:sz w:val="24"/>
          <w:szCs w:val="24"/>
        </w:rPr>
      </w:pPr>
      <w:r w:rsidRPr="00DD474E">
        <w:rPr>
          <w:color w:val="000000"/>
          <w:sz w:val="24"/>
          <w:szCs w:val="24"/>
        </w:rPr>
        <w:t>Основными направлениями и целями оценочной деятельности в образовательной организации являются:</w:t>
      </w:r>
    </w:p>
    <w:p w:rsidR="00A6468B" w:rsidRPr="00DD474E" w:rsidRDefault="00A6468B" w:rsidP="00A6468B">
      <w:pPr>
        <w:pStyle w:val="41"/>
        <w:shd w:val="clear" w:color="auto" w:fill="auto"/>
        <w:ind w:left="20" w:right="20" w:firstLine="720"/>
        <w:rPr>
          <w:sz w:val="24"/>
          <w:szCs w:val="24"/>
        </w:rPr>
      </w:pPr>
      <w:r w:rsidRPr="00DD474E">
        <w:rPr>
          <w:color w:val="000000"/>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A6468B" w:rsidRPr="00DD474E" w:rsidRDefault="00A6468B" w:rsidP="00A6468B">
      <w:pPr>
        <w:pStyle w:val="41"/>
        <w:shd w:val="clear" w:color="auto" w:fill="auto"/>
        <w:ind w:left="20" w:right="20" w:firstLine="720"/>
        <w:rPr>
          <w:sz w:val="24"/>
          <w:szCs w:val="24"/>
        </w:rPr>
      </w:pPr>
      <w:r w:rsidRPr="00DD474E">
        <w:rPr>
          <w:color w:val="000000"/>
          <w:sz w:val="24"/>
          <w:szCs w:val="24"/>
        </w:rPr>
        <w:lastRenderedPageBreak/>
        <w:t xml:space="preserve">оценка результатов деятельности образовательной организации как основа </w:t>
      </w:r>
      <w:proofErr w:type="spellStart"/>
      <w:r w:rsidRPr="00DD474E">
        <w:rPr>
          <w:color w:val="000000"/>
          <w:sz w:val="24"/>
          <w:szCs w:val="24"/>
        </w:rPr>
        <w:t>аккредитационных</w:t>
      </w:r>
      <w:proofErr w:type="spellEnd"/>
      <w:r w:rsidRPr="00DD474E">
        <w:rPr>
          <w:color w:val="000000"/>
          <w:sz w:val="24"/>
          <w:szCs w:val="24"/>
        </w:rPr>
        <w:t xml:space="preserve"> процедур.</w:t>
      </w:r>
    </w:p>
    <w:p w:rsidR="00A6468B" w:rsidRPr="00DD474E" w:rsidRDefault="00A6468B" w:rsidP="00486834">
      <w:pPr>
        <w:pStyle w:val="41"/>
        <w:numPr>
          <w:ilvl w:val="1"/>
          <w:numId w:val="5"/>
        </w:numPr>
        <w:shd w:val="clear" w:color="auto" w:fill="auto"/>
        <w:tabs>
          <w:tab w:val="left" w:pos="1361"/>
        </w:tabs>
        <w:ind w:left="0" w:right="20" w:firstLine="0"/>
        <w:rPr>
          <w:sz w:val="24"/>
          <w:szCs w:val="24"/>
        </w:rPr>
      </w:pPr>
      <w:r w:rsidRPr="00DD474E">
        <w:rPr>
          <w:color w:val="000000"/>
          <w:sz w:val="24"/>
          <w:szCs w:val="24"/>
        </w:rPr>
        <w:t xml:space="preserve">Основным объектом системы оценки, её содержательной и </w:t>
      </w:r>
      <w:proofErr w:type="spellStart"/>
      <w:r w:rsidRPr="00DD474E">
        <w:rPr>
          <w:color w:val="000000"/>
          <w:sz w:val="24"/>
          <w:szCs w:val="24"/>
        </w:rPr>
        <w:t>критериальной</w:t>
      </w:r>
      <w:proofErr w:type="spellEnd"/>
      <w:r w:rsidRPr="00DD474E">
        <w:rPr>
          <w:color w:val="000000"/>
          <w:sz w:val="24"/>
          <w:szCs w:val="24"/>
        </w:rPr>
        <w:t xml:space="preserve"> базой выступают требования ФГОС СОО, которые конкретизируются в планируемых результатах освоения </w:t>
      </w:r>
      <w:proofErr w:type="gramStart"/>
      <w:r w:rsidRPr="00DD474E">
        <w:rPr>
          <w:color w:val="000000"/>
          <w:sz w:val="24"/>
          <w:szCs w:val="24"/>
        </w:rPr>
        <w:t>обучающимися</w:t>
      </w:r>
      <w:proofErr w:type="gramEnd"/>
      <w:r w:rsidRPr="00DD474E">
        <w:rPr>
          <w:color w:val="000000"/>
          <w:sz w:val="24"/>
          <w:szCs w:val="24"/>
        </w:rPr>
        <w:t xml:space="preserve"> ООП СОО. Система оценки включает процедуры внутренней и внешней оценки.</w:t>
      </w:r>
    </w:p>
    <w:p w:rsidR="00A6468B" w:rsidRPr="00DD474E" w:rsidRDefault="009E2B00" w:rsidP="00486834">
      <w:pPr>
        <w:pStyle w:val="41"/>
        <w:numPr>
          <w:ilvl w:val="1"/>
          <w:numId w:val="5"/>
        </w:numPr>
        <w:shd w:val="clear" w:color="auto" w:fill="auto"/>
        <w:tabs>
          <w:tab w:val="left" w:pos="1361"/>
        </w:tabs>
        <w:rPr>
          <w:sz w:val="24"/>
          <w:szCs w:val="24"/>
        </w:rPr>
      </w:pPr>
      <w:r>
        <w:rPr>
          <w:color w:val="000000"/>
          <w:sz w:val="24"/>
          <w:szCs w:val="24"/>
        </w:rPr>
        <w:t xml:space="preserve">   </w:t>
      </w:r>
      <w:r w:rsidR="00A6468B" w:rsidRPr="00DD474E">
        <w:rPr>
          <w:color w:val="000000"/>
          <w:sz w:val="24"/>
          <w:szCs w:val="24"/>
        </w:rPr>
        <w:t>Внутренняя оценка включает:</w:t>
      </w:r>
    </w:p>
    <w:p w:rsidR="009E2B00" w:rsidRDefault="009E2B00" w:rsidP="009E2B00">
      <w:pPr>
        <w:pStyle w:val="24"/>
        <w:shd w:val="clear" w:color="auto" w:fill="auto"/>
        <w:spacing w:line="480" w:lineRule="exact"/>
        <w:ind w:left="640" w:right="1380"/>
        <w:rPr>
          <w:color w:val="000000"/>
          <w:spacing w:val="0"/>
          <w:sz w:val="24"/>
          <w:szCs w:val="24"/>
          <w:lang w:eastAsia="ru-RU" w:bidi="ru-RU"/>
        </w:rPr>
      </w:pPr>
      <w:r w:rsidRPr="009E2B00">
        <w:rPr>
          <w:color w:val="000000"/>
          <w:spacing w:val="0"/>
          <w:sz w:val="24"/>
          <w:szCs w:val="24"/>
          <w:lang w:eastAsia="ru-RU" w:bidi="ru-RU"/>
        </w:rPr>
        <w:t>стартовую диагностику;</w:t>
      </w:r>
    </w:p>
    <w:p w:rsidR="009E2B00" w:rsidRDefault="009E2B00" w:rsidP="009E2B00">
      <w:pPr>
        <w:pStyle w:val="24"/>
        <w:shd w:val="clear" w:color="auto" w:fill="auto"/>
        <w:spacing w:line="480" w:lineRule="exact"/>
        <w:ind w:left="640" w:right="1380"/>
        <w:rPr>
          <w:color w:val="000000"/>
          <w:spacing w:val="0"/>
          <w:sz w:val="24"/>
          <w:szCs w:val="24"/>
          <w:lang w:eastAsia="ru-RU" w:bidi="ru-RU"/>
        </w:rPr>
      </w:pPr>
      <w:r w:rsidRPr="009E2B00">
        <w:rPr>
          <w:color w:val="000000"/>
          <w:spacing w:val="0"/>
          <w:sz w:val="24"/>
          <w:szCs w:val="24"/>
          <w:lang w:eastAsia="ru-RU" w:bidi="ru-RU"/>
        </w:rPr>
        <w:t>текущую и тематическую оценку;</w:t>
      </w:r>
    </w:p>
    <w:p w:rsidR="009E2B00" w:rsidRDefault="009E2B00" w:rsidP="009E2B00">
      <w:pPr>
        <w:pStyle w:val="24"/>
        <w:shd w:val="clear" w:color="auto" w:fill="auto"/>
        <w:spacing w:line="480" w:lineRule="exact"/>
        <w:ind w:left="640" w:right="1380"/>
        <w:rPr>
          <w:color w:val="000000"/>
          <w:spacing w:val="0"/>
          <w:sz w:val="24"/>
          <w:szCs w:val="24"/>
          <w:lang w:eastAsia="ru-RU" w:bidi="ru-RU"/>
        </w:rPr>
      </w:pPr>
      <w:r w:rsidRPr="009E2B00">
        <w:rPr>
          <w:color w:val="000000"/>
          <w:spacing w:val="0"/>
          <w:sz w:val="24"/>
          <w:szCs w:val="24"/>
          <w:lang w:eastAsia="ru-RU" w:bidi="ru-RU"/>
        </w:rPr>
        <w:t xml:space="preserve"> итоговую оценку; </w:t>
      </w:r>
    </w:p>
    <w:p w:rsidR="009E2B00" w:rsidRDefault="009E2B00" w:rsidP="009E2B00">
      <w:pPr>
        <w:pStyle w:val="24"/>
        <w:shd w:val="clear" w:color="auto" w:fill="auto"/>
        <w:spacing w:line="480" w:lineRule="exact"/>
        <w:ind w:left="640" w:right="1380"/>
        <w:rPr>
          <w:color w:val="000000"/>
          <w:spacing w:val="0"/>
          <w:sz w:val="24"/>
          <w:szCs w:val="24"/>
          <w:lang w:eastAsia="ru-RU" w:bidi="ru-RU"/>
        </w:rPr>
      </w:pPr>
      <w:r w:rsidRPr="009E2B00">
        <w:rPr>
          <w:color w:val="000000"/>
          <w:spacing w:val="0"/>
          <w:sz w:val="24"/>
          <w:szCs w:val="24"/>
          <w:lang w:eastAsia="ru-RU" w:bidi="ru-RU"/>
        </w:rPr>
        <w:t xml:space="preserve">промежуточную аттестацию; </w:t>
      </w:r>
    </w:p>
    <w:p w:rsidR="009E2B00" w:rsidRPr="009E2B00" w:rsidRDefault="009E2B00" w:rsidP="009E2B00">
      <w:pPr>
        <w:pStyle w:val="24"/>
        <w:shd w:val="clear" w:color="auto" w:fill="auto"/>
        <w:spacing w:line="480" w:lineRule="exact"/>
        <w:ind w:left="640" w:right="1380"/>
        <w:rPr>
          <w:sz w:val="24"/>
          <w:szCs w:val="24"/>
        </w:rPr>
      </w:pPr>
      <w:r w:rsidRPr="009E2B00">
        <w:rPr>
          <w:color w:val="000000"/>
          <w:spacing w:val="0"/>
          <w:sz w:val="24"/>
          <w:szCs w:val="24"/>
          <w:lang w:eastAsia="ru-RU" w:bidi="ru-RU"/>
        </w:rPr>
        <w:t>психолого-педагогическое наблюдение;</w:t>
      </w:r>
    </w:p>
    <w:p w:rsidR="009E2B00" w:rsidRPr="009E2B00" w:rsidRDefault="009E2B00" w:rsidP="009E2B00">
      <w:pPr>
        <w:pStyle w:val="24"/>
        <w:shd w:val="clear" w:color="auto" w:fill="auto"/>
        <w:spacing w:line="480" w:lineRule="exact"/>
        <w:ind w:left="640"/>
        <w:rPr>
          <w:sz w:val="24"/>
          <w:szCs w:val="24"/>
        </w:rPr>
      </w:pPr>
      <w:r w:rsidRPr="009E2B00">
        <w:rPr>
          <w:color w:val="000000"/>
          <w:spacing w:val="0"/>
          <w:sz w:val="24"/>
          <w:szCs w:val="24"/>
          <w:lang w:eastAsia="ru-RU" w:bidi="ru-RU"/>
        </w:rPr>
        <w:t>внутренний мониторинг образовательных достижений обучающихся.</w:t>
      </w:r>
    </w:p>
    <w:p w:rsidR="009E2B00" w:rsidRPr="009E2B00" w:rsidRDefault="009E2B00" w:rsidP="009E2B00">
      <w:pPr>
        <w:pStyle w:val="24"/>
        <w:shd w:val="clear" w:color="auto" w:fill="auto"/>
        <w:spacing w:line="480" w:lineRule="exact"/>
        <w:ind w:firstLine="760"/>
        <w:jc w:val="both"/>
        <w:rPr>
          <w:sz w:val="24"/>
          <w:szCs w:val="24"/>
        </w:rPr>
      </w:pPr>
      <w:r w:rsidRPr="009E2B00">
        <w:rPr>
          <w:color w:val="000000"/>
          <w:spacing w:val="0"/>
          <w:sz w:val="24"/>
          <w:szCs w:val="24"/>
          <w:lang w:eastAsia="ru-RU" w:bidi="ru-RU"/>
        </w:rPr>
        <w:t xml:space="preserve">Длительность контрольной работы, являющейся формой письменной проверки результатов обучения с целью оценки уровня достижения предметных и (или) </w:t>
      </w:r>
      <w:proofErr w:type="spellStart"/>
      <w:r w:rsidRPr="009E2B00">
        <w:rPr>
          <w:color w:val="000000"/>
          <w:spacing w:val="0"/>
          <w:sz w:val="24"/>
          <w:szCs w:val="24"/>
          <w:lang w:eastAsia="ru-RU" w:bidi="ru-RU"/>
        </w:rPr>
        <w:t>метапредметных</w:t>
      </w:r>
      <w:proofErr w:type="spellEnd"/>
      <w:r w:rsidRPr="009E2B00">
        <w:rPr>
          <w:color w:val="000000"/>
          <w:spacing w:val="0"/>
          <w:sz w:val="24"/>
          <w:szCs w:val="24"/>
          <w:lang w:eastAsia="ru-RU" w:bidi="ru-RU"/>
        </w:rPr>
        <w:t xml:space="preserve"> результатов, составляет от одного до двух уроков (не более чем 45 минут каждый).</w:t>
      </w:r>
    </w:p>
    <w:p w:rsidR="009E2B00" w:rsidRPr="009E2B00" w:rsidRDefault="009E2B00" w:rsidP="009E2B00">
      <w:pPr>
        <w:pStyle w:val="24"/>
        <w:shd w:val="clear" w:color="auto" w:fill="auto"/>
        <w:spacing w:line="480" w:lineRule="exact"/>
        <w:ind w:firstLine="760"/>
        <w:jc w:val="both"/>
        <w:rPr>
          <w:sz w:val="24"/>
          <w:szCs w:val="24"/>
        </w:rPr>
      </w:pPr>
      <w:proofErr w:type="gramStart"/>
      <w:r w:rsidRPr="009E2B00">
        <w:rPr>
          <w:color w:val="000000"/>
          <w:spacing w:val="0"/>
          <w:sz w:val="24"/>
          <w:szCs w:val="24"/>
          <w:lang w:eastAsia="ru-RU" w:bidi="ru-RU"/>
        </w:rPr>
        <w:t>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(не более чем 45 минут).</w:t>
      </w:r>
      <w:proofErr w:type="gramEnd"/>
    </w:p>
    <w:p w:rsidR="00A6468B" w:rsidRPr="009E2B00" w:rsidRDefault="009E2B00" w:rsidP="009E2B00">
      <w:pPr>
        <w:pStyle w:val="41"/>
        <w:numPr>
          <w:ilvl w:val="1"/>
          <w:numId w:val="5"/>
        </w:numPr>
        <w:shd w:val="clear" w:color="auto" w:fill="auto"/>
        <w:tabs>
          <w:tab w:val="left" w:pos="851"/>
        </w:tabs>
        <w:ind w:left="0" w:firstLine="0"/>
        <w:rPr>
          <w:sz w:val="24"/>
          <w:szCs w:val="24"/>
        </w:rPr>
      </w:pPr>
      <w:proofErr w:type="gramStart"/>
      <w:r w:rsidRPr="009E2B00">
        <w:rPr>
          <w:color w:val="000000"/>
          <w:sz w:val="24"/>
          <w:szCs w:val="24"/>
          <w:lang w:eastAsia="ru-RU" w:bidi="ru-RU"/>
        </w:rPr>
        <w:t xml:space="preserve">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w:t>
      </w:r>
      <w:proofErr w:type="spellStart"/>
      <w:r w:rsidRPr="009E2B00">
        <w:rPr>
          <w:color w:val="000000"/>
          <w:sz w:val="24"/>
          <w:szCs w:val="24"/>
          <w:lang w:eastAsia="ru-RU" w:bidi="ru-RU"/>
        </w:rPr>
        <w:t>году</w:t>
      </w:r>
      <w:r w:rsidR="00A6468B" w:rsidRPr="009E2B00">
        <w:rPr>
          <w:color w:val="000000"/>
          <w:sz w:val="24"/>
          <w:szCs w:val="24"/>
        </w:rPr>
        <w:t>Внешняя</w:t>
      </w:r>
      <w:proofErr w:type="spellEnd"/>
      <w:r w:rsidR="00A6468B" w:rsidRPr="009E2B00">
        <w:rPr>
          <w:color w:val="000000"/>
          <w:sz w:val="24"/>
          <w:szCs w:val="24"/>
        </w:rPr>
        <w:t xml:space="preserve"> оценка включает:</w:t>
      </w:r>
      <w:proofErr w:type="gramEnd"/>
    </w:p>
    <w:p w:rsidR="00A6468B" w:rsidRPr="009E2B00" w:rsidRDefault="00A6468B" w:rsidP="009E2B00">
      <w:pPr>
        <w:pStyle w:val="41"/>
        <w:shd w:val="clear" w:color="auto" w:fill="auto"/>
        <w:ind w:firstLine="720"/>
        <w:rPr>
          <w:sz w:val="24"/>
          <w:szCs w:val="24"/>
        </w:rPr>
      </w:pPr>
      <w:r w:rsidRPr="009E2B00">
        <w:rPr>
          <w:color w:val="000000"/>
          <w:sz w:val="24"/>
          <w:szCs w:val="24"/>
        </w:rPr>
        <w:t xml:space="preserve">независимую оценку качества подготовки </w:t>
      </w:r>
      <w:proofErr w:type="gramStart"/>
      <w:r w:rsidRPr="009E2B00">
        <w:rPr>
          <w:color w:val="000000"/>
          <w:sz w:val="24"/>
          <w:szCs w:val="24"/>
        </w:rPr>
        <w:t>обучающихся</w:t>
      </w:r>
      <w:proofErr w:type="gramEnd"/>
      <w:r w:rsidRPr="009E2B00">
        <w:rPr>
          <w:rStyle w:val="75pt0pt"/>
          <w:sz w:val="24"/>
          <w:szCs w:val="24"/>
          <w:vertAlign w:val="superscript"/>
        </w:rPr>
        <w:footnoteReference w:id="16"/>
      </w:r>
      <w:r w:rsidRPr="009E2B00">
        <w:rPr>
          <w:color w:val="000000"/>
          <w:sz w:val="24"/>
          <w:szCs w:val="24"/>
        </w:rPr>
        <w:t>;</w:t>
      </w:r>
    </w:p>
    <w:p w:rsidR="00A6468B" w:rsidRPr="009E2B00" w:rsidRDefault="00A6468B" w:rsidP="009E2B00">
      <w:pPr>
        <w:pStyle w:val="24"/>
        <w:shd w:val="clear" w:color="auto" w:fill="auto"/>
        <w:spacing w:line="150" w:lineRule="exact"/>
        <w:ind w:left="3320"/>
        <w:jc w:val="both"/>
        <w:rPr>
          <w:sz w:val="24"/>
          <w:szCs w:val="24"/>
        </w:rPr>
      </w:pPr>
    </w:p>
    <w:p w:rsidR="00A6468B" w:rsidRPr="009E2B00" w:rsidRDefault="00A6468B" w:rsidP="009E2B00">
      <w:pPr>
        <w:pStyle w:val="41"/>
        <w:shd w:val="clear" w:color="auto" w:fill="auto"/>
        <w:ind w:firstLine="720"/>
        <w:rPr>
          <w:sz w:val="24"/>
          <w:szCs w:val="24"/>
        </w:rPr>
      </w:pPr>
      <w:r w:rsidRPr="009E2B00">
        <w:rPr>
          <w:color w:val="000000"/>
          <w:sz w:val="24"/>
          <w:szCs w:val="24"/>
        </w:rPr>
        <w:t>итоговую аттестацию</w:t>
      </w:r>
      <w:r w:rsidRPr="009E2B00">
        <w:rPr>
          <w:rStyle w:val="75pt0pt"/>
          <w:sz w:val="24"/>
          <w:szCs w:val="24"/>
          <w:vertAlign w:val="superscript"/>
        </w:rPr>
        <w:footnoteReference w:id="17"/>
      </w:r>
      <w:r w:rsidRPr="009E2B00">
        <w:rPr>
          <w:color w:val="000000"/>
          <w:sz w:val="24"/>
          <w:szCs w:val="24"/>
        </w:rPr>
        <w:t>.</w:t>
      </w:r>
    </w:p>
    <w:p w:rsidR="00DD474E" w:rsidRPr="00FA4997" w:rsidRDefault="00DD474E" w:rsidP="00DD474E">
      <w:pPr>
        <w:pStyle w:val="22"/>
        <w:shd w:val="clear" w:color="auto" w:fill="auto"/>
        <w:tabs>
          <w:tab w:val="left" w:pos="1364"/>
        </w:tabs>
        <w:ind w:right="260"/>
        <w:rPr>
          <w:sz w:val="24"/>
          <w:szCs w:val="24"/>
        </w:rPr>
      </w:pPr>
      <w:r w:rsidRPr="00FA4997">
        <w:rPr>
          <w:color w:val="000000"/>
          <w:sz w:val="24"/>
          <w:szCs w:val="24"/>
        </w:rPr>
        <w:lastRenderedPageBreak/>
        <w:t xml:space="preserve">18.9. Уровневый подход реализуется за счёт фиксации различных уровней достижения </w:t>
      </w:r>
      <w:proofErr w:type="gramStart"/>
      <w:r w:rsidRPr="00FA4997">
        <w:rPr>
          <w:color w:val="000000"/>
          <w:sz w:val="24"/>
          <w:szCs w:val="24"/>
        </w:rPr>
        <w:t>обучающимися</w:t>
      </w:r>
      <w:proofErr w:type="gramEnd"/>
      <w:r w:rsidRPr="00FA4997">
        <w:rPr>
          <w:color w:val="000000"/>
          <w:sz w:val="24"/>
          <w:szCs w:val="24"/>
        </w:rPr>
        <w:t xml:space="preserve"> планируемых результатов. Достижение базового уровня свидетельствует о способности </w:t>
      </w:r>
      <w:proofErr w:type="gramStart"/>
      <w:r w:rsidRPr="00FA4997">
        <w:rPr>
          <w:color w:val="000000"/>
          <w:sz w:val="24"/>
          <w:szCs w:val="24"/>
        </w:rPr>
        <w:t>обучающихся</w:t>
      </w:r>
      <w:proofErr w:type="gramEnd"/>
      <w:r w:rsidRPr="00FA4997">
        <w:rPr>
          <w:color w:val="000000"/>
          <w:sz w:val="24"/>
          <w:szCs w:val="24"/>
        </w:rPr>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 xml:space="preserve">18.10. Уровневый подход реализуется за счёт фиксации различных уровней достижения </w:t>
      </w:r>
      <w:proofErr w:type="gramStart"/>
      <w:r w:rsidRPr="00FA4997">
        <w:rPr>
          <w:rFonts w:ascii="Times New Roman" w:eastAsia="SchoolBookSanPin" w:hAnsi="Times New Roman"/>
          <w:sz w:val="24"/>
          <w:szCs w:val="24"/>
        </w:rPr>
        <w:t>обучающимися</w:t>
      </w:r>
      <w:proofErr w:type="gramEnd"/>
      <w:r w:rsidRPr="00FA4997">
        <w:rPr>
          <w:rFonts w:ascii="Times New Roman" w:eastAsia="SchoolBookSanPin" w:hAnsi="Times New Roman"/>
          <w:sz w:val="24"/>
          <w:szCs w:val="24"/>
        </w:rPr>
        <w:t xml:space="preserve"> планируемых результатов. Достижение базового уровня свидетельствует о способности </w:t>
      </w:r>
      <w:proofErr w:type="gramStart"/>
      <w:r w:rsidRPr="00FA4997">
        <w:rPr>
          <w:rFonts w:ascii="Times New Roman" w:eastAsia="SchoolBookSanPin" w:hAnsi="Times New Roman"/>
          <w:sz w:val="24"/>
          <w:szCs w:val="24"/>
        </w:rPr>
        <w:t>обучающихся</w:t>
      </w:r>
      <w:proofErr w:type="gramEnd"/>
      <w:r w:rsidRPr="00FA4997">
        <w:rPr>
          <w:rFonts w:ascii="Times New Roman" w:eastAsia="SchoolBookSanPin" w:hAnsi="Times New Roman"/>
          <w:sz w:val="24"/>
          <w:szCs w:val="24"/>
        </w:rPr>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bCs/>
          <w:sz w:val="24"/>
          <w:szCs w:val="24"/>
        </w:rPr>
        <w:t xml:space="preserve">18.11. Комплексный подход </w:t>
      </w:r>
      <w:r w:rsidRPr="00FA4997">
        <w:rPr>
          <w:rFonts w:ascii="Times New Roman" w:eastAsia="SchoolBookSanPin" w:hAnsi="Times New Roman"/>
          <w:sz w:val="24"/>
          <w:szCs w:val="24"/>
        </w:rPr>
        <w:t xml:space="preserve">к оценке образовательных достижений реализуется </w:t>
      </w:r>
      <w:proofErr w:type="gramStart"/>
      <w:r w:rsidRPr="00FA4997">
        <w:rPr>
          <w:rFonts w:ascii="Times New Roman" w:eastAsia="SchoolBookSanPin" w:hAnsi="Times New Roman"/>
          <w:sz w:val="24"/>
          <w:szCs w:val="24"/>
        </w:rPr>
        <w:t>через</w:t>
      </w:r>
      <w:proofErr w:type="gramEnd"/>
      <w:r w:rsidRPr="00FA4997">
        <w:rPr>
          <w:rFonts w:ascii="Times New Roman" w:eastAsia="SchoolBookSanPin" w:hAnsi="Times New Roman"/>
          <w:sz w:val="24"/>
          <w:szCs w:val="24"/>
        </w:rPr>
        <w:t>:</w:t>
      </w:r>
    </w:p>
    <w:p w:rsidR="00FA4997" w:rsidRPr="00FA4997" w:rsidRDefault="00FA4997" w:rsidP="00FA4997">
      <w:pPr>
        <w:tabs>
          <w:tab w:val="left" w:pos="851"/>
        </w:tabs>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 xml:space="preserve">оценку предметных и </w:t>
      </w:r>
      <w:proofErr w:type="spellStart"/>
      <w:r w:rsidRPr="00FA4997">
        <w:rPr>
          <w:rFonts w:ascii="Times New Roman" w:eastAsia="SchoolBookSanPin" w:hAnsi="Times New Roman"/>
          <w:sz w:val="24"/>
          <w:szCs w:val="24"/>
        </w:rPr>
        <w:t>метапредметных</w:t>
      </w:r>
      <w:proofErr w:type="spellEnd"/>
      <w:r w:rsidRPr="00FA4997">
        <w:rPr>
          <w:rFonts w:ascii="Times New Roman" w:eastAsia="SchoolBookSanPin" w:hAnsi="Times New Roman"/>
          <w:sz w:val="24"/>
          <w:szCs w:val="24"/>
        </w:rPr>
        <w:t xml:space="preserve"> результатов;</w:t>
      </w:r>
    </w:p>
    <w:p w:rsidR="00FA4997" w:rsidRPr="00FA4997" w:rsidRDefault="00FA4997" w:rsidP="00FA4997">
      <w:pPr>
        <w:tabs>
          <w:tab w:val="left" w:pos="851"/>
        </w:tabs>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A4997" w:rsidRPr="00FA4997" w:rsidRDefault="00FA4997" w:rsidP="00FA4997">
      <w:pPr>
        <w:tabs>
          <w:tab w:val="left" w:pos="851"/>
        </w:tabs>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FA4997" w:rsidRPr="00FA4997" w:rsidRDefault="00FA4997" w:rsidP="00FA4997">
      <w:pPr>
        <w:tabs>
          <w:tab w:val="left" w:pos="851"/>
        </w:tabs>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lastRenderedPageBreak/>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FA4997">
        <w:rPr>
          <w:rFonts w:ascii="Times New Roman" w:eastAsia="SchoolBookSanPin" w:hAnsi="Times New Roman"/>
          <w:sz w:val="24"/>
          <w:szCs w:val="24"/>
        </w:rPr>
        <w:t>взаимооценка</w:t>
      </w:r>
      <w:proofErr w:type="spellEnd"/>
      <w:r w:rsidRPr="00FA4997">
        <w:rPr>
          <w:rFonts w:ascii="Times New Roman" w:eastAsia="SchoolBookSanPin" w:hAnsi="Times New Roman"/>
          <w:sz w:val="24"/>
          <w:szCs w:val="24"/>
        </w:rPr>
        <w:t>);</w:t>
      </w:r>
    </w:p>
    <w:p w:rsidR="00FA4997" w:rsidRPr="00FA4997" w:rsidRDefault="00FA4997" w:rsidP="00FA4997">
      <w:pPr>
        <w:tabs>
          <w:tab w:val="left" w:pos="851"/>
        </w:tabs>
        <w:spacing w:after="0" w:line="348" w:lineRule="auto"/>
        <w:ind w:firstLine="709"/>
        <w:jc w:val="both"/>
        <w:rPr>
          <w:rFonts w:ascii="Times New Roman" w:hAnsi="Times New Roman"/>
          <w:sz w:val="24"/>
          <w:szCs w:val="24"/>
        </w:rPr>
      </w:pPr>
      <w:r w:rsidRPr="00FA4997">
        <w:rPr>
          <w:rFonts w:ascii="Times New Roman" w:eastAsia="SchoolBookSanPin" w:hAnsi="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FA4997">
        <w:rPr>
          <w:rFonts w:ascii="Times New Roman" w:hAnsi="Times New Roman"/>
          <w:sz w:val="24"/>
          <w:szCs w:val="24"/>
        </w:rPr>
        <w:t xml:space="preserve"> </w:t>
      </w:r>
    </w:p>
    <w:p w:rsidR="00FA4997" w:rsidRPr="00FA4997" w:rsidRDefault="00FA4997" w:rsidP="00FA4997">
      <w:pPr>
        <w:spacing w:after="0" w:line="348" w:lineRule="auto"/>
        <w:ind w:firstLine="709"/>
        <w:jc w:val="both"/>
        <w:rPr>
          <w:rFonts w:ascii="Times New Roman" w:hAnsi="Times New Roman"/>
          <w:sz w:val="24"/>
          <w:szCs w:val="24"/>
        </w:rPr>
      </w:pPr>
      <w:r w:rsidRPr="00FA4997">
        <w:rPr>
          <w:rFonts w:ascii="Times New Roman" w:eastAsia="SchoolBookSanPin" w:hAnsi="Times New Roman"/>
          <w:bCs/>
          <w:sz w:val="24"/>
          <w:szCs w:val="24"/>
        </w:rPr>
        <w:t>18.12. </w:t>
      </w:r>
      <w:r w:rsidRPr="00FA4997">
        <w:rPr>
          <w:rFonts w:ascii="Times New Roman" w:hAnsi="Times New Roman"/>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FA4997" w:rsidRPr="00FA4997" w:rsidRDefault="00FA4997" w:rsidP="00FA4997">
      <w:pPr>
        <w:spacing w:after="0" w:line="348" w:lineRule="auto"/>
        <w:ind w:firstLine="709"/>
        <w:jc w:val="both"/>
        <w:rPr>
          <w:rFonts w:ascii="Times New Roman" w:hAnsi="Times New Roman"/>
          <w:sz w:val="24"/>
          <w:szCs w:val="24"/>
        </w:rPr>
      </w:pPr>
      <w:r w:rsidRPr="00FA4997">
        <w:rPr>
          <w:rFonts w:ascii="Times New Roman" w:eastAsia="SchoolBookSanPin" w:hAnsi="Times New Roman"/>
          <w:bCs/>
          <w:sz w:val="24"/>
          <w:szCs w:val="24"/>
        </w:rPr>
        <w:t>18.13. </w:t>
      </w:r>
      <w:r w:rsidRPr="00FA4997">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FA4997" w:rsidRPr="00FA4997" w:rsidRDefault="00FA4997" w:rsidP="00FA4997">
      <w:pPr>
        <w:spacing w:after="0" w:line="360" w:lineRule="auto"/>
        <w:ind w:firstLine="709"/>
        <w:jc w:val="both"/>
        <w:rPr>
          <w:rFonts w:ascii="Times New Roman" w:hAnsi="Times New Roman"/>
          <w:sz w:val="24"/>
          <w:szCs w:val="24"/>
        </w:rPr>
      </w:pPr>
      <w:r w:rsidRPr="00FA4997">
        <w:rPr>
          <w:rFonts w:ascii="Times New Roman" w:eastAsia="SchoolBookSanPin" w:hAnsi="Times New Roman"/>
          <w:bCs/>
          <w:sz w:val="24"/>
          <w:szCs w:val="24"/>
        </w:rPr>
        <w:t>18.14. </w:t>
      </w:r>
      <w:proofErr w:type="gramStart"/>
      <w:r w:rsidRPr="00FA4997">
        <w:rPr>
          <w:rFonts w:ascii="Times New Roman" w:hAnsi="Times New Roman"/>
          <w:sz w:val="24"/>
          <w:szCs w:val="24"/>
        </w:rPr>
        <w:t xml:space="preserve">Во внутреннем мониторинге возможна оценка </w:t>
      </w:r>
      <w:proofErr w:type="spellStart"/>
      <w:r w:rsidRPr="00FA4997">
        <w:rPr>
          <w:rFonts w:ascii="Times New Roman" w:hAnsi="Times New Roman"/>
          <w:sz w:val="24"/>
          <w:szCs w:val="24"/>
        </w:rPr>
        <w:t>сформированности</w:t>
      </w:r>
      <w:proofErr w:type="spellEnd"/>
      <w:r w:rsidRPr="00FA4997">
        <w:rPr>
          <w:rFonts w:ascii="Times New Roman" w:hAnsi="Times New Roman"/>
          <w:sz w:val="24"/>
          <w:szCs w:val="24"/>
        </w:rPr>
        <w:t xml:space="preserve">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roofErr w:type="gramEnd"/>
    </w:p>
    <w:p w:rsidR="00FA4997" w:rsidRPr="00FA4997" w:rsidRDefault="00FA4997" w:rsidP="00FA4997">
      <w:pPr>
        <w:spacing w:after="0" w:line="348" w:lineRule="auto"/>
        <w:ind w:firstLine="709"/>
        <w:jc w:val="both"/>
        <w:rPr>
          <w:rFonts w:ascii="Times New Roman" w:hAnsi="Times New Roman"/>
          <w:sz w:val="24"/>
          <w:szCs w:val="24"/>
        </w:rPr>
      </w:pPr>
      <w:r w:rsidRPr="00FA4997">
        <w:rPr>
          <w:rFonts w:ascii="Times New Roman" w:eastAsia="SchoolBookSanPin" w:hAnsi="Times New Roman"/>
          <w:bCs/>
          <w:sz w:val="24"/>
          <w:szCs w:val="24"/>
        </w:rPr>
        <w:t>18.15. </w:t>
      </w:r>
      <w:r w:rsidRPr="00FA4997">
        <w:rPr>
          <w:rFonts w:ascii="Times New Roman" w:hAnsi="Times New Roman"/>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bCs/>
          <w:sz w:val="24"/>
          <w:szCs w:val="24"/>
        </w:rPr>
        <w:t>18.16. </w:t>
      </w:r>
      <w:r w:rsidRPr="00FA4997">
        <w:rPr>
          <w:rFonts w:ascii="Times New Roman" w:eastAsia="SchoolBookSanPin" w:hAnsi="Times New Roman"/>
          <w:sz w:val="24"/>
          <w:szCs w:val="24"/>
        </w:rPr>
        <w:t xml:space="preserve">Оценка </w:t>
      </w:r>
      <w:proofErr w:type="spellStart"/>
      <w:r w:rsidRPr="00FA4997">
        <w:rPr>
          <w:rFonts w:ascii="Times New Roman" w:eastAsia="SchoolBookSanPin" w:hAnsi="Times New Roman"/>
          <w:sz w:val="24"/>
          <w:szCs w:val="24"/>
        </w:rPr>
        <w:t>метапредметных</w:t>
      </w:r>
      <w:proofErr w:type="spellEnd"/>
      <w:r w:rsidRPr="00FA4997">
        <w:rPr>
          <w:rFonts w:ascii="Times New Roman" w:eastAsia="SchoolBookSanPin" w:hAnsi="Times New Roman"/>
          <w:sz w:val="24"/>
          <w:szCs w:val="24"/>
        </w:rPr>
        <w:t xml:space="preserve">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rsid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bCs/>
          <w:sz w:val="24"/>
          <w:szCs w:val="24"/>
        </w:rPr>
        <w:t>18.17. </w:t>
      </w:r>
      <w:r w:rsidRPr="00FA4997">
        <w:rPr>
          <w:rFonts w:ascii="Times New Roman" w:eastAsia="SchoolBookSanPin" w:hAnsi="Times New Roman"/>
          <w:sz w:val="24"/>
          <w:szCs w:val="24"/>
        </w:rPr>
        <w:t xml:space="preserve">Формирование </w:t>
      </w:r>
      <w:proofErr w:type="spellStart"/>
      <w:r w:rsidRPr="00FA4997">
        <w:rPr>
          <w:rFonts w:ascii="Times New Roman" w:eastAsia="SchoolBookSanPin" w:hAnsi="Times New Roman"/>
          <w:sz w:val="24"/>
          <w:szCs w:val="24"/>
        </w:rPr>
        <w:t>метапредметных</w:t>
      </w:r>
      <w:proofErr w:type="spellEnd"/>
      <w:r w:rsidRPr="00FA4997">
        <w:rPr>
          <w:rFonts w:ascii="Times New Roman" w:eastAsia="SchoolBookSanPin" w:hAnsi="Times New Roman"/>
          <w:sz w:val="24"/>
          <w:szCs w:val="24"/>
        </w:rPr>
        <w:t xml:space="preserve"> результатов обеспечивается комплексом освоения программ учебных предметов и внеурочной деятельности.</w:t>
      </w:r>
    </w:p>
    <w:p w:rsidR="009E2B00" w:rsidRPr="009E2B00" w:rsidRDefault="009E2B00" w:rsidP="009E2B00">
      <w:pPr>
        <w:pStyle w:val="24"/>
        <w:shd w:val="clear" w:color="auto" w:fill="auto"/>
        <w:spacing w:line="480" w:lineRule="exact"/>
        <w:ind w:firstLine="760"/>
        <w:jc w:val="both"/>
        <w:rPr>
          <w:sz w:val="24"/>
          <w:szCs w:val="24"/>
        </w:rPr>
      </w:pPr>
      <w:r>
        <w:rPr>
          <w:rFonts w:eastAsia="SchoolBookSanPin"/>
          <w:sz w:val="24"/>
          <w:szCs w:val="24"/>
        </w:rPr>
        <w:t xml:space="preserve">18.17.1. </w:t>
      </w:r>
      <w:r w:rsidRPr="009E2B00">
        <w:rPr>
          <w:color w:val="000000"/>
          <w:spacing w:val="0"/>
          <w:sz w:val="24"/>
          <w:szCs w:val="24"/>
          <w:lang w:eastAsia="ru-RU" w:bidi="ru-RU"/>
        </w:rPr>
        <w:t xml:space="preserve">В федеральных и региональных процедурах оценки качества образования используется перечень (кодификатор) проверяемых требований к </w:t>
      </w:r>
      <w:proofErr w:type="spellStart"/>
      <w:r w:rsidRPr="009E2B00">
        <w:rPr>
          <w:color w:val="000000"/>
          <w:spacing w:val="0"/>
          <w:sz w:val="24"/>
          <w:szCs w:val="24"/>
          <w:lang w:eastAsia="ru-RU" w:bidi="ru-RU"/>
        </w:rPr>
        <w:t>метапредметным</w:t>
      </w:r>
      <w:proofErr w:type="spellEnd"/>
      <w:r w:rsidRPr="009E2B00">
        <w:rPr>
          <w:color w:val="000000"/>
          <w:spacing w:val="0"/>
          <w:sz w:val="24"/>
          <w:szCs w:val="24"/>
          <w:lang w:eastAsia="ru-RU" w:bidi="ru-RU"/>
        </w:rPr>
        <w:t xml:space="preserve"> результатам освоения основной образовательной программы среднего общего образования.</w:t>
      </w:r>
    </w:p>
    <w:p w:rsidR="009E2B00" w:rsidRPr="009E2B00" w:rsidRDefault="009E2B00" w:rsidP="009E2B00">
      <w:pPr>
        <w:pStyle w:val="24"/>
        <w:shd w:val="clear" w:color="auto" w:fill="auto"/>
        <w:spacing w:line="451" w:lineRule="exact"/>
        <w:ind w:right="20"/>
        <w:jc w:val="center"/>
        <w:rPr>
          <w:sz w:val="24"/>
          <w:szCs w:val="24"/>
        </w:rPr>
      </w:pPr>
      <w:r w:rsidRPr="009E2B00">
        <w:rPr>
          <w:color w:val="000000"/>
          <w:spacing w:val="0"/>
          <w:sz w:val="24"/>
          <w:szCs w:val="24"/>
          <w:lang w:eastAsia="ru-RU" w:bidi="ru-RU"/>
        </w:rPr>
        <w:t xml:space="preserve">Перечень (кодификатор) проверяемых требований к </w:t>
      </w:r>
      <w:proofErr w:type="spellStart"/>
      <w:r w:rsidRPr="009E2B00">
        <w:rPr>
          <w:color w:val="000000"/>
          <w:spacing w:val="0"/>
          <w:sz w:val="24"/>
          <w:szCs w:val="24"/>
          <w:lang w:eastAsia="ru-RU" w:bidi="ru-RU"/>
        </w:rPr>
        <w:t>метапредметным</w:t>
      </w:r>
      <w:proofErr w:type="spellEnd"/>
      <w:r w:rsidRPr="009E2B00">
        <w:rPr>
          <w:color w:val="000000"/>
          <w:spacing w:val="0"/>
          <w:sz w:val="24"/>
          <w:szCs w:val="24"/>
          <w:lang w:eastAsia="ru-RU" w:bidi="ru-RU"/>
        </w:rPr>
        <w:t xml:space="preserve"> результатам</w:t>
      </w:r>
      <w:r w:rsidRPr="009E2B00">
        <w:rPr>
          <w:color w:val="000000"/>
          <w:spacing w:val="0"/>
          <w:sz w:val="24"/>
          <w:szCs w:val="24"/>
          <w:lang w:eastAsia="ru-RU" w:bidi="ru-RU"/>
        </w:rPr>
        <w:br/>
      </w:r>
      <w:r w:rsidRPr="009E2B00">
        <w:rPr>
          <w:color w:val="000000"/>
          <w:spacing w:val="0"/>
          <w:sz w:val="24"/>
          <w:szCs w:val="24"/>
          <w:lang w:eastAsia="ru-RU" w:bidi="ru-RU"/>
        </w:rPr>
        <w:lastRenderedPageBreak/>
        <w:t>освоения основной образовательной программы среднего общего образования</w:t>
      </w:r>
    </w:p>
    <w:tbl>
      <w:tblPr>
        <w:tblOverlap w:val="never"/>
        <w:tblW w:w="0" w:type="auto"/>
        <w:jc w:val="center"/>
        <w:tblLayout w:type="fixed"/>
        <w:tblCellMar>
          <w:left w:w="10" w:type="dxa"/>
          <w:right w:w="10" w:type="dxa"/>
        </w:tblCellMar>
        <w:tblLook w:val="04A0"/>
      </w:tblPr>
      <w:tblGrid>
        <w:gridCol w:w="1867"/>
        <w:gridCol w:w="8304"/>
      </w:tblGrid>
      <w:tr w:rsidR="009E2B00" w:rsidRPr="009E2B00" w:rsidTr="00EB7FB0">
        <w:trPr>
          <w:trHeight w:hRule="exact" w:val="422"/>
          <w:jc w:val="center"/>
        </w:trPr>
        <w:tc>
          <w:tcPr>
            <w:tcW w:w="1867" w:type="dxa"/>
            <w:tcBorders>
              <w:top w:val="single" w:sz="4" w:space="0" w:color="auto"/>
              <w:left w:val="single" w:sz="4" w:space="0" w:color="auto"/>
            </w:tcBorders>
            <w:shd w:val="clear" w:color="auto" w:fill="FFFFFF"/>
          </w:tcPr>
          <w:p w:rsidR="009E2B00" w:rsidRPr="009E2B00" w:rsidRDefault="009E2B00" w:rsidP="00EB7FB0">
            <w:pPr>
              <w:pStyle w:val="24"/>
              <w:framePr w:w="10171"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Код</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9E2B00">
            <w:pPr>
              <w:pStyle w:val="24"/>
              <w:framePr w:w="10171"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 xml:space="preserve">Проверяемые требования к </w:t>
            </w:r>
            <w:proofErr w:type="spellStart"/>
            <w:r w:rsidRPr="009E2B00">
              <w:rPr>
                <w:color w:val="000000"/>
                <w:spacing w:val="0"/>
                <w:sz w:val="24"/>
                <w:szCs w:val="24"/>
                <w:lang w:eastAsia="ru-RU" w:bidi="ru-RU"/>
              </w:rPr>
              <w:t>метапредметным</w:t>
            </w:r>
            <w:proofErr w:type="spellEnd"/>
            <w:r w:rsidRPr="009E2B00">
              <w:rPr>
                <w:color w:val="000000"/>
                <w:spacing w:val="0"/>
                <w:sz w:val="24"/>
                <w:szCs w:val="24"/>
                <w:lang w:eastAsia="ru-RU" w:bidi="ru-RU"/>
              </w:rPr>
              <w:t xml:space="preserve"> результатам освоения</w:t>
            </w:r>
          </w:p>
        </w:tc>
      </w:tr>
      <w:tr w:rsidR="009E2B00" w:rsidRPr="009E2B00" w:rsidTr="00EB7FB0">
        <w:trPr>
          <w:trHeight w:hRule="exact" w:val="950"/>
          <w:jc w:val="center"/>
        </w:trPr>
        <w:tc>
          <w:tcPr>
            <w:tcW w:w="1867" w:type="dxa"/>
            <w:tcBorders>
              <w:left w:val="single" w:sz="4" w:space="0" w:color="auto"/>
            </w:tcBorders>
            <w:shd w:val="clear" w:color="auto" w:fill="FFFFFF"/>
            <w:vAlign w:val="center"/>
          </w:tcPr>
          <w:p w:rsidR="009E2B00" w:rsidRPr="009E2B00" w:rsidRDefault="009E2B00" w:rsidP="00EB7FB0">
            <w:pPr>
              <w:pStyle w:val="24"/>
              <w:framePr w:w="10171" w:wrap="notBeside" w:vAnchor="text" w:hAnchor="text" w:xAlign="center" w:y="1"/>
              <w:shd w:val="clear" w:color="auto" w:fill="auto"/>
              <w:spacing w:after="180" w:line="280" w:lineRule="exact"/>
              <w:ind w:left="140"/>
              <w:rPr>
                <w:sz w:val="24"/>
                <w:szCs w:val="24"/>
              </w:rPr>
            </w:pPr>
            <w:r w:rsidRPr="009E2B00">
              <w:rPr>
                <w:color w:val="000000"/>
                <w:spacing w:val="0"/>
                <w:sz w:val="24"/>
                <w:szCs w:val="24"/>
                <w:lang w:eastAsia="ru-RU" w:bidi="ru-RU"/>
              </w:rPr>
              <w:t>проверяемого</w:t>
            </w:r>
          </w:p>
          <w:p w:rsidR="009E2B00" w:rsidRPr="009E2B00" w:rsidRDefault="009E2B00" w:rsidP="00EB7FB0">
            <w:pPr>
              <w:pStyle w:val="24"/>
              <w:framePr w:w="10171" w:wrap="notBeside" w:vAnchor="text" w:hAnchor="text" w:xAlign="center" w:y="1"/>
              <w:shd w:val="clear" w:color="auto" w:fill="auto"/>
              <w:spacing w:before="180" w:line="280" w:lineRule="exact"/>
              <w:ind w:left="280"/>
              <w:rPr>
                <w:sz w:val="24"/>
                <w:szCs w:val="24"/>
              </w:rPr>
            </w:pPr>
            <w:r w:rsidRPr="009E2B00">
              <w:rPr>
                <w:color w:val="000000"/>
                <w:spacing w:val="0"/>
                <w:sz w:val="24"/>
                <w:szCs w:val="24"/>
                <w:lang w:eastAsia="ru-RU" w:bidi="ru-RU"/>
              </w:rPr>
              <w:t>требования</w:t>
            </w:r>
          </w:p>
        </w:tc>
        <w:tc>
          <w:tcPr>
            <w:tcW w:w="8304" w:type="dxa"/>
            <w:tcBorders>
              <w:left w:val="single" w:sz="4" w:space="0" w:color="auto"/>
              <w:right w:val="single" w:sz="4" w:space="0" w:color="auto"/>
            </w:tcBorders>
            <w:shd w:val="clear" w:color="auto" w:fill="FFFFFF"/>
            <w:vAlign w:val="center"/>
          </w:tcPr>
          <w:p w:rsidR="009E2B00" w:rsidRPr="009E2B00" w:rsidRDefault="009E2B00" w:rsidP="009E2B00">
            <w:pPr>
              <w:pStyle w:val="24"/>
              <w:framePr w:w="10171" w:wrap="notBeside" w:vAnchor="text" w:hAnchor="text" w:xAlign="center" w:y="1"/>
              <w:shd w:val="clear" w:color="auto" w:fill="auto"/>
              <w:spacing w:after="180" w:line="280" w:lineRule="exact"/>
              <w:jc w:val="center"/>
              <w:rPr>
                <w:sz w:val="24"/>
                <w:szCs w:val="24"/>
              </w:rPr>
            </w:pPr>
            <w:r w:rsidRPr="009E2B00">
              <w:rPr>
                <w:color w:val="000000"/>
                <w:spacing w:val="0"/>
                <w:sz w:val="24"/>
                <w:szCs w:val="24"/>
                <w:lang w:eastAsia="ru-RU" w:bidi="ru-RU"/>
              </w:rPr>
              <w:t>основной образовательной программы среднего общего</w:t>
            </w:r>
          </w:p>
          <w:p w:rsidR="009E2B00" w:rsidRPr="009E2B00" w:rsidRDefault="009E2B00" w:rsidP="009E2B00">
            <w:pPr>
              <w:pStyle w:val="24"/>
              <w:framePr w:w="10171" w:wrap="notBeside" w:vAnchor="text" w:hAnchor="text" w:xAlign="center" w:y="1"/>
              <w:shd w:val="clear" w:color="auto" w:fill="auto"/>
              <w:spacing w:before="180" w:line="280" w:lineRule="exact"/>
              <w:jc w:val="center"/>
              <w:rPr>
                <w:sz w:val="24"/>
                <w:szCs w:val="24"/>
              </w:rPr>
            </w:pPr>
            <w:r w:rsidRPr="009E2B00">
              <w:rPr>
                <w:color w:val="000000"/>
                <w:spacing w:val="0"/>
                <w:sz w:val="24"/>
                <w:szCs w:val="24"/>
                <w:lang w:eastAsia="ru-RU" w:bidi="ru-RU"/>
              </w:rPr>
              <w:t>образования</w:t>
            </w:r>
          </w:p>
        </w:tc>
      </w:tr>
      <w:tr w:rsidR="009E2B00" w:rsidRPr="009E2B00" w:rsidTr="00EB7FB0">
        <w:trPr>
          <w:trHeight w:hRule="exact" w:val="461"/>
          <w:jc w:val="center"/>
        </w:trPr>
        <w:tc>
          <w:tcPr>
            <w:tcW w:w="1867" w:type="dxa"/>
            <w:tcBorders>
              <w:top w:val="single" w:sz="4" w:space="0" w:color="auto"/>
              <w:left w:val="single" w:sz="4" w:space="0" w:color="auto"/>
            </w:tcBorders>
            <w:shd w:val="clear" w:color="auto" w:fill="FFFFFF"/>
            <w:vAlign w:val="center"/>
          </w:tcPr>
          <w:p w:rsidR="009E2B00" w:rsidRPr="009E2B00" w:rsidRDefault="009E2B00" w:rsidP="00EB7FB0">
            <w:pPr>
              <w:pStyle w:val="24"/>
              <w:framePr w:w="10171"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1</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71" w:wrap="notBeside" w:vAnchor="text" w:hAnchor="text" w:xAlign="center" w:y="1"/>
              <w:shd w:val="clear" w:color="auto" w:fill="auto"/>
              <w:spacing w:line="280" w:lineRule="exact"/>
              <w:jc w:val="both"/>
              <w:rPr>
                <w:sz w:val="24"/>
                <w:szCs w:val="24"/>
              </w:rPr>
            </w:pPr>
            <w:r w:rsidRPr="009E2B00">
              <w:rPr>
                <w:color w:val="000000"/>
                <w:spacing w:val="0"/>
                <w:sz w:val="24"/>
                <w:szCs w:val="24"/>
                <w:lang w:eastAsia="ru-RU" w:bidi="ru-RU"/>
              </w:rPr>
              <w:t>Познавательные универсальные учебные действия (далее - УУД)</w:t>
            </w:r>
          </w:p>
        </w:tc>
      </w:tr>
      <w:tr w:rsidR="009E2B00" w:rsidRPr="009E2B00" w:rsidTr="00EB7FB0">
        <w:trPr>
          <w:trHeight w:hRule="exact" w:val="461"/>
          <w:jc w:val="center"/>
        </w:trPr>
        <w:tc>
          <w:tcPr>
            <w:tcW w:w="1867" w:type="dxa"/>
            <w:tcBorders>
              <w:top w:val="single" w:sz="4" w:space="0" w:color="auto"/>
              <w:left w:val="single" w:sz="4" w:space="0" w:color="auto"/>
            </w:tcBorders>
            <w:shd w:val="clear" w:color="auto" w:fill="FFFFFF"/>
            <w:vAlign w:val="center"/>
          </w:tcPr>
          <w:p w:rsidR="009E2B00" w:rsidRPr="009E2B00" w:rsidRDefault="009E2B00" w:rsidP="00EB7FB0">
            <w:pPr>
              <w:pStyle w:val="24"/>
              <w:framePr w:w="10171"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1.1</w:t>
            </w:r>
          </w:p>
        </w:tc>
        <w:tc>
          <w:tcPr>
            <w:tcW w:w="8304" w:type="dxa"/>
            <w:tcBorders>
              <w:top w:val="single" w:sz="4" w:space="0" w:color="auto"/>
              <w:left w:val="single" w:sz="4" w:space="0" w:color="auto"/>
              <w:right w:val="single" w:sz="4" w:space="0" w:color="auto"/>
            </w:tcBorders>
            <w:shd w:val="clear" w:color="auto" w:fill="FFFFFF"/>
            <w:vAlign w:val="center"/>
          </w:tcPr>
          <w:p w:rsidR="009E2B00" w:rsidRPr="009E2B00" w:rsidRDefault="009E2B00" w:rsidP="00EB7FB0">
            <w:pPr>
              <w:pStyle w:val="24"/>
              <w:framePr w:w="10171" w:wrap="notBeside" w:vAnchor="text" w:hAnchor="text" w:xAlign="center" w:y="1"/>
              <w:shd w:val="clear" w:color="auto" w:fill="auto"/>
              <w:spacing w:line="280" w:lineRule="exact"/>
              <w:jc w:val="both"/>
              <w:rPr>
                <w:sz w:val="24"/>
                <w:szCs w:val="24"/>
              </w:rPr>
            </w:pPr>
            <w:r w:rsidRPr="009E2B00">
              <w:rPr>
                <w:color w:val="000000"/>
                <w:spacing w:val="0"/>
                <w:sz w:val="24"/>
                <w:szCs w:val="24"/>
                <w:lang w:eastAsia="ru-RU" w:bidi="ru-RU"/>
              </w:rPr>
              <w:t>Базовые логические действия</w:t>
            </w:r>
          </w:p>
        </w:tc>
      </w:tr>
      <w:tr w:rsidR="009E2B00" w:rsidRPr="009E2B00" w:rsidTr="00EB7FB0">
        <w:trPr>
          <w:trHeight w:hRule="exact" w:val="907"/>
          <w:jc w:val="center"/>
        </w:trPr>
        <w:tc>
          <w:tcPr>
            <w:tcW w:w="1867" w:type="dxa"/>
            <w:tcBorders>
              <w:top w:val="single" w:sz="4" w:space="0" w:color="auto"/>
              <w:left w:val="single" w:sz="4" w:space="0" w:color="auto"/>
            </w:tcBorders>
            <w:shd w:val="clear" w:color="auto" w:fill="FFFFFF"/>
          </w:tcPr>
          <w:p w:rsidR="009E2B00" w:rsidRPr="009E2B00" w:rsidRDefault="009E2B00" w:rsidP="00EB7FB0">
            <w:pPr>
              <w:pStyle w:val="24"/>
              <w:framePr w:w="10171"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1.1.1</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71" w:wrap="notBeside" w:vAnchor="text" w:hAnchor="text" w:xAlign="center" w:y="1"/>
              <w:shd w:val="clear" w:color="auto" w:fill="auto"/>
              <w:spacing w:line="451" w:lineRule="exact"/>
              <w:jc w:val="both"/>
              <w:rPr>
                <w:sz w:val="24"/>
                <w:szCs w:val="24"/>
              </w:rPr>
            </w:pPr>
            <w:r w:rsidRPr="009E2B00">
              <w:rPr>
                <w:color w:val="000000"/>
                <w:spacing w:val="0"/>
                <w:sz w:val="24"/>
                <w:szCs w:val="24"/>
                <w:lang w:eastAsia="ru-RU" w:bidi="ru-RU"/>
              </w:rPr>
              <w:t>Устанавливать существенный признак или основания для сравнения, классификации и обобщения</w:t>
            </w:r>
          </w:p>
        </w:tc>
      </w:tr>
      <w:tr w:rsidR="009E2B00" w:rsidRPr="009E2B00" w:rsidTr="00EB7FB0">
        <w:trPr>
          <w:trHeight w:hRule="exact" w:val="912"/>
          <w:jc w:val="center"/>
        </w:trPr>
        <w:tc>
          <w:tcPr>
            <w:tcW w:w="1867" w:type="dxa"/>
            <w:tcBorders>
              <w:top w:val="single" w:sz="4" w:space="0" w:color="auto"/>
              <w:left w:val="single" w:sz="4" w:space="0" w:color="auto"/>
            </w:tcBorders>
            <w:shd w:val="clear" w:color="auto" w:fill="FFFFFF"/>
          </w:tcPr>
          <w:p w:rsidR="009E2B00" w:rsidRPr="009E2B00" w:rsidRDefault="009E2B00" w:rsidP="00EB7FB0">
            <w:pPr>
              <w:pStyle w:val="24"/>
              <w:framePr w:w="10171"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1.1.2</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71"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Выявлять закономерности и противоречия в рассматриваемых явлениях</w:t>
            </w:r>
          </w:p>
        </w:tc>
      </w:tr>
      <w:tr w:rsidR="009E2B00" w:rsidRPr="009E2B00" w:rsidTr="00EB7FB0">
        <w:trPr>
          <w:trHeight w:hRule="exact" w:val="1810"/>
          <w:jc w:val="center"/>
        </w:trPr>
        <w:tc>
          <w:tcPr>
            <w:tcW w:w="1867" w:type="dxa"/>
            <w:tcBorders>
              <w:top w:val="single" w:sz="4" w:space="0" w:color="auto"/>
              <w:left w:val="single" w:sz="4" w:space="0" w:color="auto"/>
            </w:tcBorders>
            <w:shd w:val="clear" w:color="auto" w:fill="FFFFFF"/>
          </w:tcPr>
          <w:p w:rsidR="009E2B00" w:rsidRPr="009E2B00" w:rsidRDefault="009E2B00" w:rsidP="00EB7FB0">
            <w:pPr>
              <w:pStyle w:val="24"/>
              <w:framePr w:w="10171"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1.1.3</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71"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Самостоятельно формулировать и актуализировать проблему, рассматривать её всесторонне;</w:t>
            </w:r>
          </w:p>
          <w:p w:rsidR="009E2B00" w:rsidRPr="009E2B00" w:rsidRDefault="009E2B00" w:rsidP="00EB7FB0">
            <w:pPr>
              <w:pStyle w:val="24"/>
              <w:framePr w:w="10171"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определять цели деятельности, задавать параметры и критерии их достижения</w:t>
            </w:r>
          </w:p>
        </w:tc>
      </w:tr>
      <w:tr w:rsidR="009E2B00" w:rsidRPr="009E2B00" w:rsidTr="00EB7FB0">
        <w:trPr>
          <w:trHeight w:hRule="exact" w:val="912"/>
          <w:jc w:val="center"/>
        </w:trPr>
        <w:tc>
          <w:tcPr>
            <w:tcW w:w="1867" w:type="dxa"/>
            <w:tcBorders>
              <w:top w:val="single" w:sz="4" w:space="0" w:color="auto"/>
              <w:left w:val="single" w:sz="4" w:space="0" w:color="auto"/>
            </w:tcBorders>
            <w:shd w:val="clear" w:color="auto" w:fill="FFFFFF"/>
          </w:tcPr>
          <w:p w:rsidR="009E2B00" w:rsidRPr="009E2B00" w:rsidRDefault="009E2B00" w:rsidP="00EB7FB0">
            <w:pPr>
              <w:pStyle w:val="24"/>
              <w:framePr w:w="10171"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1.1.4</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71" w:wrap="notBeside" w:vAnchor="text" w:hAnchor="text" w:xAlign="center" w:y="1"/>
              <w:shd w:val="clear" w:color="auto" w:fill="auto"/>
              <w:spacing w:line="451" w:lineRule="exact"/>
              <w:jc w:val="both"/>
              <w:rPr>
                <w:sz w:val="24"/>
                <w:szCs w:val="24"/>
              </w:rPr>
            </w:pPr>
            <w:r w:rsidRPr="009E2B00">
              <w:rPr>
                <w:color w:val="000000"/>
                <w:spacing w:val="0"/>
                <w:sz w:val="24"/>
                <w:szCs w:val="24"/>
                <w:lang w:eastAsia="ru-RU" w:bidi="ru-RU"/>
              </w:rPr>
              <w:t>Вносить коррективы в деятельность, оценивать соответствие результатов целям, оценивать риски последствий деятельности</w:t>
            </w:r>
          </w:p>
        </w:tc>
      </w:tr>
      <w:tr w:rsidR="009E2B00" w:rsidRPr="009E2B00" w:rsidTr="00EB7FB0">
        <w:trPr>
          <w:trHeight w:hRule="exact" w:val="461"/>
          <w:jc w:val="center"/>
        </w:trPr>
        <w:tc>
          <w:tcPr>
            <w:tcW w:w="1867" w:type="dxa"/>
            <w:tcBorders>
              <w:top w:val="single" w:sz="4" w:space="0" w:color="auto"/>
              <w:left w:val="single" w:sz="4" w:space="0" w:color="auto"/>
            </w:tcBorders>
            <w:shd w:val="clear" w:color="auto" w:fill="FFFFFF"/>
          </w:tcPr>
          <w:p w:rsidR="009E2B00" w:rsidRPr="009E2B00" w:rsidRDefault="009E2B00" w:rsidP="00EB7FB0">
            <w:pPr>
              <w:pStyle w:val="24"/>
              <w:framePr w:w="10171"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1.1.5</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71" w:wrap="notBeside" w:vAnchor="text" w:hAnchor="text" w:xAlign="center" w:y="1"/>
              <w:shd w:val="clear" w:color="auto" w:fill="auto"/>
              <w:spacing w:line="280" w:lineRule="exact"/>
              <w:jc w:val="both"/>
              <w:rPr>
                <w:sz w:val="24"/>
                <w:szCs w:val="24"/>
              </w:rPr>
            </w:pPr>
            <w:r w:rsidRPr="009E2B00">
              <w:rPr>
                <w:color w:val="000000"/>
                <w:spacing w:val="0"/>
                <w:sz w:val="24"/>
                <w:szCs w:val="24"/>
                <w:lang w:eastAsia="ru-RU" w:bidi="ru-RU"/>
              </w:rPr>
              <w:t xml:space="preserve">Развивать </w:t>
            </w:r>
            <w:proofErr w:type="spellStart"/>
            <w:r w:rsidRPr="009E2B00">
              <w:rPr>
                <w:color w:val="000000"/>
                <w:spacing w:val="0"/>
                <w:sz w:val="24"/>
                <w:szCs w:val="24"/>
                <w:lang w:eastAsia="ru-RU" w:bidi="ru-RU"/>
              </w:rPr>
              <w:t>креативное</w:t>
            </w:r>
            <w:proofErr w:type="spellEnd"/>
            <w:r w:rsidRPr="009E2B00">
              <w:rPr>
                <w:color w:val="000000"/>
                <w:spacing w:val="0"/>
                <w:sz w:val="24"/>
                <w:szCs w:val="24"/>
                <w:lang w:eastAsia="ru-RU" w:bidi="ru-RU"/>
              </w:rPr>
              <w:t xml:space="preserve"> мышление при решении жизненных проблем</w:t>
            </w:r>
          </w:p>
        </w:tc>
      </w:tr>
      <w:tr w:rsidR="009E2B00" w:rsidRPr="009E2B00" w:rsidTr="00EB7FB0">
        <w:trPr>
          <w:trHeight w:hRule="exact" w:val="461"/>
          <w:jc w:val="center"/>
        </w:trPr>
        <w:tc>
          <w:tcPr>
            <w:tcW w:w="1867" w:type="dxa"/>
            <w:tcBorders>
              <w:top w:val="single" w:sz="4" w:space="0" w:color="auto"/>
              <w:left w:val="single" w:sz="4" w:space="0" w:color="auto"/>
            </w:tcBorders>
            <w:shd w:val="clear" w:color="auto" w:fill="FFFFFF"/>
            <w:vAlign w:val="center"/>
          </w:tcPr>
          <w:p w:rsidR="009E2B00" w:rsidRPr="009E2B00" w:rsidRDefault="009E2B00" w:rsidP="00EB7FB0">
            <w:pPr>
              <w:pStyle w:val="24"/>
              <w:framePr w:w="10171"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1.2</w:t>
            </w:r>
          </w:p>
        </w:tc>
        <w:tc>
          <w:tcPr>
            <w:tcW w:w="8304" w:type="dxa"/>
            <w:tcBorders>
              <w:top w:val="single" w:sz="4" w:space="0" w:color="auto"/>
              <w:left w:val="single" w:sz="4" w:space="0" w:color="auto"/>
              <w:right w:val="single" w:sz="4" w:space="0" w:color="auto"/>
            </w:tcBorders>
            <w:shd w:val="clear" w:color="auto" w:fill="FFFFFF"/>
            <w:vAlign w:val="center"/>
          </w:tcPr>
          <w:p w:rsidR="009E2B00" w:rsidRPr="009E2B00" w:rsidRDefault="009E2B00" w:rsidP="00EB7FB0">
            <w:pPr>
              <w:pStyle w:val="24"/>
              <w:framePr w:w="10171" w:wrap="notBeside" w:vAnchor="text" w:hAnchor="text" w:xAlign="center" w:y="1"/>
              <w:shd w:val="clear" w:color="auto" w:fill="auto"/>
              <w:spacing w:line="280" w:lineRule="exact"/>
              <w:jc w:val="both"/>
              <w:rPr>
                <w:sz w:val="24"/>
                <w:szCs w:val="24"/>
              </w:rPr>
            </w:pPr>
            <w:r w:rsidRPr="009E2B00">
              <w:rPr>
                <w:color w:val="000000"/>
                <w:spacing w:val="0"/>
                <w:sz w:val="24"/>
                <w:szCs w:val="24"/>
                <w:lang w:eastAsia="ru-RU" w:bidi="ru-RU"/>
              </w:rPr>
              <w:t>Базовые исследовательские действия</w:t>
            </w:r>
          </w:p>
        </w:tc>
      </w:tr>
      <w:tr w:rsidR="009E2B00" w:rsidRPr="009E2B00" w:rsidTr="00EB7FB0">
        <w:trPr>
          <w:trHeight w:hRule="exact" w:val="912"/>
          <w:jc w:val="center"/>
        </w:trPr>
        <w:tc>
          <w:tcPr>
            <w:tcW w:w="1867" w:type="dxa"/>
            <w:tcBorders>
              <w:top w:val="single" w:sz="4" w:space="0" w:color="auto"/>
              <w:left w:val="single" w:sz="4" w:space="0" w:color="auto"/>
            </w:tcBorders>
            <w:shd w:val="clear" w:color="auto" w:fill="FFFFFF"/>
          </w:tcPr>
          <w:p w:rsidR="009E2B00" w:rsidRPr="009E2B00" w:rsidRDefault="009E2B00" w:rsidP="00EB7FB0">
            <w:pPr>
              <w:pStyle w:val="24"/>
              <w:framePr w:w="10171"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1.2.1</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71"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Владеть навыками учебно-исследовательской и проектной деятельности, навыками разрешения проблем</w:t>
            </w:r>
          </w:p>
        </w:tc>
      </w:tr>
      <w:tr w:rsidR="009E2B00" w:rsidRPr="009E2B00" w:rsidTr="00EB7FB0">
        <w:trPr>
          <w:trHeight w:hRule="exact" w:val="1805"/>
          <w:jc w:val="center"/>
        </w:trPr>
        <w:tc>
          <w:tcPr>
            <w:tcW w:w="1867" w:type="dxa"/>
            <w:tcBorders>
              <w:top w:val="single" w:sz="4" w:space="0" w:color="auto"/>
              <w:left w:val="single" w:sz="4" w:space="0" w:color="auto"/>
            </w:tcBorders>
            <w:shd w:val="clear" w:color="auto" w:fill="FFFFFF"/>
          </w:tcPr>
          <w:p w:rsidR="009E2B00" w:rsidRPr="009E2B00" w:rsidRDefault="009E2B00" w:rsidP="00EB7FB0">
            <w:pPr>
              <w:pStyle w:val="24"/>
              <w:framePr w:w="10171"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1.2.2</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71"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tc>
      </w:tr>
      <w:tr w:rsidR="009E2B00" w:rsidRPr="009E2B00" w:rsidTr="00EB7FB0">
        <w:trPr>
          <w:trHeight w:hRule="exact" w:val="907"/>
          <w:jc w:val="center"/>
        </w:trPr>
        <w:tc>
          <w:tcPr>
            <w:tcW w:w="1867" w:type="dxa"/>
            <w:tcBorders>
              <w:top w:val="single" w:sz="4" w:space="0" w:color="auto"/>
              <w:left w:val="single" w:sz="4" w:space="0" w:color="auto"/>
            </w:tcBorders>
            <w:shd w:val="clear" w:color="auto" w:fill="FFFFFF"/>
          </w:tcPr>
          <w:p w:rsidR="009E2B00" w:rsidRPr="009E2B00" w:rsidRDefault="009E2B00" w:rsidP="00EB7FB0">
            <w:pPr>
              <w:pStyle w:val="24"/>
              <w:framePr w:w="10171"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1.2.3</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71"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Формирование научного типа мышления, владение научной терминологией, ключевыми понятиями и методами</w:t>
            </w:r>
          </w:p>
        </w:tc>
      </w:tr>
      <w:tr w:rsidR="009E2B00" w:rsidRPr="009E2B00" w:rsidTr="00EB7FB0">
        <w:trPr>
          <w:trHeight w:hRule="exact" w:val="1819"/>
          <w:jc w:val="center"/>
        </w:trPr>
        <w:tc>
          <w:tcPr>
            <w:tcW w:w="1867" w:type="dxa"/>
            <w:tcBorders>
              <w:top w:val="single" w:sz="4" w:space="0" w:color="auto"/>
              <w:left w:val="single" w:sz="4" w:space="0" w:color="auto"/>
              <w:bottom w:val="single" w:sz="4" w:space="0" w:color="auto"/>
            </w:tcBorders>
            <w:shd w:val="clear" w:color="auto" w:fill="FFFFFF"/>
          </w:tcPr>
          <w:p w:rsidR="009E2B00" w:rsidRPr="009E2B00" w:rsidRDefault="009E2B00" w:rsidP="00EB7FB0">
            <w:pPr>
              <w:pStyle w:val="24"/>
              <w:framePr w:w="10171"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1.2.4</w:t>
            </w:r>
          </w:p>
        </w:tc>
        <w:tc>
          <w:tcPr>
            <w:tcW w:w="8304" w:type="dxa"/>
            <w:tcBorders>
              <w:top w:val="single" w:sz="4" w:space="0" w:color="auto"/>
              <w:left w:val="single" w:sz="4" w:space="0" w:color="auto"/>
              <w:bottom w:val="single" w:sz="4" w:space="0" w:color="auto"/>
              <w:right w:val="single" w:sz="4" w:space="0" w:color="auto"/>
            </w:tcBorders>
            <w:shd w:val="clear" w:color="auto" w:fill="FFFFFF"/>
          </w:tcPr>
          <w:p w:rsidR="009E2B00" w:rsidRPr="009E2B00" w:rsidRDefault="009E2B00" w:rsidP="00EB7FB0">
            <w:pPr>
              <w:pStyle w:val="24"/>
              <w:framePr w:w="10171"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tc>
      </w:tr>
    </w:tbl>
    <w:p w:rsidR="009E2B00" w:rsidRPr="009E2B00" w:rsidRDefault="009E2B00" w:rsidP="009E2B00">
      <w:pPr>
        <w:framePr w:w="10171" w:wrap="notBeside" w:vAnchor="text" w:hAnchor="text" w:xAlign="center" w:y="1"/>
        <w:rPr>
          <w:sz w:val="24"/>
          <w:szCs w:val="24"/>
        </w:rPr>
      </w:pPr>
    </w:p>
    <w:p w:rsidR="009E2B00" w:rsidRPr="009E2B00" w:rsidRDefault="009E2B00" w:rsidP="009E2B00">
      <w:pPr>
        <w:rPr>
          <w:sz w:val="24"/>
          <w:szCs w:val="24"/>
        </w:rPr>
      </w:pPr>
    </w:p>
    <w:tbl>
      <w:tblPr>
        <w:tblOverlap w:val="never"/>
        <w:tblW w:w="0" w:type="auto"/>
        <w:jc w:val="center"/>
        <w:tblLayout w:type="fixed"/>
        <w:tblCellMar>
          <w:left w:w="10" w:type="dxa"/>
          <w:right w:w="10" w:type="dxa"/>
        </w:tblCellMar>
        <w:tblLook w:val="04A0"/>
      </w:tblPr>
      <w:tblGrid>
        <w:gridCol w:w="1862"/>
        <w:gridCol w:w="8299"/>
      </w:tblGrid>
      <w:tr w:rsidR="009E2B00" w:rsidRPr="009E2B00" w:rsidTr="00EB7FB0">
        <w:trPr>
          <w:trHeight w:hRule="exact" w:val="1368"/>
          <w:jc w:val="center"/>
        </w:trPr>
        <w:tc>
          <w:tcPr>
            <w:tcW w:w="1862" w:type="dxa"/>
            <w:tcBorders>
              <w:top w:val="single" w:sz="4" w:space="0" w:color="auto"/>
              <w:left w:val="single" w:sz="4" w:space="0" w:color="auto"/>
            </w:tcBorders>
            <w:shd w:val="clear" w:color="auto" w:fill="FFFFFF"/>
          </w:tcPr>
          <w:p w:rsidR="009E2B00" w:rsidRPr="009E2B00" w:rsidRDefault="009E2B00" w:rsidP="00EB7FB0">
            <w:pPr>
              <w:pStyle w:val="24"/>
              <w:framePr w:w="10162"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1.2.5</w:t>
            </w:r>
          </w:p>
        </w:tc>
        <w:tc>
          <w:tcPr>
            <w:tcW w:w="8299"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62"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9E2B00" w:rsidRPr="009E2B00" w:rsidTr="00EB7FB0">
        <w:trPr>
          <w:trHeight w:hRule="exact" w:val="2261"/>
          <w:jc w:val="center"/>
        </w:trPr>
        <w:tc>
          <w:tcPr>
            <w:tcW w:w="1862" w:type="dxa"/>
            <w:tcBorders>
              <w:top w:val="single" w:sz="4" w:space="0" w:color="auto"/>
              <w:left w:val="single" w:sz="4" w:space="0" w:color="auto"/>
            </w:tcBorders>
            <w:shd w:val="clear" w:color="auto" w:fill="FFFFFF"/>
          </w:tcPr>
          <w:p w:rsidR="009E2B00" w:rsidRPr="009E2B00" w:rsidRDefault="009E2B00" w:rsidP="00EB7FB0">
            <w:pPr>
              <w:pStyle w:val="24"/>
              <w:framePr w:w="10162"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1.2.6</w:t>
            </w:r>
          </w:p>
        </w:tc>
        <w:tc>
          <w:tcPr>
            <w:tcW w:w="8299"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62"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Уметь переносить знания в познавательную и практическую области жизнедеятельности;</w:t>
            </w:r>
          </w:p>
          <w:p w:rsidR="009E2B00" w:rsidRPr="009E2B00" w:rsidRDefault="009E2B00" w:rsidP="00EB7FB0">
            <w:pPr>
              <w:pStyle w:val="24"/>
              <w:framePr w:w="10162" w:wrap="notBeside" w:vAnchor="text" w:hAnchor="text" w:xAlign="center" w:y="1"/>
              <w:shd w:val="clear" w:color="auto" w:fill="auto"/>
              <w:spacing w:line="446" w:lineRule="exact"/>
              <w:rPr>
                <w:sz w:val="24"/>
                <w:szCs w:val="24"/>
              </w:rPr>
            </w:pPr>
            <w:r w:rsidRPr="009E2B00">
              <w:rPr>
                <w:color w:val="000000"/>
                <w:spacing w:val="0"/>
                <w:sz w:val="24"/>
                <w:szCs w:val="24"/>
                <w:lang w:eastAsia="ru-RU" w:bidi="ru-RU"/>
              </w:rPr>
              <w:t>уметь интегрировать знания из разных предметных областей; осуществлять целенаправленный поиск переноса средств и способов действия в профессиональную среду</w:t>
            </w:r>
          </w:p>
        </w:tc>
      </w:tr>
      <w:tr w:rsidR="009E2B00" w:rsidRPr="009E2B00" w:rsidTr="00EB7FB0">
        <w:trPr>
          <w:trHeight w:hRule="exact" w:val="4973"/>
          <w:jc w:val="center"/>
        </w:trPr>
        <w:tc>
          <w:tcPr>
            <w:tcW w:w="1862" w:type="dxa"/>
            <w:tcBorders>
              <w:top w:val="single" w:sz="4" w:space="0" w:color="auto"/>
              <w:left w:val="single" w:sz="4" w:space="0" w:color="auto"/>
            </w:tcBorders>
            <w:shd w:val="clear" w:color="auto" w:fill="FFFFFF"/>
          </w:tcPr>
          <w:p w:rsidR="009E2B00" w:rsidRPr="009E2B00" w:rsidRDefault="009E2B00" w:rsidP="00EB7FB0">
            <w:pPr>
              <w:pStyle w:val="24"/>
              <w:framePr w:w="10162"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1.2.7</w:t>
            </w:r>
          </w:p>
        </w:tc>
        <w:tc>
          <w:tcPr>
            <w:tcW w:w="8299"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62"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Способность и готовность к самостоятельному поиску методов решения практических задач, применению различных методов познания;</w:t>
            </w:r>
          </w:p>
          <w:p w:rsidR="009E2B00" w:rsidRPr="009E2B00" w:rsidRDefault="009E2B00" w:rsidP="00EB7FB0">
            <w:pPr>
              <w:pStyle w:val="24"/>
              <w:framePr w:w="10162"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ставить и формулировать собственные задачи в образовательной деятельности и жизненных ситуациях;</w:t>
            </w:r>
          </w:p>
          <w:p w:rsidR="009E2B00" w:rsidRPr="009E2B00" w:rsidRDefault="009E2B00" w:rsidP="00EB7FB0">
            <w:pPr>
              <w:pStyle w:val="24"/>
              <w:framePr w:w="10162"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ставить проблемы и задачи, допускающие альтернативные решения;</w:t>
            </w:r>
          </w:p>
          <w:p w:rsidR="009E2B00" w:rsidRPr="009E2B00" w:rsidRDefault="009E2B00" w:rsidP="00EB7FB0">
            <w:pPr>
              <w:pStyle w:val="24"/>
              <w:framePr w:w="10162"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выдвигать новые идеи, предлагать оригинальные подходы и решения;</w:t>
            </w:r>
          </w:p>
          <w:p w:rsidR="009E2B00" w:rsidRPr="009E2B00" w:rsidRDefault="009E2B00" w:rsidP="00EB7FB0">
            <w:pPr>
              <w:pStyle w:val="24"/>
              <w:framePr w:w="10162"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разрабатывать план решения проблемы с учётом анализа имеющихся материальных и нематериальных ресурсов</w:t>
            </w:r>
          </w:p>
        </w:tc>
      </w:tr>
      <w:tr w:rsidR="009E2B00" w:rsidRPr="009E2B00" w:rsidTr="00EB7FB0">
        <w:trPr>
          <w:trHeight w:hRule="exact" w:val="456"/>
          <w:jc w:val="center"/>
        </w:trPr>
        <w:tc>
          <w:tcPr>
            <w:tcW w:w="1862" w:type="dxa"/>
            <w:tcBorders>
              <w:top w:val="single" w:sz="4" w:space="0" w:color="auto"/>
              <w:left w:val="single" w:sz="4" w:space="0" w:color="auto"/>
            </w:tcBorders>
            <w:shd w:val="clear" w:color="auto" w:fill="FFFFFF"/>
          </w:tcPr>
          <w:p w:rsidR="009E2B00" w:rsidRPr="009E2B00" w:rsidRDefault="009E2B00" w:rsidP="00EB7FB0">
            <w:pPr>
              <w:pStyle w:val="24"/>
              <w:framePr w:w="10162"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1.3</w:t>
            </w:r>
          </w:p>
        </w:tc>
        <w:tc>
          <w:tcPr>
            <w:tcW w:w="8299"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62" w:wrap="notBeside" w:vAnchor="text" w:hAnchor="text" w:xAlign="center" w:y="1"/>
              <w:shd w:val="clear" w:color="auto" w:fill="auto"/>
              <w:spacing w:line="280" w:lineRule="exact"/>
              <w:jc w:val="both"/>
              <w:rPr>
                <w:sz w:val="24"/>
                <w:szCs w:val="24"/>
              </w:rPr>
            </w:pPr>
            <w:r w:rsidRPr="009E2B00">
              <w:rPr>
                <w:color w:val="000000"/>
                <w:spacing w:val="0"/>
                <w:sz w:val="24"/>
                <w:szCs w:val="24"/>
                <w:lang w:eastAsia="ru-RU" w:bidi="ru-RU"/>
              </w:rPr>
              <w:t>Работа с информацией</w:t>
            </w:r>
          </w:p>
        </w:tc>
      </w:tr>
      <w:tr w:rsidR="009E2B00" w:rsidRPr="009E2B00" w:rsidTr="00EB7FB0">
        <w:trPr>
          <w:trHeight w:hRule="exact" w:val="1810"/>
          <w:jc w:val="center"/>
        </w:trPr>
        <w:tc>
          <w:tcPr>
            <w:tcW w:w="1862" w:type="dxa"/>
            <w:tcBorders>
              <w:top w:val="single" w:sz="4" w:space="0" w:color="auto"/>
              <w:left w:val="single" w:sz="4" w:space="0" w:color="auto"/>
            </w:tcBorders>
            <w:shd w:val="clear" w:color="auto" w:fill="FFFFFF"/>
          </w:tcPr>
          <w:p w:rsidR="009E2B00" w:rsidRPr="009E2B00" w:rsidRDefault="009E2B00" w:rsidP="00EB7FB0">
            <w:pPr>
              <w:pStyle w:val="24"/>
              <w:framePr w:w="10162"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1.3.1</w:t>
            </w:r>
          </w:p>
        </w:tc>
        <w:tc>
          <w:tcPr>
            <w:tcW w:w="8299"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62"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rsidR="009E2B00" w:rsidRPr="009E2B00" w:rsidTr="00EB7FB0">
        <w:trPr>
          <w:trHeight w:hRule="exact" w:val="1358"/>
          <w:jc w:val="center"/>
        </w:trPr>
        <w:tc>
          <w:tcPr>
            <w:tcW w:w="1862" w:type="dxa"/>
            <w:tcBorders>
              <w:top w:val="single" w:sz="4" w:space="0" w:color="auto"/>
              <w:left w:val="single" w:sz="4" w:space="0" w:color="auto"/>
            </w:tcBorders>
            <w:shd w:val="clear" w:color="auto" w:fill="FFFFFF"/>
          </w:tcPr>
          <w:p w:rsidR="009E2B00" w:rsidRPr="009E2B00" w:rsidRDefault="009E2B00" w:rsidP="00EB7FB0">
            <w:pPr>
              <w:pStyle w:val="24"/>
              <w:framePr w:w="10162"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1.3.2</w:t>
            </w:r>
          </w:p>
        </w:tc>
        <w:tc>
          <w:tcPr>
            <w:tcW w:w="8299"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62"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tc>
      </w:tr>
      <w:tr w:rsidR="009E2B00" w:rsidRPr="009E2B00" w:rsidTr="00EB7FB0">
        <w:trPr>
          <w:trHeight w:hRule="exact" w:val="922"/>
          <w:jc w:val="center"/>
        </w:trPr>
        <w:tc>
          <w:tcPr>
            <w:tcW w:w="1862" w:type="dxa"/>
            <w:tcBorders>
              <w:top w:val="single" w:sz="4" w:space="0" w:color="auto"/>
              <w:left w:val="single" w:sz="4" w:space="0" w:color="auto"/>
              <w:bottom w:val="single" w:sz="4" w:space="0" w:color="auto"/>
            </w:tcBorders>
            <w:shd w:val="clear" w:color="auto" w:fill="FFFFFF"/>
          </w:tcPr>
          <w:p w:rsidR="009E2B00" w:rsidRPr="009E2B00" w:rsidRDefault="009E2B00" w:rsidP="00EB7FB0">
            <w:pPr>
              <w:pStyle w:val="24"/>
              <w:framePr w:w="10162"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1.3.3</w:t>
            </w:r>
          </w:p>
        </w:tc>
        <w:tc>
          <w:tcPr>
            <w:tcW w:w="8299" w:type="dxa"/>
            <w:tcBorders>
              <w:top w:val="single" w:sz="4" w:space="0" w:color="auto"/>
              <w:left w:val="single" w:sz="4" w:space="0" w:color="auto"/>
              <w:bottom w:val="single" w:sz="4" w:space="0" w:color="auto"/>
              <w:right w:val="single" w:sz="4" w:space="0" w:color="auto"/>
            </w:tcBorders>
            <w:shd w:val="clear" w:color="auto" w:fill="FFFFFF"/>
          </w:tcPr>
          <w:p w:rsidR="009E2B00" w:rsidRPr="009E2B00" w:rsidRDefault="009E2B00" w:rsidP="00EB7FB0">
            <w:pPr>
              <w:pStyle w:val="24"/>
              <w:framePr w:w="10162"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Оценивать достоверность, легитимность информации, её соответствие правовым и морально-этическим нормам</w:t>
            </w:r>
          </w:p>
        </w:tc>
      </w:tr>
    </w:tbl>
    <w:p w:rsidR="009E2B00" w:rsidRPr="009E2B00" w:rsidRDefault="009E2B00" w:rsidP="009E2B00">
      <w:pPr>
        <w:framePr w:w="10162" w:wrap="notBeside" w:vAnchor="text" w:hAnchor="text" w:xAlign="center" w:y="1"/>
        <w:rPr>
          <w:sz w:val="24"/>
          <w:szCs w:val="24"/>
        </w:rPr>
      </w:pPr>
    </w:p>
    <w:p w:rsidR="009E2B00" w:rsidRPr="009E2B00" w:rsidRDefault="009E2B00" w:rsidP="009E2B00">
      <w:pPr>
        <w:rPr>
          <w:sz w:val="24"/>
          <w:szCs w:val="24"/>
        </w:rPr>
      </w:pPr>
    </w:p>
    <w:tbl>
      <w:tblPr>
        <w:tblOverlap w:val="never"/>
        <w:tblW w:w="0" w:type="auto"/>
        <w:jc w:val="center"/>
        <w:tblLayout w:type="fixed"/>
        <w:tblCellMar>
          <w:left w:w="10" w:type="dxa"/>
          <w:right w:w="10" w:type="dxa"/>
        </w:tblCellMar>
        <w:tblLook w:val="04A0"/>
      </w:tblPr>
      <w:tblGrid>
        <w:gridCol w:w="1862"/>
        <w:gridCol w:w="8304"/>
      </w:tblGrid>
      <w:tr w:rsidR="009E2B00" w:rsidRPr="009E2B00" w:rsidTr="00EB7FB0">
        <w:trPr>
          <w:trHeight w:hRule="exact" w:val="2275"/>
          <w:jc w:val="center"/>
        </w:trPr>
        <w:tc>
          <w:tcPr>
            <w:tcW w:w="1862" w:type="dxa"/>
            <w:tcBorders>
              <w:top w:val="single" w:sz="4" w:space="0" w:color="auto"/>
              <w:lef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lastRenderedPageBreak/>
              <w:t>1.3.4</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451" w:lineRule="exact"/>
              <w:jc w:val="both"/>
              <w:rPr>
                <w:sz w:val="24"/>
                <w:szCs w:val="24"/>
              </w:rPr>
            </w:pPr>
            <w:r w:rsidRPr="009E2B00">
              <w:rPr>
                <w:color w:val="000000"/>
                <w:spacing w:val="0"/>
                <w:sz w:val="24"/>
                <w:szCs w:val="24"/>
                <w:lang w:eastAsia="ru-RU" w:bidi="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9E2B00" w:rsidRPr="009E2B00" w:rsidTr="00EB7FB0">
        <w:trPr>
          <w:trHeight w:hRule="exact" w:val="912"/>
          <w:jc w:val="center"/>
        </w:trPr>
        <w:tc>
          <w:tcPr>
            <w:tcW w:w="1862" w:type="dxa"/>
            <w:tcBorders>
              <w:top w:val="single" w:sz="4" w:space="0" w:color="auto"/>
              <w:lef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1.3.5</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451" w:lineRule="exact"/>
              <w:jc w:val="both"/>
              <w:rPr>
                <w:sz w:val="24"/>
                <w:szCs w:val="24"/>
              </w:rPr>
            </w:pPr>
            <w:r w:rsidRPr="009E2B00">
              <w:rPr>
                <w:color w:val="000000"/>
                <w:spacing w:val="0"/>
                <w:sz w:val="24"/>
                <w:szCs w:val="24"/>
                <w:lang w:eastAsia="ru-RU" w:bidi="ru-RU"/>
              </w:rPr>
              <w:t>Владеть навыками распознавания и защиты информации, информационной безопасности личности</w:t>
            </w:r>
          </w:p>
        </w:tc>
      </w:tr>
      <w:tr w:rsidR="009E2B00" w:rsidRPr="009E2B00" w:rsidTr="00EB7FB0">
        <w:trPr>
          <w:trHeight w:hRule="exact" w:val="456"/>
          <w:jc w:val="center"/>
        </w:trPr>
        <w:tc>
          <w:tcPr>
            <w:tcW w:w="1862" w:type="dxa"/>
            <w:tcBorders>
              <w:top w:val="single" w:sz="4" w:space="0" w:color="auto"/>
              <w:left w:val="single" w:sz="4" w:space="0" w:color="auto"/>
            </w:tcBorders>
            <w:shd w:val="clear" w:color="auto" w:fill="FFFFFF"/>
            <w:vAlign w:val="center"/>
          </w:tcPr>
          <w:p w:rsidR="009E2B00" w:rsidRPr="009E2B00" w:rsidRDefault="009E2B00" w:rsidP="00EB7FB0">
            <w:pPr>
              <w:pStyle w:val="24"/>
              <w:framePr w:w="10166"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2</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280" w:lineRule="exact"/>
              <w:jc w:val="both"/>
              <w:rPr>
                <w:sz w:val="24"/>
                <w:szCs w:val="24"/>
              </w:rPr>
            </w:pPr>
            <w:r w:rsidRPr="009E2B00">
              <w:rPr>
                <w:color w:val="000000"/>
                <w:spacing w:val="0"/>
                <w:sz w:val="24"/>
                <w:szCs w:val="24"/>
                <w:lang w:eastAsia="ru-RU" w:bidi="ru-RU"/>
              </w:rPr>
              <w:t>Коммуникативные УУД</w:t>
            </w:r>
          </w:p>
        </w:tc>
      </w:tr>
      <w:tr w:rsidR="009E2B00" w:rsidRPr="009E2B00" w:rsidTr="00EB7FB0">
        <w:trPr>
          <w:trHeight w:hRule="exact" w:val="461"/>
          <w:jc w:val="center"/>
        </w:trPr>
        <w:tc>
          <w:tcPr>
            <w:tcW w:w="1862" w:type="dxa"/>
            <w:tcBorders>
              <w:top w:val="single" w:sz="4" w:space="0" w:color="auto"/>
              <w:left w:val="single" w:sz="4" w:space="0" w:color="auto"/>
            </w:tcBorders>
            <w:shd w:val="clear" w:color="auto" w:fill="FFFFFF"/>
            <w:vAlign w:val="center"/>
          </w:tcPr>
          <w:p w:rsidR="009E2B00" w:rsidRPr="009E2B00" w:rsidRDefault="009E2B00" w:rsidP="00EB7FB0">
            <w:pPr>
              <w:pStyle w:val="24"/>
              <w:framePr w:w="10166"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2.1</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280" w:lineRule="exact"/>
              <w:jc w:val="both"/>
              <w:rPr>
                <w:sz w:val="24"/>
                <w:szCs w:val="24"/>
              </w:rPr>
            </w:pPr>
            <w:r w:rsidRPr="009E2B00">
              <w:rPr>
                <w:color w:val="000000"/>
                <w:spacing w:val="0"/>
                <w:sz w:val="24"/>
                <w:szCs w:val="24"/>
                <w:lang w:eastAsia="ru-RU" w:bidi="ru-RU"/>
              </w:rPr>
              <w:t>Общение</w:t>
            </w:r>
          </w:p>
        </w:tc>
      </w:tr>
      <w:tr w:rsidR="009E2B00" w:rsidRPr="009E2B00" w:rsidTr="00EB7FB0">
        <w:trPr>
          <w:trHeight w:hRule="exact" w:val="907"/>
          <w:jc w:val="center"/>
        </w:trPr>
        <w:tc>
          <w:tcPr>
            <w:tcW w:w="1862" w:type="dxa"/>
            <w:tcBorders>
              <w:top w:val="single" w:sz="4" w:space="0" w:color="auto"/>
              <w:lef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2.1.1</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456" w:lineRule="exact"/>
              <w:rPr>
                <w:sz w:val="24"/>
                <w:szCs w:val="24"/>
              </w:rPr>
            </w:pPr>
            <w:r w:rsidRPr="009E2B00">
              <w:rPr>
                <w:color w:val="000000"/>
                <w:spacing w:val="0"/>
                <w:sz w:val="24"/>
                <w:szCs w:val="24"/>
                <w:lang w:eastAsia="ru-RU" w:bidi="ru-RU"/>
              </w:rPr>
              <w:t>Осуществлять коммуникации во всех сферах жизни; владеть различными способами общения и взаимодействия</w:t>
            </w:r>
          </w:p>
        </w:tc>
      </w:tr>
      <w:tr w:rsidR="009E2B00" w:rsidRPr="009E2B00" w:rsidTr="00EB7FB0">
        <w:trPr>
          <w:trHeight w:hRule="exact" w:val="912"/>
          <w:jc w:val="center"/>
        </w:trPr>
        <w:tc>
          <w:tcPr>
            <w:tcW w:w="1862" w:type="dxa"/>
            <w:tcBorders>
              <w:top w:val="single" w:sz="4" w:space="0" w:color="auto"/>
              <w:lef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2.1.2</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Развёрнуто и логично излагать свою точку зрения с использованием языковых средств</w:t>
            </w:r>
          </w:p>
        </w:tc>
      </w:tr>
      <w:tr w:rsidR="009E2B00" w:rsidRPr="009E2B00" w:rsidTr="00EB7FB0">
        <w:trPr>
          <w:trHeight w:hRule="exact" w:val="461"/>
          <w:jc w:val="center"/>
        </w:trPr>
        <w:tc>
          <w:tcPr>
            <w:tcW w:w="1862" w:type="dxa"/>
            <w:tcBorders>
              <w:top w:val="single" w:sz="4" w:space="0" w:color="auto"/>
              <w:lef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2.1.3</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280" w:lineRule="exact"/>
              <w:jc w:val="both"/>
              <w:rPr>
                <w:sz w:val="24"/>
                <w:szCs w:val="24"/>
              </w:rPr>
            </w:pPr>
            <w:proofErr w:type="spellStart"/>
            <w:r w:rsidRPr="009E2B00">
              <w:rPr>
                <w:color w:val="000000"/>
                <w:spacing w:val="0"/>
                <w:sz w:val="24"/>
                <w:szCs w:val="24"/>
                <w:lang w:eastAsia="ru-RU" w:bidi="ru-RU"/>
              </w:rPr>
              <w:t>Аргументированно</w:t>
            </w:r>
            <w:proofErr w:type="spellEnd"/>
            <w:r w:rsidRPr="009E2B00">
              <w:rPr>
                <w:color w:val="000000"/>
                <w:spacing w:val="0"/>
                <w:sz w:val="24"/>
                <w:szCs w:val="24"/>
                <w:lang w:eastAsia="ru-RU" w:bidi="ru-RU"/>
              </w:rPr>
              <w:t xml:space="preserve"> вести диалог</w:t>
            </w:r>
          </w:p>
        </w:tc>
      </w:tr>
      <w:tr w:rsidR="009E2B00" w:rsidRPr="009E2B00" w:rsidTr="00EB7FB0">
        <w:trPr>
          <w:trHeight w:hRule="exact" w:val="461"/>
          <w:jc w:val="center"/>
        </w:trPr>
        <w:tc>
          <w:tcPr>
            <w:tcW w:w="1862" w:type="dxa"/>
            <w:tcBorders>
              <w:top w:val="single" w:sz="4" w:space="0" w:color="auto"/>
              <w:lef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3</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280" w:lineRule="exact"/>
              <w:jc w:val="both"/>
              <w:rPr>
                <w:sz w:val="24"/>
                <w:szCs w:val="24"/>
              </w:rPr>
            </w:pPr>
            <w:r w:rsidRPr="009E2B00">
              <w:rPr>
                <w:color w:val="000000"/>
                <w:spacing w:val="0"/>
                <w:sz w:val="24"/>
                <w:szCs w:val="24"/>
                <w:lang w:eastAsia="ru-RU" w:bidi="ru-RU"/>
              </w:rPr>
              <w:t>Регулятивные УУД</w:t>
            </w:r>
          </w:p>
        </w:tc>
      </w:tr>
      <w:tr w:rsidR="009E2B00" w:rsidRPr="009E2B00" w:rsidTr="00EB7FB0">
        <w:trPr>
          <w:trHeight w:hRule="exact" w:val="461"/>
          <w:jc w:val="center"/>
        </w:trPr>
        <w:tc>
          <w:tcPr>
            <w:tcW w:w="1862" w:type="dxa"/>
            <w:tcBorders>
              <w:top w:val="single" w:sz="4" w:space="0" w:color="auto"/>
              <w:lef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3.1</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280" w:lineRule="exact"/>
              <w:jc w:val="both"/>
              <w:rPr>
                <w:sz w:val="24"/>
                <w:szCs w:val="24"/>
              </w:rPr>
            </w:pPr>
            <w:r w:rsidRPr="009E2B00">
              <w:rPr>
                <w:color w:val="000000"/>
                <w:spacing w:val="0"/>
                <w:sz w:val="24"/>
                <w:szCs w:val="24"/>
                <w:lang w:eastAsia="ru-RU" w:bidi="ru-RU"/>
              </w:rPr>
              <w:t>Самоорганизация</w:t>
            </w:r>
          </w:p>
        </w:tc>
      </w:tr>
      <w:tr w:rsidR="009E2B00" w:rsidRPr="009E2B00" w:rsidTr="00EB7FB0">
        <w:trPr>
          <w:trHeight w:hRule="exact" w:val="1814"/>
          <w:jc w:val="center"/>
        </w:trPr>
        <w:tc>
          <w:tcPr>
            <w:tcW w:w="1862" w:type="dxa"/>
            <w:tcBorders>
              <w:top w:val="single" w:sz="4" w:space="0" w:color="auto"/>
              <w:lef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3.1.1</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446" w:lineRule="exact"/>
              <w:rPr>
                <w:sz w:val="24"/>
                <w:szCs w:val="24"/>
              </w:rPr>
            </w:pPr>
            <w:r w:rsidRPr="009E2B00">
              <w:rPr>
                <w:color w:val="000000"/>
                <w:spacing w:val="0"/>
                <w:sz w:val="24"/>
                <w:szCs w:val="24"/>
                <w:lang w:eastAsia="ru-RU" w:bidi="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давать оценку новым ситуациям</w:t>
            </w:r>
          </w:p>
        </w:tc>
      </w:tr>
      <w:tr w:rsidR="009E2B00" w:rsidRPr="009E2B00" w:rsidTr="00EB7FB0">
        <w:trPr>
          <w:trHeight w:hRule="exact" w:val="3154"/>
          <w:jc w:val="center"/>
        </w:trPr>
        <w:tc>
          <w:tcPr>
            <w:tcW w:w="1862" w:type="dxa"/>
            <w:tcBorders>
              <w:top w:val="single" w:sz="4" w:space="0" w:color="auto"/>
              <w:lef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3.1.2</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446" w:lineRule="exact"/>
              <w:rPr>
                <w:sz w:val="24"/>
                <w:szCs w:val="24"/>
              </w:rPr>
            </w:pPr>
            <w:r w:rsidRPr="009E2B00">
              <w:rPr>
                <w:color w:val="000000"/>
                <w:spacing w:val="0"/>
                <w:sz w:val="24"/>
                <w:szCs w:val="24"/>
                <w:lang w:eastAsia="ru-RU" w:bidi="ru-RU"/>
              </w:rPr>
              <w:t>Самостоятельно составлять план решения проблемы с учётом имеющихся ресурсов, собственных возможностей и предпочтений; делать осознанный выбор, аргументировать его, брать ответственность за решение; оценивать приобретённый опыт;</w:t>
            </w:r>
          </w:p>
          <w:p w:rsidR="009E2B00" w:rsidRPr="009E2B00" w:rsidRDefault="009E2B00" w:rsidP="00EB7FB0">
            <w:pPr>
              <w:pStyle w:val="24"/>
              <w:framePr w:w="10166"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способствовать формированию и проявлению широкой эрудиции в разных областях знаний</w:t>
            </w:r>
          </w:p>
        </w:tc>
      </w:tr>
      <w:tr w:rsidR="009E2B00" w:rsidRPr="009E2B00" w:rsidTr="00EB7FB0">
        <w:trPr>
          <w:trHeight w:hRule="exact" w:val="461"/>
          <w:jc w:val="center"/>
        </w:trPr>
        <w:tc>
          <w:tcPr>
            <w:tcW w:w="1862" w:type="dxa"/>
            <w:tcBorders>
              <w:top w:val="single" w:sz="4" w:space="0" w:color="auto"/>
              <w:lef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3.2</w:t>
            </w:r>
          </w:p>
        </w:tc>
        <w:tc>
          <w:tcPr>
            <w:tcW w:w="8304"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280" w:lineRule="exact"/>
              <w:jc w:val="both"/>
              <w:rPr>
                <w:sz w:val="24"/>
                <w:szCs w:val="24"/>
              </w:rPr>
            </w:pPr>
            <w:r w:rsidRPr="009E2B00">
              <w:rPr>
                <w:color w:val="000000"/>
                <w:spacing w:val="0"/>
                <w:sz w:val="24"/>
                <w:szCs w:val="24"/>
                <w:lang w:eastAsia="ru-RU" w:bidi="ru-RU"/>
              </w:rPr>
              <w:t>Самоконтроль</w:t>
            </w:r>
          </w:p>
        </w:tc>
      </w:tr>
      <w:tr w:rsidR="009E2B00" w:rsidRPr="009E2B00" w:rsidTr="00EB7FB0">
        <w:trPr>
          <w:trHeight w:hRule="exact" w:val="922"/>
          <w:jc w:val="center"/>
        </w:trPr>
        <w:tc>
          <w:tcPr>
            <w:tcW w:w="1862" w:type="dxa"/>
            <w:tcBorders>
              <w:top w:val="single" w:sz="4" w:space="0" w:color="auto"/>
              <w:left w:val="single" w:sz="4" w:space="0" w:color="auto"/>
              <w:bottom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3.2.1</w:t>
            </w:r>
          </w:p>
        </w:tc>
        <w:tc>
          <w:tcPr>
            <w:tcW w:w="8304" w:type="dxa"/>
            <w:tcBorders>
              <w:top w:val="single" w:sz="4" w:space="0" w:color="auto"/>
              <w:left w:val="single" w:sz="4" w:space="0" w:color="auto"/>
              <w:bottom w:val="single" w:sz="4" w:space="0" w:color="auto"/>
              <w:right w:val="single" w:sz="4" w:space="0" w:color="auto"/>
            </w:tcBorders>
            <w:shd w:val="clear" w:color="auto" w:fill="FFFFFF"/>
          </w:tcPr>
          <w:p w:rsidR="009E2B00" w:rsidRPr="009E2B00" w:rsidRDefault="009E2B00" w:rsidP="00EB7FB0">
            <w:pPr>
              <w:pStyle w:val="24"/>
              <w:framePr w:w="10166"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Давать оценку новым ситуациям, вносить коррективы в деятельность, оценивать соответствие результатов целям</w:t>
            </w:r>
          </w:p>
        </w:tc>
      </w:tr>
    </w:tbl>
    <w:p w:rsidR="009E2B00" w:rsidRPr="009E2B00" w:rsidRDefault="009E2B00" w:rsidP="009E2B00">
      <w:pPr>
        <w:framePr w:w="10166" w:wrap="notBeside" w:vAnchor="text" w:hAnchor="text" w:xAlign="center" w:y="1"/>
        <w:rPr>
          <w:sz w:val="24"/>
          <w:szCs w:val="24"/>
        </w:rPr>
      </w:pPr>
    </w:p>
    <w:p w:rsidR="009E2B00" w:rsidRPr="009E2B00" w:rsidRDefault="009E2B00" w:rsidP="009E2B00">
      <w:pPr>
        <w:rPr>
          <w:sz w:val="24"/>
          <w:szCs w:val="24"/>
        </w:rPr>
      </w:pPr>
    </w:p>
    <w:tbl>
      <w:tblPr>
        <w:tblOverlap w:val="never"/>
        <w:tblW w:w="0" w:type="auto"/>
        <w:jc w:val="center"/>
        <w:tblLayout w:type="fixed"/>
        <w:tblCellMar>
          <w:left w:w="10" w:type="dxa"/>
          <w:right w:w="10" w:type="dxa"/>
        </w:tblCellMar>
        <w:tblLook w:val="04A0"/>
      </w:tblPr>
      <w:tblGrid>
        <w:gridCol w:w="1877"/>
        <w:gridCol w:w="8323"/>
      </w:tblGrid>
      <w:tr w:rsidR="009E2B00" w:rsidRPr="009E2B00" w:rsidTr="00EB7FB0">
        <w:trPr>
          <w:trHeight w:hRule="exact" w:val="3182"/>
          <w:jc w:val="center"/>
        </w:trPr>
        <w:tc>
          <w:tcPr>
            <w:tcW w:w="1877" w:type="dxa"/>
            <w:tcBorders>
              <w:top w:val="single" w:sz="4" w:space="0" w:color="auto"/>
              <w:left w:val="single" w:sz="4" w:space="0" w:color="auto"/>
            </w:tcBorders>
            <w:shd w:val="clear" w:color="auto" w:fill="FFFFFF"/>
          </w:tcPr>
          <w:p w:rsidR="009E2B00" w:rsidRPr="009E2B00" w:rsidRDefault="009E2B00" w:rsidP="00EB7FB0">
            <w:pPr>
              <w:pStyle w:val="24"/>
              <w:framePr w:w="10200"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3.2.2</w:t>
            </w:r>
          </w:p>
        </w:tc>
        <w:tc>
          <w:tcPr>
            <w:tcW w:w="8323" w:type="dxa"/>
            <w:tcBorders>
              <w:top w:val="single" w:sz="4" w:space="0" w:color="auto"/>
              <w:left w:val="single" w:sz="4" w:space="0" w:color="auto"/>
              <w:right w:val="single" w:sz="4" w:space="0" w:color="auto"/>
            </w:tcBorders>
            <w:shd w:val="clear" w:color="auto" w:fill="FFFFFF"/>
          </w:tcPr>
          <w:p w:rsidR="009E2B00" w:rsidRPr="009E2B00" w:rsidRDefault="009E2B00" w:rsidP="00EB7FB0">
            <w:pPr>
              <w:pStyle w:val="24"/>
              <w:framePr w:w="10200"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Владеть навыками познавательной рефлексии как осознания совершаемых действий и мыслительных процессов, их результатов и оснований;</w:t>
            </w:r>
          </w:p>
          <w:p w:rsidR="009E2B00" w:rsidRPr="009E2B00" w:rsidRDefault="009E2B00" w:rsidP="00EB7FB0">
            <w:pPr>
              <w:pStyle w:val="24"/>
              <w:framePr w:w="10200"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использовать приёмы рефлексии для оценки ситуации, выбора верного решения;</w:t>
            </w:r>
          </w:p>
          <w:p w:rsidR="009E2B00" w:rsidRPr="009E2B00" w:rsidRDefault="009E2B00" w:rsidP="00EB7FB0">
            <w:pPr>
              <w:pStyle w:val="24"/>
              <w:framePr w:w="10200"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уметь оценивать риски и своевременно принимать решения по их снижению</w:t>
            </w:r>
          </w:p>
        </w:tc>
      </w:tr>
      <w:tr w:rsidR="009E2B00" w:rsidRPr="009E2B00" w:rsidTr="00EB7FB0">
        <w:trPr>
          <w:trHeight w:hRule="exact" w:val="3634"/>
          <w:jc w:val="center"/>
        </w:trPr>
        <w:tc>
          <w:tcPr>
            <w:tcW w:w="1877" w:type="dxa"/>
            <w:tcBorders>
              <w:top w:val="single" w:sz="4" w:space="0" w:color="auto"/>
              <w:left w:val="single" w:sz="4" w:space="0" w:color="auto"/>
              <w:bottom w:val="single" w:sz="4" w:space="0" w:color="auto"/>
            </w:tcBorders>
            <w:shd w:val="clear" w:color="auto" w:fill="FFFFFF"/>
          </w:tcPr>
          <w:p w:rsidR="009E2B00" w:rsidRPr="009E2B00" w:rsidRDefault="009E2B00" w:rsidP="00EB7FB0">
            <w:pPr>
              <w:pStyle w:val="24"/>
              <w:framePr w:w="10200" w:wrap="notBeside" w:vAnchor="text" w:hAnchor="text" w:xAlign="center" w:y="1"/>
              <w:shd w:val="clear" w:color="auto" w:fill="auto"/>
              <w:spacing w:line="280" w:lineRule="exact"/>
              <w:jc w:val="center"/>
              <w:rPr>
                <w:sz w:val="24"/>
                <w:szCs w:val="24"/>
              </w:rPr>
            </w:pPr>
            <w:r w:rsidRPr="009E2B00">
              <w:rPr>
                <w:color w:val="000000"/>
                <w:spacing w:val="0"/>
                <w:sz w:val="24"/>
                <w:szCs w:val="24"/>
                <w:lang w:eastAsia="ru-RU" w:bidi="ru-RU"/>
              </w:rPr>
              <w:t>3.3</w:t>
            </w:r>
          </w:p>
        </w:tc>
        <w:tc>
          <w:tcPr>
            <w:tcW w:w="8323" w:type="dxa"/>
            <w:tcBorders>
              <w:top w:val="single" w:sz="4" w:space="0" w:color="auto"/>
              <w:left w:val="single" w:sz="4" w:space="0" w:color="auto"/>
              <w:bottom w:val="single" w:sz="4" w:space="0" w:color="auto"/>
              <w:right w:val="single" w:sz="4" w:space="0" w:color="auto"/>
            </w:tcBorders>
            <w:shd w:val="clear" w:color="auto" w:fill="FFFFFF"/>
          </w:tcPr>
          <w:p w:rsidR="009E2B00" w:rsidRPr="009E2B00" w:rsidRDefault="009E2B00" w:rsidP="00EB7FB0">
            <w:pPr>
              <w:pStyle w:val="24"/>
              <w:framePr w:w="10200" w:wrap="notBeside" w:vAnchor="text" w:hAnchor="text" w:xAlign="center" w:y="1"/>
              <w:shd w:val="clear" w:color="auto" w:fill="auto"/>
              <w:spacing w:line="446" w:lineRule="exact"/>
              <w:rPr>
                <w:sz w:val="24"/>
                <w:szCs w:val="24"/>
              </w:rPr>
            </w:pPr>
            <w:r w:rsidRPr="009E2B00">
              <w:rPr>
                <w:color w:val="000000"/>
                <w:spacing w:val="0"/>
                <w:sz w:val="24"/>
                <w:szCs w:val="24"/>
                <w:lang w:eastAsia="ru-RU" w:bidi="ru-RU"/>
              </w:rPr>
              <w:t xml:space="preserve">Эмоциональный интеллект, предполагающий </w:t>
            </w:r>
            <w:proofErr w:type="spellStart"/>
            <w:r w:rsidRPr="009E2B00">
              <w:rPr>
                <w:color w:val="000000"/>
                <w:spacing w:val="0"/>
                <w:sz w:val="24"/>
                <w:szCs w:val="24"/>
                <w:lang w:eastAsia="ru-RU" w:bidi="ru-RU"/>
              </w:rPr>
              <w:t>сформированность</w:t>
            </w:r>
            <w:proofErr w:type="spellEnd"/>
            <w:r w:rsidRPr="009E2B00">
              <w:rPr>
                <w:color w:val="000000"/>
                <w:spacing w:val="0"/>
                <w:sz w:val="24"/>
                <w:szCs w:val="24"/>
                <w:lang w:eastAsia="ru-RU" w:bidi="ru-RU"/>
              </w:rPr>
              <w:t>: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E2B00" w:rsidRPr="009E2B00" w:rsidRDefault="009E2B00" w:rsidP="00EB7FB0">
            <w:pPr>
              <w:pStyle w:val="24"/>
              <w:framePr w:w="10200" w:wrap="notBeside" w:vAnchor="text" w:hAnchor="text" w:xAlign="center" w:y="1"/>
              <w:shd w:val="clear" w:color="auto" w:fill="auto"/>
              <w:spacing w:line="446" w:lineRule="exact"/>
              <w:jc w:val="both"/>
              <w:rPr>
                <w:sz w:val="24"/>
                <w:szCs w:val="24"/>
              </w:rPr>
            </w:pPr>
            <w:r w:rsidRPr="009E2B00">
              <w:rPr>
                <w:color w:val="000000"/>
                <w:spacing w:val="0"/>
                <w:sz w:val="24"/>
                <w:szCs w:val="24"/>
                <w:lang w:eastAsia="ru-RU" w:bidi="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tc>
      </w:tr>
    </w:tbl>
    <w:p w:rsidR="009E2B00" w:rsidRDefault="009E2B00" w:rsidP="009E2B00">
      <w:pPr>
        <w:framePr w:w="10200" w:wrap="notBeside" w:vAnchor="text" w:hAnchor="text" w:xAlign="center" w:y="1"/>
        <w:rPr>
          <w:sz w:val="2"/>
          <w:szCs w:val="2"/>
        </w:rPr>
      </w:pPr>
    </w:p>
    <w:p w:rsidR="009E2B00" w:rsidRDefault="009E2B00" w:rsidP="009E2B00">
      <w:pPr>
        <w:rPr>
          <w:sz w:val="2"/>
          <w:szCs w:val="2"/>
        </w:rPr>
      </w:pPr>
    </w:p>
    <w:p w:rsidR="009E2B00" w:rsidRPr="00FA4997" w:rsidRDefault="009E2B00" w:rsidP="00FA4997">
      <w:pPr>
        <w:spacing w:after="0" w:line="348" w:lineRule="auto"/>
        <w:ind w:firstLine="709"/>
        <w:jc w:val="both"/>
        <w:rPr>
          <w:rFonts w:ascii="Times New Roman" w:eastAsia="SchoolBookSanPin" w:hAnsi="Times New Roman"/>
          <w:sz w:val="24"/>
          <w:szCs w:val="24"/>
        </w:rPr>
      </w:pP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bCs/>
          <w:sz w:val="24"/>
          <w:szCs w:val="24"/>
        </w:rPr>
        <w:t>18.18. </w:t>
      </w:r>
      <w:r w:rsidRPr="00FA4997">
        <w:rPr>
          <w:rFonts w:ascii="Times New Roman" w:eastAsia="SchoolBookSanPin" w:hAnsi="Times New Roman"/>
          <w:sz w:val="24"/>
          <w:szCs w:val="24"/>
        </w:rPr>
        <w:t xml:space="preserve">Основным объектом оценки </w:t>
      </w:r>
      <w:proofErr w:type="spellStart"/>
      <w:r w:rsidRPr="00FA4997">
        <w:rPr>
          <w:rFonts w:ascii="Times New Roman" w:eastAsia="SchoolBookSanPin" w:hAnsi="Times New Roman"/>
          <w:sz w:val="24"/>
          <w:szCs w:val="24"/>
        </w:rPr>
        <w:t>метапредметных</w:t>
      </w:r>
      <w:proofErr w:type="spellEnd"/>
      <w:r w:rsidRPr="00FA4997">
        <w:rPr>
          <w:rFonts w:ascii="Times New Roman" w:eastAsia="SchoolBookSanPin" w:hAnsi="Times New Roman"/>
          <w:sz w:val="24"/>
          <w:szCs w:val="24"/>
        </w:rPr>
        <w:t xml:space="preserve"> результатов является:</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 xml:space="preserve">освоение </w:t>
      </w:r>
      <w:proofErr w:type="gramStart"/>
      <w:r w:rsidRPr="00FA4997">
        <w:rPr>
          <w:rFonts w:ascii="Times New Roman" w:eastAsia="SchoolBookSanPin" w:hAnsi="Times New Roman"/>
          <w:sz w:val="24"/>
          <w:szCs w:val="24"/>
        </w:rPr>
        <w:t>обучающимися</w:t>
      </w:r>
      <w:proofErr w:type="gramEnd"/>
      <w:r w:rsidRPr="00FA4997">
        <w:rPr>
          <w:rFonts w:ascii="Times New Roman" w:eastAsia="SchoolBookSanPin" w:hAnsi="Times New Roman"/>
          <w:sz w:val="24"/>
          <w:szCs w:val="24"/>
        </w:rPr>
        <w:t xml:space="preserve"> универсальных учебных действий (регулятивных, познавательных, коммуникативных);</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 xml:space="preserve">овладение навыками учебно-исследовательской, проектной и социальной деятельности. </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bCs/>
          <w:sz w:val="24"/>
          <w:szCs w:val="24"/>
        </w:rPr>
        <w:t>18.19. </w:t>
      </w:r>
      <w:r w:rsidRPr="00FA4997">
        <w:rPr>
          <w:rFonts w:ascii="Times New Roman" w:eastAsia="SchoolBookSanPin" w:hAnsi="Times New Roman"/>
          <w:sz w:val="24"/>
          <w:szCs w:val="24"/>
        </w:rPr>
        <w:t xml:space="preserve">Оценка достижения </w:t>
      </w:r>
      <w:proofErr w:type="spellStart"/>
      <w:r w:rsidRPr="00FA4997">
        <w:rPr>
          <w:rFonts w:ascii="Times New Roman" w:eastAsia="SchoolBookSanPin" w:hAnsi="Times New Roman"/>
          <w:sz w:val="24"/>
          <w:szCs w:val="24"/>
        </w:rPr>
        <w:t>метапредметных</w:t>
      </w:r>
      <w:proofErr w:type="spellEnd"/>
      <w:r w:rsidRPr="00FA4997">
        <w:rPr>
          <w:rFonts w:ascii="Times New Roman" w:eastAsia="SchoolBookSanPin" w:hAnsi="Times New Roman"/>
          <w:sz w:val="24"/>
          <w:szCs w:val="24"/>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w:t>
      </w:r>
      <w:proofErr w:type="spellStart"/>
      <w:r w:rsidRPr="00FA4997">
        <w:rPr>
          <w:rFonts w:ascii="Times New Roman" w:eastAsia="SchoolBookSanPin" w:hAnsi="Times New Roman"/>
          <w:sz w:val="24"/>
          <w:szCs w:val="24"/>
        </w:rPr>
        <w:t>межпредметной</w:t>
      </w:r>
      <w:proofErr w:type="spellEnd"/>
      <w:r w:rsidRPr="00FA4997">
        <w:rPr>
          <w:rFonts w:ascii="Times New Roman" w:eastAsia="SchoolBookSanPin" w:hAnsi="Times New Roman"/>
          <w:sz w:val="24"/>
          <w:szCs w:val="24"/>
        </w:rPr>
        <w:t xml:space="preserve"> основе и включать диагностические материалы по оценке читательской, </w:t>
      </w:r>
      <w:proofErr w:type="spellStart"/>
      <w:proofErr w:type="gramStart"/>
      <w:r w:rsidRPr="00FA4997">
        <w:rPr>
          <w:rFonts w:ascii="Times New Roman" w:eastAsia="SchoolBookSanPin" w:hAnsi="Times New Roman"/>
          <w:sz w:val="24"/>
          <w:szCs w:val="24"/>
        </w:rPr>
        <w:t>естественно-научной</w:t>
      </w:r>
      <w:proofErr w:type="spellEnd"/>
      <w:proofErr w:type="gramEnd"/>
      <w:r w:rsidRPr="00FA4997">
        <w:rPr>
          <w:rFonts w:ascii="Times New Roman" w:eastAsia="SchoolBookSanPin" w:hAnsi="Times New Roman"/>
          <w:sz w:val="24"/>
          <w:szCs w:val="24"/>
        </w:rPr>
        <w:t xml:space="preserve">, математической, цифровой, финансовой грамотности, </w:t>
      </w:r>
      <w:proofErr w:type="spellStart"/>
      <w:r w:rsidRPr="00FA4997">
        <w:rPr>
          <w:rFonts w:ascii="Times New Roman" w:eastAsia="SchoolBookSanPin" w:hAnsi="Times New Roman"/>
          <w:sz w:val="24"/>
          <w:szCs w:val="24"/>
        </w:rPr>
        <w:lastRenderedPageBreak/>
        <w:t>сформированности</w:t>
      </w:r>
      <w:proofErr w:type="spellEnd"/>
      <w:r w:rsidRPr="00FA4997">
        <w:rPr>
          <w:rFonts w:ascii="Times New Roman" w:eastAsia="SchoolBookSanPin" w:hAnsi="Times New Roman"/>
          <w:sz w:val="24"/>
          <w:szCs w:val="24"/>
        </w:rPr>
        <w:t xml:space="preserve"> регулятивных, коммуникативных и познавательных универсальных учебных действий.</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bCs/>
          <w:sz w:val="24"/>
          <w:szCs w:val="24"/>
        </w:rPr>
        <w:t>18.20. </w:t>
      </w:r>
      <w:r w:rsidRPr="00FA4997">
        <w:rPr>
          <w:rFonts w:ascii="Times New Roman" w:eastAsia="SchoolBookSanPin" w:hAnsi="Times New Roman"/>
          <w:sz w:val="24"/>
          <w:szCs w:val="24"/>
        </w:rPr>
        <w:t>Формы оценки:</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 xml:space="preserve">для проверки читательской грамотности – письменная работа на </w:t>
      </w:r>
      <w:proofErr w:type="spellStart"/>
      <w:r w:rsidRPr="00FA4997">
        <w:rPr>
          <w:rFonts w:ascii="Times New Roman" w:eastAsia="SchoolBookSanPin" w:hAnsi="Times New Roman"/>
          <w:sz w:val="24"/>
          <w:szCs w:val="24"/>
        </w:rPr>
        <w:t>межпредметной</w:t>
      </w:r>
      <w:proofErr w:type="spellEnd"/>
      <w:r w:rsidRPr="00FA4997">
        <w:rPr>
          <w:rFonts w:ascii="Times New Roman" w:eastAsia="SchoolBookSanPin" w:hAnsi="Times New Roman"/>
          <w:sz w:val="24"/>
          <w:szCs w:val="24"/>
        </w:rPr>
        <w:t xml:space="preserve"> основе;</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для проверки цифровой грамотности – практическая работа в сочетании с письменной (компьютеризованной) частью;</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 xml:space="preserve">для проверки </w:t>
      </w:r>
      <w:proofErr w:type="spellStart"/>
      <w:r w:rsidRPr="00FA4997">
        <w:rPr>
          <w:rFonts w:ascii="Times New Roman" w:eastAsia="SchoolBookSanPin" w:hAnsi="Times New Roman"/>
          <w:sz w:val="24"/>
          <w:szCs w:val="24"/>
        </w:rPr>
        <w:t>сформированности</w:t>
      </w:r>
      <w:proofErr w:type="spellEnd"/>
      <w:r w:rsidRPr="00FA4997">
        <w:rPr>
          <w:rFonts w:ascii="Times New Roman" w:eastAsia="SchoolBookSanPin" w:hAnsi="Times New Roman"/>
          <w:sz w:val="24"/>
          <w:szCs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Каждый из перечисленных видов диагностики проводится с периодичностью не менее чем один раз в два года.</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bCs/>
          <w:sz w:val="24"/>
          <w:szCs w:val="24"/>
        </w:rPr>
        <w:t>18.21. </w:t>
      </w:r>
      <w:proofErr w:type="gramStart"/>
      <w:r w:rsidRPr="00FA4997">
        <w:rPr>
          <w:rFonts w:ascii="Times New Roman" w:eastAsia="SchoolBookSanPin" w:hAnsi="Times New Roman"/>
          <w:sz w:val="24"/>
          <w:szCs w:val="24"/>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w:t>
      </w:r>
      <w:proofErr w:type="spellStart"/>
      <w:r w:rsidRPr="00FA4997">
        <w:rPr>
          <w:rFonts w:ascii="Times New Roman" w:eastAsia="SchoolBookSanPin" w:hAnsi="Times New Roman"/>
          <w:sz w:val="24"/>
          <w:szCs w:val="24"/>
        </w:rPr>
        <w:t>межпредметной</w:t>
      </w:r>
      <w:proofErr w:type="spellEnd"/>
      <w:r w:rsidRPr="00FA4997">
        <w:rPr>
          <w:rFonts w:ascii="Times New Roman" w:eastAsia="SchoolBookSanPin" w:hAnsi="Times New Roman"/>
          <w:sz w:val="24"/>
          <w:szCs w:val="24"/>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roofErr w:type="gramEnd"/>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bCs/>
          <w:sz w:val="24"/>
          <w:szCs w:val="24"/>
        </w:rPr>
        <w:t>18.21.1. </w:t>
      </w:r>
      <w:r w:rsidRPr="00FA4997">
        <w:rPr>
          <w:rFonts w:ascii="Times New Roman" w:eastAsia="SchoolBookSanPin" w:hAnsi="Times New Roman"/>
          <w:sz w:val="24"/>
          <w:szCs w:val="24"/>
        </w:rPr>
        <w:t xml:space="preserve">Выбор темы проекта осуществляется </w:t>
      </w:r>
      <w:proofErr w:type="gramStart"/>
      <w:r w:rsidRPr="00FA4997">
        <w:rPr>
          <w:rFonts w:ascii="Times New Roman" w:eastAsia="SchoolBookSanPin" w:hAnsi="Times New Roman"/>
          <w:sz w:val="24"/>
          <w:szCs w:val="24"/>
        </w:rPr>
        <w:t>обучающимися</w:t>
      </w:r>
      <w:proofErr w:type="gramEnd"/>
      <w:r w:rsidRPr="00FA4997">
        <w:rPr>
          <w:rFonts w:ascii="Times New Roman" w:eastAsia="SchoolBookSanPin" w:hAnsi="Times New Roman"/>
          <w:sz w:val="24"/>
          <w:szCs w:val="24"/>
        </w:rPr>
        <w:t>.</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bCs/>
          <w:sz w:val="24"/>
          <w:szCs w:val="24"/>
        </w:rPr>
        <w:t>18.21.2. </w:t>
      </w:r>
      <w:r w:rsidRPr="00FA4997">
        <w:rPr>
          <w:rFonts w:ascii="Times New Roman" w:eastAsia="SchoolBookSanPin" w:hAnsi="Times New Roman"/>
          <w:sz w:val="24"/>
          <w:szCs w:val="24"/>
        </w:rPr>
        <w:t>Результатом проекта является одна из следующих работ:</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материальный объект, макет, иное конструкторское изделие;</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отчётные материалы по социальному проекту.</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bCs/>
          <w:sz w:val="24"/>
          <w:szCs w:val="24"/>
        </w:rPr>
        <w:t>18.21.3. </w:t>
      </w:r>
      <w:r w:rsidRPr="00FA4997">
        <w:rPr>
          <w:rFonts w:ascii="Times New Roman" w:eastAsia="SchoolBookSanPin" w:hAnsi="Times New Roman"/>
          <w:sz w:val="24"/>
          <w:szCs w:val="24"/>
        </w:rP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bCs/>
          <w:sz w:val="24"/>
          <w:szCs w:val="24"/>
        </w:rPr>
        <w:t>18.21.4. </w:t>
      </w:r>
      <w:r w:rsidRPr="00FA4997">
        <w:rPr>
          <w:rFonts w:ascii="Times New Roman" w:eastAsia="SchoolBookSanPin" w:hAnsi="Times New Roman"/>
          <w:sz w:val="24"/>
          <w:szCs w:val="24"/>
        </w:rPr>
        <w:t xml:space="preserve">Проект оценивается по критериям </w:t>
      </w:r>
      <w:proofErr w:type="spellStart"/>
      <w:r w:rsidRPr="00FA4997">
        <w:rPr>
          <w:rFonts w:ascii="Times New Roman" w:eastAsia="SchoolBookSanPin" w:hAnsi="Times New Roman"/>
          <w:sz w:val="24"/>
          <w:szCs w:val="24"/>
        </w:rPr>
        <w:t>сформированности</w:t>
      </w:r>
      <w:proofErr w:type="spellEnd"/>
      <w:r w:rsidRPr="00FA4997">
        <w:rPr>
          <w:rFonts w:ascii="Times New Roman" w:eastAsia="SchoolBookSanPin" w:hAnsi="Times New Roman"/>
          <w:sz w:val="24"/>
          <w:szCs w:val="24"/>
        </w:rPr>
        <w:t>:</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 xml:space="preserve">познавательных универсальных учебных действий, включающих способность к самостоятельному приобретению знаний и решению проблем, умение </w:t>
      </w:r>
      <w:proofErr w:type="gramStart"/>
      <w:r w:rsidRPr="00FA4997">
        <w:rPr>
          <w:rFonts w:ascii="Times New Roman" w:eastAsia="SchoolBookSanPin" w:hAnsi="Times New Roman"/>
          <w:sz w:val="24"/>
          <w:szCs w:val="24"/>
        </w:rPr>
        <w:t>поставить проблему</w:t>
      </w:r>
      <w:proofErr w:type="gramEnd"/>
      <w:r w:rsidRPr="00FA4997">
        <w:rPr>
          <w:rFonts w:ascii="Times New Roman" w:eastAsia="SchoolBookSanPin" w:hAnsi="Times New Roman"/>
          <w:sz w:val="24"/>
          <w:szCs w:val="24"/>
        </w:rPr>
        <w:t xml:space="preserve"> и выбрать способы её решения, в том числе поиск и обработку информации, </w:t>
      </w:r>
      <w:r w:rsidRPr="00FA4997">
        <w:rPr>
          <w:rFonts w:ascii="Times New Roman" w:eastAsia="SchoolBookSanPin" w:hAnsi="Times New Roman"/>
          <w:sz w:val="24"/>
          <w:szCs w:val="24"/>
        </w:rPr>
        <w:lastRenderedPageBreak/>
        <w:t>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 xml:space="preserve">коммуникативных универсальных учебных действий: умение ясно изложить и оформить выполненную работу, представить её результаты, </w:t>
      </w:r>
      <w:proofErr w:type="spellStart"/>
      <w:r w:rsidRPr="00FA4997">
        <w:rPr>
          <w:rFonts w:ascii="Times New Roman" w:eastAsia="SchoolBookSanPin" w:hAnsi="Times New Roman"/>
          <w:sz w:val="24"/>
          <w:szCs w:val="24"/>
        </w:rPr>
        <w:t>аргументированно</w:t>
      </w:r>
      <w:proofErr w:type="spellEnd"/>
      <w:r w:rsidRPr="00FA4997">
        <w:rPr>
          <w:rFonts w:ascii="Times New Roman" w:eastAsia="SchoolBookSanPin" w:hAnsi="Times New Roman"/>
          <w:sz w:val="24"/>
          <w:szCs w:val="24"/>
        </w:rPr>
        <w:t xml:space="preserve"> ответить на вопросы.</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 xml:space="preserve">18.22. Предметные результаты освоения ФОП СОО с учётом специфики содержания предметных областей, включающих конкретные учебные предметы, ориентированы на применение </w:t>
      </w:r>
      <w:proofErr w:type="gramStart"/>
      <w:r w:rsidRPr="00FA4997">
        <w:rPr>
          <w:rFonts w:ascii="Times New Roman" w:eastAsia="SchoolBookSanPin" w:hAnsi="Times New Roman"/>
          <w:sz w:val="24"/>
          <w:szCs w:val="24"/>
        </w:rPr>
        <w:t>обучающимися</w:t>
      </w:r>
      <w:proofErr w:type="gramEnd"/>
      <w:r w:rsidRPr="00FA4997">
        <w:rPr>
          <w:rFonts w:ascii="Times New Roman" w:eastAsia="SchoolBookSanPin" w:hAnsi="Times New Roman"/>
          <w:sz w:val="24"/>
          <w:szCs w:val="24"/>
        </w:rPr>
        <w:t xml:space="preserve"> знаний, умений и навыков в учебных ситуациях и реальных жизненных условиях, а также на успешное обучение.</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 xml:space="preserve">18.23. Оценка предметных результатов представляет собой оценку достижения обучающимися планируемых результатов по отдельным учебным предметам. </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 xml:space="preserve">18.24.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w:t>
      </w:r>
      <w:proofErr w:type="spellStart"/>
      <w:r w:rsidRPr="00FA4997">
        <w:rPr>
          <w:rFonts w:ascii="Times New Roman" w:eastAsia="SchoolBookSanPin" w:hAnsi="Times New Roman"/>
          <w:sz w:val="24"/>
          <w:szCs w:val="24"/>
        </w:rPr>
        <w:t>метапредметных</w:t>
      </w:r>
      <w:proofErr w:type="spellEnd"/>
      <w:r w:rsidRPr="00FA4997">
        <w:rPr>
          <w:rFonts w:ascii="Times New Roman" w:eastAsia="SchoolBookSanPin" w:hAnsi="Times New Roman"/>
          <w:sz w:val="24"/>
          <w:szCs w:val="24"/>
        </w:rPr>
        <w:t xml:space="preserve"> (познавательных, регулятивных, коммуникативных) действий, а также компетентностей, соответствующих направлениям функциональной грамотности.</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18.26. Особенности оценки по отдельному учебному предмету фиксируются в приложении к ООП СОО.</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Описание оценки предметных результатов по отдельному учебному предмету включает:</w:t>
      </w:r>
    </w:p>
    <w:p w:rsidR="00FA4997" w:rsidRPr="00FA4997" w:rsidRDefault="00FA4997" w:rsidP="00FA4997">
      <w:pPr>
        <w:tabs>
          <w:tab w:val="left" w:pos="851"/>
        </w:tabs>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FA4997" w:rsidRPr="00FA4997" w:rsidRDefault="00FA4997" w:rsidP="00FA4997">
      <w:pPr>
        <w:tabs>
          <w:tab w:val="left" w:pos="851"/>
        </w:tabs>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lastRenderedPageBreak/>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FA4997" w:rsidRPr="00FA4997" w:rsidRDefault="00FA4997" w:rsidP="00FA4997">
      <w:pPr>
        <w:tabs>
          <w:tab w:val="left" w:pos="851"/>
        </w:tabs>
        <w:spacing w:after="0" w:line="348" w:lineRule="auto"/>
        <w:ind w:firstLine="709"/>
        <w:jc w:val="both"/>
        <w:rPr>
          <w:rFonts w:ascii="Times New Roman" w:hAnsi="Times New Roman"/>
          <w:sz w:val="24"/>
          <w:szCs w:val="24"/>
        </w:rPr>
      </w:pPr>
      <w:r w:rsidRPr="00FA4997">
        <w:rPr>
          <w:rFonts w:ascii="Times New Roman" w:eastAsia="SchoolBookSanPin" w:hAnsi="Times New Roman"/>
          <w:sz w:val="24"/>
          <w:szCs w:val="24"/>
        </w:rPr>
        <w:t>график контрольных мероприятий.</w:t>
      </w:r>
      <w:r w:rsidRPr="00FA4997">
        <w:rPr>
          <w:rFonts w:ascii="Times New Roman" w:hAnsi="Times New Roman"/>
          <w:sz w:val="24"/>
          <w:szCs w:val="24"/>
        </w:rPr>
        <w:t xml:space="preserve"> </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18.27. </w:t>
      </w:r>
      <w:r w:rsidRPr="00FA4997">
        <w:rPr>
          <w:rFonts w:ascii="Times New Roman" w:eastAsia="SchoolBookSanPin" w:hAnsi="Times New Roman"/>
          <w:bCs/>
          <w:sz w:val="24"/>
          <w:szCs w:val="24"/>
        </w:rPr>
        <w:t xml:space="preserve">Стартовая диагностика </w:t>
      </w:r>
      <w:r w:rsidRPr="00FA4997">
        <w:rPr>
          <w:rFonts w:ascii="Times New Roman" w:eastAsia="SchoolBookSanPin" w:hAnsi="Times New Roman"/>
          <w:sz w:val="24"/>
          <w:szCs w:val="24"/>
        </w:rPr>
        <w:t xml:space="preserve">проводится администрацией образовательной организации с целью оценки готовности к обучению на уровне среднего общего образования. </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bCs/>
          <w:sz w:val="24"/>
          <w:szCs w:val="24"/>
        </w:rPr>
        <w:t>18.27.1. Стартовая диагностика проводится</w:t>
      </w:r>
      <w:r w:rsidRPr="00FA4997">
        <w:rPr>
          <w:rFonts w:ascii="Times New Roman" w:eastAsia="SchoolBookSanPin" w:hAnsi="Times New Roman"/>
          <w:sz w:val="24"/>
          <w:szCs w:val="24"/>
        </w:rPr>
        <w:t xml:space="preserve"> в начале 10 класса и выступает как основа (точка отсчёта) для оценки динамики образовательных достижений обучающихся. </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bCs/>
          <w:sz w:val="24"/>
          <w:szCs w:val="24"/>
        </w:rPr>
        <w:t>18.27.2. </w:t>
      </w:r>
      <w:r w:rsidRPr="00FA4997">
        <w:rPr>
          <w:rFonts w:ascii="Times New Roman" w:eastAsia="SchoolBookSanPin" w:hAnsi="Times New Roman"/>
          <w:sz w:val="24"/>
          <w:szCs w:val="24"/>
        </w:rPr>
        <w:t xml:space="preserve">Объектом оценки являются: структура мотивации, </w:t>
      </w:r>
      <w:proofErr w:type="spellStart"/>
      <w:r w:rsidRPr="00FA4997">
        <w:rPr>
          <w:rFonts w:ascii="Times New Roman" w:eastAsia="SchoolBookSanPin" w:hAnsi="Times New Roman"/>
          <w:sz w:val="24"/>
          <w:szCs w:val="24"/>
        </w:rPr>
        <w:t>сформированность</w:t>
      </w:r>
      <w:proofErr w:type="spellEnd"/>
      <w:r w:rsidRPr="00FA4997">
        <w:rPr>
          <w:rFonts w:ascii="Times New Roman" w:eastAsia="SchoolBookSanPin" w:hAnsi="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bCs/>
          <w:sz w:val="24"/>
          <w:szCs w:val="24"/>
        </w:rPr>
        <w:t>18.27.3. </w:t>
      </w:r>
      <w:r w:rsidRPr="00FA4997">
        <w:rPr>
          <w:rFonts w:ascii="Times New Roman" w:eastAsia="SchoolBookSanPin" w:hAnsi="Times New Roman"/>
          <w:sz w:val="24"/>
          <w:szCs w:val="24"/>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bCs/>
          <w:sz w:val="24"/>
          <w:szCs w:val="24"/>
        </w:rPr>
        <w:t xml:space="preserve">18.28. Текущая оценка </w:t>
      </w:r>
      <w:r w:rsidRPr="00FA4997">
        <w:rPr>
          <w:rFonts w:ascii="Times New Roman" w:eastAsia="SchoolBookSanPin" w:hAnsi="Times New Roman"/>
          <w:sz w:val="24"/>
          <w:szCs w:val="24"/>
        </w:rPr>
        <w:t xml:space="preserve">представляет собой процедуру оценки индивидуального продвижения обучающегося в освоении программы учебного предмета. </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bCs/>
          <w:sz w:val="24"/>
          <w:szCs w:val="24"/>
        </w:rPr>
        <w:t>18.28.1. </w:t>
      </w:r>
      <w:r w:rsidRPr="00FA4997">
        <w:rPr>
          <w:rFonts w:ascii="Times New Roman" w:eastAsia="SchoolBookSanPin" w:hAnsi="Times New Roman"/>
          <w:sz w:val="24"/>
          <w:szCs w:val="24"/>
        </w:rPr>
        <w:t xml:space="preserve">Текущая оценка может быть </w:t>
      </w:r>
      <w:r w:rsidRPr="00FA4997">
        <w:rPr>
          <w:rFonts w:ascii="Times New Roman" w:eastAsia="SchoolBookSanPin" w:hAnsi="Times New Roman"/>
          <w:bCs/>
          <w:sz w:val="24"/>
          <w:szCs w:val="24"/>
        </w:rPr>
        <w:t>формирующей (</w:t>
      </w:r>
      <w:r w:rsidRPr="00FA4997">
        <w:rPr>
          <w:rFonts w:ascii="Times New Roman" w:eastAsia="SchoolBookSanPin" w:hAnsi="Times New Roman"/>
          <w:sz w:val="24"/>
          <w:szCs w:val="24"/>
        </w:rPr>
        <w:t xml:space="preserve">поддерживающей и направляющей усилия обучающегося, включающей его в самостоятельную оценочную деятельность) и </w:t>
      </w:r>
      <w:r w:rsidRPr="00FA4997">
        <w:rPr>
          <w:rFonts w:ascii="Times New Roman" w:eastAsia="SchoolBookSanPin" w:hAnsi="Times New Roman"/>
          <w:bCs/>
          <w:sz w:val="24"/>
          <w:szCs w:val="24"/>
        </w:rPr>
        <w:t>диагностической</w:t>
      </w:r>
      <w:r w:rsidRPr="00FA4997">
        <w:rPr>
          <w:rFonts w:ascii="Times New Roman" w:eastAsia="SchoolBookSanPin" w:hAnsi="Times New Roman"/>
          <w:sz w:val="24"/>
          <w:szCs w:val="24"/>
        </w:rPr>
        <w:t>, способствующей выявлению и осознанию педагогическим работником и обучающимся существующих проблем в обучении.</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bCs/>
          <w:sz w:val="24"/>
          <w:szCs w:val="24"/>
        </w:rPr>
        <w:t>18.28.2. </w:t>
      </w:r>
      <w:r w:rsidRPr="00FA4997">
        <w:rPr>
          <w:rFonts w:ascii="Times New Roman" w:eastAsia="SchoolBookSanPin" w:hAnsi="Times New Roman"/>
          <w:sz w:val="24"/>
          <w:szCs w:val="24"/>
        </w:rPr>
        <w:t xml:space="preserve">Объектом текущей оценки являются тематические планируемые результаты, </w:t>
      </w:r>
      <w:proofErr w:type="gramStart"/>
      <w:r w:rsidRPr="00FA4997">
        <w:rPr>
          <w:rFonts w:ascii="Times New Roman" w:eastAsia="SchoolBookSanPin" w:hAnsi="Times New Roman"/>
          <w:sz w:val="24"/>
          <w:szCs w:val="24"/>
        </w:rPr>
        <w:t>этапы</w:t>
      </w:r>
      <w:proofErr w:type="gramEnd"/>
      <w:r w:rsidRPr="00FA4997">
        <w:rPr>
          <w:rFonts w:ascii="Times New Roman" w:eastAsia="SchoolBookSanPin" w:hAnsi="Times New Roman"/>
          <w:sz w:val="24"/>
          <w:szCs w:val="24"/>
        </w:rPr>
        <w:t xml:space="preserve"> освоения которых зафиксированы в тематическом планировании по учебному предмету. </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bCs/>
          <w:sz w:val="24"/>
          <w:szCs w:val="24"/>
        </w:rPr>
        <w:t>18.28.3. </w:t>
      </w:r>
      <w:r w:rsidRPr="00FA4997">
        <w:rPr>
          <w:rFonts w:ascii="Times New Roman" w:eastAsia="SchoolBookSanPin" w:hAnsi="Times New Roman"/>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FA4997">
        <w:rPr>
          <w:rFonts w:ascii="Times New Roman" w:eastAsia="SchoolBookSanPin" w:hAnsi="Times New Roman"/>
          <w:sz w:val="24"/>
          <w:szCs w:val="24"/>
        </w:rPr>
        <w:t>о-</w:t>
      </w:r>
      <w:proofErr w:type="gramEnd"/>
      <w:r w:rsidRPr="00FA4997">
        <w:rPr>
          <w:rFonts w:ascii="Times New Roman" w:eastAsia="SchoolBookSanPin" w:hAnsi="Times New Roman"/>
          <w:sz w:val="24"/>
          <w:szCs w:val="24"/>
        </w:rPr>
        <w:t xml:space="preserve"> и </w:t>
      </w:r>
      <w:proofErr w:type="spellStart"/>
      <w:r w:rsidRPr="00FA4997">
        <w:rPr>
          <w:rFonts w:ascii="Times New Roman" w:eastAsia="SchoolBookSanPin" w:hAnsi="Times New Roman"/>
          <w:sz w:val="24"/>
          <w:szCs w:val="24"/>
        </w:rPr>
        <w:t>взаимооценка</w:t>
      </w:r>
      <w:proofErr w:type="spellEnd"/>
      <w:r w:rsidRPr="00FA4997">
        <w:rPr>
          <w:rFonts w:ascii="Times New Roman" w:eastAsia="SchoolBookSanPin" w:hAnsi="Times New Roman"/>
          <w:sz w:val="24"/>
          <w:szCs w:val="24"/>
        </w:rPr>
        <w:t xml:space="preserve">, рефлексия, листы продвижения и другие) с учётом особенностей учебного предмета. </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bCs/>
          <w:sz w:val="24"/>
          <w:szCs w:val="24"/>
        </w:rPr>
        <w:t>18.28.4. </w:t>
      </w:r>
      <w:r w:rsidRPr="00FA4997">
        <w:rPr>
          <w:rFonts w:ascii="Times New Roman" w:eastAsia="SchoolBookSanPin" w:hAnsi="Times New Roman"/>
          <w:sz w:val="24"/>
          <w:szCs w:val="24"/>
        </w:rPr>
        <w:t>Результаты текущей оценки являются основой для индивидуализации учебного процесса.</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18.29. Тематическая оценка представляет собой процедуру оценки уровня достижения тематических планируемых результатов по учебному предмету.</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18.30. Внутренний мониторинг представляет собой следующие процедуры:</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стартовая диагностика;</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lastRenderedPageBreak/>
        <w:t xml:space="preserve">оценка уровня достижения предметных и </w:t>
      </w:r>
      <w:proofErr w:type="spellStart"/>
      <w:r w:rsidRPr="00FA4997">
        <w:rPr>
          <w:rFonts w:ascii="Times New Roman" w:eastAsia="SchoolBookSanPin" w:hAnsi="Times New Roman"/>
          <w:sz w:val="24"/>
          <w:szCs w:val="24"/>
        </w:rPr>
        <w:t>метапредметных</w:t>
      </w:r>
      <w:proofErr w:type="spellEnd"/>
      <w:r w:rsidRPr="00FA4997">
        <w:rPr>
          <w:rFonts w:ascii="Times New Roman" w:eastAsia="SchoolBookSanPin" w:hAnsi="Times New Roman"/>
          <w:sz w:val="24"/>
          <w:szCs w:val="24"/>
        </w:rPr>
        <w:t xml:space="preserve"> результатов;</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оценка уровня функциональной грамотности;</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 xml:space="preserve">оценка уровня профессионального мастерства педагогического работника, осуществляемого на основе выполнения </w:t>
      </w:r>
      <w:proofErr w:type="gramStart"/>
      <w:r w:rsidRPr="00FA4997">
        <w:rPr>
          <w:rFonts w:ascii="Times New Roman" w:eastAsia="SchoolBookSanPin" w:hAnsi="Times New Roman"/>
          <w:sz w:val="24"/>
          <w:szCs w:val="24"/>
        </w:rPr>
        <w:t>обучающимися</w:t>
      </w:r>
      <w:proofErr w:type="gramEnd"/>
      <w:r w:rsidRPr="00FA4997">
        <w:rPr>
          <w:rFonts w:ascii="Times New Roman" w:eastAsia="SchoolBookSanPin" w:hAnsi="Times New Roman"/>
          <w:sz w:val="24"/>
          <w:szCs w:val="24"/>
        </w:rPr>
        <w:t xml:space="preserve"> проверочных работ, анализа посещённых уроков, анализа качества учебных заданий, предлагаемых педагогическим работником обучающимся.</w:t>
      </w:r>
    </w:p>
    <w:p w:rsidR="00FA4997" w:rsidRPr="00FA4997" w:rsidRDefault="00FA4997" w:rsidP="00FA4997">
      <w:pPr>
        <w:spacing w:after="0" w:line="348" w:lineRule="auto"/>
        <w:ind w:firstLine="709"/>
        <w:jc w:val="both"/>
        <w:rPr>
          <w:rFonts w:ascii="Times New Roman" w:eastAsia="SchoolBookSanPin" w:hAnsi="Times New Roman"/>
          <w:sz w:val="24"/>
          <w:szCs w:val="24"/>
        </w:rPr>
      </w:pPr>
      <w:r w:rsidRPr="00FA4997">
        <w:rPr>
          <w:rFonts w:ascii="Times New Roman" w:eastAsia="SchoolBookSanPi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FA4997" w:rsidRPr="00FA4997" w:rsidRDefault="00FA4997" w:rsidP="00FA4997">
      <w:pPr>
        <w:spacing w:after="0" w:line="348" w:lineRule="auto"/>
        <w:jc w:val="both"/>
        <w:rPr>
          <w:rFonts w:ascii="Times New Roman" w:eastAsia="SchoolBookSanPin" w:hAnsi="Times New Roman"/>
          <w:sz w:val="24"/>
          <w:szCs w:val="24"/>
        </w:rPr>
      </w:pPr>
    </w:p>
    <w:p w:rsidR="00A735C4" w:rsidRPr="00A735C4" w:rsidRDefault="00A735C4" w:rsidP="00486834">
      <w:pPr>
        <w:pStyle w:val="12"/>
        <w:keepNext/>
        <w:keepLines/>
        <w:numPr>
          <w:ilvl w:val="0"/>
          <w:numId w:val="3"/>
        </w:numPr>
        <w:shd w:val="clear" w:color="auto" w:fill="auto"/>
        <w:tabs>
          <w:tab w:val="left" w:pos="3750"/>
        </w:tabs>
        <w:spacing w:line="270" w:lineRule="exact"/>
        <w:ind w:left="3280"/>
        <w:rPr>
          <w:sz w:val="24"/>
          <w:szCs w:val="24"/>
        </w:rPr>
      </w:pPr>
      <w:bookmarkStart w:id="1" w:name="bookmark1"/>
      <w:r w:rsidRPr="00A735C4">
        <w:rPr>
          <w:color w:val="000000"/>
          <w:sz w:val="24"/>
          <w:szCs w:val="24"/>
        </w:rPr>
        <w:t>Содержательный раздел.</w:t>
      </w:r>
      <w:bookmarkEnd w:id="1"/>
    </w:p>
    <w:p w:rsidR="00A735C4" w:rsidRPr="00A735C4" w:rsidRDefault="00A735C4" w:rsidP="00486834">
      <w:pPr>
        <w:pStyle w:val="41"/>
        <w:numPr>
          <w:ilvl w:val="0"/>
          <w:numId w:val="5"/>
        </w:numPr>
        <w:shd w:val="clear" w:color="auto" w:fill="auto"/>
        <w:tabs>
          <w:tab w:val="left" w:pos="1168"/>
        </w:tabs>
        <w:spacing w:line="480" w:lineRule="exact"/>
        <w:ind w:right="20"/>
        <w:rPr>
          <w:sz w:val="24"/>
          <w:szCs w:val="24"/>
        </w:rPr>
      </w:pPr>
      <w:r w:rsidRPr="00A735C4">
        <w:rPr>
          <w:color w:val="000000"/>
          <w:sz w:val="24"/>
          <w:szCs w:val="24"/>
        </w:rPr>
        <w:t xml:space="preserve">Рабочая программа по учебному предмету «Русский язык» </w:t>
      </w:r>
      <w:r w:rsidR="002C33ED">
        <w:rPr>
          <w:color w:val="000000"/>
          <w:sz w:val="24"/>
          <w:szCs w:val="24"/>
        </w:rPr>
        <w:t>Приложение 3</w:t>
      </w:r>
    </w:p>
    <w:p w:rsidR="00A735C4" w:rsidRPr="00A735C4" w:rsidRDefault="00A735C4" w:rsidP="00486834">
      <w:pPr>
        <w:pStyle w:val="41"/>
        <w:numPr>
          <w:ilvl w:val="0"/>
          <w:numId w:val="5"/>
        </w:numPr>
        <w:shd w:val="clear" w:color="auto" w:fill="auto"/>
        <w:tabs>
          <w:tab w:val="left" w:pos="1168"/>
        </w:tabs>
        <w:spacing w:line="480" w:lineRule="exact"/>
        <w:ind w:right="20"/>
        <w:rPr>
          <w:sz w:val="24"/>
          <w:szCs w:val="24"/>
        </w:rPr>
      </w:pPr>
      <w:r w:rsidRPr="00A735C4">
        <w:rPr>
          <w:color w:val="000000"/>
          <w:sz w:val="24"/>
          <w:szCs w:val="24"/>
        </w:rPr>
        <w:t>Рабочая программа по учебному предмету «</w:t>
      </w:r>
      <w:r w:rsidR="002C33ED">
        <w:rPr>
          <w:color w:val="000000"/>
          <w:sz w:val="24"/>
          <w:szCs w:val="24"/>
        </w:rPr>
        <w:t xml:space="preserve">Литература» (базовый уровень). </w:t>
      </w:r>
      <w:r w:rsidR="002C33ED" w:rsidRPr="00A735C4">
        <w:rPr>
          <w:color w:val="000000"/>
          <w:sz w:val="24"/>
          <w:szCs w:val="24"/>
        </w:rPr>
        <w:t>П</w:t>
      </w:r>
      <w:r w:rsidRPr="00A735C4">
        <w:rPr>
          <w:color w:val="000000"/>
          <w:sz w:val="24"/>
          <w:szCs w:val="24"/>
        </w:rPr>
        <w:t>риложение</w:t>
      </w:r>
      <w:r w:rsidR="002C33ED">
        <w:rPr>
          <w:color w:val="000000"/>
          <w:sz w:val="24"/>
          <w:szCs w:val="24"/>
        </w:rPr>
        <w:t xml:space="preserve"> 4</w:t>
      </w:r>
    </w:p>
    <w:p w:rsidR="00A735C4" w:rsidRPr="00C324C4" w:rsidRDefault="00A735C4" w:rsidP="00486834">
      <w:pPr>
        <w:pStyle w:val="41"/>
        <w:numPr>
          <w:ilvl w:val="0"/>
          <w:numId w:val="5"/>
        </w:numPr>
        <w:shd w:val="clear" w:color="auto" w:fill="auto"/>
        <w:tabs>
          <w:tab w:val="left" w:pos="1168"/>
        </w:tabs>
        <w:spacing w:line="480" w:lineRule="exact"/>
        <w:ind w:right="20"/>
        <w:rPr>
          <w:sz w:val="24"/>
          <w:szCs w:val="24"/>
        </w:rPr>
      </w:pPr>
      <w:r w:rsidRPr="00C324C4">
        <w:rPr>
          <w:sz w:val="24"/>
          <w:szCs w:val="24"/>
        </w:rPr>
        <w:t>Федеральная рабочая программа по учебному предмету «Иностранный (англи</w:t>
      </w:r>
      <w:r w:rsidR="00B9119C" w:rsidRPr="00C324C4">
        <w:rPr>
          <w:sz w:val="24"/>
          <w:szCs w:val="24"/>
        </w:rPr>
        <w:t>йский) язык (базовый уровень)» П</w:t>
      </w:r>
      <w:r w:rsidRPr="00C324C4">
        <w:rPr>
          <w:sz w:val="24"/>
          <w:szCs w:val="24"/>
        </w:rPr>
        <w:t>риложен</w:t>
      </w:r>
      <w:r w:rsidR="00B9119C" w:rsidRPr="00C324C4">
        <w:rPr>
          <w:sz w:val="24"/>
          <w:szCs w:val="24"/>
        </w:rPr>
        <w:t xml:space="preserve">ие 5 </w:t>
      </w:r>
    </w:p>
    <w:p w:rsidR="00A735C4" w:rsidRPr="00EB7FB0" w:rsidRDefault="00A735C4" w:rsidP="00486834">
      <w:pPr>
        <w:pStyle w:val="41"/>
        <w:numPr>
          <w:ilvl w:val="0"/>
          <w:numId w:val="5"/>
        </w:numPr>
        <w:shd w:val="clear" w:color="auto" w:fill="auto"/>
        <w:tabs>
          <w:tab w:val="left" w:pos="1168"/>
        </w:tabs>
        <w:spacing w:line="480" w:lineRule="exact"/>
        <w:ind w:right="20"/>
        <w:rPr>
          <w:sz w:val="24"/>
          <w:szCs w:val="24"/>
        </w:rPr>
      </w:pPr>
      <w:r w:rsidRPr="00EB7FB0">
        <w:rPr>
          <w:sz w:val="24"/>
          <w:szCs w:val="24"/>
        </w:rPr>
        <w:t>Федеральная рабочая программа по учебному предмету «Математика» (</w:t>
      </w:r>
      <w:r w:rsidR="00024790" w:rsidRPr="00EB7FB0">
        <w:rPr>
          <w:sz w:val="24"/>
          <w:szCs w:val="24"/>
        </w:rPr>
        <w:t>базовый</w:t>
      </w:r>
      <w:r w:rsidR="00B9119C" w:rsidRPr="00EB7FB0">
        <w:rPr>
          <w:sz w:val="24"/>
          <w:szCs w:val="24"/>
        </w:rPr>
        <w:t xml:space="preserve"> уровень). Приложение 6 </w:t>
      </w:r>
    </w:p>
    <w:p w:rsidR="00A735C4" w:rsidRPr="00A735C4" w:rsidRDefault="00A735C4" w:rsidP="00486834">
      <w:pPr>
        <w:pStyle w:val="41"/>
        <w:numPr>
          <w:ilvl w:val="0"/>
          <w:numId w:val="5"/>
        </w:numPr>
        <w:shd w:val="clear" w:color="auto" w:fill="auto"/>
        <w:tabs>
          <w:tab w:val="left" w:pos="1168"/>
        </w:tabs>
        <w:spacing w:line="480" w:lineRule="exact"/>
        <w:ind w:right="20"/>
        <w:rPr>
          <w:sz w:val="24"/>
          <w:szCs w:val="24"/>
        </w:rPr>
      </w:pPr>
      <w:r w:rsidRPr="00A735C4">
        <w:rPr>
          <w:color w:val="000000"/>
          <w:sz w:val="24"/>
          <w:szCs w:val="24"/>
        </w:rPr>
        <w:t>Федеральная рабочая программа по учебному предмету «И</w:t>
      </w:r>
      <w:r w:rsidR="00B9119C">
        <w:rPr>
          <w:color w:val="000000"/>
          <w:sz w:val="24"/>
          <w:szCs w:val="24"/>
        </w:rPr>
        <w:t xml:space="preserve">нформатика» (базовый уровень). </w:t>
      </w:r>
      <w:r w:rsidR="00B9119C" w:rsidRPr="00A735C4">
        <w:rPr>
          <w:color w:val="000000"/>
          <w:sz w:val="24"/>
          <w:szCs w:val="24"/>
        </w:rPr>
        <w:t>П</w:t>
      </w:r>
      <w:r w:rsidRPr="00A735C4">
        <w:rPr>
          <w:color w:val="000000"/>
          <w:sz w:val="24"/>
          <w:szCs w:val="24"/>
        </w:rPr>
        <w:t>риложение</w:t>
      </w:r>
      <w:r w:rsidR="00B9119C">
        <w:rPr>
          <w:color w:val="000000"/>
          <w:sz w:val="24"/>
          <w:szCs w:val="24"/>
        </w:rPr>
        <w:t xml:space="preserve"> 7</w:t>
      </w:r>
    </w:p>
    <w:p w:rsidR="00A735C4" w:rsidRPr="00A735C4" w:rsidRDefault="00A735C4" w:rsidP="00486834">
      <w:pPr>
        <w:pStyle w:val="41"/>
        <w:numPr>
          <w:ilvl w:val="0"/>
          <w:numId w:val="5"/>
        </w:numPr>
        <w:shd w:val="clear" w:color="auto" w:fill="auto"/>
        <w:tabs>
          <w:tab w:val="left" w:pos="1168"/>
          <w:tab w:val="right" w:pos="4070"/>
          <w:tab w:val="right" w:pos="5477"/>
          <w:tab w:val="left" w:pos="5544"/>
          <w:tab w:val="left" w:pos="6106"/>
          <w:tab w:val="right" w:pos="10243"/>
        </w:tabs>
        <w:spacing w:line="480" w:lineRule="exact"/>
        <w:rPr>
          <w:sz w:val="24"/>
          <w:szCs w:val="24"/>
        </w:rPr>
      </w:pPr>
      <w:r w:rsidRPr="00A735C4">
        <w:rPr>
          <w:color w:val="000000"/>
          <w:sz w:val="24"/>
          <w:szCs w:val="24"/>
        </w:rPr>
        <w:t>Федеральная</w:t>
      </w:r>
      <w:r w:rsidRPr="00A735C4">
        <w:rPr>
          <w:color w:val="000000"/>
          <w:sz w:val="24"/>
          <w:szCs w:val="24"/>
        </w:rPr>
        <w:tab/>
        <w:t>рабочая</w:t>
      </w:r>
      <w:r w:rsidRPr="00A735C4">
        <w:rPr>
          <w:color w:val="000000"/>
          <w:sz w:val="24"/>
          <w:szCs w:val="24"/>
        </w:rPr>
        <w:tab/>
        <w:t>программа</w:t>
      </w:r>
      <w:r w:rsidRPr="00A735C4">
        <w:rPr>
          <w:color w:val="000000"/>
          <w:sz w:val="24"/>
          <w:szCs w:val="24"/>
        </w:rPr>
        <w:tab/>
        <w:t>по</w:t>
      </w:r>
      <w:r w:rsidRPr="00A735C4">
        <w:rPr>
          <w:color w:val="000000"/>
          <w:sz w:val="24"/>
          <w:szCs w:val="24"/>
        </w:rPr>
        <w:tab/>
      </w:r>
      <w:r w:rsidR="00024790">
        <w:rPr>
          <w:color w:val="000000"/>
          <w:sz w:val="24"/>
          <w:szCs w:val="24"/>
        </w:rPr>
        <w:t xml:space="preserve">учебному </w:t>
      </w:r>
      <w:r w:rsidRPr="00A735C4">
        <w:rPr>
          <w:color w:val="000000"/>
          <w:sz w:val="24"/>
          <w:szCs w:val="24"/>
        </w:rPr>
        <w:t>предмету «Физика»</w:t>
      </w:r>
    </w:p>
    <w:p w:rsidR="00A735C4" w:rsidRPr="00A735C4" w:rsidRDefault="00B9119C" w:rsidP="00024790">
      <w:pPr>
        <w:pStyle w:val="41"/>
        <w:shd w:val="clear" w:color="auto" w:fill="auto"/>
        <w:spacing w:line="480" w:lineRule="exact"/>
        <w:ind w:left="20"/>
        <w:rPr>
          <w:sz w:val="24"/>
          <w:szCs w:val="24"/>
        </w:rPr>
      </w:pPr>
      <w:r>
        <w:rPr>
          <w:color w:val="000000"/>
          <w:sz w:val="24"/>
          <w:szCs w:val="24"/>
        </w:rPr>
        <w:t xml:space="preserve">(базовый уровень). </w:t>
      </w:r>
      <w:r w:rsidRPr="00A735C4">
        <w:rPr>
          <w:color w:val="000000"/>
          <w:sz w:val="24"/>
          <w:szCs w:val="24"/>
        </w:rPr>
        <w:t>П</w:t>
      </w:r>
      <w:r w:rsidR="00A735C4" w:rsidRPr="00A735C4">
        <w:rPr>
          <w:color w:val="000000"/>
          <w:sz w:val="24"/>
          <w:szCs w:val="24"/>
        </w:rPr>
        <w:t>риложение</w:t>
      </w:r>
      <w:r>
        <w:rPr>
          <w:color w:val="000000"/>
          <w:sz w:val="24"/>
          <w:szCs w:val="24"/>
        </w:rPr>
        <w:t xml:space="preserve"> 8</w:t>
      </w:r>
      <w:r w:rsidR="00E87683">
        <w:rPr>
          <w:color w:val="000000"/>
          <w:sz w:val="24"/>
          <w:szCs w:val="24"/>
        </w:rPr>
        <w:t>.</w:t>
      </w:r>
    </w:p>
    <w:p w:rsidR="00E87683" w:rsidRPr="00A735C4" w:rsidRDefault="00E87683" w:rsidP="00E87683">
      <w:pPr>
        <w:pStyle w:val="41"/>
        <w:numPr>
          <w:ilvl w:val="0"/>
          <w:numId w:val="5"/>
        </w:numPr>
        <w:shd w:val="clear" w:color="auto" w:fill="auto"/>
        <w:tabs>
          <w:tab w:val="left" w:pos="1168"/>
          <w:tab w:val="right" w:pos="4070"/>
          <w:tab w:val="right" w:pos="5477"/>
          <w:tab w:val="left" w:pos="5544"/>
          <w:tab w:val="left" w:pos="6106"/>
          <w:tab w:val="right" w:pos="10243"/>
        </w:tabs>
        <w:spacing w:line="480" w:lineRule="exact"/>
        <w:rPr>
          <w:sz w:val="24"/>
          <w:szCs w:val="24"/>
        </w:rPr>
      </w:pPr>
      <w:r w:rsidRPr="00A735C4">
        <w:rPr>
          <w:color w:val="000000"/>
          <w:sz w:val="24"/>
          <w:szCs w:val="24"/>
        </w:rPr>
        <w:t>Федеральная</w:t>
      </w:r>
      <w:r w:rsidRPr="00A735C4">
        <w:rPr>
          <w:color w:val="000000"/>
          <w:sz w:val="24"/>
          <w:szCs w:val="24"/>
        </w:rPr>
        <w:tab/>
        <w:t>рабочая</w:t>
      </w:r>
      <w:r w:rsidRPr="00A735C4">
        <w:rPr>
          <w:color w:val="000000"/>
          <w:sz w:val="24"/>
          <w:szCs w:val="24"/>
        </w:rPr>
        <w:tab/>
        <w:t>программа</w:t>
      </w:r>
      <w:r w:rsidRPr="00A735C4">
        <w:rPr>
          <w:color w:val="000000"/>
          <w:sz w:val="24"/>
          <w:szCs w:val="24"/>
        </w:rPr>
        <w:tab/>
        <w:t>по</w:t>
      </w:r>
      <w:r w:rsidRPr="00A735C4">
        <w:rPr>
          <w:color w:val="000000"/>
          <w:sz w:val="24"/>
          <w:szCs w:val="24"/>
        </w:rPr>
        <w:tab/>
      </w:r>
      <w:r>
        <w:rPr>
          <w:color w:val="000000"/>
          <w:sz w:val="24"/>
          <w:szCs w:val="24"/>
        </w:rPr>
        <w:t xml:space="preserve">учебному </w:t>
      </w:r>
      <w:r w:rsidRPr="00A735C4">
        <w:rPr>
          <w:color w:val="000000"/>
          <w:sz w:val="24"/>
          <w:szCs w:val="24"/>
        </w:rPr>
        <w:t>предмету «Физика»</w:t>
      </w:r>
    </w:p>
    <w:p w:rsidR="00E87683" w:rsidRPr="00E87683" w:rsidRDefault="00E87683" w:rsidP="00E87683">
      <w:pPr>
        <w:pStyle w:val="41"/>
        <w:shd w:val="clear" w:color="auto" w:fill="auto"/>
        <w:tabs>
          <w:tab w:val="left" w:pos="1168"/>
        </w:tabs>
        <w:spacing w:line="480" w:lineRule="exact"/>
        <w:ind w:right="20"/>
        <w:rPr>
          <w:sz w:val="24"/>
          <w:szCs w:val="24"/>
        </w:rPr>
      </w:pPr>
      <w:r>
        <w:rPr>
          <w:color w:val="000000"/>
          <w:sz w:val="24"/>
          <w:szCs w:val="24"/>
        </w:rPr>
        <w:t xml:space="preserve">(углубленный уровень). </w:t>
      </w:r>
      <w:r w:rsidRPr="00A735C4">
        <w:rPr>
          <w:color w:val="000000"/>
          <w:sz w:val="24"/>
          <w:szCs w:val="24"/>
        </w:rPr>
        <w:t>Приложение</w:t>
      </w:r>
      <w:r>
        <w:rPr>
          <w:color w:val="000000"/>
          <w:sz w:val="24"/>
          <w:szCs w:val="24"/>
        </w:rPr>
        <w:t xml:space="preserve"> 9</w:t>
      </w:r>
    </w:p>
    <w:p w:rsidR="00A735C4" w:rsidRPr="00A735C4" w:rsidRDefault="00A735C4" w:rsidP="00486834">
      <w:pPr>
        <w:pStyle w:val="41"/>
        <w:numPr>
          <w:ilvl w:val="0"/>
          <w:numId w:val="5"/>
        </w:numPr>
        <w:shd w:val="clear" w:color="auto" w:fill="auto"/>
        <w:tabs>
          <w:tab w:val="left" w:pos="1168"/>
        </w:tabs>
        <w:spacing w:line="480" w:lineRule="exact"/>
        <w:ind w:right="20"/>
        <w:rPr>
          <w:sz w:val="24"/>
          <w:szCs w:val="24"/>
        </w:rPr>
      </w:pPr>
      <w:r w:rsidRPr="00A735C4">
        <w:rPr>
          <w:color w:val="000000"/>
          <w:sz w:val="24"/>
          <w:szCs w:val="24"/>
        </w:rPr>
        <w:t>Федеральная рабочая программа по учебному предм</w:t>
      </w:r>
      <w:r w:rsidR="00EB7FB0">
        <w:rPr>
          <w:color w:val="000000"/>
          <w:sz w:val="24"/>
          <w:szCs w:val="24"/>
        </w:rPr>
        <w:t xml:space="preserve">ету «Химия» (базовый уровень). </w:t>
      </w:r>
      <w:r w:rsidR="00EB7FB0" w:rsidRPr="00A735C4">
        <w:rPr>
          <w:color w:val="000000"/>
          <w:sz w:val="24"/>
          <w:szCs w:val="24"/>
        </w:rPr>
        <w:t>П</w:t>
      </w:r>
      <w:r w:rsidRPr="00A735C4">
        <w:rPr>
          <w:color w:val="000000"/>
          <w:sz w:val="24"/>
          <w:szCs w:val="24"/>
        </w:rPr>
        <w:t>риложение</w:t>
      </w:r>
      <w:r w:rsidR="00EB7FB0">
        <w:rPr>
          <w:color w:val="000000"/>
          <w:sz w:val="24"/>
          <w:szCs w:val="24"/>
        </w:rPr>
        <w:t xml:space="preserve"> 10 </w:t>
      </w:r>
    </w:p>
    <w:p w:rsidR="00EB7FB0" w:rsidRPr="00EB7FB0" w:rsidRDefault="00EB7FB0" w:rsidP="00EB7FB0">
      <w:pPr>
        <w:pStyle w:val="41"/>
        <w:numPr>
          <w:ilvl w:val="0"/>
          <w:numId w:val="5"/>
        </w:numPr>
        <w:shd w:val="clear" w:color="auto" w:fill="auto"/>
        <w:tabs>
          <w:tab w:val="left" w:pos="1168"/>
          <w:tab w:val="right" w:pos="4070"/>
          <w:tab w:val="right" w:pos="5477"/>
          <w:tab w:val="left" w:pos="5544"/>
          <w:tab w:val="left" w:pos="6106"/>
        </w:tabs>
        <w:spacing w:line="480" w:lineRule="exact"/>
        <w:rPr>
          <w:sz w:val="24"/>
          <w:szCs w:val="24"/>
        </w:rPr>
      </w:pPr>
      <w:r w:rsidRPr="00EB7FB0">
        <w:rPr>
          <w:sz w:val="24"/>
          <w:szCs w:val="24"/>
        </w:rPr>
        <w:t>Федеральная</w:t>
      </w:r>
      <w:r w:rsidRPr="00EB7FB0">
        <w:rPr>
          <w:sz w:val="24"/>
          <w:szCs w:val="24"/>
        </w:rPr>
        <w:tab/>
        <w:t>рабочая</w:t>
      </w:r>
      <w:r w:rsidRPr="00EB7FB0">
        <w:rPr>
          <w:sz w:val="24"/>
          <w:szCs w:val="24"/>
        </w:rPr>
        <w:tab/>
        <w:t>программа</w:t>
      </w:r>
      <w:r w:rsidRPr="00EB7FB0">
        <w:rPr>
          <w:sz w:val="24"/>
          <w:szCs w:val="24"/>
        </w:rPr>
        <w:tab/>
        <w:t>по</w:t>
      </w:r>
      <w:r w:rsidRPr="00EB7FB0">
        <w:rPr>
          <w:sz w:val="24"/>
          <w:szCs w:val="24"/>
        </w:rPr>
        <w:tab/>
        <w:t xml:space="preserve">учебному предмету «Биология» (базовый  уровень). Приложение 11 </w:t>
      </w:r>
    </w:p>
    <w:p w:rsidR="00A735C4" w:rsidRPr="00B9100A" w:rsidRDefault="00A735C4" w:rsidP="00486834">
      <w:pPr>
        <w:pStyle w:val="41"/>
        <w:numPr>
          <w:ilvl w:val="0"/>
          <w:numId w:val="5"/>
        </w:numPr>
        <w:shd w:val="clear" w:color="auto" w:fill="auto"/>
        <w:tabs>
          <w:tab w:val="left" w:pos="1168"/>
          <w:tab w:val="right" w:pos="4070"/>
          <w:tab w:val="right" w:pos="5477"/>
          <w:tab w:val="left" w:pos="5544"/>
          <w:tab w:val="left" w:pos="6106"/>
        </w:tabs>
        <w:spacing w:line="480" w:lineRule="exact"/>
        <w:rPr>
          <w:sz w:val="24"/>
          <w:szCs w:val="24"/>
        </w:rPr>
      </w:pPr>
      <w:r w:rsidRPr="00B9100A">
        <w:rPr>
          <w:sz w:val="24"/>
          <w:szCs w:val="24"/>
        </w:rPr>
        <w:t>Федеральная</w:t>
      </w:r>
      <w:r w:rsidRPr="00B9100A">
        <w:rPr>
          <w:sz w:val="24"/>
          <w:szCs w:val="24"/>
        </w:rPr>
        <w:tab/>
        <w:t>рабочая</w:t>
      </w:r>
      <w:r w:rsidRPr="00B9100A">
        <w:rPr>
          <w:sz w:val="24"/>
          <w:szCs w:val="24"/>
        </w:rPr>
        <w:tab/>
        <w:t>программа</w:t>
      </w:r>
      <w:r w:rsidRPr="00B9100A">
        <w:rPr>
          <w:sz w:val="24"/>
          <w:szCs w:val="24"/>
        </w:rPr>
        <w:tab/>
        <w:t>по</w:t>
      </w:r>
      <w:r w:rsidRPr="00B9100A">
        <w:rPr>
          <w:sz w:val="24"/>
          <w:szCs w:val="24"/>
        </w:rPr>
        <w:tab/>
        <w:t>учебному предмету «Биология»</w:t>
      </w:r>
      <w:r w:rsidR="00024790" w:rsidRPr="00B9100A">
        <w:rPr>
          <w:sz w:val="24"/>
          <w:szCs w:val="24"/>
        </w:rPr>
        <w:t xml:space="preserve"> (углубленный</w:t>
      </w:r>
      <w:r w:rsidR="00B9100A" w:rsidRPr="00B9100A">
        <w:rPr>
          <w:sz w:val="24"/>
          <w:szCs w:val="24"/>
        </w:rPr>
        <w:t xml:space="preserve"> уровень). Приложение 12</w:t>
      </w:r>
    </w:p>
    <w:p w:rsidR="00A735C4" w:rsidRPr="00B9100A" w:rsidRDefault="00A735C4" w:rsidP="00486834">
      <w:pPr>
        <w:pStyle w:val="41"/>
        <w:numPr>
          <w:ilvl w:val="0"/>
          <w:numId w:val="5"/>
        </w:numPr>
        <w:shd w:val="clear" w:color="auto" w:fill="auto"/>
        <w:tabs>
          <w:tab w:val="left" w:pos="1168"/>
          <w:tab w:val="right" w:pos="4070"/>
          <w:tab w:val="right" w:pos="5477"/>
          <w:tab w:val="left" w:pos="5544"/>
          <w:tab w:val="left" w:pos="6106"/>
          <w:tab w:val="right" w:pos="10243"/>
        </w:tabs>
        <w:spacing w:line="480" w:lineRule="exact"/>
        <w:rPr>
          <w:sz w:val="24"/>
          <w:szCs w:val="24"/>
        </w:rPr>
      </w:pPr>
      <w:r w:rsidRPr="00B9100A">
        <w:rPr>
          <w:sz w:val="24"/>
          <w:szCs w:val="24"/>
        </w:rPr>
        <w:lastRenderedPageBreak/>
        <w:t>Федеральная</w:t>
      </w:r>
      <w:r w:rsidRPr="00B9100A">
        <w:rPr>
          <w:sz w:val="24"/>
          <w:szCs w:val="24"/>
        </w:rPr>
        <w:tab/>
      </w:r>
      <w:r w:rsidR="00024790" w:rsidRPr="00B9100A">
        <w:rPr>
          <w:sz w:val="24"/>
          <w:szCs w:val="24"/>
        </w:rPr>
        <w:t>рабочая</w:t>
      </w:r>
      <w:r w:rsidR="00024790" w:rsidRPr="00B9100A">
        <w:rPr>
          <w:sz w:val="24"/>
          <w:szCs w:val="24"/>
        </w:rPr>
        <w:tab/>
        <w:t>программа</w:t>
      </w:r>
      <w:r w:rsidR="00024790" w:rsidRPr="00B9100A">
        <w:rPr>
          <w:sz w:val="24"/>
          <w:szCs w:val="24"/>
        </w:rPr>
        <w:tab/>
        <w:t>по</w:t>
      </w:r>
      <w:r w:rsidR="00024790" w:rsidRPr="00B9100A">
        <w:rPr>
          <w:sz w:val="24"/>
          <w:szCs w:val="24"/>
        </w:rPr>
        <w:tab/>
        <w:t xml:space="preserve">учебному </w:t>
      </w:r>
      <w:r w:rsidRPr="00B9100A">
        <w:rPr>
          <w:sz w:val="24"/>
          <w:szCs w:val="24"/>
        </w:rPr>
        <w:t>предмету «История»</w:t>
      </w:r>
    </w:p>
    <w:p w:rsidR="00A735C4" w:rsidRPr="00B9100A" w:rsidRDefault="00B9100A" w:rsidP="00024790">
      <w:pPr>
        <w:pStyle w:val="41"/>
        <w:shd w:val="clear" w:color="auto" w:fill="auto"/>
        <w:spacing w:line="480" w:lineRule="exact"/>
        <w:ind w:left="20"/>
        <w:rPr>
          <w:sz w:val="24"/>
          <w:szCs w:val="24"/>
        </w:rPr>
      </w:pPr>
      <w:r w:rsidRPr="00B9100A">
        <w:rPr>
          <w:sz w:val="24"/>
          <w:szCs w:val="24"/>
        </w:rPr>
        <w:t>(базовый уровень). Приложение 13</w:t>
      </w:r>
    </w:p>
    <w:p w:rsidR="00B9100A" w:rsidRPr="00B9100A" w:rsidRDefault="00B9100A" w:rsidP="00B9100A">
      <w:pPr>
        <w:pStyle w:val="41"/>
        <w:numPr>
          <w:ilvl w:val="0"/>
          <w:numId w:val="5"/>
        </w:numPr>
        <w:shd w:val="clear" w:color="auto" w:fill="auto"/>
        <w:tabs>
          <w:tab w:val="left" w:pos="1168"/>
        </w:tabs>
        <w:spacing w:line="480" w:lineRule="exact"/>
        <w:ind w:right="20"/>
        <w:rPr>
          <w:sz w:val="24"/>
          <w:szCs w:val="24"/>
        </w:rPr>
      </w:pPr>
      <w:r w:rsidRPr="00B9100A">
        <w:rPr>
          <w:sz w:val="24"/>
          <w:szCs w:val="24"/>
        </w:rPr>
        <w:t>Федеральная рабочая программа по учебному предмету «Обществознание» (базовый уровень). Приложение 14</w:t>
      </w:r>
    </w:p>
    <w:p w:rsidR="00A735C4" w:rsidRPr="008242A4" w:rsidRDefault="00A735C4" w:rsidP="00486834">
      <w:pPr>
        <w:pStyle w:val="41"/>
        <w:numPr>
          <w:ilvl w:val="0"/>
          <w:numId w:val="5"/>
        </w:numPr>
        <w:shd w:val="clear" w:color="auto" w:fill="auto"/>
        <w:tabs>
          <w:tab w:val="left" w:pos="1168"/>
        </w:tabs>
        <w:spacing w:line="480" w:lineRule="exact"/>
        <w:ind w:right="20"/>
        <w:rPr>
          <w:sz w:val="24"/>
          <w:szCs w:val="24"/>
        </w:rPr>
      </w:pPr>
      <w:r w:rsidRPr="008242A4">
        <w:rPr>
          <w:sz w:val="24"/>
          <w:szCs w:val="24"/>
        </w:rPr>
        <w:t>Федеральная рабочая программа по учебному предмету «Обществознание» (уг</w:t>
      </w:r>
      <w:r w:rsidR="008242A4" w:rsidRPr="008242A4">
        <w:rPr>
          <w:sz w:val="24"/>
          <w:szCs w:val="24"/>
        </w:rPr>
        <w:t>лублённый уровень). Приложение 15</w:t>
      </w:r>
    </w:p>
    <w:p w:rsidR="00A735C4" w:rsidRPr="008242A4" w:rsidRDefault="00A735C4" w:rsidP="00486834">
      <w:pPr>
        <w:pStyle w:val="41"/>
        <w:numPr>
          <w:ilvl w:val="0"/>
          <w:numId w:val="5"/>
        </w:numPr>
        <w:shd w:val="clear" w:color="auto" w:fill="auto"/>
        <w:tabs>
          <w:tab w:val="left" w:pos="1168"/>
        </w:tabs>
        <w:spacing w:line="480" w:lineRule="exact"/>
        <w:ind w:right="20"/>
        <w:rPr>
          <w:sz w:val="24"/>
          <w:szCs w:val="24"/>
        </w:rPr>
      </w:pPr>
      <w:r w:rsidRPr="008242A4">
        <w:rPr>
          <w:sz w:val="24"/>
          <w:szCs w:val="24"/>
        </w:rPr>
        <w:t>Федеральная рабочая программа по учебному предмету «География» (базовый уровень).</w:t>
      </w:r>
      <w:r w:rsidR="008242A4" w:rsidRPr="008242A4">
        <w:rPr>
          <w:sz w:val="24"/>
          <w:szCs w:val="24"/>
        </w:rPr>
        <w:t xml:space="preserve"> Приложение 16</w:t>
      </w:r>
    </w:p>
    <w:p w:rsidR="00A735C4" w:rsidRPr="00440678" w:rsidRDefault="00A735C4" w:rsidP="00486834">
      <w:pPr>
        <w:pStyle w:val="41"/>
        <w:numPr>
          <w:ilvl w:val="0"/>
          <w:numId w:val="5"/>
        </w:numPr>
        <w:shd w:val="clear" w:color="auto" w:fill="auto"/>
        <w:tabs>
          <w:tab w:val="left" w:pos="1168"/>
        </w:tabs>
        <w:spacing w:line="480" w:lineRule="exact"/>
        <w:ind w:right="20"/>
        <w:rPr>
          <w:sz w:val="24"/>
          <w:szCs w:val="24"/>
        </w:rPr>
      </w:pPr>
      <w:r w:rsidRPr="00440678">
        <w:rPr>
          <w:sz w:val="24"/>
          <w:szCs w:val="24"/>
        </w:rPr>
        <w:t>Федеральная рабочая программа по учебному предмету «Физическая культура».</w:t>
      </w:r>
      <w:r w:rsidR="00440678" w:rsidRPr="00440678">
        <w:rPr>
          <w:sz w:val="24"/>
          <w:szCs w:val="24"/>
        </w:rPr>
        <w:t xml:space="preserve"> Приложение 17</w:t>
      </w:r>
    </w:p>
    <w:p w:rsidR="00A735C4" w:rsidRPr="00A735C4" w:rsidRDefault="00A735C4" w:rsidP="00440678">
      <w:pPr>
        <w:pStyle w:val="41"/>
        <w:numPr>
          <w:ilvl w:val="0"/>
          <w:numId w:val="5"/>
        </w:numPr>
        <w:shd w:val="clear" w:color="auto" w:fill="auto"/>
        <w:tabs>
          <w:tab w:val="left" w:pos="1168"/>
          <w:tab w:val="right" w:pos="4070"/>
          <w:tab w:val="right" w:pos="5477"/>
          <w:tab w:val="right" w:pos="10243"/>
        </w:tabs>
        <w:spacing w:line="480" w:lineRule="exact"/>
        <w:rPr>
          <w:sz w:val="24"/>
          <w:szCs w:val="24"/>
        </w:rPr>
      </w:pPr>
      <w:r w:rsidRPr="00A735C4">
        <w:rPr>
          <w:color w:val="000000"/>
          <w:sz w:val="24"/>
          <w:szCs w:val="24"/>
        </w:rPr>
        <w:t>Федеральна</w:t>
      </w:r>
      <w:r w:rsidR="00024790">
        <w:rPr>
          <w:color w:val="000000"/>
          <w:sz w:val="24"/>
          <w:szCs w:val="24"/>
        </w:rPr>
        <w:t>я</w:t>
      </w:r>
      <w:r w:rsidR="00024790">
        <w:rPr>
          <w:color w:val="000000"/>
          <w:sz w:val="24"/>
          <w:szCs w:val="24"/>
        </w:rPr>
        <w:tab/>
        <w:t>рабочая</w:t>
      </w:r>
      <w:r w:rsidR="00024790">
        <w:rPr>
          <w:color w:val="000000"/>
          <w:sz w:val="24"/>
          <w:szCs w:val="24"/>
        </w:rPr>
        <w:tab/>
      </w:r>
      <w:r w:rsidR="00B9119C">
        <w:rPr>
          <w:color w:val="000000"/>
          <w:sz w:val="24"/>
          <w:szCs w:val="24"/>
        </w:rPr>
        <w:t xml:space="preserve"> </w:t>
      </w:r>
      <w:r w:rsidR="00024790">
        <w:rPr>
          <w:color w:val="000000"/>
          <w:sz w:val="24"/>
          <w:szCs w:val="24"/>
        </w:rPr>
        <w:t xml:space="preserve">программа по учебному </w:t>
      </w:r>
      <w:r w:rsidRPr="00A735C4">
        <w:rPr>
          <w:color w:val="000000"/>
          <w:sz w:val="24"/>
          <w:szCs w:val="24"/>
        </w:rPr>
        <w:t>предмету «</w:t>
      </w:r>
      <w:r w:rsidR="00440678">
        <w:rPr>
          <w:rFonts w:ascii="Georgia" w:hAnsi="Georgia"/>
          <w:sz w:val="21"/>
          <w:szCs w:val="21"/>
        </w:rPr>
        <w:t>Основы безопасности и защиты Родины</w:t>
      </w:r>
      <w:r w:rsidR="00BD7DF5">
        <w:rPr>
          <w:color w:val="000000"/>
          <w:sz w:val="24"/>
          <w:szCs w:val="24"/>
        </w:rPr>
        <w:t>»</w:t>
      </w:r>
      <w:r w:rsidR="00440678">
        <w:rPr>
          <w:color w:val="000000"/>
          <w:sz w:val="24"/>
          <w:szCs w:val="24"/>
        </w:rPr>
        <w:t xml:space="preserve">. </w:t>
      </w:r>
      <w:r w:rsidR="00BD7DF5">
        <w:rPr>
          <w:color w:val="000000"/>
          <w:sz w:val="24"/>
          <w:szCs w:val="24"/>
        </w:rPr>
        <w:t>П</w:t>
      </w:r>
      <w:r w:rsidRPr="00A735C4">
        <w:rPr>
          <w:color w:val="000000"/>
          <w:sz w:val="24"/>
          <w:szCs w:val="24"/>
        </w:rPr>
        <w:t>риложение</w:t>
      </w:r>
      <w:r w:rsidR="00440678">
        <w:rPr>
          <w:color w:val="000000"/>
          <w:sz w:val="24"/>
          <w:szCs w:val="24"/>
        </w:rPr>
        <w:t xml:space="preserve"> </w:t>
      </w:r>
      <w:r w:rsidR="00BD7DF5">
        <w:rPr>
          <w:color w:val="000000"/>
          <w:sz w:val="24"/>
          <w:szCs w:val="24"/>
        </w:rPr>
        <w:t>18</w:t>
      </w:r>
    </w:p>
    <w:p w:rsidR="00024790" w:rsidRPr="00BA6032" w:rsidRDefault="00EC77E0" w:rsidP="00024790">
      <w:pPr>
        <w:spacing w:after="0" w:line="360" w:lineRule="auto"/>
        <w:ind w:firstLine="709"/>
        <w:jc w:val="both"/>
        <w:rPr>
          <w:rFonts w:ascii="Times New Roman" w:eastAsia="SchoolBookSanPin" w:hAnsi="Times New Roman"/>
          <w:b/>
          <w:sz w:val="24"/>
          <w:szCs w:val="24"/>
        </w:rPr>
      </w:pPr>
      <w:r>
        <w:rPr>
          <w:rFonts w:ascii="Times New Roman" w:eastAsia="SchoolBookSanPin" w:hAnsi="Times New Roman"/>
          <w:sz w:val="24"/>
          <w:szCs w:val="24"/>
        </w:rPr>
        <w:t>35</w:t>
      </w:r>
      <w:r w:rsidR="00024790" w:rsidRPr="00024790">
        <w:rPr>
          <w:rFonts w:ascii="Times New Roman" w:eastAsia="SchoolBookSanPin" w:hAnsi="Times New Roman"/>
          <w:sz w:val="24"/>
          <w:szCs w:val="24"/>
        </w:rPr>
        <w:t xml:space="preserve">.  </w:t>
      </w:r>
      <w:r w:rsidR="00024790" w:rsidRPr="00BA6032">
        <w:rPr>
          <w:rFonts w:ascii="Times New Roman" w:eastAsia="SchoolBookSanPin" w:hAnsi="Times New Roman"/>
          <w:b/>
          <w:sz w:val="24"/>
          <w:szCs w:val="24"/>
        </w:rPr>
        <w:t>Программа формирования универсальных учебных действий.</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 xml:space="preserve">.1. . </w:t>
      </w:r>
      <w:r w:rsidR="00024790" w:rsidRPr="00024790">
        <w:rPr>
          <w:rFonts w:ascii="Times New Roman" w:eastAsia="SchoolBookSanPin" w:hAnsi="Times New Roman"/>
          <w:sz w:val="24"/>
          <w:szCs w:val="24"/>
        </w:rPr>
        <w:t>Целевой раздел.</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.1.1.</w:t>
      </w:r>
      <w:r w:rsidR="00024790" w:rsidRPr="00024790">
        <w:rPr>
          <w:rFonts w:ascii="Times New Roman" w:eastAsia="SchoolBookSanPin" w:hAnsi="Times New Roman"/>
          <w:sz w:val="24"/>
          <w:szCs w:val="24"/>
        </w:rPr>
        <w:t xml:space="preserve">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.1.2.</w:t>
      </w:r>
      <w:r w:rsidR="00024790" w:rsidRPr="00024790">
        <w:rPr>
          <w:rFonts w:ascii="Times New Roman" w:eastAsia="SchoolBookSanPin" w:hAnsi="Times New Roman"/>
          <w:sz w:val="24"/>
          <w:szCs w:val="24"/>
        </w:rPr>
        <w:t xml:space="preserve">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w:t>
      </w:r>
      <w:proofErr w:type="spellStart"/>
      <w:r w:rsidR="00024790" w:rsidRPr="00024790">
        <w:rPr>
          <w:rFonts w:ascii="Times New Roman" w:eastAsia="SchoolBookSanPin" w:hAnsi="Times New Roman"/>
          <w:sz w:val="24"/>
          <w:szCs w:val="24"/>
        </w:rPr>
        <w:t>рефлексивности</w:t>
      </w:r>
      <w:proofErr w:type="spellEnd"/>
      <w:r w:rsidR="00024790" w:rsidRPr="00024790">
        <w:rPr>
          <w:rFonts w:ascii="Times New Roman" w:eastAsia="SchoolBookSanPin" w:hAnsi="Times New Roman"/>
          <w:sz w:val="24"/>
          <w:szCs w:val="24"/>
        </w:rPr>
        <w:t xml:space="preserve">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w:t>
      </w:r>
      <w:proofErr w:type="gramStart"/>
      <w:r w:rsidR="00024790" w:rsidRPr="00024790">
        <w:rPr>
          <w:rFonts w:ascii="Times New Roman" w:eastAsia="SchoolBookSanPin" w:hAnsi="Times New Roman"/>
          <w:sz w:val="24"/>
          <w:szCs w:val="24"/>
        </w:rPr>
        <w:t>сформированных</w:t>
      </w:r>
      <w:proofErr w:type="gramEnd"/>
      <w:r w:rsidR="00024790" w:rsidRPr="00024790">
        <w:rPr>
          <w:rFonts w:ascii="Times New Roman" w:eastAsia="SchoolBookSanPin" w:hAnsi="Times New Roman"/>
          <w:sz w:val="24"/>
          <w:szCs w:val="24"/>
        </w:rPr>
        <w:t xml:space="preserve"> УУД на </w:t>
      </w:r>
      <w:proofErr w:type="spellStart"/>
      <w:r w:rsidR="00024790" w:rsidRPr="00024790">
        <w:rPr>
          <w:rFonts w:ascii="Times New Roman" w:eastAsia="SchoolBookSanPin" w:hAnsi="Times New Roman"/>
          <w:sz w:val="24"/>
          <w:szCs w:val="24"/>
        </w:rPr>
        <w:t>внеучебные</w:t>
      </w:r>
      <w:proofErr w:type="spellEnd"/>
      <w:r w:rsidR="00024790" w:rsidRPr="00024790">
        <w:rPr>
          <w:rFonts w:ascii="Times New Roman" w:eastAsia="SchoolBookSanPin" w:hAnsi="Times New Roman"/>
          <w:sz w:val="24"/>
          <w:szCs w:val="24"/>
        </w:rPr>
        <w:t xml:space="preserve"> ситуации. </w:t>
      </w:r>
      <w:proofErr w:type="gramStart"/>
      <w:r w:rsidR="00024790" w:rsidRPr="00024790">
        <w:rPr>
          <w:rFonts w:ascii="Times New Roman" w:eastAsia="SchoolBookSanPin" w:hAnsi="Times New Roman"/>
          <w:sz w:val="24"/>
          <w:szCs w:val="24"/>
        </w:rPr>
        <w:t xml:space="preserve">Выработанные на базе предметного обучения и </w:t>
      </w:r>
      <w:proofErr w:type="spellStart"/>
      <w:r w:rsidR="00024790" w:rsidRPr="00024790">
        <w:rPr>
          <w:rFonts w:ascii="Times New Roman" w:eastAsia="SchoolBookSanPin" w:hAnsi="Times New Roman"/>
          <w:sz w:val="24"/>
          <w:szCs w:val="24"/>
        </w:rPr>
        <w:t>отрефлексированные</w:t>
      </w:r>
      <w:proofErr w:type="spellEnd"/>
      <w:r w:rsidR="00024790" w:rsidRPr="00024790">
        <w:rPr>
          <w:rFonts w:ascii="Times New Roman" w:eastAsia="SchoolBookSanPin" w:hAnsi="Times New Roman"/>
          <w:sz w:val="24"/>
          <w:szCs w:val="24"/>
        </w:rPr>
        <w:t xml:space="preserve">, УУД </w:t>
      </w:r>
      <w:proofErr w:type="spellStart"/>
      <w:r w:rsidR="00024790" w:rsidRPr="00024790">
        <w:rPr>
          <w:rFonts w:ascii="Times New Roman" w:eastAsia="SchoolBookSanPin" w:hAnsi="Times New Roman"/>
          <w:sz w:val="24"/>
          <w:szCs w:val="24"/>
        </w:rPr>
        <w:t>используюся</w:t>
      </w:r>
      <w:proofErr w:type="spellEnd"/>
      <w:r w:rsidR="00024790" w:rsidRPr="00024790">
        <w:rPr>
          <w:rFonts w:ascii="Times New Roman" w:eastAsia="SchoolBookSanPin" w:hAnsi="Times New Roman"/>
          <w:sz w:val="24"/>
          <w:szCs w:val="24"/>
        </w:rPr>
        <w:t xml:space="preserve"> как универсальные в различных жизненных контекстах. </w:t>
      </w:r>
      <w:proofErr w:type="gramEnd"/>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.1.3.</w:t>
      </w:r>
      <w:r w:rsidR="00024790" w:rsidRPr="00024790">
        <w:rPr>
          <w:rFonts w:ascii="Times New Roman" w:eastAsia="SchoolBookSanPin" w:hAnsi="Times New Roman"/>
          <w:sz w:val="24"/>
          <w:szCs w:val="24"/>
        </w:rPr>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w:t>
      </w:r>
      <w:r w:rsidR="00024790" w:rsidRPr="00024790">
        <w:rPr>
          <w:rFonts w:ascii="Times New Roman" w:eastAsia="SchoolBookSanPin" w:hAnsi="Times New Roman"/>
          <w:sz w:val="24"/>
          <w:szCs w:val="24"/>
        </w:rPr>
        <w:lastRenderedPageBreak/>
        <w:t xml:space="preserve">действий напрямую связано с развитием коммуникативных УУД. </w:t>
      </w:r>
      <w:proofErr w:type="gramStart"/>
      <w:r w:rsidR="00024790" w:rsidRPr="00024790">
        <w:rPr>
          <w:rFonts w:ascii="Times New Roman" w:eastAsia="SchoolBookSanPin" w:hAnsi="Times New Roman"/>
          <w:sz w:val="24"/>
          <w:szCs w:val="24"/>
        </w:rPr>
        <w:t>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w:t>
      </w:r>
      <w:proofErr w:type="gramEnd"/>
      <w:r w:rsidR="00024790" w:rsidRPr="00024790">
        <w:rPr>
          <w:rFonts w:ascii="Times New Roman" w:eastAsia="SchoolBookSanPin" w:hAnsi="Times New Roman"/>
          <w:sz w:val="24"/>
          <w:szCs w:val="24"/>
        </w:rPr>
        <w:t xml:space="preserve"> Старший школьный возраст является ключевым для развития </w:t>
      </w:r>
      <w:proofErr w:type="gramStart"/>
      <w:r w:rsidR="00024790" w:rsidRPr="00024790">
        <w:rPr>
          <w:rFonts w:ascii="Times New Roman" w:eastAsia="SchoolBookSanPin" w:hAnsi="Times New Roman"/>
          <w:sz w:val="24"/>
          <w:szCs w:val="24"/>
        </w:rPr>
        <w:t>познавательных</w:t>
      </w:r>
      <w:proofErr w:type="gramEnd"/>
      <w:r w:rsidR="00024790" w:rsidRPr="00024790">
        <w:rPr>
          <w:rFonts w:ascii="Times New Roman" w:eastAsia="SchoolBookSanPin" w:hAnsi="Times New Roman"/>
          <w:sz w:val="24"/>
          <w:szCs w:val="24"/>
        </w:rPr>
        <w:t xml:space="preserve">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w:t>
      </w:r>
      <w:proofErr w:type="gramStart"/>
      <w:r w:rsidR="00024790" w:rsidRPr="00024790">
        <w:rPr>
          <w:rFonts w:ascii="Times New Roman" w:eastAsia="SchoolBookSanPin" w:hAnsi="Times New Roman"/>
          <w:sz w:val="24"/>
          <w:szCs w:val="24"/>
        </w:rPr>
        <w:t>обучающийся</w:t>
      </w:r>
      <w:proofErr w:type="gramEnd"/>
      <w:r w:rsidR="00024790" w:rsidRPr="00024790">
        <w:rPr>
          <w:rFonts w:ascii="Times New Roman" w:eastAsia="SchoolBookSanPin" w:hAnsi="Times New Roman"/>
          <w:sz w:val="24"/>
          <w:szCs w:val="24"/>
        </w:rPr>
        <w:t xml:space="preserve"> оказывается в ситуации выбора уровня изучения предметов, профиля и подготовки к выбору будущей профессии. </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.1.4.</w:t>
      </w:r>
      <w:r w:rsidR="00024790" w:rsidRPr="00024790">
        <w:rPr>
          <w:rFonts w:ascii="Times New Roman" w:eastAsia="SchoolBookSanPin" w:hAnsi="Times New Roman"/>
          <w:sz w:val="24"/>
          <w:szCs w:val="24"/>
        </w:rPr>
        <w:t xml:space="preserve"> Программа развития УУД направлена на повышение эффективности освоения </w:t>
      </w:r>
      <w:proofErr w:type="gramStart"/>
      <w:r w:rsidR="00024790" w:rsidRPr="00024790">
        <w:rPr>
          <w:rFonts w:ascii="Times New Roman" w:eastAsia="SchoolBookSanPin" w:hAnsi="Times New Roman"/>
          <w:sz w:val="24"/>
          <w:szCs w:val="24"/>
        </w:rPr>
        <w:t>обучающимися</w:t>
      </w:r>
      <w:proofErr w:type="gramEnd"/>
      <w:r w:rsidR="00024790" w:rsidRPr="00024790">
        <w:rPr>
          <w:rFonts w:ascii="Times New Roman" w:eastAsia="SchoolBookSanPin" w:hAnsi="Times New Roman"/>
          <w:sz w:val="24"/>
          <w:szCs w:val="24"/>
        </w:rPr>
        <w:t xml:space="preserve">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 xml:space="preserve">.1.5. </w:t>
      </w:r>
      <w:r w:rsidR="00024790" w:rsidRPr="00024790">
        <w:rPr>
          <w:rFonts w:ascii="Times New Roman" w:eastAsia="SchoolBookSanPin" w:hAnsi="Times New Roman"/>
          <w:sz w:val="24"/>
          <w:szCs w:val="24"/>
        </w:rPr>
        <w:t>Программа формирования УУД призвана обеспечить:</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повышение эффективности усвоения </w:t>
      </w:r>
      <w:proofErr w:type="gramStart"/>
      <w:r w:rsidRPr="00024790">
        <w:rPr>
          <w:rFonts w:ascii="Times New Roman" w:eastAsia="SchoolBookSanPin" w:hAnsi="Times New Roman"/>
          <w:sz w:val="24"/>
          <w:szCs w:val="24"/>
        </w:rPr>
        <w:t>обучающимися</w:t>
      </w:r>
      <w:proofErr w:type="gramEnd"/>
      <w:r w:rsidRPr="00024790">
        <w:rPr>
          <w:rFonts w:ascii="Times New Roman" w:eastAsia="SchoolBookSanPin" w:hAnsi="Times New Roman"/>
          <w:sz w:val="24"/>
          <w:szCs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создание условий для интеграции урочных и внеурочных форм учебно-исследовательской и проектной деятельности обучающихся;</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lastRenderedPageBreak/>
        <w:t>формирование знаний и навыков в области финансовой грамотности и устойчивого развития общества;</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возможность практического использования приобретенных </w:t>
      </w:r>
      <w:proofErr w:type="gramStart"/>
      <w:r w:rsidRPr="00024790">
        <w:rPr>
          <w:rFonts w:ascii="Times New Roman" w:eastAsia="SchoolBookSanPin" w:hAnsi="Times New Roman"/>
          <w:sz w:val="24"/>
          <w:szCs w:val="24"/>
        </w:rPr>
        <w:t>обучающимися</w:t>
      </w:r>
      <w:proofErr w:type="gramEnd"/>
      <w:r w:rsidRPr="00024790">
        <w:rPr>
          <w:rFonts w:ascii="Times New Roman" w:eastAsia="SchoolBookSanPin" w:hAnsi="Times New Roman"/>
          <w:sz w:val="24"/>
          <w:szCs w:val="24"/>
        </w:rPr>
        <w:t xml:space="preserve"> коммуникативных навыков, навыков </w:t>
      </w:r>
      <w:proofErr w:type="spellStart"/>
      <w:r w:rsidRPr="00024790">
        <w:rPr>
          <w:rFonts w:ascii="Times New Roman" w:eastAsia="SchoolBookSanPin" w:hAnsi="Times New Roman"/>
          <w:sz w:val="24"/>
          <w:szCs w:val="24"/>
        </w:rPr>
        <w:t>целеполагания</w:t>
      </w:r>
      <w:proofErr w:type="spellEnd"/>
      <w:r w:rsidRPr="00024790">
        <w:rPr>
          <w:rFonts w:ascii="Times New Roman" w:eastAsia="SchoolBookSanPin" w:hAnsi="Times New Roman"/>
          <w:sz w:val="24"/>
          <w:szCs w:val="24"/>
        </w:rPr>
        <w:t>, планирования и самоконтроля;</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подготовку к осознанному выбору дальнейшего образования и профессиональной деятельности.</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 xml:space="preserve">.2. </w:t>
      </w:r>
      <w:r w:rsidR="00024790" w:rsidRPr="00024790">
        <w:rPr>
          <w:rFonts w:ascii="Times New Roman" w:eastAsia="SchoolBookSanPin" w:hAnsi="Times New Roman"/>
          <w:sz w:val="24"/>
          <w:szCs w:val="24"/>
        </w:rPr>
        <w:t>Содержательный раздел.</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 xml:space="preserve">.2.1. </w:t>
      </w:r>
      <w:r w:rsidR="00024790" w:rsidRPr="00024790">
        <w:rPr>
          <w:rFonts w:ascii="Times New Roman" w:eastAsia="SchoolBookSanPin" w:hAnsi="Times New Roman"/>
          <w:sz w:val="24"/>
          <w:szCs w:val="24"/>
        </w:rPr>
        <w:t xml:space="preserve">Программа формирования УУД у </w:t>
      </w:r>
      <w:proofErr w:type="gramStart"/>
      <w:r w:rsidR="00024790" w:rsidRPr="00024790">
        <w:rPr>
          <w:rFonts w:ascii="Times New Roman" w:eastAsia="SchoolBookSanPin" w:hAnsi="Times New Roman"/>
          <w:sz w:val="24"/>
          <w:szCs w:val="24"/>
        </w:rPr>
        <w:t>обучающихся</w:t>
      </w:r>
      <w:proofErr w:type="gramEnd"/>
      <w:r w:rsidR="00024790" w:rsidRPr="00024790">
        <w:rPr>
          <w:rFonts w:ascii="Times New Roman" w:eastAsia="SchoolBookSanPin" w:hAnsi="Times New Roman"/>
          <w:sz w:val="24"/>
          <w:szCs w:val="24"/>
        </w:rPr>
        <w:t xml:space="preserve"> содержит:</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описание взаимосвязи УУД с содержанием учебных предметов;</w:t>
      </w:r>
    </w:p>
    <w:p w:rsidR="00024790" w:rsidRPr="0012038A" w:rsidRDefault="00024790" w:rsidP="00024790">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описание особенностей реализации основных направлений и форм; </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учебно-исследовательской и проектной деятельности.</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 xml:space="preserve">.2.2. </w:t>
      </w:r>
      <w:r w:rsidR="00024790" w:rsidRPr="00024790">
        <w:rPr>
          <w:rFonts w:ascii="Times New Roman" w:eastAsia="SchoolBookSanPin" w:hAnsi="Times New Roman"/>
          <w:sz w:val="24"/>
          <w:szCs w:val="24"/>
        </w:rPr>
        <w:t>Описание взаимосвязи УУД с содержанием учебных предметов.</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как часть </w:t>
      </w:r>
      <w:proofErr w:type="spellStart"/>
      <w:r w:rsidRPr="00024790">
        <w:rPr>
          <w:rFonts w:ascii="Times New Roman" w:eastAsia="SchoolBookSanPin" w:hAnsi="Times New Roman"/>
          <w:sz w:val="24"/>
          <w:szCs w:val="24"/>
        </w:rPr>
        <w:t>метапредметных</w:t>
      </w:r>
      <w:proofErr w:type="spellEnd"/>
      <w:r w:rsidRPr="00024790">
        <w:rPr>
          <w:rFonts w:ascii="Times New Roman" w:eastAsia="SchoolBookSanPin" w:hAnsi="Times New Roman"/>
          <w:sz w:val="24"/>
          <w:szCs w:val="24"/>
        </w:rPr>
        <w:t xml:space="preserve"> результатов обучения в разделе «Планируемые результаты освоения учебного предмета на уровне среднего общего образования»;</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в соотнесении с предметными результатами по основным разделам и темам учебного содержания;</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в разделе «Основные виды деятельности» тематического планирования.</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.2.3. </w:t>
      </w:r>
      <w:r w:rsidR="00024790" w:rsidRPr="00024790">
        <w:rPr>
          <w:rFonts w:ascii="Times New Roman" w:eastAsia="SchoolBookSanPin" w:hAnsi="Times New Roman"/>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.2.3.1. </w:t>
      </w:r>
      <w:r w:rsidR="00024790" w:rsidRPr="00024790">
        <w:rPr>
          <w:rFonts w:ascii="Times New Roman" w:eastAsia="SchoolBookSanPin" w:hAnsi="Times New Roman"/>
          <w:sz w:val="24"/>
          <w:szCs w:val="24"/>
        </w:rPr>
        <w:t>Русский язык и литература.</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.2.3.1.1. </w:t>
      </w:r>
      <w:r w:rsidR="00024790" w:rsidRPr="00024790">
        <w:rPr>
          <w:rFonts w:ascii="Times New Roman" w:eastAsia="SchoolBookSanPin" w:hAnsi="Times New Roman"/>
          <w:sz w:val="24"/>
          <w:szCs w:val="24"/>
        </w:rPr>
        <w:t>Формирование универсальных учебных познавательных действий включает базовые логические действия:</w:t>
      </w:r>
    </w:p>
    <w:p w:rsidR="00024790" w:rsidRPr="00024790" w:rsidRDefault="00024790" w:rsidP="00024790">
      <w:pPr>
        <w:spacing w:after="0" w:line="360" w:lineRule="auto"/>
        <w:ind w:firstLine="709"/>
        <w:jc w:val="both"/>
        <w:rPr>
          <w:rFonts w:ascii="Times New Roman" w:eastAsia="SchoolBookSanPin" w:hAnsi="Times New Roman"/>
          <w:sz w:val="24"/>
          <w:szCs w:val="24"/>
        </w:rPr>
      </w:pPr>
      <w:proofErr w:type="gramStart"/>
      <w:r w:rsidRPr="00024790">
        <w:rPr>
          <w:rFonts w:ascii="Times New Roman" w:eastAsia="SchoolBookSanPin" w:hAnsi="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roofErr w:type="gramEnd"/>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lastRenderedPageBreak/>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w:t>
      </w:r>
      <w:proofErr w:type="gramStart"/>
      <w:r w:rsidRPr="00024790">
        <w:rPr>
          <w:rFonts w:ascii="Times New Roman" w:eastAsia="SchoolBookSanPin" w:hAnsi="Times New Roman"/>
          <w:sz w:val="24"/>
          <w:szCs w:val="24"/>
        </w:rPr>
        <w:t xml:space="preserve">толковать лексическое значение слова путём установления родовых и видовых смысловых компонентов, отражающих основные </w:t>
      </w:r>
      <w:proofErr w:type="spellStart"/>
      <w:r w:rsidRPr="00024790">
        <w:rPr>
          <w:rFonts w:ascii="Times New Roman" w:eastAsia="SchoolBookSanPin" w:hAnsi="Times New Roman"/>
          <w:sz w:val="24"/>
          <w:szCs w:val="24"/>
        </w:rPr>
        <w:t>родо-видовые</w:t>
      </w:r>
      <w:proofErr w:type="spellEnd"/>
      <w:r w:rsidRPr="00024790">
        <w:rPr>
          <w:rFonts w:ascii="Times New Roman" w:eastAsia="SchoolBookSanPin" w:hAnsi="Times New Roman"/>
          <w:sz w:val="24"/>
          <w:szCs w:val="24"/>
        </w:rPr>
        <w:t xml:space="preserve"> признаки реалии;</w:t>
      </w:r>
      <w:proofErr w:type="gramEnd"/>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w:t>
      </w:r>
      <w:proofErr w:type="gramStart"/>
      <w:r w:rsidRPr="00024790">
        <w:rPr>
          <w:rFonts w:ascii="Times New Roman" w:eastAsia="SchoolBookSanPin" w:hAnsi="Times New Roman"/>
          <w:sz w:val="24"/>
          <w:szCs w:val="24"/>
        </w:rPr>
        <w:t>корне слова</w:t>
      </w:r>
      <w:proofErr w:type="gramEnd"/>
      <w:r w:rsidRPr="00024790">
        <w:rPr>
          <w:rFonts w:ascii="Times New Roman" w:eastAsia="SchoolBookSanPin" w:hAnsi="Times New Roman"/>
          <w:sz w:val="24"/>
          <w:szCs w:val="24"/>
        </w:rPr>
        <w:t>, правописании «</w:t>
      </w:r>
      <w:proofErr w:type="spellStart"/>
      <w:r w:rsidRPr="00024790">
        <w:rPr>
          <w:rFonts w:ascii="Times New Roman" w:eastAsia="SchoolBookSanPin" w:hAnsi="Times New Roman"/>
          <w:sz w:val="24"/>
          <w:szCs w:val="24"/>
        </w:rPr>
        <w:t>н</w:t>
      </w:r>
      <w:proofErr w:type="spellEnd"/>
      <w:r w:rsidRPr="00024790">
        <w:rPr>
          <w:rFonts w:ascii="Times New Roman" w:eastAsia="SchoolBookSanPin" w:hAnsi="Times New Roman"/>
          <w:sz w:val="24"/>
          <w:szCs w:val="24"/>
        </w:rPr>
        <w:t>» и «</w:t>
      </w:r>
      <w:proofErr w:type="spellStart"/>
      <w:r w:rsidRPr="00024790">
        <w:rPr>
          <w:rFonts w:ascii="Times New Roman" w:eastAsia="SchoolBookSanPin" w:hAnsi="Times New Roman"/>
          <w:sz w:val="24"/>
          <w:szCs w:val="24"/>
        </w:rPr>
        <w:t>нн</w:t>
      </w:r>
      <w:proofErr w:type="spellEnd"/>
      <w:r w:rsidRPr="00024790">
        <w:rPr>
          <w:rFonts w:ascii="Times New Roman" w:eastAsia="SchoolBookSanPin" w:hAnsi="Times New Roman"/>
          <w:sz w:val="24"/>
          <w:szCs w:val="24"/>
        </w:rPr>
        <w:t>» в словах различных частей речи) и другие;</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развивать критическое мышление при решении жизненных проблем с учётом собственного речевого и читательского опыта;</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w:t>
      </w:r>
      <w:proofErr w:type="gramStart"/>
      <w:r w:rsidRPr="00024790">
        <w:rPr>
          <w:rFonts w:ascii="Times New Roman" w:eastAsia="SchoolBookSanPin" w:hAnsi="Times New Roman"/>
          <w:sz w:val="24"/>
          <w:szCs w:val="24"/>
        </w:rPr>
        <w:t>кст с др</w:t>
      </w:r>
      <w:proofErr w:type="gramEnd"/>
      <w:r w:rsidRPr="00024790">
        <w:rPr>
          <w:rFonts w:ascii="Times New Roman" w:eastAsia="SchoolBookSanPin" w:hAnsi="Times New Roman"/>
          <w:sz w:val="24"/>
          <w:szCs w:val="24"/>
        </w:rPr>
        <w:t>угими произведениями русской и зарубежной литературы, интерпретациями в различных видах искусств;</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.2.3.1.2. </w:t>
      </w:r>
      <w:r w:rsidR="00024790" w:rsidRPr="00024790">
        <w:rPr>
          <w:rFonts w:ascii="Times New Roman" w:eastAsia="SchoolBookSanPin" w:hAnsi="Times New Roman"/>
          <w:sz w:val="24"/>
          <w:szCs w:val="24"/>
        </w:rPr>
        <w:t>Формирование универсальных учебных познавательных действий включает базовые исследовательские действия:</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lastRenderedPageBreak/>
        <w:t xml:space="preserve">анализировать результаты, полученные в ходе решения языковой и речевой задачи, критически оценивать их достоверность; </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024790" w:rsidRPr="00024790" w:rsidRDefault="00024790" w:rsidP="00024790">
      <w:pPr>
        <w:spacing w:after="0" w:line="360" w:lineRule="auto"/>
        <w:ind w:firstLine="709"/>
        <w:jc w:val="both"/>
        <w:rPr>
          <w:rFonts w:ascii="Times New Roman" w:eastAsia="SchoolBookSanPin" w:hAnsi="Times New Roman"/>
          <w:sz w:val="24"/>
          <w:szCs w:val="24"/>
        </w:rPr>
      </w:pPr>
      <w:proofErr w:type="gramStart"/>
      <w:r w:rsidRPr="00024790">
        <w:rPr>
          <w:rFonts w:ascii="Times New Roman" w:eastAsia="SchoolBookSanPi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roofErr w:type="gramEnd"/>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w:t>
      </w:r>
      <w:proofErr w:type="gramStart"/>
      <w:r w:rsidRPr="00024790">
        <w:rPr>
          <w:rFonts w:ascii="Times New Roman" w:eastAsia="SchoolBookSanPin" w:hAnsi="Times New Roman"/>
          <w:sz w:val="24"/>
          <w:szCs w:val="24"/>
        </w:rPr>
        <w:t>кст тв</w:t>
      </w:r>
      <w:proofErr w:type="gramEnd"/>
      <w:r w:rsidRPr="00024790">
        <w:rPr>
          <w:rFonts w:ascii="Times New Roman" w:eastAsia="SchoolBookSanPin" w:hAnsi="Times New Roman"/>
          <w:sz w:val="24"/>
          <w:szCs w:val="24"/>
        </w:rPr>
        <w:t>орчества писателя в процессе анализа художественных произведений.</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.2.3.1.3. </w:t>
      </w:r>
      <w:r w:rsidR="00024790" w:rsidRPr="00024790">
        <w:rPr>
          <w:rFonts w:ascii="Times New Roman" w:eastAsia="SchoolBookSanPin" w:hAnsi="Times New Roman"/>
          <w:sz w:val="24"/>
          <w:szCs w:val="24"/>
        </w:rPr>
        <w:t>Формирование универсальных учебных познавательных действий включает работу с информацией:</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создавать тексты в различных форматах с учётом назначения информац</w:t>
      </w:r>
      <w:proofErr w:type="gramStart"/>
      <w:r w:rsidRPr="00024790">
        <w:rPr>
          <w:rFonts w:ascii="Times New Roman" w:eastAsia="SchoolBookSanPin" w:hAnsi="Times New Roman"/>
          <w:sz w:val="24"/>
          <w:szCs w:val="24"/>
        </w:rPr>
        <w:t>ии и её</w:t>
      </w:r>
      <w:proofErr w:type="gramEnd"/>
      <w:r w:rsidRPr="00024790">
        <w:rPr>
          <w:rFonts w:ascii="Times New Roman" w:eastAsia="SchoolBookSanPin" w:hAnsi="Times New Roman"/>
          <w:sz w:val="24"/>
          <w:szCs w:val="24"/>
        </w:rPr>
        <w:t xml:space="preserve"> целевой аудитории, выбирать оптимальную форму её представления и визуализации (презентация, таблица, схема и другие);</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владеть навыками защиты личной информации, соблюдать требования информационной безопасности.</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.2.3.1.4. </w:t>
      </w:r>
      <w:r w:rsidR="00024790" w:rsidRPr="00024790">
        <w:rPr>
          <w:rFonts w:ascii="Times New Roman" w:eastAsia="SchoolBookSanPin" w:hAnsi="Times New Roman"/>
          <w:sz w:val="24"/>
          <w:szCs w:val="24"/>
        </w:rPr>
        <w:t>Формирование универсальных учебных коммуникативных действий включает умения:</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w:t>
      </w:r>
      <w:proofErr w:type="spellStart"/>
      <w:r w:rsidRPr="00024790">
        <w:rPr>
          <w:rFonts w:ascii="Times New Roman" w:eastAsia="SchoolBookSanPin" w:hAnsi="Times New Roman"/>
          <w:sz w:val="24"/>
          <w:szCs w:val="24"/>
        </w:rPr>
        <w:t>аргументированно</w:t>
      </w:r>
      <w:proofErr w:type="spellEnd"/>
      <w:r w:rsidRPr="00024790">
        <w:rPr>
          <w:rFonts w:ascii="Times New Roman" w:eastAsia="SchoolBookSanPin" w:hAnsi="Times New Roman"/>
          <w:sz w:val="24"/>
          <w:szCs w:val="24"/>
        </w:rPr>
        <w:t xml:space="preserve"> излагать свою точку зрения по поставленной проблеме;</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lastRenderedPageBreak/>
        <w:t xml:space="preserve">пользоваться невербальными средствами общения, понимать значение социальных знаков; </w:t>
      </w:r>
    </w:p>
    <w:p w:rsidR="00024790" w:rsidRPr="00024790" w:rsidRDefault="00024790" w:rsidP="00024790">
      <w:pPr>
        <w:spacing w:after="0" w:line="360" w:lineRule="auto"/>
        <w:ind w:firstLine="709"/>
        <w:jc w:val="both"/>
        <w:rPr>
          <w:rFonts w:ascii="Times New Roman" w:eastAsia="SchoolBookSanPin" w:hAnsi="Times New Roman"/>
          <w:sz w:val="24"/>
          <w:szCs w:val="24"/>
        </w:rPr>
      </w:pPr>
      <w:proofErr w:type="spellStart"/>
      <w:r w:rsidRPr="00024790">
        <w:rPr>
          <w:rFonts w:ascii="Times New Roman" w:eastAsia="SchoolBookSanPin" w:hAnsi="Times New Roman"/>
          <w:sz w:val="24"/>
          <w:szCs w:val="24"/>
        </w:rPr>
        <w:t>аргументированно</w:t>
      </w:r>
      <w:proofErr w:type="spellEnd"/>
      <w:r w:rsidRPr="00024790">
        <w:rPr>
          <w:rFonts w:ascii="Times New Roman" w:eastAsia="SchoolBookSanPin" w:hAnsi="Times New Roman"/>
          <w:sz w:val="24"/>
          <w:szCs w:val="24"/>
        </w:rPr>
        <w:t xml:space="preserve">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принимать цели совместной деятельности, организовывать, координировать действия по их достижению; </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оценивать качество своего вклада и вклада каждого участника команды в общий результат; </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уметь обобщать мнения </w:t>
      </w:r>
      <w:proofErr w:type="gramStart"/>
      <w:r w:rsidRPr="00024790">
        <w:rPr>
          <w:rFonts w:ascii="Times New Roman" w:eastAsia="SchoolBookSanPin" w:hAnsi="Times New Roman"/>
          <w:sz w:val="24"/>
          <w:szCs w:val="24"/>
        </w:rPr>
        <w:t>нескольких</w:t>
      </w:r>
      <w:proofErr w:type="gramEnd"/>
      <w:r w:rsidRPr="00024790">
        <w:rPr>
          <w:rFonts w:ascii="Times New Roman" w:eastAsia="SchoolBookSanPin" w:hAnsi="Times New Roman"/>
          <w:sz w:val="24"/>
          <w:szCs w:val="24"/>
        </w:rPr>
        <w:t xml:space="preserve"> людей и выражать это обобщение в устной и письменной форме;</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.2.3.1.5. </w:t>
      </w:r>
      <w:r w:rsidR="00024790" w:rsidRPr="00024790">
        <w:rPr>
          <w:rFonts w:ascii="Times New Roman" w:eastAsia="SchoolBookSanPin" w:hAnsi="Times New Roman"/>
          <w:sz w:val="24"/>
          <w:szCs w:val="24"/>
        </w:rPr>
        <w:t>Формирование универсальных учебных регулятивных действий включает умения:</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самостоятельно составлять план действий при анализе и создании текста, вносить необходимые коррективы; </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lastRenderedPageBreak/>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.2.3.2. </w:t>
      </w:r>
      <w:r w:rsidR="00024790" w:rsidRPr="00024790">
        <w:rPr>
          <w:rFonts w:ascii="Times New Roman" w:eastAsia="SchoolBookSanPin" w:hAnsi="Times New Roman"/>
          <w:sz w:val="24"/>
          <w:szCs w:val="24"/>
        </w:rPr>
        <w:t>Иностранный язык.</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.2.3.2.1. </w:t>
      </w:r>
      <w:r w:rsidR="00024790" w:rsidRPr="00024790">
        <w:rPr>
          <w:rFonts w:ascii="Times New Roman" w:eastAsia="SchoolBookSanPin" w:hAnsi="Times New Roman"/>
          <w:sz w:val="24"/>
          <w:szCs w:val="24"/>
        </w:rPr>
        <w:t>Формирование универсальных учебных познавательных действий включает базовые логические и исследовательские действия:</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анализировать, устанавливать аналогии между способами выражения мысли средствами иностранного и родного языков;</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сравнивать разные типы и жанры устных и письменных высказываний на иностранном языке; </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различать в иноязычном устном и письменном тексте – факт и мнение; </w:t>
      </w:r>
    </w:p>
    <w:p w:rsidR="00024790" w:rsidRPr="00024790" w:rsidRDefault="00024790" w:rsidP="00024790">
      <w:pPr>
        <w:spacing w:after="0" w:line="360" w:lineRule="auto"/>
        <w:ind w:firstLine="709"/>
        <w:jc w:val="both"/>
        <w:rPr>
          <w:rFonts w:ascii="Times New Roman" w:eastAsia="SchoolBookSanPin" w:hAnsi="Times New Roman"/>
          <w:sz w:val="24"/>
          <w:szCs w:val="24"/>
        </w:rPr>
      </w:pPr>
      <w:proofErr w:type="gramStart"/>
      <w:r w:rsidRPr="00024790">
        <w:rPr>
          <w:rFonts w:ascii="Times New Roman" w:eastAsia="SchoolBookSanPi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roofErr w:type="gramEnd"/>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w:t>
      </w:r>
      <w:proofErr w:type="spellStart"/>
      <w:r w:rsidRPr="00024790">
        <w:rPr>
          <w:rFonts w:ascii="Times New Roman" w:eastAsia="SchoolBookSanPin" w:hAnsi="Times New Roman"/>
          <w:sz w:val="24"/>
          <w:szCs w:val="24"/>
        </w:rPr>
        <w:t>социокультурных</w:t>
      </w:r>
      <w:proofErr w:type="spellEnd"/>
      <w:r w:rsidRPr="00024790">
        <w:rPr>
          <w:rFonts w:ascii="Times New Roman" w:eastAsia="SchoolBookSanPin" w:hAnsi="Times New Roman"/>
          <w:sz w:val="24"/>
          <w:szCs w:val="24"/>
        </w:rPr>
        <w:t xml:space="preserve"> явлений;</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самостоятельно формулировать обобщения и выводы по результатам проведённого наблюдения за языковыми явлениями;</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lastRenderedPageBreak/>
        <w:t>35</w:t>
      </w:r>
      <w:r w:rsidR="00024790" w:rsidRPr="00024790">
        <w:rPr>
          <w:rFonts w:ascii="Times New Roman" w:hAnsi="Times New Roman"/>
          <w:sz w:val="24"/>
          <w:szCs w:val="24"/>
        </w:rPr>
        <w:t>.2.3.2.2. </w:t>
      </w:r>
      <w:r w:rsidR="00024790" w:rsidRPr="00024790">
        <w:rPr>
          <w:rFonts w:ascii="Times New Roman" w:eastAsia="SchoolBookSanPin" w:hAnsi="Times New Roman"/>
          <w:sz w:val="24"/>
          <w:szCs w:val="24"/>
        </w:rPr>
        <w:t>Формирование универсальных учебных познавательных действий включает работу с информацией:</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использовать в соответствии с коммуникативной задачей различные стратегии чтения и </w:t>
      </w:r>
      <w:proofErr w:type="spellStart"/>
      <w:r w:rsidRPr="00024790">
        <w:rPr>
          <w:rFonts w:ascii="Times New Roman" w:eastAsia="SchoolBookSanPin" w:hAnsi="Times New Roman"/>
          <w:sz w:val="24"/>
          <w:szCs w:val="24"/>
        </w:rPr>
        <w:t>аудирования</w:t>
      </w:r>
      <w:proofErr w:type="spellEnd"/>
      <w:r w:rsidRPr="00024790">
        <w:rPr>
          <w:rFonts w:ascii="Times New Roman" w:eastAsia="SchoolBookSanPin" w:hAnsi="Times New Roman"/>
          <w:sz w:val="24"/>
          <w:szCs w:val="24"/>
        </w:rPr>
        <w:t xml:space="preserve"> для получения информации (с пониманием основного содержания, с пониманием запрашиваемой информации, с полным пониманием);</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фиксировать информацию доступными средствами (в виде ключевых слов, плана, тезисов);</w:t>
      </w:r>
    </w:p>
    <w:p w:rsidR="00024790" w:rsidRPr="00024790" w:rsidRDefault="00024790" w:rsidP="00024790">
      <w:pPr>
        <w:spacing w:after="0" w:line="360" w:lineRule="auto"/>
        <w:ind w:firstLine="709"/>
        <w:jc w:val="both"/>
        <w:rPr>
          <w:rFonts w:ascii="Times New Roman" w:eastAsia="SchoolBookSanPin" w:hAnsi="Times New Roman"/>
          <w:sz w:val="24"/>
          <w:szCs w:val="24"/>
        </w:rPr>
      </w:pPr>
      <w:proofErr w:type="gramStart"/>
      <w:r w:rsidRPr="00024790">
        <w:rPr>
          <w:rFonts w:ascii="Times New Roman" w:eastAsia="SchoolBookSanPi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roofErr w:type="gramEnd"/>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соблюдать информационную безопасность при работе в сети Интернет.</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.2.3.2.3. </w:t>
      </w:r>
      <w:r w:rsidR="00024790" w:rsidRPr="00024790">
        <w:rPr>
          <w:rFonts w:ascii="Times New Roman" w:eastAsia="SchoolBookSanPin" w:hAnsi="Times New Roman"/>
          <w:sz w:val="24"/>
          <w:szCs w:val="24"/>
        </w:rPr>
        <w:t>Формирование универсальных учебных коммуникативных действий включает умения:</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развернуто, логично и точно излагать свою точку зрения с использованием языковых средств изучаемого иностранного языка;</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.2.3.2.4. </w:t>
      </w:r>
      <w:r w:rsidR="00024790" w:rsidRPr="00024790">
        <w:rPr>
          <w:rFonts w:ascii="Times New Roman" w:eastAsia="SchoolBookSanPin" w:hAnsi="Times New Roman"/>
          <w:sz w:val="24"/>
          <w:szCs w:val="24"/>
        </w:rPr>
        <w:t>Формирование универсальных учебных регулятивных действий включает умения:</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lastRenderedPageBreak/>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выполнять работу в условиях реального, виртуального и комбинированного взаимодействия; </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корректировать совместную деятельность с учетом возникших трудностей, новых данных или информации;</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осуществлять взаимодействие в ситуациях общения, соблюдая этикетные нормы межкультурного общения.</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.2.3.3. </w:t>
      </w:r>
      <w:r w:rsidR="00024790" w:rsidRPr="00024790">
        <w:rPr>
          <w:rFonts w:ascii="Times New Roman" w:eastAsia="SchoolBookSanPin" w:hAnsi="Times New Roman"/>
          <w:sz w:val="24"/>
          <w:szCs w:val="24"/>
        </w:rPr>
        <w:t>Математика и информатика.</w:t>
      </w:r>
    </w:p>
    <w:p w:rsidR="00024790" w:rsidRPr="00024790"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024790">
        <w:rPr>
          <w:rFonts w:ascii="Times New Roman" w:hAnsi="Times New Roman"/>
          <w:sz w:val="24"/>
          <w:szCs w:val="24"/>
        </w:rPr>
        <w:t>.2.3.3.1. </w:t>
      </w:r>
      <w:r w:rsidR="00024790" w:rsidRPr="00024790">
        <w:rPr>
          <w:rFonts w:ascii="Times New Roman" w:eastAsia="SchoolBookSanPin" w:hAnsi="Times New Roman"/>
          <w:sz w:val="24"/>
          <w:szCs w:val="24"/>
        </w:rPr>
        <w:t>Формирование универсальных учебных познавательных действий включает базовые логические действия:</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выявлять качества, характеристики математических понятий и отношений между понятиями; формулировать определения понятий; </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делать выводы с использованием законов логики, дедуктивных и индуктивных умозаключений, умозаключений по аналогии;</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24790">
        <w:rPr>
          <w:rFonts w:ascii="Times New Roman" w:eastAsia="SchoolBookSanPin" w:hAnsi="Times New Roman"/>
          <w:sz w:val="24"/>
          <w:szCs w:val="24"/>
        </w:rPr>
        <w:t>контрпримеры</w:t>
      </w:r>
      <w:proofErr w:type="spellEnd"/>
      <w:r w:rsidRPr="00024790">
        <w:rPr>
          <w:rFonts w:ascii="Times New Roman" w:eastAsia="SchoolBookSanPin" w:hAnsi="Times New Roman"/>
          <w:sz w:val="24"/>
          <w:szCs w:val="24"/>
        </w:rPr>
        <w:t>; обосновывать собственные суждения и выводы;</w:t>
      </w:r>
    </w:p>
    <w:p w:rsidR="00024790" w:rsidRPr="00024790" w:rsidRDefault="00024790" w:rsidP="00024790">
      <w:pPr>
        <w:spacing w:after="0" w:line="360" w:lineRule="auto"/>
        <w:ind w:firstLine="709"/>
        <w:jc w:val="both"/>
        <w:rPr>
          <w:rFonts w:ascii="Times New Roman" w:eastAsia="SchoolBookSanPin" w:hAnsi="Times New Roman"/>
          <w:sz w:val="24"/>
          <w:szCs w:val="24"/>
        </w:rPr>
      </w:pPr>
      <w:r w:rsidRPr="00024790">
        <w:rPr>
          <w:rFonts w:ascii="Times New Roman" w:eastAsia="SchoolBookSanPi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.2.3.3.2. </w:t>
      </w:r>
      <w:r w:rsidR="00024790" w:rsidRPr="00B15D31">
        <w:rPr>
          <w:rFonts w:ascii="Times New Roman" w:eastAsia="SchoolBookSanPin" w:hAnsi="Times New Roman"/>
          <w:sz w:val="24"/>
          <w:szCs w:val="24"/>
        </w:rPr>
        <w:t>Формирование универсальных учебных познавательных действий включает базовые исследовательские действия:</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использовать вопросы как исследовательский инструмент познания; </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lastRenderedPageBreak/>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.2.3.3.3. </w:t>
      </w:r>
      <w:r w:rsidR="00024790" w:rsidRPr="00B15D31">
        <w:rPr>
          <w:rFonts w:ascii="Times New Roman" w:eastAsia="SchoolBookSanPin" w:hAnsi="Times New Roman"/>
          <w:sz w:val="24"/>
          <w:szCs w:val="24"/>
        </w:rPr>
        <w:t>Формирование универсальных учебных познавательных действий включает работу с информацией:</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оценивать надежность информации по самостоятельно сформулированным критериям, воспринимать ее критически; </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выявлять дефициты информации, данных, необходимых для ответа на вопрос и для решения задачи;</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использовать </w:t>
      </w:r>
      <w:proofErr w:type="spellStart"/>
      <w:r w:rsidRPr="00B15D31">
        <w:rPr>
          <w:rFonts w:ascii="Times New Roman" w:eastAsia="SchoolBookSanPin" w:hAnsi="Times New Roman"/>
          <w:sz w:val="24"/>
          <w:szCs w:val="24"/>
        </w:rPr>
        <w:t>компьютерно-математические</w:t>
      </w:r>
      <w:proofErr w:type="spellEnd"/>
      <w:r w:rsidRPr="00B15D31">
        <w:rPr>
          <w:rFonts w:ascii="Times New Roman" w:eastAsia="SchoolBookSanPin" w:hAnsi="Times New Roman"/>
          <w:sz w:val="24"/>
          <w:szCs w:val="24"/>
        </w:rPr>
        <w:t xml:space="preserve"> модели для анализа объектов и процессов, оценивать </w:t>
      </w:r>
      <w:r w:rsidRPr="00B15D31">
        <w:rPr>
          <w:rFonts w:ascii="Times New Roman" w:hAnsi="Times New Roman"/>
          <w:sz w:val="24"/>
          <w:szCs w:val="24"/>
        </w:rPr>
        <w:t>соответствие</w:t>
      </w:r>
      <w:r w:rsidRPr="00B15D31">
        <w:rPr>
          <w:rFonts w:ascii="Times New Roman" w:eastAsia="SchoolBookSanPin" w:hAnsi="Times New Roman"/>
          <w:sz w:val="24"/>
          <w:szCs w:val="24"/>
        </w:rPr>
        <w:t xml:space="preserve"> модели моделируемому объекту или процессу; представлять результаты моделирования в наглядном виде.</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.2.3.3.4. </w:t>
      </w:r>
      <w:r w:rsidR="00024790" w:rsidRPr="00B15D31">
        <w:rPr>
          <w:rFonts w:ascii="Times New Roman" w:eastAsia="SchoolBookSanPin" w:hAnsi="Times New Roman"/>
          <w:sz w:val="24"/>
          <w:szCs w:val="24"/>
        </w:rPr>
        <w:t>Формирование универсальных учебных коммуникативных действий включает умения:</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.2.3.3.5. </w:t>
      </w:r>
      <w:r w:rsidR="00024790" w:rsidRPr="00B15D31">
        <w:rPr>
          <w:rFonts w:ascii="Times New Roman" w:eastAsia="SchoolBookSanPin" w:hAnsi="Times New Roman"/>
          <w:sz w:val="24"/>
          <w:szCs w:val="24"/>
        </w:rPr>
        <w:t>Формирование универсальных учебных регулятивных действий включает умения:</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proofErr w:type="spellStart"/>
      <w:r w:rsidRPr="00B15D31">
        <w:rPr>
          <w:rFonts w:ascii="Times New Roman" w:eastAsia="SchoolBookSanPin" w:hAnsi="Times New Roman"/>
          <w:sz w:val="24"/>
          <w:szCs w:val="24"/>
        </w:rPr>
        <w:t>недостижения</w:t>
      </w:r>
      <w:proofErr w:type="spellEnd"/>
      <w:r w:rsidRPr="00B15D31">
        <w:rPr>
          <w:rFonts w:ascii="Times New Roman" w:eastAsia="SchoolBookSanPin" w:hAnsi="Times New Roman"/>
          <w:sz w:val="24"/>
          <w:szCs w:val="24"/>
        </w:rPr>
        <w:t xml:space="preserve"> результатов деятельности.</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.2.3.4. </w:t>
      </w:r>
      <w:r w:rsidR="00024790" w:rsidRPr="00B15D31">
        <w:rPr>
          <w:rFonts w:ascii="Times New Roman" w:eastAsia="SchoolBookSanPin" w:hAnsi="Times New Roman"/>
          <w:sz w:val="24"/>
          <w:szCs w:val="24"/>
        </w:rPr>
        <w:t>Естественнонаучные предметы.</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.2.3.4.1. </w:t>
      </w:r>
      <w:r w:rsidR="00024790" w:rsidRPr="00B15D31">
        <w:rPr>
          <w:rFonts w:ascii="Times New Roman" w:eastAsia="SchoolBookSanPin" w:hAnsi="Times New Roman"/>
          <w:sz w:val="24"/>
          <w:szCs w:val="24"/>
        </w:rPr>
        <w:t>Формирование универсальных учебных познавательных действий включает базовые логические действия:</w:t>
      </w:r>
    </w:p>
    <w:p w:rsidR="00024790" w:rsidRPr="00B15D31" w:rsidRDefault="00024790" w:rsidP="00024790">
      <w:pPr>
        <w:spacing w:after="0" w:line="360" w:lineRule="auto"/>
        <w:ind w:firstLine="709"/>
        <w:jc w:val="both"/>
        <w:rPr>
          <w:rFonts w:ascii="Times New Roman" w:eastAsia="SchoolBookSanPin" w:hAnsi="Times New Roman"/>
          <w:sz w:val="24"/>
          <w:szCs w:val="24"/>
        </w:rPr>
      </w:pPr>
      <w:proofErr w:type="gramStart"/>
      <w:r w:rsidRPr="00B15D31">
        <w:rPr>
          <w:rFonts w:ascii="Times New Roman" w:eastAsia="SchoolBookSanPin" w:hAnsi="Times New Roman"/>
          <w:sz w:val="24"/>
          <w:szCs w:val="24"/>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w:t>
      </w:r>
      <w:proofErr w:type="spellStart"/>
      <w:r w:rsidRPr="00B15D31">
        <w:rPr>
          <w:rFonts w:ascii="Times New Roman" w:eastAsia="SchoolBookSanPin" w:hAnsi="Times New Roman"/>
          <w:sz w:val="24"/>
          <w:szCs w:val="24"/>
        </w:rPr>
        <w:lastRenderedPageBreak/>
        <w:t>механическои</w:t>
      </w:r>
      <w:proofErr w:type="spellEnd"/>
      <w:r w:rsidRPr="00B15D31">
        <w:rPr>
          <w:rFonts w:ascii="Times New Roman" w:eastAsia="SchoolBookSanPin" w:hAnsi="Times New Roman"/>
          <w:sz w:val="24"/>
          <w:szCs w:val="24"/>
        </w:rPr>
        <w:t xml:space="preserve">̆ энергии, закона сохранения импульса, газовых законов, закона Кулона, </w:t>
      </w:r>
      <w:proofErr w:type="spellStart"/>
      <w:r w:rsidRPr="00B15D31">
        <w:rPr>
          <w:rFonts w:ascii="Times New Roman" w:eastAsia="SchoolBookSanPin" w:hAnsi="Times New Roman"/>
          <w:sz w:val="24"/>
          <w:szCs w:val="24"/>
        </w:rPr>
        <w:t>молекулярно-кинетическои</w:t>
      </w:r>
      <w:proofErr w:type="spellEnd"/>
      <w:r w:rsidRPr="00B15D31">
        <w:rPr>
          <w:rFonts w:ascii="Times New Roman" w:eastAsia="SchoolBookSanPin" w:hAnsi="Times New Roman"/>
          <w:sz w:val="24"/>
          <w:szCs w:val="24"/>
        </w:rPr>
        <w:t>̆ теории строения вещества, выявлять закономерности в проявлении общих свойств у веществ, относящихся к одному классу химических соединений;</w:t>
      </w:r>
      <w:proofErr w:type="gramEnd"/>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определять условия применимости моделей физических тел и процессов (явлений), например, инерциальная система </w:t>
      </w:r>
      <w:proofErr w:type="spellStart"/>
      <w:proofErr w:type="gramStart"/>
      <w:r w:rsidRPr="00B15D31">
        <w:rPr>
          <w:rFonts w:ascii="Times New Roman" w:eastAsia="SchoolBookSanPin" w:hAnsi="Times New Roman"/>
          <w:sz w:val="24"/>
          <w:szCs w:val="24"/>
        </w:rPr>
        <w:t>отсчёта</w:t>
      </w:r>
      <w:proofErr w:type="spellEnd"/>
      <w:proofErr w:type="gramEnd"/>
      <w:r w:rsidRPr="00B15D31">
        <w:rPr>
          <w:rFonts w:ascii="Times New Roman" w:eastAsia="SchoolBookSanPin" w:hAnsi="Times New Roman"/>
          <w:sz w:val="24"/>
          <w:szCs w:val="24"/>
        </w:rPr>
        <w:t xml:space="preserve">, абсолютно упругая деформация, моделей газа, жидкости и </w:t>
      </w:r>
      <w:proofErr w:type="spellStart"/>
      <w:r w:rsidRPr="00B15D31">
        <w:rPr>
          <w:rFonts w:ascii="Times New Roman" w:eastAsia="SchoolBookSanPin" w:hAnsi="Times New Roman"/>
          <w:sz w:val="24"/>
          <w:szCs w:val="24"/>
        </w:rPr>
        <w:t>твёрдого</w:t>
      </w:r>
      <w:proofErr w:type="spellEnd"/>
      <w:r w:rsidRPr="00B15D31">
        <w:rPr>
          <w:rFonts w:ascii="Times New Roman" w:eastAsia="SchoolBookSanPin" w:hAnsi="Times New Roman"/>
          <w:sz w:val="24"/>
          <w:szCs w:val="24"/>
        </w:rPr>
        <w:t xml:space="preserve"> (кристаллического) тела, идеального газа; </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выбирать основания и критерии для классификации веществ и химических реакций;</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w:t>
      </w:r>
      <w:proofErr w:type="spellStart"/>
      <w:r w:rsidRPr="00B15D31">
        <w:rPr>
          <w:rFonts w:ascii="Times New Roman" w:eastAsia="SchoolBookSanPin" w:hAnsi="Times New Roman"/>
          <w:sz w:val="24"/>
          <w:szCs w:val="24"/>
        </w:rPr>
        <w:t>двигателеи</w:t>
      </w:r>
      <w:proofErr w:type="spellEnd"/>
      <w:r w:rsidRPr="00B15D31">
        <w:rPr>
          <w:rFonts w:ascii="Times New Roman" w:eastAsia="SchoolBookSanPin" w:hAnsi="Times New Roman"/>
          <w:sz w:val="24"/>
          <w:szCs w:val="24"/>
        </w:rPr>
        <w:t xml:space="preserve">̆ и теплового загрязнения </w:t>
      </w:r>
      <w:proofErr w:type="spellStart"/>
      <w:r w:rsidRPr="00B15D31">
        <w:rPr>
          <w:rFonts w:ascii="Times New Roman" w:eastAsia="SchoolBookSanPin" w:hAnsi="Times New Roman"/>
          <w:sz w:val="24"/>
          <w:szCs w:val="24"/>
        </w:rPr>
        <w:t>окружающеи</w:t>
      </w:r>
      <w:proofErr w:type="spellEnd"/>
      <w:r w:rsidRPr="00B15D31">
        <w:rPr>
          <w:rFonts w:ascii="Times New Roman" w:eastAsia="SchoolBookSanPin" w:hAnsi="Times New Roman"/>
          <w:sz w:val="24"/>
          <w:szCs w:val="24"/>
        </w:rPr>
        <w:t xml:space="preserve">̆ среды с позиций </w:t>
      </w:r>
      <w:proofErr w:type="spellStart"/>
      <w:r w:rsidRPr="00B15D31">
        <w:rPr>
          <w:rFonts w:ascii="Times New Roman" w:eastAsia="SchoolBookSanPin" w:hAnsi="Times New Roman"/>
          <w:sz w:val="24"/>
          <w:szCs w:val="24"/>
        </w:rPr>
        <w:t>экологическои</w:t>
      </w:r>
      <w:proofErr w:type="spellEnd"/>
      <w:r w:rsidRPr="00B15D31">
        <w:rPr>
          <w:rFonts w:ascii="Times New Roman" w:eastAsia="SchoolBookSanPin" w:hAnsi="Times New Roman"/>
          <w:sz w:val="24"/>
          <w:szCs w:val="24"/>
        </w:rPr>
        <w:t>̆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развивать </w:t>
      </w:r>
      <w:proofErr w:type="spellStart"/>
      <w:r w:rsidRPr="00B15D31">
        <w:rPr>
          <w:rFonts w:ascii="Times New Roman" w:eastAsia="SchoolBookSanPin" w:hAnsi="Times New Roman"/>
          <w:sz w:val="24"/>
          <w:szCs w:val="24"/>
        </w:rPr>
        <w:t>креативное</w:t>
      </w:r>
      <w:proofErr w:type="spellEnd"/>
      <w:r w:rsidRPr="00B15D31">
        <w:rPr>
          <w:rFonts w:ascii="Times New Roman" w:eastAsia="SchoolBookSanPin" w:hAnsi="Times New Roman"/>
          <w:sz w:val="24"/>
          <w:szCs w:val="24"/>
        </w:rPr>
        <w:t xml:space="preserve"> мышление при решении жизненных проблем, например, объяснять основные принципы </w:t>
      </w:r>
      <w:proofErr w:type="spellStart"/>
      <w:r w:rsidRPr="00B15D31">
        <w:rPr>
          <w:rFonts w:ascii="Times New Roman" w:eastAsia="SchoolBookSanPin" w:hAnsi="Times New Roman"/>
          <w:sz w:val="24"/>
          <w:szCs w:val="24"/>
        </w:rPr>
        <w:t>действия</w:t>
      </w:r>
      <w:proofErr w:type="spellEnd"/>
      <w:r w:rsidRPr="00B15D31">
        <w:rPr>
          <w:rFonts w:ascii="Times New Roman" w:eastAsia="SchoolBookSanPin" w:hAnsi="Times New Roman"/>
          <w:sz w:val="24"/>
          <w:szCs w:val="24"/>
        </w:rPr>
        <w:t xml:space="preserve"> технических </w:t>
      </w:r>
      <w:proofErr w:type="spellStart"/>
      <w:r w:rsidRPr="00B15D31">
        <w:rPr>
          <w:rFonts w:ascii="Times New Roman" w:eastAsia="SchoolBookSanPin" w:hAnsi="Times New Roman"/>
          <w:sz w:val="24"/>
          <w:szCs w:val="24"/>
        </w:rPr>
        <w:t>устройств</w:t>
      </w:r>
      <w:proofErr w:type="spellEnd"/>
      <w:r w:rsidRPr="00B15D31">
        <w:rPr>
          <w:rFonts w:ascii="Times New Roman" w:eastAsia="SchoolBookSanPin" w:hAnsi="Times New Roman"/>
          <w:sz w:val="24"/>
          <w:szCs w:val="24"/>
        </w:rPr>
        <w:t xml:space="preserve"> и технологий, таких как: ультразвуковая диагностика в технике и медицине, радар, </w:t>
      </w:r>
      <w:proofErr w:type="spellStart"/>
      <w:proofErr w:type="gramStart"/>
      <w:r w:rsidRPr="00B15D31">
        <w:rPr>
          <w:rFonts w:ascii="Times New Roman" w:eastAsia="SchoolBookSanPin" w:hAnsi="Times New Roman"/>
          <w:sz w:val="24"/>
          <w:szCs w:val="24"/>
        </w:rPr>
        <w:t>радиоприёмник</w:t>
      </w:r>
      <w:proofErr w:type="spellEnd"/>
      <w:proofErr w:type="gramEnd"/>
      <w:r w:rsidRPr="00B15D31">
        <w:rPr>
          <w:rFonts w:ascii="Times New Roman" w:eastAsia="SchoolBookSanPin" w:hAnsi="Times New Roman"/>
          <w:sz w:val="24"/>
          <w:szCs w:val="24"/>
        </w:rPr>
        <w:t xml:space="preserve">, телевизор, телефон, </w:t>
      </w:r>
      <w:proofErr w:type="spellStart"/>
      <w:r w:rsidRPr="00B15D31">
        <w:rPr>
          <w:rFonts w:ascii="Times New Roman" w:eastAsia="SchoolBookSanPin" w:hAnsi="Times New Roman"/>
          <w:sz w:val="24"/>
          <w:szCs w:val="24"/>
        </w:rPr>
        <w:t>СВЧ-печь</w:t>
      </w:r>
      <w:proofErr w:type="spellEnd"/>
      <w:r w:rsidRPr="00B15D31">
        <w:rPr>
          <w:rFonts w:ascii="Times New Roman" w:eastAsia="SchoolBookSanPin" w:hAnsi="Times New Roman"/>
          <w:sz w:val="24"/>
          <w:szCs w:val="24"/>
        </w:rPr>
        <w:t xml:space="preserve">; и условий их безопасного применения в </w:t>
      </w:r>
      <w:proofErr w:type="spellStart"/>
      <w:r w:rsidRPr="00B15D31">
        <w:rPr>
          <w:rFonts w:ascii="Times New Roman" w:eastAsia="SchoolBookSanPin" w:hAnsi="Times New Roman"/>
          <w:sz w:val="24"/>
          <w:szCs w:val="24"/>
        </w:rPr>
        <w:t>практическои</w:t>
      </w:r>
      <w:proofErr w:type="spellEnd"/>
      <w:r w:rsidRPr="00B15D31">
        <w:rPr>
          <w:rFonts w:ascii="Times New Roman" w:eastAsia="SchoolBookSanPin" w:hAnsi="Times New Roman"/>
          <w:sz w:val="24"/>
          <w:szCs w:val="24"/>
        </w:rPr>
        <w:t>̆ жизни.</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.2.3.4.2. </w:t>
      </w:r>
      <w:r w:rsidR="00024790" w:rsidRPr="00B15D31">
        <w:rPr>
          <w:rFonts w:ascii="Times New Roman" w:eastAsia="SchoolBookSanPin" w:hAnsi="Times New Roman"/>
          <w:sz w:val="24"/>
          <w:szCs w:val="24"/>
        </w:rPr>
        <w:t>Формирование универсальных учебных познавательных действий включает базовые исследовательские действия:</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проводить эксперименты и исследования, например, </w:t>
      </w:r>
      <w:proofErr w:type="spellStart"/>
      <w:r w:rsidRPr="00B15D31">
        <w:rPr>
          <w:rFonts w:ascii="Times New Roman" w:eastAsia="SchoolBookSanPin" w:hAnsi="Times New Roman"/>
          <w:sz w:val="24"/>
          <w:szCs w:val="24"/>
        </w:rPr>
        <w:t>действия</w:t>
      </w:r>
      <w:proofErr w:type="spellEnd"/>
      <w:r w:rsidRPr="00B15D31">
        <w:rPr>
          <w:rFonts w:ascii="Times New Roman" w:eastAsia="SchoolBookSanPin" w:hAnsi="Times New Roman"/>
          <w:sz w:val="24"/>
          <w:szCs w:val="24"/>
        </w:rPr>
        <w:t xml:space="preserve"> постоянного магнита на рамку с током; явления </w:t>
      </w:r>
      <w:proofErr w:type="spellStart"/>
      <w:r w:rsidRPr="00B15D31">
        <w:rPr>
          <w:rFonts w:ascii="Times New Roman" w:eastAsia="SchoolBookSanPin" w:hAnsi="Times New Roman"/>
          <w:sz w:val="24"/>
          <w:szCs w:val="24"/>
        </w:rPr>
        <w:t>электромагнитнои</w:t>
      </w:r>
      <w:proofErr w:type="spellEnd"/>
      <w:r w:rsidRPr="00B15D31">
        <w:rPr>
          <w:rFonts w:ascii="Times New Roman" w:eastAsia="SchoolBookSanPin" w:hAnsi="Times New Roman"/>
          <w:sz w:val="24"/>
          <w:szCs w:val="24"/>
        </w:rPr>
        <w:t xml:space="preserve">̆ индукции, зависимости периода малых колебаний математического маятника от параметров </w:t>
      </w:r>
      <w:proofErr w:type="spellStart"/>
      <w:r w:rsidRPr="00B15D31">
        <w:rPr>
          <w:rFonts w:ascii="Times New Roman" w:eastAsia="SchoolBookSanPin" w:hAnsi="Times New Roman"/>
          <w:sz w:val="24"/>
          <w:szCs w:val="24"/>
        </w:rPr>
        <w:t>колебательнои</w:t>
      </w:r>
      <w:proofErr w:type="spellEnd"/>
      <w:r w:rsidRPr="00B15D31">
        <w:rPr>
          <w:rFonts w:ascii="Times New Roman" w:eastAsia="SchoolBookSanPin" w:hAnsi="Times New Roman"/>
          <w:sz w:val="24"/>
          <w:szCs w:val="24"/>
        </w:rPr>
        <w:t xml:space="preserve">̆ системы; </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проводить исследования </w:t>
      </w:r>
      <w:proofErr w:type="spellStart"/>
      <w:r w:rsidRPr="00B15D31">
        <w:rPr>
          <w:rFonts w:ascii="Times New Roman" w:eastAsia="SchoolBookSanPin" w:hAnsi="Times New Roman"/>
          <w:sz w:val="24"/>
          <w:szCs w:val="24"/>
        </w:rPr>
        <w:t>зависимостеи</w:t>
      </w:r>
      <w:proofErr w:type="spellEnd"/>
      <w:r w:rsidRPr="00B15D31">
        <w:rPr>
          <w:rFonts w:ascii="Times New Roman" w:eastAsia="SchoolBookSanPin" w:hAnsi="Times New Roman"/>
          <w:sz w:val="24"/>
          <w:szCs w:val="24"/>
        </w:rPr>
        <w:t xml:space="preserve">̆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w:t>
      </w:r>
      <w:proofErr w:type="spellStart"/>
      <w:r w:rsidRPr="00B15D31">
        <w:rPr>
          <w:rFonts w:ascii="Times New Roman" w:eastAsia="SchoolBookSanPin" w:hAnsi="Times New Roman"/>
          <w:sz w:val="24"/>
          <w:szCs w:val="24"/>
        </w:rPr>
        <w:t>полезнои</w:t>
      </w:r>
      <w:proofErr w:type="spellEnd"/>
      <w:r w:rsidRPr="00B15D31">
        <w:rPr>
          <w:rFonts w:ascii="Times New Roman" w:eastAsia="SchoolBookSanPin" w:hAnsi="Times New Roman"/>
          <w:sz w:val="24"/>
          <w:szCs w:val="24"/>
        </w:rPr>
        <w:t xml:space="preserve">̆ мощности источника тока от силы тока; </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lastRenderedPageBreak/>
        <w:t xml:space="preserve">проводить опыты по проверке предложенных гипотез, например, гипотезы о </w:t>
      </w:r>
      <w:proofErr w:type="spellStart"/>
      <w:r w:rsidRPr="00B15D31">
        <w:rPr>
          <w:rFonts w:ascii="Times New Roman" w:eastAsia="SchoolBookSanPin" w:hAnsi="Times New Roman"/>
          <w:sz w:val="24"/>
          <w:szCs w:val="24"/>
        </w:rPr>
        <w:t>прямои</w:t>
      </w:r>
      <w:proofErr w:type="spellEnd"/>
      <w:r w:rsidRPr="00B15D31">
        <w:rPr>
          <w:rFonts w:ascii="Times New Roman" w:eastAsia="SchoolBookSanPin" w:hAnsi="Times New Roman"/>
          <w:sz w:val="24"/>
          <w:szCs w:val="24"/>
        </w:rPr>
        <w:t xml:space="preserve">̆ </w:t>
      </w:r>
      <w:proofErr w:type="spellStart"/>
      <w:r w:rsidRPr="00B15D31">
        <w:rPr>
          <w:rFonts w:ascii="Times New Roman" w:eastAsia="SchoolBookSanPin" w:hAnsi="Times New Roman"/>
          <w:sz w:val="24"/>
          <w:szCs w:val="24"/>
        </w:rPr>
        <w:t>пропорциональнои</w:t>
      </w:r>
      <w:proofErr w:type="spellEnd"/>
      <w:r w:rsidRPr="00B15D31">
        <w:rPr>
          <w:rFonts w:ascii="Times New Roman" w:eastAsia="SchoolBookSanPin" w:hAnsi="Times New Roman"/>
          <w:sz w:val="24"/>
          <w:szCs w:val="24"/>
        </w:rPr>
        <w:t xml:space="preserve">̆ зависимости между дальностью </w:t>
      </w:r>
      <w:proofErr w:type="spellStart"/>
      <w:r w:rsidRPr="00B15D31">
        <w:rPr>
          <w:rFonts w:ascii="Times New Roman" w:eastAsia="SchoolBookSanPin" w:hAnsi="Times New Roman"/>
          <w:sz w:val="24"/>
          <w:szCs w:val="24"/>
        </w:rPr>
        <w:t>полёта</w:t>
      </w:r>
      <w:proofErr w:type="spellEnd"/>
      <w:r w:rsidRPr="00B15D31">
        <w:rPr>
          <w:rFonts w:ascii="Times New Roman" w:eastAsia="SchoolBookSanPin" w:hAnsi="Times New Roman"/>
          <w:sz w:val="24"/>
          <w:szCs w:val="24"/>
        </w:rPr>
        <w:t xml:space="preserve"> и </w:t>
      </w:r>
      <w:proofErr w:type="spellStart"/>
      <w:r w:rsidRPr="00B15D31">
        <w:rPr>
          <w:rFonts w:ascii="Times New Roman" w:eastAsia="SchoolBookSanPin" w:hAnsi="Times New Roman"/>
          <w:sz w:val="24"/>
          <w:szCs w:val="24"/>
        </w:rPr>
        <w:t>начальнои</w:t>
      </w:r>
      <w:proofErr w:type="spellEnd"/>
      <w:r w:rsidRPr="00B15D31">
        <w:rPr>
          <w:rFonts w:ascii="Times New Roman" w:eastAsia="SchoolBookSanPin" w:hAnsi="Times New Roman"/>
          <w:sz w:val="24"/>
          <w:szCs w:val="24"/>
        </w:rPr>
        <w:t xml:space="preserve">̆ скоростью тела; о независимости времени движения бруска по </w:t>
      </w:r>
      <w:proofErr w:type="spellStart"/>
      <w:r w:rsidRPr="00B15D31">
        <w:rPr>
          <w:rFonts w:ascii="Times New Roman" w:eastAsia="SchoolBookSanPin" w:hAnsi="Times New Roman"/>
          <w:sz w:val="24"/>
          <w:szCs w:val="24"/>
        </w:rPr>
        <w:t>наклоннои</w:t>
      </w:r>
      <w:proofErr w:type="spellEnd"/>
      <w:r w:rsidRPr="00B15D31">
        <w:rPr>
          <w:rFonts w:ascii="Times New Roman" w:eastAsia="SchoolBookSanPin" w:hAnsi="Times New Roman"/>
          <w:sz w:val="24"/>
          <w:szCs w:val="24"/>
        </w:rPr>
        <w:t xml:space="preserve">̆ плоскости на заданное расстояние от его массы; проверка законов для </w:t>
      </w:r>
      <w:proofErr w:type="spellStart"/>
      <w:r w:rsidRPr="00B15D31">
        <w:rPr>
          <w:rFonts w:ascii="Times New Roman" w:eastAsia="SchoolBookSanPin" w:hAnsi="Times New Roman"/>
          <w:sz w:val="24"/>
          <w:szCs w:val="24"/>
        </w:rPr>
        <w:t>изопроцессов</w:t>
      </w:r>
      <w:proofErr w:type="spellEnd"/>
      <w:r w:rsidRPr="00B15D31">
        <w:rPr>
          <w:rFonts w:ascii="Times New Roman" w:eastAsia="SchoolBookSanPin" w:hAnsi="Times New Roman"/>
          <w:sz w:val="24"/>
          <w:szCs w:val="24"/>
        </w:rPr>
        <w:t xml:space="preserve"> в газе (на углубленном уровне);</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уметь переносить знания в познавательную и практическую области деятельности, например, распознавать физические явления в опытах и </w:t>
      </w:r>
      <w:proofErr w:type="spellStart"/>
      <w:r w:rsidRPr="00B15D31">
        <w:rPr>
          <w:rFonts w:ascii="Times New Roman" w:eastAsia="SchoolBookSanPin" w:hAnsi="Times New Roman"/>
          <w:sz w:val="24"/>
          <w:szCs w:val="24"/>
        </w:rPr>
        <w:t>окружающеи</w:t>
      </w:r>
      <w:proofErr w:type="spellEnd"/>
      <w:r w:rsidRPr="00B15D31">
        <w:rPr>
          <w:rFonts w:ascii="Times New Roman" w:eastAsia="SchoolBookSanPin" w:hAnsi="Times New Roman"/>
          <w:sz w:val="24"/>
          <w:szCs w:val="24"/>
        </w:rPr>
        <w:t>̆ жизни, например: отражение, преломление, интерференция, дифракция и поляризация света, дисперсия света (на базовом уровне);</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rsidRPr="00B15D31">
        <w:rPr>
          <w:rFonts w:ascii="Times New Roman" w:eastAsia="SchoolBookSanPin" w:hAnsi="Times New Roman"/>
          <w:sz w:val="24"/>
          <w:szCs w:val="24"/>
        </w:rPr>
        <w:t>межпредметного</w:t>
      </w:r>
      <w:proofErr w:type="spellEnd"/>
      <w:r w:rsidRPr="00B15D31">
        <w:rPr>
          <w:rFonts w:ascii="Times New Roman" w:eastAsia="SchoolBookSanPin" w:hAnsi="Times New Roman"/>
          <w:sz w:val="24"/>
          <w:szCs w:val="24"/>
        </w:rPr>
        <w:t xml:space="preserve"> характера;</w:t>
      </w:r>
      <w:r w:rsidRPr="00B15D31">
        <w:rPr>
          <w:rFonts w:ascii="Times New Roman" w:eastAsia="SchoolBookSanPin" w:hAnsi="Times New Roman" w:cs="Calibri"/>
          <w:sz w:val="24"/>
          <w:szCs w:val="24"/>
        </w:rPr>
        <w:t xml:space="preserve"> решать</w:t>
      </w:r>
      <w:r w:rsidRPr="00B15D31">
        <w:rPr>
          <w:rFonts w:ascii="Times New Roman" w:eastAsia="SchoolBookSanPin" w:hAnsi="Times New Roman"/>
          <w:sz w:val="24"/>
          <w:szCs w:val="24"/>
        </w:rPr>
        <w:t xml:space="preserve"> </w:t>
      </w:r>
      <w:proofErr w:type="spellStart"/>
      <w:proofErr w:type="gramStart"/>
      <w:r w:rsidRPr="00B15D31">
        <w:rPr>
          <w:rFonts w:ascii="Times New Roman" w:eastAsia="SchoolBookSanPin" w:hAnsi="Times New Roman" w:cs="Calibri"/>
          <w:sz w:val="24"/>
          <w:szCs w:val="24"/>
        </w:rPr>
        <w:t>расчётные</w:t>
      </w:r>
      <w:proofErr w:type="spellEnd"/>
      <w:proofErr w:type="gramEnd"/>
      <w:r w:rsidRPr="00B15D31">
        <w:rPr>
          <w:rFonts w:ascii="Times New Roman" w:eastAsia="SchoolBookSanPin" w:hAnsi="Times New Roman"/>
          <w:sz w:val="24"/>
          <w:szCs w:val="24"/>
        </w:rPr>
        <w:t xml:space="preserve"> </w:t>
      </w:r>
      <w:r w:rsidRPr="00B15D31">
        <w:rPr>
          <w:rFonts w:ascii="Times New Roman" w:eastAsia="SchoolBookSanPin" w:hAnsi="Times New Roman" w:cs="Calibri"/>
          <w:sz w:val="24"/>
          <w:szCs w:val="24"/>
        </w:rPr>
        <w:t>задачи</w:t>
      </w:r>
      <w:r w:rsidRPr="00B15D31">
        <w:rPr>
          <w:rFonts w:ascii="Times New Roman" w:eastAsia="SchoolBookSanPin" w:hAnsi="Times New Roman"/>
          <w:sz w:val="24"/>
          <w:szCs w:val="24"/>
        </w:rPr>
        <w:t xml:space="preserve"> </w:t>
      </w:r>
      <w:r w:rsidRPr="00B15D31">
        <w:rPr>
          <w:rFonts w:ascii="Times New Roman" w:eastAsia="SchoolBookSanPin" w:hAnsi="Times New Roman" w:cs="Calibri"/>
          <w:sz w:val="24"/>
          <w:szCs w:val="24"/>
        </w:rPr>
        <w:t>с</w:t>
      </w:r>
      <w:r w:rsidRPr="00B15D31">
        <w:rPr>
          <w:rFonts w:ascii="Times New Roman" w:eastAsia="SchoolBookSanPin" w:hAnsi="Times New Roman"/>
          <w:sz w:val="24"/>
          <w:szCs w:val="24"/>
        </w:rPr>
        <w:t xml:space="preserve"> </w:t>
      </w:r>
      <w:r w:rsidRPr="00B15D31">
        <w:rPr>
          <w:rFonts w:ascii="Times New Roman" w:eastAsia="SchoolBookSanPin" w:hAnsi="Times New Roman" w:cs="Calibri"/>
          <w:sz w:val="24"/>
          <w:szCs w:val="24"/>
        </w:rPr>
        <w:t>неявно</w:t>
      </w:r>
      <w:r w:rsidRPr="00B15D31">
        <w:rPr>
          <w:rFonts w:ascii="Times New Roman" w:eastAsia="SchoolBookSanPin" w:hAnsi="Times New Roman"/>
          <w:sz w:val="24"/>
          <w:szCs w:val="24"/>
        </w:rPr>
        <w:t xml:space="preserve"> </w:t>
      </w:r>
      <w:proofErr w:type="spellStart"/>
      <w:r w:rsidRPr="00B15D31">
        <w:rPr>
          <w:rFonts w:ascii="Times New Roman" w:eastAsia="SchoolBookSanPin" w:hAnsi="Times New Roman" w:cs="Calibri"/>
          <w:sz w:val="24"/>
          <w:szCs w:val="24"/>
        </w:rPr>
        <w:t>заданнои</w:t>
      </w:r>
      <w:proofErr w:type="spellEnd"/>
      <w:r w:rsidRPr="00B15D31">
        <w:rPr>
          <w:rFonts w:ascii="Times New Roman" w:eastAsia="SchoolBookSanPin" w:hAnsi="Times New Roman" w:cs="Calibri"/>
          <w:sz w:val="24"/>
          <w:szCs w:val="24"/>
        </w:rPr>
        <w:t>̆</w:t>
      </w:r>
      <w:r w:rsidRPr="00B15D31">
        <w:rPr>
          <w:rFonts w:ascii="Times New Roman" w:eastAsia="SchoolBookSanPin" w:hAnsi="Times New Roman"/>
          <w:sz w:val="24"/>
          <w:szCs w:val="24"/>
        </w:rPr>
        <w:t xml:space="preserve"> </w:t>
      </w:r>
      <w:proofErr w:type="spellStart"/>
      <w:r w:rsidRPr="00B15D31">
        <w:rPr>
          <w:rFonts w:ascii="Times New Roman" w:eastAsia="SchoolBookSanPin" w:hAnsi="Times New Roman" w:cs="Calibri"/>
          <w:sz w:val="24"/>
          <w:szCs w:val="24"/>
        </w:rPr>
        <w:t>физическои</w:t>
      </w:r>
      <w:proofErr w:type="spellEnd"/>
      <w:r w:rsidRPr="00B15D31">
        <w:rPr>
          <w:rFonts w:ascii="Times New Roman" w:eastAsia="SchoolBookSanPin" w:hAnsi="Times New Roman" w:cs="Calibri"/>
          <w:sz w:val="24"/>
          <w:szCs w:val="24"/>
        </w:rPr>
        <w:t>̆</w:t>
      </w:r>
      <w:r w:rsidRPr="00B15D31">
        <w:rPr>
          <w:rFonts w:ascii="Times New Roman" w:eastAsia="SchoolBookSanPin" w:hAnsi="Times New Roman"/>
          <w:sz w:val="24"/>
          <w:szCs w:val="24"/>
        </w:rPr>
        <w:t xml:space="preserve"> </w:t>
      </w:r>
      <w:r w:rsidRPr="00B15D31">
        <w:rPr>
          <w:rFonts w:ascii="Times New Roman" w:eastAsia="SchoolBookSanPin" w:hAnsi="Times New Roman" w:cs="Calibri"/>
          <w:sz w:val="24"/>
          <w:szCs w:val="24"/>
        </w:rPr>
        <w:t>моделью</w:t>
      </w:r>
      <w:r w:rsidRPr="00B15D31">
        <w:rPr>
          <w:rFonts w:ascii="Times New Roman" w:eastAsia="SchoolBookSanPin" w:hAnsi="Times New Roman"/>
          <w:sz w:val="24"/>
          <w:szCs w:val="24"/>
        </w:rPr>
        <w:t xml:space="preserve">, </w:t>
      </w:r>
      <w:r w:rsidRPr="00B15D31">
        <w:rPr>
          <w:rFonts w:ascii="Times New Roman" w:eastAsia="SchoolBookSanPin" w:hAnsi="Times New Roman" w:cs="Calibri"/>
          <w:sz w:val="24"/>
          <w:szCs w:val="24"/>
        </w:rPr>
        <w:t>требующие</w:t>
      </w:r>
      <w:r w:rsidRPr="00B15D31">
        <w:rPr>
          <w:rFonts w:ascii="Times New Roman" w:eastAsia="SchoolBookSanPin" w:hAnsi="Times New Roman"/>
          <w:sz w:val="24"/>
          <w:szCs w:val="24"/>
        </w:rPr>
        <w:t xml:space="preserve"> </w:t>
      </w:r>
      <w:r w:rsidRPr="00B15D31">
        <w:rPr>
          <w:rFonts w:ascii="Times New Roman" w:eastAsia="SchoolBookSanPin" w:hAnsi="Times New Roman" w:cs="Calibri"/>
          <w:sz w:val="24"/>
          <w:szCs w:val="24"/>
        </w:rPr>
        <w:t>применения</w:t>
      </w:r>
      <w:r w:rsidRPr="00B15D31">
        <w:rPr>
          <w:rFonts w:ascii="Times New Roman" w:eastAsia="SchoolBookSanPin" w:hAnsi="Times New Roman"/>
          <w:sz w:val="24"/>
          <w:szCs w:val="24"/>
        </w:rPr>
        <w:t xml:space="preserve"> </w:t>
      </w:r>
      <w:r w:rsidRPr="00B15D31">
        <w:rPr>
          <w:rFonts w:ascii="Times New Roman" w:eastAsia="SchoolBookSanPin" w:hAnsi="Times New Roman" w:cs="Calibri"/>
          <w:sz w:val="24"/>
          <w:szCs w:val="24"/>
        </w:rPr>
        <w:t>знаний</w:t>
      </w:r>
      <w:r w:rsidRPr="00B15D31">
        <w:rPr>
          <w:rFonts w:ascii="Times New Roman" w:eastAsia="SchoolBookSanPin" w:hAnsi="Times New Roman"/>
          <w:sz w:val="24"/>
          <w:szCs w:val="24"/>
        </w:rPr>
        <w:t xml:space="preserve"> </w:t>
      </w:r>
      <w:r w:rsidRPr="00B15D31">
        <w:rPr>
          <w:rFonts w:ascii="Times New Roman" w:eastAsia="SchoolBookSanPin" w:hAnsi="Times New Roman" w:cs="Calibri"/>
          <w:sz w:val="24"/>
          <w:szCs w:val="24"/>
        </w:rPr>
        <w:t>из</w:t>
      </w:r>
      <w:r w:rsidRPr="00B15D31">
        <w:rPr>
          <w:rFonts w:ascii="Times New Roman" w:eastAsia="SchoolBookSanPin" w:hAnsi="Times New Roman"/>
          <w:sz w:val="24"/>
          <w:szCs w:val="24"/>
        </w:rPr>
        <w:t xml:space="preserve"> </w:t>
      </w:r>
      <w:r w:rsidRPr="00B15D31">
        <w:rPr>
          <w:rFonts w:ascii="Times New Roman" w:eastAsia="SchoolBookSanPin" w:hAnsi="Times New Roman" w:cs="Calibri"/>
          <w:sz w:val="24"/>
          <w:szCs w:val="24"/>
        </w:rPr>
        <w:t>разных</w:t>
      </w:r>
      <w:r w:rsidRPr="00B15D31">
        <w:rPr>
          <w:rFonts w:ascii="Times New Roman" w:eastAsia="SchoolBookSanPin" w:hAnsi="Times New Roman"/>
          <w:sz w:val="24"/>
          <w:szCs w:val="24"/>
        </w:rPr>
        <w:t xml:space="preserve"> </w:t>
      </w:r>
      <w:r w:rsidRPr="00B15D31">
        <w:rPr>
          <w:rFonts w:ascii="Times New Roman" w:eastAsia="SchoolBookSanPin" w:hAnsi="Times New Roman" w:cs="Calibri"/>
          <w:sz w:val="24"/>
          <w:szCs w:val="24"/>
        </w:rPr>
        <w:t>разделов</w:t>
      </w:r>
      <w:r w:rsidRPr="00B15D31">
        <w:rPr>
          <w:rFonts w:ascii="Times New Roman" w:eastAsia="SchoolBookSanPin" w:hAnsi="Times New Roman"/>
          <w:sz w:val="24"/>
          <w:szCs w:val="24"/>
        </w:rPr>
        <w:t xml:space="preserve"> </w:t>
      </w:r>
      <w:r w:rsidRPr="00B15D31">
        <w:rPr>
          <w:rFonts w:ascii="Times New Roman" w:eastAsia="SchoolBookSanPin" w:hAnsi="Times New Roman" w:cs="Calibri"/>
          <w:sz w:val="24"/>
          <w:szCs w:val="24"/>
        </w:rPr>
        <w:t>школьного курса</w:t>
      </w:r>
      <w:r w:rsidRPr="00B15D31">
        <w:rPr>
          <w:rFonts w:ascii="Times New Roman" w:eastAsia="SchoolBookSanPin" w:hAnsi="Times New Roman"/>
          <w:sz w:val="24"/>
          <w:szCs w:val="24"/>
        </w:rPr>
        <w:t xml:space="preserve"> </w:t>
      </w:r>
      <w:r w:rsidRPr="00B15D31">
        <w:rPr>
          <w:rFonts w:ascii="Times New Roman" w:eastAsia="SchoolBookSanPin" w:hAnsi="Times New Roman" w:cs="Calibri"/>
          <w:sz w:val="24"/>
          <w:szCs w:val="24"/>
        </w:rPr>
        <w:t>физики</w:t>
      </w:r>
      <w:r w:rsidRPr="00B15D31">
        <w:rPr>
          <w:rFonts w:ascii="Times New Roman" w:eastAsia="SchoolBookSanPin" w:hAnsi="Times New Roman"/>
          <w:sz w:val="24"/>
          <w:szCs w:val="24"/>
        </w:rPr>
        <w:t xml:space="preserve">, </w:t>
      </w:r>
      <w:r w:rsidRPr="00B15D31">
        <w:rPr>
          <w:rFonts w:ascii="Times New Roman" w:eastAsia="SchoolBookSanPin" w:hAnsi="Times New Roman" w:cs="Calibri"/>
          <w:sz w:val="24"/>
          <w:szCs w:val="24"/>
        </w:rPr>
        <w:t>а</w:t>
      </w:r>
      <w:r w:rsidRPr="00B15D31">
        <w:rPr>
          <w:rFonts w:ascii="Times New Roman" w:eastAsia="SchoolBookSanPin" w:hAnsi="Times New Roman"/>
          <w:sz w:val="24"/>
          <w:szCs w:val="24"/>
        </w:rPr>
        <w:t xml:space="preserve"> </w:t>
      </w:r>
      <w:r w:rsidRPr="00B15D31">
        <w:rPr>
          <w:rFonts w:ascii="Times New Roman" w:eastAsia="SchoolBookSanPin" w:hAnsi="Times New Roman" w:cs="Calibri"/>
          <w:sz w:val="24"/>
          <w:szCs w:val="24"/>
        </w:rPr>
        <w:t>также</w:t>
      </w:r>
      <w:r w:rsidRPr="00B15D31">
        <w:rPr>
          <w:rFonts w:ascii="Times New Roman" w:eastAsia="SchoolBookSanPin" w:hAnsi="Times New Roman"/>
          <w:sz w:val="24"/>
          <w:szCs w:val="24"/>
        </w:rPr>
        <w:t xml:space="preserve"> </w:t>
      </w:r>
      <w:r w:rsidRPr="00B15D31">
        <w:rPr>
          <w:rFonts w:ascii="Times New Roman" w:eastAsia="SchoolBookSanPin" w:hAnsi="Times New Roman" w:cs="Calibri"/>
          <w:sz w:val="24"/>
          <w:szCs w:val="24"/>
        </w:rPr>
        <w:t>интеграции</w:t>
      </w:r>
      <w:r w:rsidRPr="00B15D31">
        <w:rPr>
          <w:rFonts w:ascii="Times New Roman" w:eastAsia="SchoolBookSanPin" w:hAnsi="Times New Roman"/>
          <w:sz w:val="24"/>
          <w:szCs w:val="24"/>
        </w:rPr>
        <w:t xml:space="preserve"> </w:t>
      </w:r>
      <w:r w:rsidRPr="00B15D31">
        <w:rPr>
          <w:rFonts w:ascii="Times New Roman" w:eastAsia="SchoolBookSanPin" w:hAnsi="Times New Roman" w:cs="Calibri"/>
          <w:sz w:val="24"/>
          <w:szCs w:val="24"/>
        </w:rPr>
        <w:t>знаний</w:t>
      </w:r>
      <w:r w:rsidRPr="00B15D31">
        <w:rPr>
          <w:rFonts w:ascii="Times New Roman" w:eastAsia="SchoolBookSanPin" w:hAnsi="Times New Roman"/>
          <w:sz w:val="24"/>
          <w:szCs w:val="24"/>
        </w:rPr>
        <w:t xml:space="preserve"> </w:t>
      </w:r>
      <w:r w:rsidRPr="00B15D31">
        <w:rPr>
          <w:rFonts w:ascii="Times New Roman" w:eastAsia="SchoolBookSanPin" w:hAnsi="Times New Roman" w:cs="Calibri"/>
          <w:sz w:val="24"/>
          <w:szCs w:val="24"/>
        </w:rPr>
        <w:t>из</w:t>
      </w:r>
      <w:r w:rsidRPr="00B15D31">
        <w:rPr>
          <w:rFonts w:ascii="Times New Roman" w:eastAsia="SchoolBookSanPin" w:hAnsi="Times New Roman"/>
          <w:sz w:val="24"/>
          <w:szCs w:val="24"/>
        </w:rPr>
        <w:t xml:space="preserve"> </w:t>
      </w:r>
      <w:r w:rsidRPr="00B15D31">
        <w:rPr>
          <w:rFonts w:ascii="Times New Roman" w:eastAsia="SchoolBookSanPin" w:hAnsi="Times New Roman" w:cs="Calibri"/>
          <w:sz w:val="24"/>
          <w:szCs w:val="24"/>
        </w:rPr>
        <w:t>других</w:t>
      </w:r>
      <w:r w:rsidRPr="00B15D31">
        <w:rPr>
          <w:rFonts w:ascii="Times New Roman" w:eastAsia="SchoolBookSanPin" w:hAnsi="Times New Roman"/>
          <w:sz w:val="24"/>
          <w:szCs w:val="24"/>
        </w:rPr>
        <w:t xml:space="preserve"> </w:t>
      </w:r>
      <w:r w:rsidRPr="00B15D31">
        <w:rPr>
          <w:rFonts w:ascii="Times New Roman" w:eastAsia="SchoolBookSanPin" w:hAnsi="Times New Roman" w:cs="Calibri"/>
          <w:sz w:val="24"/>
          <w:szCs w:val="24"/>
        </w:rPr>
        <w:t>предметов</w:t>
      </w:r>
      <w:r w:rsidRPr="00B15D31">
        <w:rPr>
          <w:rFonts w:ascii="Times New Roman" w:eastAsia="SchoolBookSanPin" w:hAnsi="Times New Roman"/>
          <w:sz w:val="24"/>
          <w:szCs w:val="24"/>
        </w:rPr>
        <w:t xml:space="preserve"> </w:t>
      </w:r>
      <w:proofErr w:type="spellStart"/>
      <w:r w:rsidRPr="00B15D31">
        <w:rPr>
          <w:rFonts w:ascii="Times New Roman" w:eastAsia="SchoolBookSanPin" w:hAnsi="Times New Roman" w:cs="Calibri"/>
          <w:sz w:val="24"/>
          <w:szCs w:val="24"/>
        </w:rPr>
        <w:t>естественно</w:t>
      </w:r>
      <w:r w:rsidRPr="00B15D31">
        <w:rPr>
          <w:rFonts w:ascii="Times New Roman" w:eastAsia="SchoolBookSanPin" w:hAnsi="Times New Roman"/>
          <w:sz w:val="24"/>
          <w:szCs w:val="24"/>
        </w:rPr>
        <w:t>-</w:t>
      </w:r>
      <w:r w:rsidRPr="00B15D31">
        <w:rPr>
          <w:rFonts w:ascii="Times New Roman" w:eastAsia="SchoolBookSanPin" w:hAnsi="Times New Roman" w:cs="Calibri"/>
          <w:sz w:val="24"/>
          <w:szCs w:val="24"/>
        </w:rPr>
        <w:t>научного</w:t>
      </w:r>
      <w:proofErr w:type="spellEnd"/>
      <w:r w:rsidRPr="00B15D31">
        <w:rPr>
          <w:rFonts w:ascii="Times New Roman" w:eastAsia="SchoolBookSanPin" w:hAnsi="Times New Roman"/>
          <w:sz w:val="24"/>
          <w:szCs w:val="24"/>
        </w:rPr>
        <w:t xml:space="preserve"> </w:t>
      </w:r>
      <w:r w:rsidRPr="00B15D31">
        <w:rPr>
          <w:rFonts w:ascii="Times New Roman" w:eastAsia="SchoolBookSanPin" w:hAnsi="Times New Roman" w:cs="Calibri"/>
          <w:sz w:val="24"/>
          <w:szCs w:val="24"/>
        </w:rPr>
        <w:t>цикла</w:t>
      </w:r>
      <w:r w:rsidRPr="00B15D31">
        <w:rPr>
          <w:rFonts w:ascii="Times New Roman" w:eastAsia="SchoolBookSanPin" w:hAnsi="Times New Roman"/>
          <w:sz w:val="24"/>
          <w:szCs w:val="24"/>
        </w:rPr>
        <w:t>;</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выдвигать новые идеи, предлагать оригинальные подходы и решения, например, решать качественные задачи с </w:t>
      </w:r>
      <w:proofErr w:type="spellStart"/>
      <w:r w:rsidRPr="00B15D31">
        <w:rPr>
          <w:rFonts w:ascii="Times New Roman" w:eastAsia="SchoolBookSanPin" w:hAnsi="Times New Roman"/>
          <w:sz w:val="24"/>
          <w:szCs w:val="24"/>
        </w:rPr>
        <w:t>опорои</w:t>
      </w:r>
      <w:proofErr w:type="spellEnd"/>
      <w:r w:rsidRPr="00B15D31">
        <w:rPr>
          <w:rFonts w:ascii="Times New Roman" w:eastAsia="SchoolBookSanPin" w:hAnsi="Times New Roman"/>
          <w:sz w:val="24"/>
          <w:szCs w:val="24"/>
        </w:rPr>
        <w:t>̆ на изученные физические законы, закономерности и физические явления (на базовом уровне);</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проводить исследования условий равновесия </w:t>
      </w:r>
      <w:proofErr w:type="spellStart"/>
      <w:proofErr w:type="gramStart"/>
      <w:r w:rsidRPr="00B15D31">
        <w:rPr>
          <w:rFonts w:ascii="Times New Roman" w:eastAsia="SchoolBookSanPin" w:hAnsi="Times New Roman"/>
          <w:sz w:val="24"/>
          <w:szCs w:val="24"/>
        </w:rPr>
        <w:t>твёрдого</w:t>
      </w:r>
      <w:proofErr w:type="spellEnd"/>
      <w:proofErr w:type="gramEnd"/>
      <w:r w:rsidRPr="00B15D31">
        <w:rPr>
          <w:rFonts w:ascii="Times New Roman" w:eastAsia="SchoolBookSanPin" w:hAnsi="Times New Roman"/>
          <w:sz w:val="24"/>
          <w:szCs w:val="24"/>
        </w:rPr>
        <w:t xml:space="preserve"> тела, имеющего ось вращения; конструирование </w:t>
      </w:r>
      <w:proofErr w:type="spellStart"/>
      <w:r w:rsidRPr="00B15D31">
        <w:rPr>
          <w:rFonts w:ascii="Times New Roman" w:eastAsia="SchoolBookSanPin" w:hAnsi="Times New Roman"/>
          <w:sz w:val="24"/>
          <w:szCs w:val="24"/>
        </w:rPr>
        <w:t>кронштейнов</w:t>
      </w:r>
      <w:proofErr w:type="spellEnd"/>
      <w:r w:rsidRPr="00B15D31">
        <w:rPr>
          <w:rFonts w:ascii="Times New Roman" w:eastAsia="SchoolBookSanPin" w:hAnsi="Times New Roman"/>
          <w:sz w:val="24"/>
          <w:szCs w:val="24"/>
        </w:rPr>
        <w:t xml:space="preserve"> и </w:t>
      </w:r>
      <w:proofErr w:type="spellStart"/>
      <w:r w:rsidRPr="00B15D31">
        <w:rPr>
          <w:rFonts w:ascii="Times New Roman" w:eastAsia="SchoolBookSanPin" w:hAnsi="Times New Roman"/>
          <w:sz w:val="24"/>
          <w:szCs w:val="24"/>
        </w:rPr>
        <w:t>расчёт</w:t>
      </w:r>
      <w:proofErr w:type="spellEnd"/>
      <w:r w:rsidRPr="00B15D31">
        <w:rPr>
          <w:rFonts w:ascii="Times New Roman" w:eastAsia="SchoolBookSanPin" w:hAnsi="Times New Roman"/>
          <w:sz w:val="24"/>
          <w:szCs w:val="24"/>
        </w:rPr>
        <w:t xml:space="preserve"> сил упругости; изучение </w:t>
      </w:r>
      <w:proofErr w:type="spellStart"/>
      <w:r w:rsidRPr="00B15D31">
        <w:rPr>
          <w:rFonts w:ascii="Times New Roman" w:eastAsia="SchoolBookSanPin" w:hAnsi="Times New Roman"/>
          <w:sz w:val="24"/>
          <w:szCs w:val="24"/>
        </w:rPr>
        <w:t>устойчивости</w:t>
      </w:r>
      <w:proofErr w:type="spellEnd"/>
      <w:r w:rsidRPr="00B15D31">
        <w:rPr>
          <w:rFonts w:ascii="Times New Roman" w:eastAsia="SchoolBookSanPin" w:hAnsi="Times New Roman"/>
          <w:sz w:val="24"/>
          <w:szCs w:val="24"/>
        </w:rPr>
        <w:t xml:space="preserve"> </w:t>
      </w:r>
      <w:proofErr w:type="spellStart"/>
      <w:r w:rsidRPr="00B15D31">
        <w:rPr>
          <w:rFonts w:ascii="Times New Roman" w:eastAsia="SchoolBookSanPin" w:hAnsi="Times New Roman"/>
          <w:sz w:val="24"/>
          <w:szCs w:val="24"/>
        </w:rPr>
        <w:t>твёрдого</w:t>
      </w:r>
      <w:proofErr w:type="spellEnd"/>
      <w:r w:rsidRPr="00B15D31">
        <w:rPr>
          <w:rFonts w:ascii="Times New Roman" w:eastAsia="SchoolBookSanPin" w:hAnsi="Times New Roman"/>
          <w:sz w:val="24"/>
          <w:szCs w:val="24"/>
        </w:rPr>
        <w:t xml:space="preserve"> тела, имеющего площадь опоры.</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.2.3.4.3. </w:t>
      </w:r>
      <w:r w:rsidR="00024790" w:rsidRPr="00B15D31">
        <w:rPr>
          <w:rFonts w:ascii="Times New Roman" w:eastAsia="SchoolBookSanPin" w:hAnsi="Times New Roman"/>
          <w:sz w:val="24"/>
          <w:szCs w:val="24"/>
        </w:rPr>
        <w:t>Формирование универсальных учебных познавательных действий включает работу с информацией:</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lastRenderedPageBreak/>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.2.3.4.4. </w:t>
      </w:r>
      <w:r w:rsidR="00024790" w:rsidRPr="00B15D31">
        <w:rPr>
          <w:rFonts w:ascii="Times New Roman" w:eastAsia="SchoolBookSanPin" w:hAnsi="Times New Roman"/>
          <w:sz w:val="24"/>
          <w:szCs w:val="24"/>
        </w:rPr>
        <w:t>Формирование универсальных учебных коммуникативных действий включает умения:</w:t>
      </w:r>
    </w:p>
    <w:p w:rsidR="00024790" w:rsidRPr="00B15D31" w:rsidRDefault="00024790" w:rsidP="00024790">
      <w:pPr>
        <w:spacing w:after="0" w:line="360" w:lineRule="auto"/>
        <w:ind w:firstLine="709"/>
        <w:jc w:val="both"/>
        <w:rPr>
          <w:rFonts w:ascii="Times New Roman" w:eastAsia="SchoolBookSanPin" w:hAnsi="Times New Roman"/>
          <w:sz w:val="24"/>
          <w:szCs w:val="24"/>
        </w:rPr>
      </w:pPr>
      <w:proofErr w:type="spellStart"/>
      <w:r w:rsidRPr="00B15D31">
        <w:rPr>
          <w:rFonts w:ascii="Times New Roman" w:eastAsia="SchoolBookSanPin" w:hAnsi="Times New Roman"/>
          <w:sz w:val="24"/>
          <w:szCs w:val="24"/>
        </w:rPr>
        <w:t>аргументированно</w:t>
      </w:r>
      <w:proofErr w:type="spellEnd"/>
      <w:r w:rsidRPr="00B15D31">
        <w:rPr>
          <w:rFonts w:ascii="Times New Roman" w:eastAsia="SchoolBookSanPin" w:hAnsi="Times New Roman"/>
          <w:sz w:val="24"/>
          <w:szCs w:val="24"/>
        </w:rPr>
        <w:t xml:space="preserve"> вести диалог, развернуто и логично </w:t>
      </w:r>
      <w:proofErr w:type="gramStart"/>
      <w:r w:rsidRPr="00B15D31">
        <w:rPr>
          <w:rFonts w:ascii="Times New Roman" w:eastAsia="SchoolBookSanPin" w:hAnsi="Times New Roman"/>
          <w:sz w:val="24"/>
          <w:szCs w:val="24"/>
        </w:rPr>
        <w:t>излагать</w:t>
      </w:r>
      <w:proofErr w:type="gramEnd"/>
      <w:r w:rsidRPr="00B15D31">
        <w:rPr>
          <w:rFonts w:ascii="Times New Roman" w:eastAsia="SchoolBookSanPin" w:hAnsi="Times New Roman"/>
          <w:sz w:val="24"/>
          <w:szCs w:val="24"/>
        </w:rPr>
        <w:t xml:space="preserve"> свою точку зрения; </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rsidRPr="00B15D31">
        <w:rPr>
          <w:rFonts w:ascii="Times New Roman" w:eastAsia="SchoolBookSanPin" w:hAnsi="Times New Roman"/>
          <w:sz w:val="24"/>
          <w:szCs w:val="24"/>
        </w:rPr>
        <w:t>межпредметного</w:t>
      </w:r>
      <w:proofErr w:type="spellEnd"/>
      <w:r w:rsidRPr="00B15D31">
        <w:rPr>
          <w:rFonts w:ascii="Times New Roman" w:eastAsia="SchoolBookSanPin" w:hAnsi="Times New Roman"/>
          <w:sz w:val="24"/>
          <w:szCs w:val="24"/>
        </w:rPr>
        <w:t xml:space="preserve"> характера (например, по темам «Движение в природе», «Теплообмен в живой природе», «Электромагнитные явления в природе», «Световые явления в природе»). </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.2.3.4.5. </w:t>
      </w:r>
      <w:r w:rsidR="00024790" w:rsidRPr="00B15D31">
        <w:rPr>
          <w:rFonts w:ascii="Times New Roman" w:eastAsia="SchoolBookSanPin" w:hAnsi="Times New Roman"/>
          <w:sz w:val="24"/>
          <w:szCs w:val="24"/>
        </w:rPr>
        <w:t>Формирование универсальных учебных регулятивных действий включает умения:</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самостоятельно составлять план решения </w:t>
      </w:r>
      <w:proofErr w:type="spellStart"/>
      <w:proofErr w:type="gramStart"/>
      <w:r w:rsidRPr="00B15D31">
        <w:rPr>
          <w:rFonts w:ascii="Times New Roman" w:eastAsia="SchoolBookSanPin" w:hAnsi="Times New Roman"/>
          <w:sz w:val="24"/>
          <w:szCs w:val="24"/>
        </w:rPr>
        <w:t>расчётных</w:t>
      </w:r>
      <w:proofErr w:type="spellEnd"/>
      <w:proofErr w:type="gramEnd"/>
      <w:r w:rsidRPr="00B15D31">
        <w:rPr>
          <w:rFonts w:ascii="Times New Roman" w:eastAsia="SchoolBookSanPin" w:hAnsi="Times New Roman"/>
          <w:sz w:val="24"/>
          <w:szCs w:val="24"/>
        </w:rPr>
        <w:t xml:space="preserve"> и качественных задач по физике и химии, план выполнения </w:t>
      </w:r>
      <w:proofErr w:type="spellStart"/>
      <w:r w:rsidRPr="00B15D31">
        <w:rPr>
          <w:rFonts w:ascii="Times New Roman" w:eastAsia="SchoolBookSanPin" w:hAnsi="Times New Roman"/>
          <w:sz w:val="24"/>
          <w:szCs w:val="24"/>
        </w:rPr>
        <w:t>практическои</w:t>
      </w:r>
      <w:proofErr w:type="spellEnd"/>
      <w:r w:rsidRPr="00B15D31">
        <w:rPr>
          <w:rFonts w:ascii="Times New Roman" w:eastAsia="SchoolBookSanPin" w:hAnsi="Times New Roman"/>
          <w:sz w:val="24"/>
          <w:szCs w:val="24"/>
        </w:rPr>
        <w:t xml:space="preserve">̆ или исследовательской работы с учетом имеющихся ресурсов и собственных </w:t>
      </w:r>
      <w:proofErr w:type="spellStart"/>
      <w:r w:rsidRPr="00B15D31">
        <w:rPr>
          <w:rFonts w:ascii="Times New Roman" w:eastAsia="SchoolBookSanPin" w:hAnsi="Times New Roman"/>
          <w:sz w:val="24"/>
          <w:szCs w:val="24"/>
        </w:rPr>
        <w:t>возможностеи</w:t>
      </w:r>
      <w:proofErr w:type="spellEnd"/>
      <w:r w:rsidRPr="00B15D31">
        <w:rPr>
          <w:rFonts w:ascii="Times New Roman" w:eastAsia="SchoolBookSanPin" w:hAnsi="Times New Roman"/>
          <w:sz w:val="24"/>
          <w:szCs w:val="24"/>
        </w:rPr>
        <w:t xml:space="preserve">̆; </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делать </w:t>
      </w:r>
      <w:proofErr w:type="spellStart"/>
      <w:r w:rsidRPr="00B15D31">
        <w:rPr>
          <w:rFonts w:ascii="Times New Roman" w:eastAsia="SchoolBookSanPin" w:hAnsi="Times New Roman"/>
          <w:sz w:val="24"/>
          <w:szCs w:val="24"/>
        </w:rPr>
        <w:t>осознанныи</w:t>
      </w:r>
      <w:proofErr w:type="spellEnd"/>
      <w:r w:rsidRPr="00B15D31">
        <w:rPr>
          <w:rFonts w:ascii="Times New Roman" w:eastAsia="SchoolBookSanPin" w:hAnsi="Times New Roman"/>
          <w:sz w:val="24"/>
          <w:szCs w:val="24"/>
        </w:rPr>
        <w:t xml:space="preserve">̆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использовать </w:t>
      </w:r>
      <w:proofErr w:type="spellStart"/>
      <w:proofErr w:type="gramStart"/>
      <w:r w:rsidRPr="00B15D31">
        <w:rPr>
          <w:rFonts w:ascii="Times New Roman" w:eastAsia="SchoolBookSanPin" w:hAnsi="Times New Roman"/>
          <w:sz w:val="24"/>
          <w:szCs w:val="24"/>
        </w:rPr>
        <w:t>приёмы</w:t>
      </w:r>
      <w:proofErr w:type="spellEnd"/>
      <w:proofErr w:type="gramEnd"/>
      <w:r w:rsidRPr="00B15D31">
        <w:rPr>
          <w:rFonts w:ascii="Times New Roman" w:eastAsia="SchoolBookSanPin" w:hAnsi="Times New Roman"/>
          <w:sz w:val="24"/>
          <w:szCs w:val="24"/>
        </w:rPr>
        <w:t xml:space="preserve"> рефлексии для оценки ситуации, выбора верного решения при решении качественных и расчетных задач; </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.2.3.5. </w:t>
      </w:r>
      <w:r w:rsidR="00024790" w:rsidRPr="00B15D31">
        <w:rPr>
          <w:rFonts w:ascii="Times New Roman" w:eastAsia="SchoolBookSanPin" w:hAnsi="Times New Roman"/>
          <w:sz w:val="24"/>
          <w:szCs w:val="24"/>
        </w:rPr>
        <w:t>Общественно-научные предметы.</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.2.3.5.1. </w:t>
      </w:r>
      <w:r w:rsidR="00024790" w:rsidRPr="00B15D31">
        <w:rPr>
          <w:rFonts w:ascii="Times New Roman" w:eastAsia="SchoolBookSanPin" w:hAnsi="Times New Roman"/>
          <w:sz w:val="24"/>
          <w:szCs w:val="24"/>
        </w:rPr>
        <w:t>Формирование универсальных учебных познавательных действий включает базовые логические действия:</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lastRenderedPageBreak/>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устанавливать существенные признак или основания для классификации и </w:t>
      </w:r>
      <w:proofErr w:type="spellStart"/>
      <w:r w:rsidRPr="00B15D31">
        <w:rPr>
          <w:rFonts w:ascii="Times New Roman" w:eastAsia="SchoolBookSanPin" w:hAnsi="Times New Roman"/>
          <w:sz w:val="24"/>
          <w:szCs w:val="24"/>
        </w:rPr>
        <w:t>типологизации</w:t>
      </w:r>
      <w:proofErr w:type="spellEnd"/>
      <w:r w:rsidRPr="00B15D31">
        <w:rPr>
          <w:rFonts w:ascii="Times New Roman" w:eastAsia="SchoolBookSanPin" w:hAnsi="Times New Roman"/>
          <w:sz w:val="24"/>
          <w:szCs w:val="24"/>
        </w:rP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sidRPr="00B15D31">
        <w:rPr>
          <w:rFonts w:ascii="Times New Roman" w:eastAsia="SchoolBookSanPin" w:hAnsi="Times New Roman"/>
          <w:sz w:val="24"/>
          <w:szCs w:val="24"/>
        </w:rPr>
        <w:t>импортозамещения</w:t>
      </w:r>
      <w:proofErr w:type="spellEnd"/>
      <w:r w:rsidRPr="00B15D31">
        <w:rPr>
          <w:rFonts w:ascii="Times New Roman" w:eastAsia="SchoolBookSanPin" w:hAnsi="Times New Roman"/>
          <w:sz w:val="24"/>
          <w:szCs w:val="24"/>
        </w:rPr>
        <w:t xml:space="preserve"> для экономики нашей страны;</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.2.3.5.2. </w:t>
      </w:r>
      <w:r w:rsidR="00024790" w:rsidRPr="00B15D31">
        <w:rPr>
          <w:rFonts w:ascii="Times New Roman" w:eastAsia="SchoolBookSanPin" w:hAnsi="Times New Roman"/>
          <w:sz w:val="24"/>
          <w:szCs w:val="24"/>
        </w:rPr>
        <w:t>Формирование универсальных учебных познавательных действий включает базовые исследовательские действия:</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lastRenderedPageBreak/>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024790" w:rsidRPr="00B15D31" w:rsidRDefault="00024790" w:rsidP="00024790">
      <w:pPr>
        <w:spacing w:after="0" w:line="360" w:lineRule="auto"/>
        <w:ind w:firstLine="709"/>
        <w:jc w:val="both"/>
        <w:rPr>
          <w:rFonts w:ascii="Times New Roman" w:eastAsia="SchoolBookSanPin" w:hAnsi="Times New Roman"/>
          <w:sz w:val="24"/>
          <w:szCs w:val="24"/>
        </w:rPr>
      </w:pPr>
      <w:proofErr w:type="gramStart"/>
      <w:r w:rsidRPr="00B15D31">
        <w:rPr>
          <w:rFonts w:ascii="Times New Roman" w:eastAsia="SchoolBookSanPi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roofErr w:type="gramEnd"/>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.2.3.5.3. </w:t>
      </w:r>
      <w:r w:rsidR="00024790" w:rsidRPr="00B15D31">
        <w:rPr>
          <w:rFonts w:ascii="Times New Roman" w:eastAsia="SchoolBookSanPin" w:hAnsi="Times New Roman"/>
          <w:sz w:val="24"/>
          <w:szCs w:val="24"/>
        </w:rPr>
        <w:t>Формирование универсальных учебных познавательных действий включает работу с информацией:</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rsidR="00024790" w:rsidRPr="00B15D31" w:rsidRDefault="00024790" w:rsidP="00024790">
      <w:pPr>
        <w:spacing w:after="0" w:line="360" w:lineRule="auto"/>
        <w:ind w:firstLine="709"/>
        <w:jc w:val="both"/>
        <w:rPr>
          <w:rFonts w:ascii="Times New Roman" w:eastAsia="SchoolBookSanPin" w:hAnsi="Times New Roman"/>
          <w:sz w:val="24"/>
          <w:szCs w:val="24"/>
        </w:rPr>
      </w:pPr>
      <w:proofErr w:type="gramStart"/>
      <w:r w:rsidRPr="00B15D31">
        <w:rPr>
          <w:rFonts w:ascii="Times New Roman" w:eastAsia="SchoolBookSanPin" w:hAnsi="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roofErr w:type="gramEnd"/>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lastRenderedPageBreak/>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.2.3.5.4. </w:t>
      </w:r>
      <w:r w:rsidR="00024790" w:rsidRPr="00B15D31">
        <w:rPr>
          <w:rFonts w:ascii="Times New Roman" w:eastAsia="SchoolBookSanPin" w:hAnsi="Times New Roman"/>
          <w:sz w:val="24"/>
          <w:szCs w:val="24"/>
        </w:rPr>
        <w:t>Формирование универсальных учебных коммуникативных действий включает умения:</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B15D31">
        <w:rPr>
          <w:rFonts w:ascii="Times New Roman" w:eastAsia="SchoolBookSanPin" w:hAnsi="Times New Roman"/>
          <w:sz w:val="24"/>
          <w:szCs w:val="24"/>
        </w:rPr>
        <w:t>полилогическом</w:t>
      </w:r>
      <w:proofErr w:type="spellEnd"/>
      <w:r w:rsidRPr="00B15D31">
        <w:rPr>
          <w:rFonts w:ascii="Times New Roman" w:eastAsia="SchoolBookSanPin" w:hAnsi="Times New Roman"/>
          <w:sz w:val="24"/>
          <w:szCs w:val="24"/>
        </w:rPr>
        <w:t xml:space="preserve"> общении по вопросам развития общества в прошлом и сегодня;</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ориентироваться в направлениях профессиональной деятельности, связанных с социально-гуманитарной подготовкой.</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.2.3.5.5. </w:t>
      </w:r>
      <w:r w:rsidR="00024790" w:rsidRPr="00B15D31">
        <w:rPr>
          <w:rFonts w:ascii="Times New Roman" w:eastAsia="SchoolBookSanPin" w:hAnsi="Times New Roman"/>
          <w:sz w:val="24"/>
          <w:szCs w:val="24"/>
        </w:rPr>
        <w:t>Формирование универсальных учебных регулятивных действий включает умения:</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.2.4. </w:t>
      </w:r>
      <w:r w:rsidR="00024790" w:rsidRPr="00B15D31">
        <w:rPr>
          <w:rFonts w:ascii="Times New Roman" w:eastAsia="SchoolBookSanPin" w:hAnsi="Times New Roman"/>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.2.4.1. </w:t>
      </w:r>
      <w:r w:rsidR="00024790" w:rsidRPr="00B15D31">
        <w:rPr>
          <w:rFonts w:ascii="Times New Roman" w:eastAsia="SchoolBookSanPin" w:hAnsi="Times New Roman"/>
          <w:sz w:val="24"/>
          <w:szCs w:val="24"/>
        </w:rPr>
        <w:t xml:space="preserve">ФГОС СОО определяет индивидуальный проект как особую форму организации деятельности </w:t>
      </w:r>
      <w:proofErr w:type="gramStart"/>
      <w:r w:rsidR="00024790" w:rsidRPr="00B15D31">
        <w:rPr>
          <w:rFonts w:ascii="Times New Roman" w:eastAsia="SchoolBookSanPin" w:hAnsi="Times New Roman"/>
          <w:sz w:val="24"/>
          <w:szCs w:val="24"/>
        </w:rPr>
        <w:t>обучающихся</w:t>
      </w:r>
      <w:proofErr w:type="gramEnd"/>
      <w:r w:rsidR="00024790" w:rsidRPr="00B15D31">
        <w:rPr>
          <w:rFonts w:ascii="Times New Roman" w:eastAsia="SchoolBookSanPin" w:hAnsi="Times New Roman"/>
          <w:sz w:val="24"/>
          <w:szCs w:val="24"/>
        </w:rPr>
        <w:t xml:space="preserve"> (учебное исследование или учебный проект). </w:t>
      </w:r>
      <w:proofErr w:type="gramStart"/>
      <w:r w:rsidR="00024790" w:rsidRPr="00B15D31">
        <w:rPr>
          <w:rFonts w:ascii="Times New Roman" w:eastAsia="SchoolBookSanPin" w:hAnsi="Times New Roman"/>
          <w:sz w:val="24"/>
          <w:szCs w:val="24"/>
        </w:rPr>
        <w:t>Индивидуальный проект выполняется обучающимся самостоятельно под руководством учителя (</w:t>
      </w:r>
      <w:proofErr w:type="spellStart"/>
      <w:r w:rsidR="00024790" w:rsidRPr="00B15D31">
        <w:rPr>
          <w:rFonts w:ascii="Times New Roman" w:eastAsia="SchoolBookSanPin" w:hAnsi="Times New Roman"/>
          <w:sz w:val="24"/>
          <w:szCs w:val="24"/>
        </w:rPr>
        <w:t>тьютора</w:t>
      </w:r>
      <w:proofErr w:type="spellEnd"/>
      <w:r w:rsidR="00024790" w:rsidRPr="00B15D31">
        <w:rPr>
          <w:rFonts w:ascii="Times New Roman" w:eastAsia="SchoolBookSanPin" w:hAnsi="Times New Roman"/>
          <w:sz w:val="24"/>
          <w:szCs w:val="24"/>
        </w:rPr>
        <w:t xml:space="preserve">) по выбранной теме в рамках одного или нескольких изучаемых </w:t>
      </w:r>
      <w:r w:rsidR="00024790" w:rsidRPr="00B15D31">
        <w:rPr>
          <w:rFonts w:ascii="Times New Roman" w:eastAsia="SchoolBookSanPin" w:hAnsi="Times New Roman"/>
          <w:sz w:val="24"/>
          <w:szCs w:val="24"/>
        </w:rPr>
        <w:lastRenderedPageBreak/>
        <w:t>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.2.4.2. </w:t>
      </w:r>
      <w:r w:rsidR="00024790" w:rsidRPr="00B15D31">
        <w:rPr>
          <w:rFonts w:ascii="Times New Roman" w:eastAsia="SchoolBookSanPin" w:hAnsi="Times New Roman"/>
          <w:sz w:val="24"/>
          <w:szCs w:val="24"/>
        </w:rPr>
        <w:t xml:space="preserve">Результаты выполнения </w:t>
      </w:r>
      <w:proofErr w:type="gramStart"/>
      <w:r w:rsidR="00024790" w:rsidRPr="00B15D31">
        <w:rPr>
          <w:rFonts w:ascii="Times New Roman" w:eastAsia="SchoolBookSanPin" w:hAnsi="Times New Roman"/>
          <w:sz w:val="24"/>
          <w:szCs w:val="24"/>
        </w:rPr>
        <w:t>индивидуального проекта</w:t>
      </w:r>
      <w:proofErr w:type="gramEnd"/>
      <w:r w:rsidR="00024790" w:rsidRPr="00B15D31">
        <w:rPr>
          <w:rFonts w:ascii="Times New Roman" w:eastAsia="SchoolBookSanPin" w:hAnsi="Times New Roman"/>
          <w:sz w:val="24"/>
          <w:szCs w:val="24"/>
        </w:rPr>
        <w:t xml:space="preserve"> должны отражать:</w:t>
      </w:r>
    </w:p>
    <w:p w:rsidR="00024790" w:rsidRPr="00B15D31" w:rsidRDefault="00024790" w:rsidP="00024790">
      <w:pPr>
        <w:spacing w:after="0" w:line="360" w:lineRule="auto"/>
        <w:ind w:firstLine="709"/>
        <w:jc w:val="both"/>
        <w:rPr>
          <w:rFonts w:ascii="Times New Roman" w:eastAsia="SchoolBookSanPin" w:hAnsi="Times New Roman"/>
          <w:sz w:val="24"/>
          <w:szCs w:val="24"/>
        </w:rPr>
      </w:pPr>
      <w:proofErr w:type="spellStart"/>
      <w:r w:rsidRPr="00B15D31">
        <w:rPr>
          <w:rFonts w:ascii="Times New Roman" w:eastAsia="SchoolBookSanPin" w:hAnsi="Times New Roman"/>
          <w:sz w:val="24"/>
          <w:szCs w:val="24"/>
        </w:rPr>
        <w:t>сформированность</w:t>
      </w:r>
      <w:proofErr w:type="spellEnd"/>
      <w:r w:rsidRPr="00B15D31">
        <w:rPr>
          <w:rFonts w:ascii="Times New Roman" w:eastAsia="SchoolBookSanPin" w:hAnsi="Times New Roman"/>
          <w:sz w:val="24"/>
          <w:szCs w:val="24"/>
        </w:rPr>
        <w:t xml:space="preserve"> навыков коммуникативной, учебно-исследовательской деятельности, критического мышления;</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способность к инновационной, аналитической, творческой, интеллектуальной деятельности;</w:t>
      </w:r>
    </w:p>
    <w:p w:rsidR="00024790" w:rsidRPr="00B15D31" w:rsidRDefault="00024790" w:rsidP="00024790">
      <w:pPr>
        <w:spacing w:after="0" w:line="360" w:lineRule="auto"/>
        <w:ind w:firstLine="709"/>
        <w:jc w:val="both"/>
        <w:rPr>
          <w:rFonts w:ascii="Times New Roman" w:eastAsia="SchoolBookSanPin" w:hAnsi="Times New Roman"/>
          <w:sz w:val="24"/>
          <w:szCs w:val="24"/>
        </w:rPr>
      </w:pPr>
      <w:proofErr w:type="spellStart"/>
      <w:r w:rsidRPr="00B15D31">
        <w:rPr>
          <w:rFonts w:ascii="Times New Roman" w:eastAsia="SchoolBookSanPin" w:hAnsi="Times New Roman"/>
          <w:sz w:val="24"/>
          <w:szCs w:val="24"/>
        </w:rPr>
        <w:t>сформированность</w:t>
      </w:r>
      <w:proofErr w:type="spellEnd"/>
      <w:r w:rsidRPr="00B15D31">
        <w:rPr>
          <w:rFonts w:ascii="Times New Roman" w:eastAsia="SchoolBookSanPin" w:hAnsi="Times New Roman"/>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.2.4.3. </w:t>
      </w:r>
      <w:proofErr w:type="gramStart"/>
      <w:r w:rsidR="00024790" w:rsidRPr="00B15D31">
        <w:rPr>
          <w:rFonts w:ascii="Times New Roman" w:eastAsia="SchoolBookSanPin" w:hAnsi="Times New Roman"/>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.2.4.4. </w:t>
      </w:r>
      <w:r w:rsidR="00024790" w:rsidRPr="00B15D31">
        <w:rPr>
          <w:rFonts w:ascii="Times New Roman" w:eastAsia="SchoolBookSanPin" w:hAnsi="Times New Roman"/>
          <w:sz w:val="24"/>
          <w:szCs w:val="24"/>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.2.4.5. </w:t>
      </w:r>
      <w:r w:rsidR="00024790" w:rsidRPr="00B15D31">
        <w:rPr>
          <w:rFonts w:ascii="Times New Roman" w:eastAsia="SchoolBookSanPin" w:hAnsi="Times New Roman"/>
          <w:sz w:val="24"/>
          <w:szCs w:val="24"/>
        </w:rP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00024790" w:rsidRPr="00B15D31">
        <w:rPr>
          <w:rFonts w:ascii="Times New Roman" w:eastAsia="SchoolBookSanPin" w:hAnsi="Times New Roman"/>
          <w:sz w:val="24"/>
          <w:szCs w:val="24"/>
        </w:rPr>
        <w:t>полидисциплинарного</w:t>
      </w:r>
      <w:proofErr w:type="spellEnd"/>
      <w:r w:rsidR="00024790" w:rsidRPr="00B15D31">
        <w:rPr>
          <w:rFonts w:ascii="Times New Roman" w:eastAsia="SchoolBookSanPin" w:hAnsi="Times New Roman"/>
          <w:sz w:val="24"/>
          <w:szCs w:val="24"/>
        </w:rPr>
        <w:t xml:space="preserve"> характера, необходимых для освоения социальной жизни и культуры. Обучающиеся самостоятельно формулируют </w:t>
      </w:r>
      <w:proofErr w:type="spellStart"/>
      <w:r w:rsidR="00024790" w:rsidRPr="00B15D31">
        <w:rPr>
          <w:rFonts w:ascii="Times New Roman" w:eastAsia="SchoolBookSanPin" w:hAnsi="Times New Roman"/>
          <w:sz w:val="24"/>
          <w:szCs w:val="24"/>
        </w:rPr>
        <w:t>предпроектную</w:t>
      </w:r>
      <w:proofErr w:type="spellEnd"/>
      <w:r w:rsidR="00024790" w:rsidRPr="00B15D31">
        <w:rPr>
          <w:rFonts w:ascii="Times New Roman" w:eastAsia="SchoolBookSanPin" w:hAnsi="Times New Roman"/>
          <w:sz w:val="24"/>
          <w:szCs w:val="24"/>
        </w:rPr>
        <w:t xml:space="preserve"> идею, ставят цели, описывают необходимые ресурсы и </w:t>
      </w:r>
      <w:proofErr w:type="gramStart"/>
      <w:r w:rsidR="00024790" w:rsidRPr="00B15D31">
        <w:rPr>
          <w:rFonts w:ascii="Times New Roman" w:eastAsia="SchoolBookSanPin" w:hAnsi="Times New Roman"/>
          <w:sz w:val="24"/>
          <w:szCs w:val="24"/>
        </w:rPr>
        <w:t>другое</w:t>
      </w:r>
      <w:proofErr w:type="gramEnd"/>
      <w:r w:rsidR="00024790" w:rsidRPr="00B15D31">
        <w:rPr>
          <w:rFonts w:ascii="Times New Roman" w:eastAsia="SchoolBookSanPin" w:hAnsi="Times New Roman"/>
          <w:sz w:val="24"/>
          <w:szCs w:val="24"/>
        </w:rPr>
        <w:t xml:space="preserve">. Используются элементы математического моделирования и анализа как инструмент интерпретации результатов исследования. Проблематика и методология </w:t>
      </w:r>
      <w:proofErr w:type="gramStart"/>
      <w:r w:rsidR="00024790" w:rsidRPr="00B15D31">
        <w:rPr>
          <w:rFonts w:ascii="Times New Roman" w:eastAsia="SchoolBookSanPin" w:hAnsi="Times New Roman"/>
          <w:sz w:val="24"/>
          <w:szCs w:val="24"/>
        </w:rPr>
        <w:t>индивидуального проекта</w:t>
      </w:r>
      <w:proofErr w:type="gramEnd"/>
      <w:r w:rsidR="00024790" w:rsidRPr="00B15D31">
        <w:rPr>
          <w:rFonts w:ascii="Times New Roman" w:eastAsia="SchoolBookSanPin" w:hAnsi="Times New Roman"/>
          <w:sz w:val="24"/>
          <w:szCs w:val="24"/>
        </w:rPr>
        <w:t xml:space="preserve">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.2.4.6. </w:t>
      </w:r>
      <w:r w:rsidR="00024790" w:rsidRPr="00B15D31">
        <w:rPr>
          <w:rFonts w:ascii="Times New Roman" w:eastAsia="SchoolBookSanPin" w:hAnsi="Times New Roman"/>
          <w:sz w:val="24"/>
          <w:szCs w:val="24"/>
        </w:rPr>
        <w:t xml:space="preserve">На уровне среднего общего образования обучающиеся определяют параметры и критерии успешности реализации проекта. Презентация результатов </w:t>
      </w:r>
      <w:r w:rsidR="00024790" w:rsidRPr="00B15D31">
        <w:rPr>
          <w:rFonts w:ascii="Times New Roman" w:eastAsia="SchoolBookSanPin" w:hAnsi="Times New Roman"/>
          <w:sz w:val="24"/>
          <w:szCs w:val="24"/>
        </w:rPr>
        <w:lastRenderedPageBreak/>
        <w:t>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.2.4.7. </w:t>
      </w:r>
      <w:r w:rsidR="00024790" w:rsidRPr="00B15D31">
        <w:rPr>
          <w:rFonts w:ascii="Times New Roman" w:eastAsia="SchoolBookSanPin" w:hAnsi="Times New Roman"/>
          <w:sz w:val="24"/>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.2.4.8. </w:t>
      </w:r>
      <w:r w:rsidR="00024790" w:rsidRPr="00B15D31">
        <w:rPr>
          <w:rFonts w:ascii="Times New Roman" w:eastAsia="SchoolBookSanPin" w:hAnsi="Times New Roman"/>
          <w:sz w:val="24"/>
          <w:szCs w:val="24"/>
        </w:rPr>
        <w:t xml:space="preserve">Результатами </w:t>
      </w:r>
      <w:proofErr w:type="gramStart"/>
      <w:r w:rsidR="00024790" w:rsidRPr="00B15D31">
        <w:rPr>
          <w:rFonts w:ascii="Times New Roman" w:eastAsia="SchoolBookSanPin" w:hAnsi="Times New Roman"/>
          <w:sz w:val="24"/>
          <w:szCs w:val="24"/>
        </w:rPr>
        <w:t>учебного</w:t>
      </w:r>
      <w:proofErr w:type="gramEnd"/>
      <w:r w:rsidR="00024790" w:rsidRPr="00B15D31">
        <w:rPr>
          <w:rFonts w:ascii="Times New Roman" w:eastAsia="SchoolBookSanPin" w:hAnsi="Times New Roman"/>
          <w:sz w:val="24"/>
          <w:szCs w:val="24"/>
        </w:rPr>
        <w:t xml:space="preserve">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.2.4.9. </w:t>
      </w:r>
      <w:r w:rsidR="00024790" w:rsidRPr="00B15D31">
        <w:rPr>
          <w:rFonts w:ascii="Times New Roman" w:eastAsia="SchoolBookSanPin" w:hAnsi="Times New Roman"/>
          <w:sz w:val="24"/>
          <w:szCs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.2.4.10. </w:t>
      </w:r>
      <w:r w:rsidR="00024790" w:rsidRPr="00B15D31">
        <w:rPr>
          <w:rFonts w:ascii="Times New Roman" w:eastAsia="SchoolBookSanPin" w:hAnsi="Times New Roman"/>
          <w:sz w:val="24"/>
          <w:szCs w:val="24"/>
        </w:rPr>
        <w:t xml:space="preserve">Организация педагогического сопровождения </w:t>
      </w:r>
      <w:proofErr w:type="gramStart"/>
      <w:r w:rsidR="00024790" w:rsidRPr="00B15D31">
        <w:rPr>
          <w:rFonts w:ascii="Times New Roman" w:eastAsia="SchoolBookSanPin" w:hAnsi="Times New Roman"/>
          <w:sz w:val="24"/>
          <w:szCs w:val="24"/>
        </w:rPr>
        <w:t>индивидуального проекта</w:t>
      </w:r>
      <w:proofErr w:type="gramEnd"/>
      <w:r w:rsidR="00024790" w:rsidRPr="00B15D31">
        <w:rPr>
          <w:rFonts w:ascii="Times New Roman" w:eastAsia="SchoolBookSanPin" w:hAnsi="Times New Roman"/>
          <w:sz w:val="24"/>
          <w:szCs w:val="24"/>
        </w:rPr>
        <w:t xml:space="preserve">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w:t>
      </w:r>
      <w:proofErr w:type="gramStart"/>
      <w:r w:rsidR="00024790" w:rsidRPr="00B15D31">
        <w:rPr>
          <w:rFonts w:ascii="Times New Roman" w:eastAsia="SchoolBookSanPin" w:hAnsi="Times New Roman"/>
          <w:sz w:val="24"/>
          <w:szCs w:val="24"/>
        </w:rPr>
        <w:t>индивидуального проекта</w:t>
      </w:r>
      <w:proofErr w:type="gramEnd"/>
      <w:r w:rsidR="00024790" w:rsidRPr="00B15D31">
        <w:rPr>
          <w:rFonts w:ascii="Times New Roman" w:eastAsia="SchoolBookSanPin" w:hAnsi="Times New Roman"/>
          <w:sz w:val="24"/>
          <w:szCs w:val="24"/>
        </w:rPr>
        <w:t>,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hAnsi="Times New Roman"/>
          <w:sz w:val="24"/>
          <w:szCs w:val="24"/>
        </w:rPr>
        <w:t>35</w:t>
      </w:r>
      <w:r w:rsidR="00024790" w:rsidRPr="00B15D31">
        <w:rPr>
          <w:rFonts w:ascii="Times New Roman" w:hAnsi="Times New Roman"/>
          <w:sz w:val="24"/>
          <w:szCs w:val="24"/>
        </w:rPr>
        <w:t>.2.4.11. </w:t>
      </w:r>
      <w:r w:rsidR="00024790" w:rsidRPr="00B15D31">
        <w:rPr>
          <w:rFonts w:ascii="Times New Roman" w:eastAsia="SchoolBookSanPin" w:hAnsi="Times New Roman"/>
          <w:sz w:val="24"/>
          <w:szCs w:val="24"/>
        </w:rPr>
        <w:t xml:space="preserve">Процедура публичной защиты </w:t>
      </w:r>
      <w:proofErr w:type="gramStart"/>
      <w:r w:rsidR="00024790" w:rsidRPr="00B15D31">
        <w:rPr>
          <w:rFonts w:ascii="Times New Roman" w:eastAsia="SchoolBookSanPin" w:hAnsi="Times New Roman"/>
          <w:sz w:val="24"/>
          <w:szCs w:val="24"/>
        </w:rPr>
        <w:t>индивидуального проекта</w:t>
      </w:r>
      <w:proofErr w:type="gramEnd"/>
      <w:r w:rsidR="00024790" w:rsidRPr="00B15D31">
        <w:rPr>
          <w:rFonts w:ascii="Times New Roman" w:eastAsia="SchoolBookSanPin" w:hAnsi="Times New Roman"/>
          <w:sz w:val="24"/>
          <w:szCs w:val="24"/>
        </w:rPr>
        <w:t xml:space="preserve">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 </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публично обсудить результаты деятельности с обучающимися, педагогами, родителями, специалистами-экспертами, организациями-партнерами;</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lastRenderedPageBreak/>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024790" w:rsidRPr="00B15D31" w:rsidRDefault="00024790" w:rsidP="00024790">
      <w:pPr>
        <w:spacing w:after="0" w:line="360" w:lineRule="auto"/>
        <w:ind w:firstLine="709"/>
        <w:jc w:val="both"/>
        <w:rPr>
          <w:rFonts w:ascii="Times New Roman" w:eastAsia="SchoolBookSanPin" w:hAnsi="Times New Roman"/>
          <w:sz w:val="24"/>
          <w:szCs w:val="24"/>
        </w:rPr>
      </w:pPr>
      <w:proofErr w:type="gramStart"/>
      <w:r w:rsidRPr="00B15D31">
        <w:rPr>
          <w:rFonts w:ascii="Times New Roman" w:eastAsia="SchoolBookSanPin" w:hAnsi="Times New Roman"/>
          <w:sz w:val="24"/>
          <w:szCs w:val="24"/>
        </w:rPr>
        <w:t>Регламент проведения защиты проекта, параметры и критерии оценки проектной деятельности должны быть известны обучающимся заранее.</w:t>
      </w:r>
      <w:proofErr w:type="gramEnd"/>
      <w:r w:rsidRPr="00B15D31">
        <w:rPr>
          <w:rFonts w:ascii="Times New Roman" w:eastAsia="SchoolBookSanPin" w:hAnsi="Times New Roman"/>
          <w:sz w:val="24"/>
          <w:szCs w:val="24"/>
        </w:rPr>
        <w:t xml:space="preserve"> Параметры и критерии оценки проектной деятельности должны разрабатываться и обсуждаться с </w:t>
      </w:r>
      <w:proofErr w:type="gramStart"/>
      <w:r w:rsidRPr="00B15D31">
        <w:rPr>
          <w:rFonts w:ascii="Times New Roman" w:eastAsia="SchoolBookSanPin" w:hAnsi="Times New Roman"/>
          <w:sz w:val="24"/>
          <w:szCs w:val="24"/>
        </w:rPr>
        <w:t>обучающимися</w:t>
      </w:r>
      <w:proofErr w:type="gramEnd"/>
      <w:r w:rsidRPr="00B15D31">
        <w:rPr>
          <w:rFonts w:ascii="Times New Roman" w:eastAsia="SchoolBookSanPin" w:hAnsi="Times New Roman"/>
          <w:sz w:val="24"/>
          <w:szCs w:val="24"/>
        </w:rPr>
        <w:t>.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35</w:t>
      </w:r>
      <w:r w:rsidR="00024790" w:rsidRPr="00B15D31">
        <w:rPr>
          <w:rFonts w:ascii="Times New Roman" w:eastAsia="SchoolBookSanPin" w:hAnsi="Times New Roman"/>
          <w:sz w:val="24"/>
          <w:szCs w:val="24"/>
        </w:rPr>
        <w:t>.3. Организационный раздел.</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35</w:t>
      </w:r>
      <w:r w:rsidR="00024790" w:rsidRPr="00B15D31">
        <w:rPr>
          <w:rFonts w:ascii="Times New Roman" w:eastAsia="SchoolBookSanPin" w:hAnsi="Times New Roman"/>
          <w:sz w:val="24"/>
          <w:szCs w:val="24"/>
        </w:rPr>
        <w:t xml:space="preserve">.3.1.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35</w:t>
      </w:r>
      <w:r w:rsidR="00024790" w:rsidRPr="00B15D31">
        <w:rPr>
          <w:rFonts w:ascii="Times New Roman" w:eastAsia="SchoolBookSanPin" w:hAnsi="Times New Roman"/>
          <w:sz w:val="24"/>
          <w:szCs w:val="24"/>
        </w:rPr>
        <w:t>.3.2. Условия реализации программы формирования УУД включают:</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укомплектованность образовательной организации педагогическими, руководящими и иными работниками;</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уровень квалификации педагогических и иных работников образовательной организации;</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35</w:t>
      </w:r>
      <w:r w:rsidR="00024790" w:rsidRPr="00B15D31">
        <w:rPr>
          <w:rFonts w:ascii="Times New Roman" w:eastAsia="SchoolBookSanPin" w:hAnsi="Times New Roman"/>
          <w:sz w:val="24"/>
          <w:szCs w:val="24"/>
        </w:rPr>
        <w:t>.3.3. Педагогические кадры должны иметь необходимый уровень подготовки для реализации программы формирования УУД, что может включать следующее:</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педагоги владеют представлениями о возрастных особенностях обучающихся;</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педагоги прошли курсы повышения квалификации, посвященные ФГОС СОО;</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педагоги участвовали в разработке программы по формированию УУД или участвовали во </w:t>
      </w:r>
      <w:proofErr w:type="spellStart"/>
      <w:r w:rsidRPr="00B15D31">
        <w:rPr>
          <w:rFonts w:ascii="Times New Roman" w:eastAsia="SchoolBookSanPin" w:hAnsi="Times New Roman"/>
          <w:sz w:val="24"/>
          <w:szCs w:val="24"/>
        </w:rPr>
        <w:t>внутришкольном</w:t>
      </w:r>
      <w:proofErr w:type="spellEnd"/>
      <w:r w:rsidRPr="00B15D31">
        <w:rPr>
          <w:rFonts w:ascii="Times New Roman" w:eastAsia="SchoolBookSanPin" w:hAnsi="Times New Roman"/>
          <w:sz w:val="24"/>
          <w:szCs w:val="24"/>
        </w:rPr>
        <w:t xml:space="preserve"> семинаре, посвященном особенностям применения выбранной программы по УУД;</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lastRenderedPageBreak/>
        <w:t>педагоги осуществляют формирование УУД в рамках проектной, исследовательской деятельности;</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педагоги владеют методиками формирующего оценивания; </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35</w:t>
      </w:r>
      <w:r w:rsidR="00024790" w:rsidRPr="00B15D31">
        <w:rPr>
          <w:rFonts w:ascii="Times New Roman" w:eastAsia="SchoolBookSanPin" w:hAnsi="Times New Roman"/>
          <w:sz w:val="24"/>
          <w:szCs w:val="24"/>
        </w:rPr>
        <w:t xml:space="preserve">.3.4. Наряду с </w:t>
      </w:r>
      <w:proofErr w:type="gramStart"/>
      <w:r w:rsidR="00024790" w:rsidRPr="00B15D31">
        <w:rPr>
          <w:rFonts w:ascii="Times New Roman" w:eastAsia="SchoolBookSanPin" w:hAnsi="Times New Roman"/>
          <w:sz w:val="24"/>
          <w:szCs w:val="24"/>
        </w:rPr>
        <w:t>общими</w:t>
      </w:r>
      <w:proofErr w:type="gramEnd"/>
      <w:r w:rsidR="00024790" w:rsidRPr="00B15D31">
        <w:rPr>
          <w:rFonts w:ascii="Times New Roman" w:eastAsia="SchoolBookSanPin" w:hAnsi="Times New Roman"/>
          <w:sz w:val="24"/>
          <w:szCs w:val="24"/>
        </w:rPr>
        <w:t xml:space="preserve"> можно выделить ряд специфических характеристик организации образовательного пространства </w:t>
      </w:r>
      <w:r w:rsidR="00024790" w:rsidRPr="00B15D31">
        <w:rPr>
          <w:rFonts w:ascii="Times New Roman" w:hAnsi="Times New Roman"/>
          <w:sz w:val="24"/>
          <w:szCs w:val="24"/>
        </w:rPr>
        <w:t>на уровне среднего общего образования</w:t>
      </w:r>
      <w:r w:rsidR="00024790" w:rsidRPr="00B15D31">
        <w:rPr>
          <w:rFonts w:ascii="Times New Roman" w:eastAsia="SchoolBookSanPin" w:hAnsi="Times New Roman"/>
          <w:sz w:val="24"/>
          <w:szCs w:val="24"/>
        </w:rPr>
        <w:t>, обеспечивающих формирование УУД в открытом образовательном пространстве:</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w:t>
      </w:r>
      <w:proofErr w:type="gramStart"/>
      <w:r w:rsidRPr="00B15D31">
        <w:rPr>
          <w:rFonts w:ascii="Times New Roman" w:eastAsia="SchoolBookSanPin" w:hAnsi="Times New Roman"/>
          <w:sz w:val="24"/>
          <w:szCs w:val="24"/>
        </w:rPr>
        <w:t>обучающимся</w:t>
      </w:r>
      <w:proofErr w:type="gramEnd"/>
      <w:r w:rsidRPr="00B15D31">
        <w:rPr>
          <w:rFonts w:ascii="Times New Roman" w:eastAsia="SchoolBookSanPin" w:hAnsi="Times New Roman"/>
          <w:sz w:val="24"/>
          <w:szCs w:val="24"/>
        </w:rPr>
        <w:t xml:space="preserve"> формы получения образования, уровня освоения предметного материала, учителя, учебной группы);</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использование дистанционных форм получения образования как элемента индивидуальной образовательной траектории обучающихся;</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обеспечение возможности вовлечения </w:t>
      </w:r>
      <w:proofErr w:type="gramStart"/>
      <w:r w:rsidRPr="00B15D31">
        <w:rPr>
          <w:rFonts w:ascii="Times New Roman" w:eastAsia="SchoolBookSanPin" w:hAnsi="Times New Roman"/>
          <w:sz w:val="24"/>
          <w:szCs w:val="24"/>
        </w:rPr>
        <w:t>обучающихся</w:t>
      </w:r>
      <w:proofErr w:type="gramEnd"/>
      <w:r w:rsidRPr="00B15D31">
        <w:rPr>
          <w:rFonts w:ascii="Times New Roman" w:eastAsia="SchoolBookSanPin" w:hAnsi="Times New Roman"/>
          <w:sz w:val="24"/>
          <w:szCs w:val="24"/>
        </w:rPr>
        <w:t xml:space="preserve"> в проектную деятельность, в том числе в деятельность социального проектирования и социального предпринимательства;</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 xml:space="preserve">обеспечение возможности вовлечения </w:t>
      </w:r>
      <w:proofErr w:type="gramStart"/>
      <w:r w:rsidRPr="00B15D31">
        <w:rPr>
          <w:rFonts w:ascii="Times New Roman" w:eastAsia="SchoolBookSanPin" w:hAnsi="Times New Roman"/>
          <w:sz w:val="24"/>
          <w:szCs w:val="24"/>
        </w:rPr>
        <w:t>обучающихся</w:t>
      </w:r>
      <w:proofErr w:type="gramEnd"/>
      <w:r w:rsidRPr="00B15D31">
        <w:rPr>
          <w:rFonts w:ascii="Times New Roman" w:eastAsia="SchoolBookSanPin" w:hAnsi="Times New Roman"/>
          <w:sz w:val="24"/>
          <w:szCs w:val="24"/>
        </w:rPr>
        <w:t xml:space="preserve"> в разнообразную исследовательскую деятельность;</w:t>
      </w:r>
    </w:p>
    <w:p w:rsidR="00024790" w:rsidRPr="00B15D31" w:rsidRDefault="00024790" w:rsidP="00024790">
      <w:pPr>
        <w:spacing w:after="0" w:line="360" w:lineRule="auto"/>
        <w:ind w:firstLine="709"/>
        <w:jc w:val="both"/>
        <w:rPr>
          <w:rFonts w:ascii="Times New Roman" w:eastAsia="SchoolBookSanPin" w:hAnsi="Times New Roman"/>
          <w:sz w:val="24"/>
          <w:szCs w:val="24"/>
        </w:rPr>
      </w:pPr>
      <w:r w:rsidRPr="00B15D31">
        <w:rPr>
          <w:rFonts w:ascii="Times New Roman" w:eastAsia="SchoolBookSanPin" w:hAnsi="Times New Roman"/>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024790" w:rsidRPr="00B15D31" w:rsidRDefault="0024423D" w:rsidP="00024790">
      <w:pPr>
        <w:spacing w:after="0" w:line="36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35</w:t>
      </w:r>
      <w:r w:rsidR="00024790" w:rsidRPr="00B15D31">
        <w:rPr>
          <w:rFonts w:ascii="Times New Roman" w:eastAsia="SchoolBookSanPin" w:hAnsi="Times New Roman"/>
          <w:sz w:val="24"/>
          <w:szCs w:val="24"/>
        </w:rPr>
        <w:t xml:space="preserve">.3.5.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w:t>
      </w:r>
      <w:proofErr w:type="gramStart"/>
      <w:r w:rsidR="00024790" w:rsidRPr="00B15D31">
        <w:rPr>
          <w:rFonts w:ascii="Times New Roman" w:eastAsia="SchoolBookSanPin" w:hAnsi="Times New Roman"/>
          <w:sz w:val="24"/>
          <w:szCs w:val="24"/>
        </w:rPr>
        <w:t>вне</w:t>
      </w:r>
      <w:proofErr w:type="gramEnd"/>
      <w:r w:rsidR="00024790" w:rsidRPr="00B15D31">
        <w:rPr>
          <w:rFonts w:ascii="Times New Roman" w:eastAsia="SchoolBookSanPin" w:hAnsi="Times New Roman"/>
          <w:sz w:val="24"/>
          <w:szCs w:val="24"/>
        </w:rPr>
        <w:t xml:space="preserve"> </w:t>
      </w:r>
      <w:proofErr w:type="gramStart"/>
      <w:r w:rsidR="00024790" w:rsidRPr="00B15D31">
        <w:rPr>
          <w:rFonts w:ascii="Times New Roman" w:eastAsia="SchoolBookSanPin" w:hAnsi="Times New Roman"/>
          <w:sz w:val="24"/>
          <w:szCs w:val="24"/>
        </w:rPr>
        <w:t>их</w:t>
      </w:r>
      <w:proofErr w:type="gramEnd"/>
      <w:r w:rsidR="00024790" w:rsidRPr="00B15D31">
        <w:rPr>
          <w:rFonts w:ascii="Times New Roman" w:eastAsia="SchoolBookSanPin" w:hAnsi="Times New Roman"/>
          <w:sz w:val="24"/>
          <w:szCs w:val="24"/>
        </w:rPr>
        <w:t xml:space="preserve">. </w:t>
      </w:r>
    </w:p>
    <w:p w:rsidR="00B15D31" w:rsidRPr="00B15D31" w:rsidRDefault="00B15D31" w:rsidP="00B15D31">
      <w:pPr>
        <w:pStyle w:val="14"/>
        <w:shd w:val="clear" w:color="auto" w:fill="auto"/>
        <w:spacing w:line="276" w:lineRule="auto"/>
        <w:ind w:left="20" w:right="20" w:firstLine="560"/>
        <w:rPr>
          <w:b/>
          <w:sz w:val="24"/>
          <w:szCs w:val="24"/>
        </w:rPr>
      </w:pPr>
      <w:r w:rsidRPr="00B15D31">
        <w:rPr>
          <w:b/>
          <w:sz w:val="24"/>
          <w:szCs w:val="24"/>
        </w:rPr>
        <w:t>33. Программа воспитания</w:t>
      </w:r>
    </w:p>
    <w:p w:rsidR="00B15D31" w:rsidRPr="00B15D31" w:rsidRDefault="00B15D31" w:rsidP="00B15D31">
      <w:pPr>
        <w:tabs>
          <w:tab w:val="left" w:pos="390"/>
        </w:tabs>
        <w:jc w:val="center"/>
        <w:rPr>
          <w:sz w:val="24"/>
          <w:szCs w:val="24"/>
        </w:rPr>
      </w:pPr>
      <w:r w:rsidRPr="00B15D31">
        <w:rPr>
          <w:rFonts w:ascii="Times New Roman" w:hAnsi="Times New Roman" w:cs="Times New Roman"/>
          <w:b/>
          <w:sz w:val="24"/>
          <w:szCs w:val="24"/>
        </w:rPr>
        <w:t>Пояснительная записка</w:t>
      </w:r>
    </w:p>
    <w:p w:rsidR="00B15D31" w:rsidRPr="00B15D31" w:rsidRDefault="00B15D31" w:rsidP="00B15D31">
      <w:pPr>
        <w:jc w:val="both"/>
        <w:rPr>
          <w:sz w:val="24"/>
          <w:szCs w:val="24"/>
        </w:rPr>
      </w:pPr>
      <w:r w:rsidRPr="00B15D31">
        <w:rPr>
          <w:rFonts w:ascii="Times New Roman" w:eastAsia="Times New Roman" w:hAnsi="Times New Roman" w:cs="Times New Roman"/>
          <w:sz w:val="24"/>
          <w:szCs w:val="24"/>
        </w:rPr>
        <w:t xml:space="preserve">  </w:t>
      </w:r>
      <w:r w:rsidRPr="00B15D31">
        <w:rPr>
          <w:rFonts w:ascii="Times New Roman" w:hAnsi="Times New Roman" w:cs="Times New Roman"/>
          <w:sz w:val="24"/>
          <w:szCs w:val="24"/>
        </w:rPr>
        <w:tab/>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B15D31" w:rsidRPr="00B15D31" w:rsidRDefault="00B15D31" w:rsidP="00B15D31">
      <w:pPr>
        <w:jc w:val="both"/>
        <w:rPr>
          <w:sz w:val="24"/>
          <w:szCs w:val="24"/>
        </w:rPr>
      </w:pPr>
      <w:r w:rsidRPr="00B15D31">
        <w:rPr>
          <w:rFonts w:ascii="Times New Roman" w:eastAsia="Times New Roman" w:hAnsi="Times New Roman" w:cs="Times New Roman"/>
          <w:sz w:val="24"/>
          <w:szCs w:val="24"/>
        </w:rPr>
        <w:lastRenderedPageBreak/>
        <w:t xml:space="preserve"> </w:t>
      </w:r>
      <w:r w:rsidRPr="00B15D31">
        <w:rPr>
          <w:rFonts w:ascii="Times New Roman" w:hAnsi="Times New Roman" w:cs="Times New Roman"/>
          <w:sz w:val="24"/>
          <w:szCs w:val="24"/>
        </w:rPr>
        <w:tab/>
        <w:t>Программа разработана с учетом следующих нормативных документов:</w:t>
      </w:r>
    </w:p>
    <w:p w:rsidR="00B15D31" w:rsidRPr="00B15D31" w:rsidRDefault="00B15D31" w:rsidP="00486834">
      <w:pPr>
        <w:widowControl w:val="0"/>
        <w:numPr>
          <w:ilvl w:val="0"/>
          <w:numId w:val="23"/>
        </w:numPr>
        <w:suppressAutoHyphens/>
        <w:spacing w:after="0" w:line="240" w:lineRule="auto"/>
        <w:jc w:val="both"/>
        <w:rPr>
          <w:sz w:val="24"/>
          <w:szCs w:val="24"/>
        </w:rPr>
      </w:pPr>
      <w:r w:rsidRPr="00B15D31">
        <w:rPr>
          <w:rFonts w:ascii="Times New Roman" w:hAnsi="Times New Roman" w:cs="Times New Roman"/>
          <w:sz w:val="24"/>
          <w:szCs w:val="24"/>
        </w:rPr>
        <w:t>Федерального закона от 29.12.2012 № 273 ФЗ «Об образовании в Российской Федерации»,</w:t>
      </w:r>
    </w:p>
    <w:p w:rsidR="00B15D31" w:rsidRPr="00B15D31" w:rsidRDefault="00B15D31" w:rsidP="00486834">
      <w:pPr>
        <w:widowControl w:val="0"/>
        <w:numPr>
          <w:ilvl w:val="0"/>
          <w:numId w:val="23"/>
        </w:numPr>
        <w:suppressAutoHyphens/>
        <w:spacing w:after="0" w:line="240" w:lineRule="auto"/>
        <w:jc w:val="both"/>
        <w:rPr>
          <w:sz w:val="24"/>
          <w:szCs w:val="24"/>
        </w:rPr>
      </w:pPr>
      <w:r w:rsidRPr="00B15D31">
        <w:rPr>
          <w:rFonts w:ascii="Times New Roman" w:hAnsi="Times New Roman" w:cs="Times New Roman"/>
          <w:sz w:val="24"/>
          <w:szCs w:val="24"/>
        </w:rPr>
        <w:t xml:space="preserve">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ее реализации в 2021–2025 гг. (Распоряжение Правительства Российской Федерации от 12.11.2020 №2945-р), </w:t>
      </w:r>
    </w:p>
    <w:p w:rsidR="00B15D31" w:rsidRPr="00B15D31" w:rsidRDefault="00B15D31" w:rsidP="00486834">
      <w:pPr>
        <w:widowControl w:val="0"/>
        <w:numPr>
          <w:ilvl w:val="0"/>
          <w:numId w:val="23"/>
        </w:numPr>
        <w:suppressAutoHyphens/>
        <w:spacing w:after="0" w:line="240" w:lineRule="auto"/>
        <w:jc w:val="both"/>
        <w:rPr>
          <w:sz w:val="24"/>
          <w:szCs w:val="24"/>
        </w:rPr>
      </w:pPr>
      <w:r w:rsidRPr="00B15D31">
        <w:rPr>
          <w:rFonts w:ascii="Times New Roman" w:hAnsi="Times New Roman" w:cs="Times New Roman"/>
          <w:sz w:val="24"/>
          <w:szCs w:val="24"/>
        </w:rPr>
        <w:t xml:space="preserve">Стратегии национальной безопасности Российской Федерации (Указ Президента Российской Федерации от 02.07.2021 № 400), </w:t>
      </w:r>
    </w:p>
    <w:p w:rsidR="00B15D31" w:rsidRPr="00B15D31" w:rsidRDefault="00B15D31" w:rsidP="00486834">
      <w:pPr>
        <w:widowControl w:val="0"/>
        <w:numPr>
          <w:ilvl w:val="0"/>
          <w:numId w:val="23"/>
        </w:numPr>
        <w:suppressAutoHyphens/>
        <w:spacing w:after="0" w:line="240" w:lineRule="auto"/>
        <w:jc w:val="both"/>
        <w:rPr>
          <w:sz w:val="24"/>
          <w:szCs w:val="24"/>
        </w:rPr>
      </w:pPr>
      <w:r w:rsidRPr="00B15D31">
        <w:rPr>
          <w:rFonts w:ascii="Times New Roman" w:hAnsi="Times New Roman" w:cs="Times New Roman"/>
          <w:sz w:val="24"/>
          <w:szCs w:val="24"/>
        </w:rPr>
        <w:t xml:space="preserve">федеральных государственных образовательных стандартов (далее— </w:t>
      </w:r>
      <w:proofErr w:type="gramStart"/>
      <w:r w:rsidRPr="00B15D31">
        <w:rPr>
          <w:rFonts w:ascii="Times New Roman" w:hAnsi="Times New Roman" w:cs="Times New Roman"/>
          <w:sz w:val="24"/>
          <w:szCs w:val="24"/>
        </w:rPr>
        <w:t>ФГ</w:t>
      </w:r>
      <w:proofErr w:type="gramEnd"/>
      <w:r w:rsidRPr="00B15D31">
        <w:rPr>
          <w:rFonts w:ascii="Times New Roman" w:hAnsi="Times New Roman" w:cs="Times New Roman"/>
          <w:sz w:val="24"/>
          <w:szCs w:val="24"/>
        </w:rPr>
        <w:t xml:space="preserve">ОС) начального общего образования (Приказ </w:t>
      </w:r>
      <w:proofErr w:type="spellStart"/>
      <w:r w:rsidRPr="00B15D31">
        <w:rPr>
          <w:rFonts w:ascii="Times New Roman" w:hAnsi="Times New Roman" w:cs="Times New Roman"/>
          <w:sz w:val="24"/>
          <w:szCs w:val="24"/>
        </w:rPr>
        <w:t>Минпросвещения</w:t>
      </w:r>
      <w:proofErr w:type="spellEnd"/>
      <w:r w:rsidRPr="00B15D31">
        <w:rPr>
          <w:rFonts w:ascii="Times New Roman" w:hAnsi="Times New Roman" w:cs="Times New Roman"/>
          <w:sz w:val="24"/>
          <w:szCs w:val="24"/>
        </w:rPr>
        <w:t xml:space="preserve"> России от 31.05.2021 №286), основного общего образования (Приказ </w:t>
      </w:r>
      <w:proofErr w:type="spellStart"/>
      <w:r w:rsidRPr="00B15D31">
        <w:rPr>
          <w:rFonts w:ascii="Times New Roman" w:hAnsi="Times New Roman" w:cs="Times New Roman"/>
          <w:sz w:val="24"/>
          <w:szCs w:val="24"/>
        </w:rPr>
        <w:t>Минпросвещения</w:t>
      </w:r>
      <w:proofErr w:type="spellEnd"/>
      <w:r w:rsidRPr="00B15D31">
        <w:rPr>
          <w:rFonts w:ascii="Times New Roman" w:hAnsi="Times New Roman" w:cs="Times New Roman"/>
          <w:sz w:val="24"/>
          <w:szCs w:val="24"/>
        </w:rPr>
        <w:t xml:space="preserve"> России от 31.05.2021 № 287), среднего общего образования (Приказ </w:t>
      </w:r>
      <w:proofErr w:type="spellStart"/>
      <w:r w:rsidRPr="00B15D31">
        <w:rPr>
          <w:rFonts w:ascii="Times New Roman" w:hAnsi="Times New Roman" w:cs="Times New Roman"/>
          <w:sz w:val="24"/>
          <w:szCs w:val="24"/>
        </w:rPr>
        <w:t>Минобрнауки</w:t>
      </w:r>
      <w:proofErr w:type="spellEnd"/>
      <w:r w:rsidRPr="00B15D31">
        <w:rPr>
          <w:rFonts w:ascii="Times New Roman" w:hAnsi="Times New Roman" w:cs="Times New Roman"/>
          <w:sz w:val="24"/>
          <w:szCs w:val="24"/>
        </w:rPr>
        <w:t xml:space="preserve"> России от 17.05.2012 № 413)</w:t>
      </w:r>
    </w:p>
    <w:p w:rsidR="00B15D31" w:rsidRPr="00B15D31" w:rsidRDefault="00B15D31" w:rsidP="00486834">
      <w:pPr>
        <w:widowControl w:val="0"/>
        <w:numPr>
          <w:ilvl w:val="0"/>
          <w:numId w:val="23"/>
        </w:numPr>
        <w:suppressAutoHyphens/>
        <w:spacing w:after="0" w:line="240" w:lineRule="auto"/>
        <w:jc w:val="both"/>
        <w:rPr>
          <w:sz w:val="24"/>
          <w:szCs w:val="24"/>
        </w:rPr>
      </w:pPr>
      <w:r w:rsidRPr="00B15D31">
        <w:rPr>
          <w:rFonts w:ascii="Times New Roman" w:hAnsi="Times New Roman" w:cs="Times New Roman"/>
          <w:sz w:val="24"/>
          <w:szCs w:val="24"/>
        </w:rPr>
        <w:t>Концепцией духовно-нравственного развития и воспитания личности гражданина России,</w:t>
      </w:r>
    </w:p>
    <w:p w:rsidR="00B15D31" w:rsidRPr="00B15D31" w:rsidRDefault="00B15D31" w:rsidP="00486834">
      <w:pPr>
        <w:widowControl w:val="0"/>
        <w:numPr>
          <w:ilvl w:val="0"/>
          <w:numId w:val="23"/>
        </w:numPr>
        <w:suppressAutoHyphens/>
        <w:spacing w:after="0" w:line="240" w:lineRule="auto"/>
        <w:jc w:val="both"/>
        <w:rPr>
          <w:sz w:val="24"/>
          <w:szCs w:val="24"/>
        </w:rPr>
      </w:pPr>
      <w:r w:rsidRPr="00B15D31">
        <w:rPr>
          <w:rFonts w:ascii="Times New Roman" w:hAnsi="Times New Roman" w:cs="Times New Roman"/>
          <w:sz w:val="24"/>
          <w:szCs w:val="24"/>
        </w:rPr>
        <w:t xml:space="preserve">Проектом Примерной программы воспитания, составленной научными сотрудниками РАО. </w:t>
      </w:r>
    </w:p>
    <w:p w:rsidR="00B15D31" w:rsidRPr="00B15D31" w:rsidRDefault="00B15D31" w:rsidP="00B15D31">
      <w:pPr>
        <w:jc w:val="both"/>
        <w:rPr>
          <w:rFonts w:ascii="Liberation Serif" w:hAnsi="Liberation Serif" w:cs="Mangal"/>
          <w:sz w:val="24"/>
          <w:szCs w:val="24"/>
        </w:rPr>
      </w:pPr>
      <w:r w:rsidRPr="00B15D31">
        <w:rPr>
          <w:rFonts w:ascii="Times New Roman" w:hAnsi="Times New Roman" w:cs="Times New Roman"/>
          <w:sz w:val="24"/>
          <w:szCs w:val="24"/>
        </w:rPr>
        <w:tab/>
        <w:t xml:space="preserve">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 </w:t>
      </w:r>
    </w:p>
    <w:p w:rsidR="00B15D31" w:rsidRPr="00B15D31" w:rsidRDefault="00B15D31" w:rsidP="00B15D31">
      <w:pPr>
        <w:jc w:val="both"/>
        <w:rPr>
          <w:rFonts w:ascii="Liberation Serif" w:hAnsi="Liberation Serif" w:cs="Mangal"/>
          <w:sz w:val="24"/>
          <w:szCs w:val="24"/>
        </w:rPr>
      </w:pPr>
      <w:r w:rsidRPr="00B15D31">
        <w:rPr>
          <w:rFonts w:ascii="Times New Roman" w:eastAsia="Times New Roman" w:hAnsi="Times New Roman" w:cs="Times New Roman"/>
          <w:sz w:val="24"/>
          <w:szCs w:val="24"/>
        </w:rPr>
        <w:t xml:space="preserve">  </w:t>
      </w:r>
      <w:r w:rsidRPr="00B15D31">
        <w:rPr>
          <w:rFonts w:ascii="Times New Roman" w:hAnsi="Times New Roman" w:cs="Times New Roman"/>
          <w:sz w:val="24"/>
          <w:szCs w:val="24"/>
        </w:rPr>
        <w:tab/>
        <w:t xml:space="preserve"> В центре программы воспитания государственного бюджетного общеобразовательного учреждения средней общеобразовательной школы с</w:t>
      </w:r>
      <w:proofErr w:type="gramStart"/>
      <w:r w:rsidRPr="00B15D31">
        <w:rPr>
          <w:rFonts w:ascii="Times New Roman" w:hAnsi="Times New Roman" w:cs="Times New Roman"/>
          <w:sz w:val="24"/>
          <w:szCs w:val="24"/>
        </w:rPr>
        <w:t>.К</w:t>
      </w:r>
      <w:proofErr w:type="gramEnd"/>
      <w:r w:rsidRPr="00B15D31">
        <w:rPr>
          <w:rFonts w:ascii="Times New Roman" w:hAnsi="Times New Roman" w:cs="Times New Roman"/>
          <w:sz w:val="24"/>
          <w:szCs w:val="24"/>
        </w:rPr>
        <w:t xml:space="preserve">олывань Красноармейского района Самарской области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w:t>
      </w:r>
    </w:p>
    <w:p w:rsidR="00B15D31" w:rsidRPr="00B15D31" w:rsidRDefault="00B15D31" w:rsidP="00B15D31">
      <w:pPr>
        <w:jc w:val="both"/>
        <w:rPr>
          <w:sz w:val="24"/>
          <w:szCs w:val="24"/>
        </w:rPr>
      </w:pPr>
      <w:r w:rsidRPr="00B15D31">
        <w:rPr>
          <w:rFonts w:ascii="Times New Roman" w:hAnsi="Times New Roman" w:cs="Times New Roman"/>
          <w:sz w:val="24"/>
          <w:szCs w:val="24"/>
        </w:rPr>
        <w:tab/>
        <w:t>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Данная программа воспитания показывает систему работы с детьми в школе.</w:t>
      </w:r>
    </w:p>
    <w:p w:rsidR="00B15D31" w:rsidRPr="00342E0D" w:rsidRDefault="0024423D" w:rsidP="00B15D31">
      <w:pPr>
        <w:jc w:val="center"/>
        <w:rPr>
          <w:sz w:val="24"/>
          <w:szCs w:val="24"/>
        </w:rPr>
      </w:pPr>
      <w:r>
        <w:rPr>
          <w:rFonts w:ascii="Times New Roman" w:hAnsi="Times New Roman" w:cs="Times New Roman"/>
          <w:b/>
          <w:sz w:val="24"/>
          <w:szCs w:val="24"/>
        </w:rPr>
        <w:t>36</w:t>
      </w:r>
      <w:r w:rsidR="00B15D31" w:rsidRPr="00342E0D">
        <w:rPr>
          <w:rFonts w:ascii="Times New Roman" w:hAnsi="Times New Roman" w:cs="Times New Roman"/>
          <w:b/>
          <w:sz w:val="24"/>
          <w:szCs w:val="24"/>
        </w:rPr>
        <w:t>.1  ЦЕЛЕВОЙ РАЗДЕЛ</w:t>
      </w:r>
    </w:p>
    <w:p w:rsidR="00B15D31" w:rsidRPr="00342E0D" w:rsidRDefault="00B15D31" w:rsidP="00B15D31">
      <w:pPr>
        <w:tabs>
          <w:tab w:val="left" w:pos="851"/>
        </w:tabs>
        <w:jc w:val="both"/>
        <w:rPr>
          <w:sz w:val="24"/>
          <w:szCs w:val="24"/>
        </w:rPr>
      </w:pPr>
      <w:r w:rsidRPr="00D736BF">
        <w:tab/>
      </w:r>
      <w:r w:rsidRPr="00342E0D">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w:t>
      </w:r>
      <w:r w:rsidRPr="00342E0D">
        <w:rPr>
          <w:rFonts w:ascii="Times New Roman" w:hAnsi="Times New Roman" w:cs="Times New Roman"/>
          <w:sz w:val="24"/>
          <w:szCs w:val="24"/>
        </w:rPr>
        <w:lastRenderedPageBreak/>
        <w:t xml:space="preserve">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342E0D">
        <w:rPr>
          <w:rFonts w:ascii="Times New Roman" w:hAnsi="Times New Roman" w:cs="Times New Roman"/>
          <w:sz w:val="24"/>
          <w:szCs w:val="24"/>
        </w:rPr>
        <w:t>обучающихся</w:t>
      </w:r>
      <w:proofErr w:type="gramEnd"/>
      <w:r w:rsidRPr="00342E0D">
        <w:rPr>
          <w:rFonts w:ascii="Times New Roman" w:hAnsi="Times New Roman" w:cs="Times New Roman"/>
          <w:sz w:val="24"/>
          <w:szCs w:val="24"/>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B15D31" w:rsidRPr="00342E0D" w:rsidRDefault="00B15D31" w:rsidP="00B15D31">
      <w:pPr>
        <w:tabs>
          <w:tab w:val="left" w:pos="851"/>
        </w:tabs>
        <w:ind w:firstLine="709"/>
        <w:jc w:val="both"/>
        <w:rPr>
          <w:sz w:val="24"/>
          <w:szCs w:val="24"/>
        </w:rPr>
      </w:pPr>
      <w:r w:rsidRPr="00342E0D">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15D31" w:rsidRPr="00342E0D" w:rsidRDefault="00B15D31" w:rsidP="00B15D31">
      <w:pPr>
        <w:tabs>
          <w:tab w:val="left" w:pos="851"/>
        </w:tabs>
        <w:ind w:firstLine="709"/>
        <w:jc w:val="both"/>
        <w:rPr>
          <w:rFonts w:ascii="Liberation Serif" w:hAnsi="Liberation Serif" w:cs="Mangal"/>
          <w:sz w:val="24"/>
          <w:szCs w:val="24"/>
        </w:rPr>
      </w:pPr>
      <w:r w:rsidRPr="00342E0D">
        <w:rPr>
          <w:rFonts w:ascii="Times New Roman" w:hAnsi="Times New Roman" w:cs="Times New Roman"/>
          <w:b/>
          <w:sz w:val="24"/>
          <w:szCs w:val="24"/>
        </w:rPr>
        <w:t xml:space="preserve"> Цель и задачи воспитания </w:t>
      </w:r>
      <w:proofErr w:type="gramStart"/>
      <w:r w:rsidRPr="00342E0D">
        <w:rPr>
          <w:rFonts w:ascii="Times New Roman" w:hAnsi="Times New Roman" w:cs="Times New Roman"/>
          <w:b/>
          <w:sz w:val="24"/>
          <w:szCs w:val="24"/>
        </w:rPr>
        <w:t>обучающихся</w:t>
      </w:r>
      <w:proofErr w:type="gramEnd"/>
    </w:p>
    <w:p w:rsidR="00B15D31" w:rsidRDefault="00B15D31" w:rsidP="00B15D31">
      <w:pPr>
        <w:tabs>
          <w:tab w:val="left" w:pos="851"/>
        </w:tabs>
        <w:ind w:firstLine="709"/>
        <w:jc w:val="both"/>
        <w:rPr>
          <w:rFonts w:ascii="Times New Roman" w:hAnsi="Times New Roman" w:cs="Times New Roman"/>
        </w:rPr>
      </w:pPr>
    </w:p>
    <w:p w:rsidR="00B15D31" w:rsidRPr="00342E0D" w:rsidRDefault="00B15D31" w:rsidP="00B15D31">
      <w:pPr>
        <w:ind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Современный российский национальный воспитательный идеал </w:t>
      </w:r>
      <w:proofErr w:type="gramStart"/>
      <w:r w:rsidRPr="00342E0D">
        <w:rPr>
          <w:rFonts w:ascii="Times New Roman" w:hAnsi="Times New Roman" w:cs="Times New Roman"/>
          <w:sz w:val="24"/>
          <w:szCs w:val="24"/>
        </w:rPr>
        <w:t>—в</w:t>
      </w:r>
      <w:proofErr w:type="gramEnd"/>
      <w:r w:rsidRPr="00342E0D">
        <w:rPr>
          <w:rFonts w:ascii="Times New Roman" w:hAnsi="Times New Roman" w:cs="Times New Roman"/>
          <w:sz w:val="24"/>
          <w:szCs w:val="24"/>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B15D31" w:rsidRPr="00342E0D" w:rsidRDefault="00B15D31" w:rsidP="00B15D31">
      <w:pPr>
        <w:ind w:firstLine="709"/>
        <w:jc w:val="both"/>
        <w:rPr>
          <w:rFonts w:ascii="Times New Roman" w:hAnsi="Times New Roman" w:cs="Times New Roman"/>
          <w:sz w:val="24"/>
          <w:szCs w:val="24"/>
        </w:rPr>
      </w:pPr>
      <w:proofErr w:type="gramStart"/>
      <w:r w:rsidRPr="00342E0D">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342E0D">
        <w:rPr>
          <w:rFonts w:ascii="Times New Roman" w:hAnsi="Times New Roman" w:cs="Times New Roman"/>
          <w:b/>
          <w:sz w:val="24"/>
          <w:szCs w:val="24"/>
        </w:rPr>
        <w:t>цель воспитания</w:t>
      </w:r>
      <w:r w:rsidRPr="00342E0D">
        <w:rPr>
          <w:rFonts w:ascii="Times New Roman" w:hAnsi="Times New Roman" w:cs="Times New Roman"/>
          <w:sz w:val="24"/>
          <w:szCs w:val="24"/>
        </w:rPr>
        <w:t xml:space="preserve"> обучающихся в общеобразовательной организации: </w:t>
      </w:r>
      <w:r w:rsidRPr="00342E0D">
        <w:rPr>
          <w:rFonts w:ascii="Times New Roman" w:hAnsi="Times New Roman" w:cs="Times New Roman"/>
          <w:i/>
          <w:iCs/>
          <w:sz w:val="24"/>
          <w:szCs w:val="24"/>
        </w:rPr>
        <w:t xml:space="preserve">развитие личности, создание условий для самоопределения и социализации на основе </w:t>
      </w:r>
      <w:proofErr w:type="spellStart"/>
      <w:r w:rsidRPr="00342E0D">
        <w:rPr>
          <w:rFonts w:ascii="Times New Roman" w:hAnsi="Times New Roman" w:cs="Times New Roman"/>
          <w:i/>
          <w:iCs/>
          <w:sz w:val="24"/>
          <w:szCs w:val="24"/>
        </w:rPr>
        <w:t>социокультурных</w:t>
      </w:r>
      <w:proofErr w:type="spellEnd"/>
      <w:r w:rsidRPr="00342E0D">
        <w:rPr>
          <w:rFonts w:ascii="Times New Roman" w:hAnsi="Times New Roman" w:cs="Times New Roman"/>
          <w:i/>
          <w:iCs/>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342E0D">
        <w:rPr>
          <w:rFonts w:ascii="Times New Roman" w:hAnsi="Times New Roman" w:cs="Times New Roman"/>
          <w:i/>
          <w:iCs/>
          <w:sz w:val="24"/>
          <w:szCs w:val="24"/>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15D31" w:rsidRPr="00342E0D" w:rsidRDefault="00B15D31" w:rsidP="00B15D31">
      <w:pPr>
        <w:tabs>
          <w:tab w:val="left" w:pos="851"/>
        </w:tabs>
        <w:ind w:firstLine="709"/>
        <w:jc w:val="both"/>
        <w:rPr>
          <w:rFonts w:ascii="Times New Roman" w:hAnsi="Times New Roman" w:cs="Times New Roman"/>
          <w:sz w:val="24"/>
          <w:szCs w:val="24"/>
        </w:rPr>
      </w:pPr>
      <w:proofErr w:type="gramStart"/>
      <w:r w:rsidRPr="00342E0D">
        <w:rPr>
          <w:rFonts w:ascii="Times New Roman" w:hAnsi="Times New Roman" w:cs="Times New Roman"/>
          <w:b/>
          <w:sz w:val="24"/>
          <w:szCs w:val="24"/>
        </w:rPr>
        <w:t>Задачи воспитания</w:t>
      </w:r>
      <w:r w:rsidRPr="00342E0D">
        <w:rPr>
          <w:rFonts w:ascii="Times New Roman" w:hAnsi="Times New Roman" w:cs="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w:t>
      </w:r>
      <w:proofErr w:type="spellStart"/>
      <w:r w:rsidRPr="00342E0D">
        <w:rPr>
          <w:rFonts w:ascii="Times New Roman" w:hAnsi="Times New Roman" w:cs="Times New Roman"/>
          <w:sz w:val="24"/>
          <w:szCs w:val="24"/>
        </w:rPr>
        <w:t>социокультурного</w:t>
      </w:r>
      <w:proofErr w:type="spellEnd"/>
      <w:r w:rsidRPr="00342E0D">
        <w:rPr>
          <w:rFonts w:ascii="Times New Roman" w:hAnsi="Times New Roman" w:cs="Times New Roman"/>
          <w:sz w:val="24"/>
          <w:szCs w:val="24"/>
        </w:rPr>
        <w:t xml:space="preserve"> опыта поведения, общения, межличностных и социальных отношений, применения полученных знаний;</w:t>
      </w:r>
      <w:proofErr w:type="gramEnd"/>
      <w:r w:rsidRPr="00342E0D">
        <w:rPr>
          <w:rFonts w:ascii="Times New Roman" w:hAnsi="Times New Roman" w:cs="Times New Roman"/>
          <w:sz w:val="24"/>
          <w:szCs w:val="24"/>
        </w:rPr>
        <w:t xml:space="preserve">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342E0D">
        <w:rPr>
          <w:rFonts w:ascii="Times New Roman" w:hAnsi="Times New Roman" w:cs="Times New Roman"/>
          <w:sz w:val="24"/>
          <w:szCs w:val="24"/>
        </w:rPr>
        <w:t>обучающимися</w:t>
      </w:r>
      <w:proofErr w:type="gramEnd"/>
      <w:r w:rsidRPr="00342E0D">
        <w:rPr>
          <w:rFonts w:ascii="Times New Roman" w:hAnsi="Times New Roman" w:cs="Times New Roman"/>
          <w:sz w:val="24"/>
          <w:szCs w:val="24"/>
        </w:rPr>
        <w:t xml:space="preserve"> общеобразовательных программ включают осознание российской гражданской идентичности, </w:t>
      </w:r>
      <w:proofErr w:type="spellStart"/>
      <w:r w:rsidRPr="00342E0D">
        <w:rPr>
          <w:rFonts w:ascii="Times New Roman" w:hAnsi="Times New Roman" w:cs="Times New Roman"/>
          <w:sz w:val="24"/>
          <w:szCs w:val="24"/>
        </w:rPr>
        <w:t>сформированность</w:t>
      </w:r>
      <w:proofErr w:type="spellEnd"/>
      <w:r w:rsidRPr="00342E0D">
        <w:rPr>
          <w:rFonts w:ascii="Times New Roman" w:hAnsi="Times New Roman" w:cs="Times New Roman"/>
          <w:sz w:val="24"/>
          <w:szCs w:val="24"/>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w:t>
      </w:r>
      <w:r w:rsidRPr="00342E0D">
        <w:rPr>
          <w:rFonts w:ascii="Times New Roman" w:hAnsi="Times New Roman" w:cs="Times New Roman"/>
          <w:sz w:val="24"/>
          <w:szCs w:val="24"/>
        </w:rPr>
        <w:lastRenderedPageBreak/>
        <w:t xml:space="preserve">деятельности, </w:t>
      </w:r>
      <w:proofErr w:type="spellStart"/>
      <w:r w:rsidRPr="00342E0D">
        <w:rPr>
          <w:rFonts w:ascii="Times New Roman" w:hAnsi="Times New Roman" w:cs="Times New Roman"/>
          <w:sz w:val="24"/>
          <w:szCs w:val="24"/>
        </w:rPr>
        <w:t>сформированность</w:t>
      </w:r>
      <w:proofErr w:type="spellEnd"/>
      <w:r w:rsidRPr="00342E0D">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rsidR="00B15D31" w:rsidRPr="00342E0D" w:rsidRDefault="00B15D31" w:rsidP="00B15D31">
      <w:pPr>
        <w:ind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Воспитательная деятельность в общеобразовательной организации планируется и осуществляется на основе </w:t>
      </w:r>
      <w:proofErr w:type="spellStart"/>
      <w:r w:rsidRPr="00342E0D">
        <w:rPr>
          <w:rFonts w:ascii="Times New Roman" w:hAnsi="Times New Roman" w:cs="Times New Roman"/>
          <w:sz w:val="24"/>
          <w:szCs w:val="24"/>
        </w:rPr>
        <w:t>аксиологического</w:t>
      </w:r>
      <w:proofErr w:type="spellEnd"/>
      <w:r w:rsidRPr="00342E0D">
        <w:rPr>
          <w:rFonts w:ascii="Times New Roman" w:hAnsi="Times New Roman" w:cs="Times New Roman"/>
          <w:sz w:val="24"/>
          <w:szCs w:val="24"/>
        </w:rPr>
        <w:t xml:space="preserve">, антропологического, культурно-исторического, </w:t>
      </w:r>
      <w:proofErr w:type="spellStart"/>
      <w:r w:rsidRPr="00342E0D">
        <w:rPr>
          <w:rFonts w:ascii="Times New Roman" w:hAnsi="Times New Roman" w:cs="Times New Roman"/>
          <w:sz w:val="24"/>
          <w:szCs w:val="24"/>
        </w:rPr>
        <w:t>системно-деятельностного</w:t>
      </w:r>
      <w:proofErr w:type="spellEnd"/>
      <w:r w:rsidRPr="00342E0D">
        <w:rPr>
          <w:rFonts w:ascii="Times New Roman" w:hAnsi="Times New Roman" w:cs="Times New Roman"/>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342E0D">
        <w:rPr>
          <w:rFonts w:ascii="Times New Roman" w:hAnsi="Times New Roman" w:cs="Times New Roman"/>
          <w:sz w:val="24"/>
          <w:szCs w:val="24"/>
        </w:rPr>
        <w:t>инклюзивности</w:t>
      </w:r>
      <w:proofErr w:type="spellEnd"/>
      <w:r w:rsidRPr="00342E0D">
        <w:rPr>
          <w:rFonts w:ascii="Times New Roman" w:hAnsi="Times New Roman" w:cs="Times New Roman"/>
          <w:sz w:val="24"/>
          <w:szCs w:val="24"/>
        </w:rPr>
        <w:t xml:space="preserve">, </w:t>
      </w:r>
      <w:proofErr w:type="spellStart"/>
      <w:r w:rsidRPr="00342E0D">
        <w:rPr>
          <w:rFonts w:ascii="Times New Roman" w:hAnsi="Times New Roman" w:cs="Times New Roman"/>
          <w:sz w:val="24"/>
          <w:szCs w:val="24"/>
        </w:rPr>
        <w:t>возрастосообразности</w:t>
      </w:r>
      <w:proofErr w:type="spellEnd"/>
      <w:r w:rsidRPr="00342E0D">
        <w:rPr>
          <w:rFonts w:ascii="Times New Roman" w:hAnsi="Times New Roman" w:cs="Times New Roman"/>
          <w:sz w:val="24"/>
          <w:szCs w:val="24"/>
        </w:rPr>
        <w:t>.</w:t>
      </w:r>
    </w:p>
    <w:p w:rsidR="00B15D31" w:rsidRPr="00342E0D" w:rsidRDefault="00B15D31" w:rsidP="00B15D31">
      <w:pPr>
        <w:jc w:val="center"/>
        <w:rPr>
          <w:rFonts w:ascii="Times New Roman" w:hAnsi="Times New Roman" w:cs="Times New Roman"/>
          <w:sz w:val="24"/>
          <w:szCs w:val="24"/>
        </w:rPr>
      </w:pPr>
      <w:r w:rsidRPr="00342E0D">
        <w:rPr>
          <w:rFonts w:ascii="Times New Roman" w:hAnsi="Times New Roman" w:cs="Times New Roman"/>
          <w:b/>
          <w:color w:val="000000"/>
          <w:sz w:val="24"/>
          <w:szCs w:val="24"/>
        </w:rPr>
        <w:t>Направления воспитания</w:t>
      </w:r>
    </w:p>
    <w:p w:rsidR="00B15D31" w:rsidRPr="00342E0D" w:rsidRDefault="00B15D31" w:rsidP="00B15D31">
      <w:pPr>
        <w:ind w:firstLine="709"/>
        <w:jc w:val="both"/>
        <w:rPr>
          <w:rFonts w:ascii="Times New Roman" w:hAnsi="Times New Roman" w:cs="Times New Roman"/>
          <w:sz w:val="24"/>
          <w:szCs w:val="24"/>
        </w:rPr>
      </w:pPr>
      <w:r w:rsidRPr="00342E0D">
        <w:rPr>
          <w:rFonts w:ascii="Times New Roman"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B15D31" w:rsidRPr="00342E0D" w:rsidRDefault="00B15D31" w:rsidP="00486834">
      <w:pPr>
        <w:widowControl w:val="0"/>
        <w:numPr>
          <w:ilvl w:val="0"/>
          <w:numId w:val="24"/>
        </w:numPr>
        <w:tabs>
          <w:tab w:val="left" w:pos="98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b/>
          <w:sz w:val="24"/>
          <w:szCs w:val="24"/>
        </w:rPr>
        <w:t xml:space="preserve">гражданское воспитание </w:t>
      </w:r>
      <w:r w:rsidRPr="00342E0D">
        <w:rPr>
          <w:rFonts w:ascii="Times New Roman" w:hAnsi="Times New Roman" w:cs="Times New Roman"/>
          <w:bCs/>
          <w:sz w:val="24"/>
          <w:szCs w:val="24"/>
        </w:rPr>
        <w:t xml:space="preserve">— </w:t>
      </w:r>
      <w:r w:rsidRPr="00342E0D">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15D31" w:rsidRPr="00342E0D" w:rsidRDefault="00B15D31" w:rsidP="00486834">
      <w:pPr>
        <w:widowControl w:val="0"/>
        <w:numPr>
          <w:ilvl w:val="0"/>
          <w:numId w:val="24"/>
        </w:numPr>
        <w:tabs>
          <w:tab w:val="left" w:pos="98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b/>
          <w:sz w:val="24"/>
          <w:szCs w:val="24"/>
        </w:rPr>
        <w:t xml:space="preserve">патриотическое воспитание </w:t>
      </w:r>
      <w:r w:rsidRPr="00342E0D">
        <w:rPr>
          <w:rFonts w:ascii="Times New Roman" w:hAnsi="Times New Roman" w:cs="Times New Roman"/>
          <w:bCs/>
          <w:sz w:val="24"/>
          <w:szCs w:val="24"/>
        </w:rPr>
        <w:t xml:space="preserve">— </w:t>
      </w:r>
      <w:r w:rsidRPr="00342E0D">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15D31" w:rsidRPr="00342E0D" w:rsidRDefault="00B15D31" w:rsidP="00486834">
      <w:pPr>
        <w:widowControl w:val="0"/>
        <w:numPr>
          <w:ilvl w:val="0"/>
          <w:numId w:val="24"/>
        </w:numPr>
        <w:tabs>
          <w:tab w:val="left" w:pos="98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b/>
          <w:sz w:val="24"/>
          <w:szCs w:val="24"/>
        </w:rPr>
        <w:t xml:space="preserve">духовно-нравственное воспитание </w:t>
      </w:r>
      <w:r w:rsidRPr="00342E0D">
        <w:rPr>
          <w:rFonts w:ascii="Times New Roman" w:hAnsi="Times New Roman" w:cs="Times New Roman"/>
          <w:bCs/>
          <w:sz w:val="24"/>
          <w:szCs w:val="24"/>
        </w:rPr>
        <w:t>—</w:t>
      </w:r>
      <w:r w:rsidRPr="00342E0D">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15D31" w:rsidRPr="00342E0D" w:rsidRDefault="00B15D31" w:rsidP="00486834">
      <w:pPr>
        <w:widowControl w:val="0"/>
        <w:numPr>
          <w:ilvl w:val="0"/>
          <w:numId w:val="24"/>
        </w:numPr>
        <w:tabs>
          <w:tab w:val="left" w:pos="98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b/>
          <w:sz w:val="24"/>
          <w:szCs w:val="24"/>
        </w:rPr>
        <w:t xml:space="preserve">эстетическое воспитание </w:t>
      </w:r>
      <w:r w:rsidRPr="00342E0D">
        <w:rPr>
          <w:rFonts w:ascii="Times New Roman" w:hAnsi="Times New Roman" w:cs="Times New Roman"/>
          <w:bCs/>
          <w:sz w:val="24"/>
          <w:szCs w:val="24"/>
        </w:rPr>
        <w:t>—</w:t>
      </w:r>
      <w:r w:rsidRPr="00342E0D">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15D31" w:rsidRPr="00342E0D" w:rsidRDefault="00B15D31" w:rsidP="00486834">
      <w:pPr>
        <w:widowControl w:val="0"/>
        <w:numPr>
          <w:ilvl w:val="0"/>
          <w:numId w:val="24"/>
        </w:numPr>
        <w:tabs>
          <w:tab w:val="left" w:pos="98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b/>
          <w:sz w:val="24"/>
          <w:szCs w:val="24"/>
        </w:rPr>
        <w:t>физическое воспитание</w:t>
      </w:r>
      <w:r w:rsidRPr="00342E0D">
        <w:rPr>
          <w:rFonts w:ascii="Times New Roman" w:hAnsi="Times New Roman" w:cs="Times New Roman"/>
          <w:sz w:val="24"/>
          <w:szCs w:val="24"/>
        </w:rPr>
        <w:t>,</w:t>
      </w:r>
      <w:r w:rsidRPr="00342E0D">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342E0D">
        <w:rPr>
          <w:rFonts w:ascii="Times New Roman" w:hAnsi="Times New Roman" w:cs="Times New Roman"/>
          <w:bCs/>
          <w:sz w:val="24"/>
          <w:szCs w:val="24"/>
        </w:rPr>
        <w:t xml:space="preserve">— </w:t>
      </w:r>
      <w:r w:rsidRPr="00342E0D">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15D31" w:rsidRPr="00342E0D" w:rsidRDefault="00B15D31" w:rsidP="00486834">
      <w:pPr>
        <w:widowControl w:val="0"/>
        <w:numPr>
          <w:ilvl w:val="0"/>
          <w:numId w:val="24"/>
        </w:numPr>
        <w:tabs>
          <w:tab w:val="left" w:pos="98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b/>
          <w:sz w:val="24"/>
          <w:szCs w:val="24"/>
        </w:rPr>
        <w:t>трудовое воспитание</w:t>
      </w:r>
      <w:r w:rsidRPr="00342E0D">
        <w:rPr>
          <w:rFonts w:ascii="Times New Roman" w:hAnsi="Times New Roman" w:cs="Times New Roman"/>
          <w:bCs/>
          <w:sz w:val="24"/>
          <w:szCs w:val="24"/>
        </w:rPr>
        <w:t xml:space="preserve"> —</w:t>
      </w:r>
      <w:r w:rsidRPr="00342E0D">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15D31" w:rsidRPr="00342E0D" w:rsidRDefault="00B15D31" w:rsidP="00486834">
      <w:pPr>
        <w:widowControl w:val="0"/>
        <w:numPr>
          <w:ilvl w:val="0"/>
          <w:numId w:val="24"/>
        </w:numPr>
        <w:tabs>
          <w:tab w:val="left" w:pos="98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b/>
          <w:sz w:val="24"/>
          <w:szCs w:val="24"/>
        </w:rPr>
        <w:t>экологическое воспитание</w:t>
      </w:r>
      <w:r w:rsidRPr="00342E0D">
        <w:rPr>
          <w:rFonts w:ascii="Times New Roman" w:hAnsi="Times New Roman" w:cs="Times New Roman"/>
          <w:bCs/>
          <w:sz w:val="24"/>
          <w:szCs w:val="24"/>
        </w:rPr>
        <w:t xml:space="preserve"> —</w:t>
      </w:r>
      <w:r w:rsidRPr="00342E0D">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15D31" w:rsidRPr="00342E0D" w:rsidRDefault="00B15D31" w:rsidP="00486834">
      <w:pPr>
        <w:widowControl w:val="0"/>
        <w:numPr>
          <w:ilvl w:val="0"/>
          <w:numId w:val="24"/>
        </w:numPr>
        <w:tabs>
          <w:tab w:val="left" w:pos="983"/>
        </w:tabs>
        <w:suppressAutoHyphens/>
        <w:spacing w:after="0" w:line="240" w:lineRule="auto"/>
        <w:ind w:left="0" w:firstLine="709"/>
        <w:jc w:val="both"/>
        <w:rPr>
          <w:rFonts w:ascii="Times New Roman" w:hAnsi="Times New Roman" w:cs="Times New Roman"/>
          <w:sz w:val="24"/>
          <w:szCs w:val="24"/>
        </w:rPr>
      </w:pPr>
      <w:r w:rsidRPr="00342E0D">
        <w:rPr>
          <w:rFonts w:ascii="Times New Roman" w:eastAsia="Times New Roman" w:hAnsi="Times New Roman" w:cs="Times New Roman"/>
          <w:b/>
          <w:bCs/>
          <w:sz w:val="24"/>
          <w:szCs w:val="24"/>
        </w:rPr>
        <w:t xml:space="preserve">ценности научного познания — </w:t>
      </w:r>
      <w:r w:rsidRPr="00342E0D">
        <w:rPr>
          <w:rFonts w:ascii="Times New Roman" w:eastAsia="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15D31" w:rsidRPr="00342E0D" w:rsidRDefault="00B15D31" w:rsidP="00486834">
      <w:pPr>
        <w:pStyle w:val="1"/>
        <w:widowControl w:val="0"/>
        <w:numPr>
          <w:ilvl w:val="0"/>
          <w:numId w:val="25"/>
        </w:numPr>
        <w:tabs>
          <w:tab w:val="left" w:pos="2827"/>
        </w:tabs>
        <w:suppressAutoHyphens/>
        <w:spacing w:before="0" w:after="0" w:line="240" w:lineRule="auto"/>
        <w:jc w:val="both"/>
        <w:rPr>
          <w:rFonts w:ascii="Times New Roman" w:eastAsia="Times New Roman" w:hAnsi="Times New Roman" w:cs="Times New Roman"/>
          <w:sz w:val="24"/>
          <w:szCs w:val="24"/>
          <w:u w:val="single"/>
        </w:rPr>
      </w:pPr>
    </w:p>
    <w:p w:rsidR="00B15D31" w:rsidRPr="00342E0D" w:rsidRDefault="00B15D31" w:rsidP="00486834">
      <w:pPr>
        <w:pStyle w:val="1"/>
        <w:widowControl w:val="0"/>
        <w:numPr>
          <w:ilvl w:val="0"/>
          <w:numId w:val="25"/>
        </w:numPr>
        <w:tabs>
          <w:tab w:val="left" w:pos="2827"/>
        </w:tabs>
        <w:suppressAutoHyphens/>
        <w:spacing w:before="0" w:after="0" w:line="240" w:lineRule="auto"/>
        <w:jc w:val="center"/>
        <w:rPr>
          <w:rFonts w:ascii="Times New Roman" w:hAnsi="Times New Roman" w:cs="Times New Roman"/>
          <w:sz w:val="24"/>
          <w:szCs w:val="24"/>
        </w:rPr>
      </w:pPr>
      <w:r w:rsidRPr="00342E0D">
        <w:rPr>
          <w:rFonts w:ascii="Times New Roman" w:eastAsia="Times New Roman" w:hAnsi="Times New Roman" w:cs="Times New Roman"/>
          <w:sz w:val="24"/>
          <w:szCs w:val="24"/>
        </w:rPr>
        <w:t>Целевые ориентиры результатов воспитания</w:t>
      </w:r>
    </w:p>
    <w:p w:rsidR="00B15D31" w:rsidRPr="00342E0D" w:rsidRDefault="00B15D31" w:rsidP="00B15D31">
      <w:pPr>
        <w:pStyle w:val="af8"/>
        <w:tabs>
          <w:tab w:val="left" w:pos="2827"/>
        </w:tabs>
        <w:jc w:val="both"/>
      </w:pPr>
    </w:p>
    <w:p w:rsidR="00B15D31" w:rsidRPr="00342E0D" w:rsidRDefault="00B15D31" w:rsidP="00486834">
      <w:pPr>
        <w:pStyle w:val="1"/>
        <w:widowControl w:val="0"/>
        <w:numPr>
          <w:ilvl w:val="0"/>
          <w:numId w:val="25"/>
        </w:numPr>
        <w:tabs>
          <w:tab w:val="left" w:pos="2827"/>
        </w:tabs>
        <w:suppressAutoHyphens/>
        <w:spacing w:before="0"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Целевые ориентиры результатов воспитания на уровне начального общего образования.</w:t>
      </w:r>
    </w:p>
    <w:tbl>
      <w:tblPr>
        <w:tblW w:w="10060" w:type="dxa"/>
        <w:tblInd w:w="113" w:type="dxa"/>
        <w:tblLayout w:type="fixed"/>
        <w:tblLook w:val="04A0"/>
      </w:tblPr>
      <w:tblGrid>
        <w:gridCol w:w="10060"/>
      </w:tblGrid>
      <w:tr w:rsidR="00B15D31" w:rsidRPr="00342E0D" w:rsidTr="00B15D31">
        <w:tc>
          <w:tcPr>
            <w:tcW w:w="10060"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851"/>
              </w:tabs>
              <w:suppressAutoHyphens/>
              <w:ind w:firstLine="181"/>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t>Целевые ориентиры</w:t>
            </w:r>
          </w:p>
        </w:tc>
      </w:tr>
      <w:tr w:rsidR="00B15D31" w:rsidRPr="00342E0D" w:rsidTr="00B15D31">
        <w:tc>
          <w:tcPr>
            <w:tcW w:w="10060"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851"/>
              </w:tabs>
              <w:suppressAutoHyphens/>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t>Гражданско-патриотическое воспитание</w:t>
            </w:r>
          </w:p>
        </w:tc>
      </w:tr>
      <w:tr w:rsidR="00B15D31" w:rsidRPr="00342E0D" w:rsidTr="00B15D31">
        <w:tc>
          <w:tcPr>
            <w:tcW w:w="10060"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4"/>
                <w:tab w:val="left" w:pos="288"/>
              </w:tabs>
              <w:ind w:firstLine="181"/>
              <w:jc w:val="both"/>
              <w:rPr>
                <w:rFonts w:ascii="Times New Roman" w:eastAsia="SimSun" w:hAnsi="Times New Roman" w:cs="Times New Roman"/>
                <w:sz w:val="24"/>
                <w:szCs w:val="24"/>
                <w:lang w:eastAsia="zh-CN" w:bidi="hi-IN"/>
              </w:rPr>
            </w:pPr>
            <w:r w:rsidRPr="00342E0D">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B15D31" w:rsidRPr="00342E0D" w:rsidRDefault="00B15D31" w:rsidP="00B15D31">
            <w:pPr>
              <w:tabs>
                <w:tab w:val="left" w:pos="4"/>
                <w:tab w:val="left" w:pos="288"/>
              </w:tabs>
              <w:ind w:firstLine="181"/>
              <w:jc w:val="both"/>
              <w:rPr>
                <w:rFonts w:ascii="Times New Roman" w:hAnsi="Times New Roman" w:cs="Times New Roman"/>
                <w:sz w:val="24"/>
                <w:szCs w:val="24"/>
              </w:rPr>
            </w:pPr>
            <w:proofErr w:type="gramStart"/>
            <w:r w:rsidRPr="00342E0D">
              <w:rPr>
                <w:rFonts w:ascii="Times New Roman" w:hAnsi="Times New Roman" w:cs="Times New Roman"/>
                <w:sz w:val="24"/>
                <w:szCs w:val="24"/>
              </w:rPr>
              <w:t>Сознающий</w:t>
            </w:r>
            <w:proofErr w:type="gramEnd"/>
            <w:r w:rsidRPr="00342E0D">
              <w:rPr>
                <w:rFonts w:ascii="Times New Roman" w:hAnsi="Times New Roman" w:cs="Times New Roman"/>
                <w:sz w:val="24"/>
                <w:szCs w:val="24"/>
              </w:rPr>
              <w:t xml:space="preserve"> принадлежность к своему народу и к общности граждан России, проявляющий уважение к своему и другим народам.</w:t>
            </w:r>
          </w:p>
          <w:p w:rsidR="00B15D31" w:rsidRPr="00342E0D" w:rsidRDefault="00B15D31" w:rsidP="00B15D31">
            <w:pPr>
              <w:tabs>
                <w:tab w:val="left" w:pos="4"/>
                <w:tab w:val="left" w:pos="288"/>
              </w:tabs>
              <w:ind w:firstLine="181"/>
              <w:jc w:val="both"/>
              <w:rPr>
                <w:rFonts w:ascii="Times New Roman" w:hAnsi="Times New Roman" w:cs="Times New Roman"/>
                <w:sz w:val="24"/>
                <w:szCs w:val="24"/>
              </w:rPr>
            </w:pPr>
            <w:proofErr w:type="gramStart"/>
            <w:r w:rsidRPr="00342E0D">
              <w:rPr>
                <w:rFonts w:ascii="Times New Roman" w:hAnsi="Times New Roman" w:cs="Times New Roman"/>
                <w:sz w:val="24"/>
                <w:szCs w:val="24"/>
              </w:rPr>
              <w:t>Понимающий</w:t>
            </w:r>
            <w:proofErr w:type="gramEnd"/>
            <w:r w:rsidRPr="00342E0D">
              <w:rPr>
                <w:rFonts w:ascii="Times New Roman" w:hAnsi="Times New Roman" w:cs="Times New Roman"/>
                <w:sz w:val="24"/>
                <w:szCs w:val="24"/>
              </w:rPr>
              <w:t xml:space="preserve"> свою сопричастность к прошлому, настоящему и будущему родного края, своей Родины — России, Российского государства.</w:t>
            </w:r>
          </w:p>
          <w:p w:rsidR="00B15D31" w:rsidRPr="00342E0D" w:rsidRDefault="00B15D31" w:rsidP="00B15D31">
            <w:pPr>
              <w:tabs>
                <w:tab w:val="left" w:pos="4"/>
                <w:tab w:val="left" w:pos="288"/>
              </w:tabs>
              <w:ind w:firstLine="181"/>
              <w:jc w:val="both"/>
              <w:rPr>
                <w:rFonts w:ascii="Times New Roman" w:hAnsi="Times New Roman" w:cs="Times New Roman"/>
                <w:sz w:val="24"/>
                <w:szCs w:val="24"/>
              </w:rPr>
            </w:pPr>
            <w:proofErr w:type="gramStart"/>
            <w:r w:rsidRPr="00342E0D">
              <w:rPr>
                <w:rFonts w:ascii="Times New Roman" w:hAnsi="Times New Roman" w:cs="Times New Roman"/>
                <w:sz w:val="24"/>
                <w:szCs w:val="24"/>
              </w:rPr>
              <w:t>Понимающий</w:t>
            </w:r>
            <w:proofErr w:type="gramEnd"/>
            <w:r w:rsidRPr="00342E0D">
              <w:rPr>
                <w:rFonts w:ascii="Times New Roman" w:hAnsi="Times New Roman" w:cs="Times New Roman"/>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15D31" w:rsidRPr="00342E0D" w:rsidRDefault="00B15D31" w:rsidP="00B15D31">
            <w:pPr>
              <w:tabs>
                <w:tab w:val="left" w:pos="4"/>
                <w:tab w:val="left" w:pos="288"/>
              </w:tabs>
              <w:ind w:firstLine="181"/>
              <w:jc w:val="both"/>
              <w:rPr>
                <w:rFonts w:ascii="Times New Roman" w:hAnsi="Times New Roman" w:cs="Times New Roman"/>
                <w:sz w:val="24"/>
                <w:szCs w:val="24"/>
              </w:rPr>
            </w:pPr>
            <w:proofErr w:type="gramStart"/>
            <w:r w:rsidRPr="00342E0D">
              <w:rPr>
                <w:rFonts w:ascii="Times New Roman" w:hAnsi="Times New Roman" w:cs="Times New Roman"/>
                <w:sz w:val="24"/>
                <w:szCs w:val="24"/>
              </w:rPr>
              <w:t>Имеющий</w:t>
            </w:r>
            <w:proofErr w:type="gramEnd"/>
            <w:r w:rsidRPr="00342E0D">
              <w:rPr>
                <w:rFonts w:ascii="Times New Roman" w:hAnsi="Times New Roman" w:cs="Times New Roman"/>
                <w:sz w:val="24"/>
                <w:szCs w:val="24"/>
              </w:rPr>
              <w:t xml:space="preserve"> первоначальные представления о правах и ответственности человека в обществе, гражданских правах и обязанностях.</w:t>
            </w:r>
          </w:p>
          <w:p w:rsidR="00B15D31" w:rsidRPr="00342E0D" w:rsidRDefault="00B15D31" w:rsidP="00B15D31">
            <w:pPr>
              <w:widowControl w:val="0"/>
              <w:tabs>
                <w:tab w:val="left" w:pos="318"/>
              </w:tabs>
              <w:suppressAutoHyphens/>
              <w:ind w:firstLine="177"/>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Принимающий</w:t>
            </w:r>
            <w:proofErr w:type="gramEnd"/>
            <w:r w:rsidRPr="00342E0D">
              <w:rPr>
                <w:rFonts w:ascii="Times New Roman" w:hAnsi="Times New Roman" w:cs="Times New Roman"/>
                <w:sz w:val="24"/>
                <w:szCs w:val="24"/>
              </w:rPr>
              <w:t xml:space="preserve"> участие в жизни класса, общеобразовательной организации, в доступной по возрасту социально значимой деятельности.</w:t>
            </w:r>
          </w:p>
        </w:tc>
      </w:tr>
      <w:tr w:rsidR="00B15D31" w:rsidRPr="00342E0D" w:rsidTr="00B15D31">
        <w:tc>
          <w:tcPr>
            <w:tcW w:w="10060"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4"/>
                <w:tab w:val="left" w:pos="288"/>
              </w:tabs>
              <w:suppressAutoHyphens/>
              <w:ind w:firstLine="181"/>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t>Духовно-нравственное воспитание</w:t>
            </w:r>
          </w:p>
        </w:tc>
      </w:tr>
      <w:tr w:rsidR="00B15D31" w:rsidRPr="00342E0D" w:rsidTr="00B15D31">
        <w:tc>
          <w:tcPr>
            <w:tcW w:w="10060"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4"/>
                <w:tab w:val="left" w:pos="288"/>
                <w:tab w:val="left" w:pos="430"/>
              </w:tabs>
              <w:ind w:firstLine="181"/>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Уважающий</w:t>
            </w:r>
            <w:proofErr w:type="gramEnd"/>
            <w:r w:rsidRPr="00342E0D">
              <w:rPr>
                <w:rFonts w:ascii="Times New Roman" w:hAnsi="Times New Roman" w:cs="Times New Roman"/>
                <w:sz w:val="24"/>
                <w:szCs w:val="24"/>
              </w:rPr>
              <w:t xml:space="preserve"> духовно-нравственную культуру своей семьи, своего народа, семейные ценности с учётом национальной, религиозной принадлежности.</w:t>
            </w:r>
          </w:p>
          <w:p w:rsidR="00B15D31" w:rsidRPr="00342E0D" w:rsidRDefault="00B15D31" w:rsidP="00B15D31">
            <w:pPr>
              <w:tabs>
                <w:tab w:val="left" w:pos="4"/>
                <w:tab w:val="left" w:pos="288"/>
                <w:tab w:val="left" w:pos="430"/>
              </w:tabs>
              <w:ind w:firstLine="181"/>
              <w:jc w:val="both"/>
              <w:rPr>
                <w:rFonts w:ascii="Times New Roman" w:hAnsi="Times New Roman" w:cs="Times New Roman"/>
                <w:sz w:val="24"/>
                <w:szCs w:val="24"/>
              </w:rPr>
            </w:pPr>
            <w:proofErr w:type="gramStart"/>
            <w:r w:rsidRPr="00342E0D">
              <w:rPr>
                <w:rFonts w:ascii="Times New Roman" w:hAnsi="Times New Roman" w:cs="Times New Roman"/>
                <w:sz w:val="24"/>
                <w:szCs w:val="24"/>
              </w:rPr>
              <w:t>Сознающий</w:t>
            </w:r>
            <w:proofErr w:type="gramEnd"/>
            <w:r w:rsidRPr="00342E0D">
              <w:rPr>
                <w:rFonts w:ascii="Times New Roman" w:hAnsi="Times New Roman" w:cs="Times New Roman"/>
                <w:sz w:val="24"/>
                <w:szCs w:val="24"/>
              </w:rPr>
              <w:t xml:space="preserve"> ценность каждой человеческой жизни, признающий индивидуальность и достоинство каждого человека. </w:t>
            </w:r>
          </w:p>
          <w:p w:rsidR="00B15D31" w:rsidRPr="00342E0D" w:rsidRDefault="00B15D31" w:rsidP="00B15D31">
            <w:pPr>
              <w:tabs>
                <w:tab w:val="left" w:pos="4"/>
                <w:tab w:val="left" w:pos="288"/>
                <w:tab w:val="left" w:pos="430"/>
              </w:tabs>
              <w:ind w:firstLine="181"/>
              <w:jc w:val="both"/>
              <w:rPr>
                <w:rFonts w:ascii="Times New Roman" w:hAnsi="Times New Roman" w:cs="Times New Roman"/>
                <w:sz w:val="24"/>
                <w:szCs w:val="24"/>
              </w:rPr>
            </w:pPr>
            <w:r w:rsidRPr="00342E0D">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B15D31" w:rsidRPr="00342E0D" w:rsidRDefault="00B15D31" w:rsidP="00B15D31">
            <w:pPr>
              <w:tabs>
                <w:tab w:val="left" w:pos="4"/>
                <w:tab w:val="left" w:pos="288"/>
                <w:tab w:val="left" w:pos="430"/>
              </w:tabs>
              <w:ind w:firstLine="181"/>
              <w:jc w:val="both"/>
              <w:rPr>
                <w:rFonts w:ascii="Times New Roman" w:hAnsi="Times New Roman" w:cs="Times New Roman"/>
                <w:sz w:val="24"/>
                <w:szCs w:val="24"/>
              </w:rPr>
            </w:pPr>
            <w:r w:rsidRPr="00342E0D">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B15D31" w:rsidRPr="00342E0D" w:rsidRDefault="00B15D31" w:rsidP="00B15D31">
            <w:pPr>
              <w:tabs>
                <w:tab w:val="left" w:pos="4"/>
                <w:tab w:val="left" w:pos="288"/>
                <w:tab w:val="left" w:pos="430"/>
              </w:tabs>
              <w:ind w:firstLine="181"/>
              <w:jc w:val="both"/>
              <w:rPr>
                <w:rFonts w:ascii="Times New Roman" w:hAnsi="Times New Roman" w:cs="Times New Roman"/>
                <w:sz w:val="24"/>
                <w:szCs w:val="24"/>
              </w:rPr>
            </w:pPr>
            <w:r w:rsidRPr="00342E0D">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B15D31" w:rsidRPr="00342E0D" w:rsidRDefault="00B15D31" w:rsidP="00B15D31">
            <w:pPr>
              <w:widowControl w:val="0"/>
              <w:tabs>
                <w:tab w:val="left" w:pos="4"/>
                <w:tab w:val="left" w:pos="288"/>
                <w:tab w:val="left" w:pos="430"/>
              </w:tabs>
              <w:suppressAutoHyphens/>
              <w:ind w:firstLine="181"/>
              <w:jc w:val="both"/>
              <w:rPr>
                <w:rFonts w:ascii="Times New Roman" w:eastAsia="SimSun" w:hAnsi="Times New Roman" w:cs="Times New Roman"/>
                <w:sz w:val="24"/>
                <w:szCs w:val="24"/>
                <w:lang w:eastAsia="zh-CN" w:bidi="hi-IN"/>
              </w:rPr>
            </w:pPr>
            <w:r w:rsidRPr="00342E0D">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B15D31" w:rsidRPr="00342E0D" w:rsidTr="00B15D31">
        <w:tc>
          <w:tcPr>
            <w:tcW w:w="10060"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4"/>
                <w:tab w:val="left" w:pos="288"/>
                <w:tab w:val="left" w:pos="430"/>
              </w:tabs>
              <w:suppressAutoHyphens/>
              <w:ind w:firstLine="181"/>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t>Эстетическое воспитание</w:t>
            </w:r>
          </w:p>
        </w:tc>
      </w:tr>
      <w:tr w:rsidR="00B15D31" w:rsidRPr="00342E0D" w:rsidTr="00B15D31">
        <w:tc>
          <w:tcPr>
            <w:tcW w:w="10060"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4"/>
                <w:tab w:val="left" w:pos="288"/>
                <w:tab w:val="left" w:pos="430"/>
              </w:tabs>
              <w:ind w:firstLine="181"/>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lastRenderedPageBreak/>
              <w:t>Способный</w:t>
            </w:r>
            <w:proofErr w:type="gramEnd"/>
            <w:r w:rsidRPr="00342E0D">
              <w:rPr>
                <w:rFonts w:ascii="Times New Roman" w:hAnsi="Times New Roman" w:cs="Times New Roman"/>
                <w:sz w:val="24"/>
                <w:szCs w:val="24"/>
              </w:rPr>
              <w:t xml:space="preserve"> воспринимать и чувствовать прекрасное в быту, природе, искусстве, творчестве людей.</w:t>
            </w:r>
          </w:p>
          <w:p w:rsidR="00B15D31" w:rsidRPr="00342E0D" w:rsidRDefault="00B15D31" w:rsidP="00B15D31">
            <w:pPr>
              <w:tabs>
                <w:tab w:val="left" w:pos="4"/>
                <w:tab w:val="left" w:pos="288"/>
                <w:tab w:val="left" w:pos="430"/>
              </w:tabs>
              <w:ind w:firstLine="181"/>
              <w:jc w:val="both"/>
              <w:rPr>
                <w:rFonts w:ascii="Times New Roman" w:hAnsi="Times New Roman" w:cs="Times New Roman"/>
                <w:sz w:val="24"/>
                <w:szCs w:val="24"/>
              </w:rPr>
            </w:pPr>
            <w:r w:rsidRPr="00342E0D">
              <w:rPr>
                <w:rFonts w:ascii="Times New Roman" w:hAnsi="Times New Roman" w:cs="Times New Roman"/>
                <w:sz w:val="24"/>
                <w:szCs w:val="24"/>
              </w:rPr>
              <w:t>Проявляющий интерес и уважение к отечественной и мировой художественной культуре.</w:t>
            </w:r>
          </w:p>
          <w:p w:rsidR="00B15D31" w:rsidRPr="00342E0D" w:rsidRDefault="00B15D31" w:rsidP="00B15D31">
            <w:pPr>
              <w:widowControl w:val="0"/>
              <w:tabs>
                <w:tab w:val="left" w:pos="4"/>
                <w:tab w:val="left" w:pos="288"/>
                <w:tab w:val="left" w:pos="430"/>
              </w:tabs>
              <w:suppressAutoHyphens/>
              <w:ind w:firstLine="181"/>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Проявляющий</w:t>
            </w:r>
            <w:proofErr w:type="gramEnd"/>
            <w:r w:rsidRPr="00342E0D">
              <w:rPr>
                <w:rFonts w:ascii="Times New Roman" w:hAnsi="Times New Roman" w:cs="Times New Roman"/>
                <w:sz w:val="24"/>
                <w:szCs w:val="24"/>
              </w:rPr>
              <w:t xml:space="preserve"> стремление к самовыражению в разных видах художественной деятельности, искусстве.</w:t>
            </w:r>
          </w:p>
        </w:tc>
      </w:tr>
      <w:tr w:rsidR="00B15D31" w:rsidRPr="00342E0D" w:rsidTr="00B15D31">
        <w:tc>
          <w:tcPr>
            <w:tcW w:w="10060"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4"/>
                <w:tab w:val="left" w:pos="288"/>
                <w:tab w:val="left" w:pos="430"/>
              </w:tabs>
              <w:suppressAutoHyphens/>
              <w:ind w:firstLine="181"/>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B15D31" w:rsidRPr="00342E0D" w:rsidTr="00B15D31">
        <w:trPr>
          <w:trHeight w:val="131"/>
        </w:trPr>
        <w:tc>
          <w:tcPr>
            <w:tcW w:w="10060"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4"/>
                <w:tab w:val="left" w:pos="288"/>
                <w:tab w:val="left" w:pos="430"/>
              </w:tabs>
              <w:ind w:firstLine="181"/>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B15D31" w:rsidRPr="00342E0D" w:rsidRDefault="00B15D31" w:rsidP="00B15D31">
            <w:pPr>
              <w:tabs>
                <w:tab w:val="left" w:pos="4"/>
                <w:tab w:val="left" w:pos="288"/>
                <w:tab w:val="left" w:pos="430"/>
              </w:tabs>
              <w:ind w:firstLine="181"/>
              <w:jc w:val="both"/>
              <w:rPr>
                <w:rFonts w:ascii="Times New Roman" w:hAnsi="Times New Roman" w:cs="Times New Roman"/>
                <w:sz w:val="24"/>
                <w:szCs w:val="24"/>
              </w:rPr>
            </w:pPr>
            <w:proofErr w:type="gramStart"/>
            <w:r w:rsidRPr="00342E0D">
              <w:rPr>
                <w:rFonts w:ascii="Times New Roman" w:hAnsi="Times New Roman" w:cs="Times New Roman"/>
                <w:sz w:val="24"/>
                <w:szCs w:val="24"/>
              </w:rPr>
              <w:t>Владеющий</w:t>
            </w:r>
            <w:proofErr w:type="gramEnd"/>
            <w:r w:rsidRPr="00342E0D">
              <w:rPr>
                <w:rFonts w:ascii="Times New Roman" w:hAnsi="Times New Roman" w:cs="Times New Roman"/>
                <w:sz w:val="24"/>
                <w:szCs w:val="24"/>
              </w:rPr>
              <w:t xml:space="preserve"> основными навыками личной и общественной гигиены, безопасного поведения в быту, природе, обществе.</w:t>
            </w:r>
          </w:p>
          <w:p w:rsidR="00B15D31" w:rsidRPr="00342E0D" w:rsidRDefault="00B15D31" w:rsidP="00B15D31">
            <w:pPr>
              <w:tabs>
                <w:tab w:val="left" w:pos="4"/>
                <w:tab w:val="left" w:pos="288"/>
                <w:tab w:val="left" w:pos="430"/>
              </w:tabs>
              <w:ind w:firstLine="181"/>
              <w:jc w:val="both"/>
              <w:rPr>
                <w:rFonts w:ascii="Times New Roman" w:hAnsi="Times New Roman" w:cs="Times New Roman"/>
                <w:sz w:val="24"/>
                <w:szCs w:val="24"/>
              </w:rPr>
            </w:pPr>
            <w:proofErr w:type="gramStart"/>
            <w:r w:rsidRPr="00342E0D">
              <w:rPr>
                <w:rFonts w:ascii="Times New Roman" w:hAnsi="Times New Roman" w:cs="Times New Roman"/>
                <w:sz w:val="24"/>
                <w:szCs w:val="24"/>
              </w:rPr>
              <w:t>Ориентированный</w:t>
            </w:r>
            <w:proofErr w:type="gramEnd"/>
            <w:r w:rsidRPr="00342E0D">
              <w:rPr>
                <w:rFonts w:ascii="Times New Roman" w:hAnsi="Times New Roman" w:cs="Times New Roman"/>
                <w:sz w:val="24"/>
                <w:szCs w:val="24"/>
              </w:rPr>
              <w:t xml:space="preserve"> на физическое развитие с учётом возможностей здоровья, занятия физкультурой и спортом.</w:t>
            </w:r>
          </w:p>
          <w:p w:rsidR="00B15D31" w:rsidRPr="00342E0D" w:rsidRDefault="00B15D31" w:rsidP="00B15D31">
            <w:pPr>
              <w:widowControl w:val="0"/>
              <w:tabs>
                <w:tab w:val="left" w:pos="4"/>
                <w:tab w:val="left" w:pos="288"/>
                <w:tab w:val="left" w:pos="430"/>
              </w:tabs>
              <w:suppressAutoHyphens/>
              <w:ind w:firstLine="181"/>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Сознающий</w:t>
            </w:r>
            <w:proofErr w:type="gramEnd"/>
            <w:r w:rsidRPr="00342E0D">
              <w:rPr>
                <w:rFonts w:ascii="Times New Roman" w:hAnsi="Times New Roman" w:cs="Times New Roman"/>
                <w:sz w:val="24"/>
                <w:szCs w:val="24"/>
              </w:rPr>
              <w:t xml:space="preserve"> и принимающий свою половую принадлежность, соответствующие ей психофизические и поведенческие особенности с учётом возраста.  </w:t>
            </w:r>
          </w:p>
        </w:tc>
      </w:tr>
      <w:tr w:rsidR="00B15D31" w:rsidRPr="00342E0D" w:rsidTr="00B15D31">
        <w:trPr>
          <w:trHeight w:val="131"/>
        </w:trPr>
        <w:tc>
          <w:tcPr>
            <w:tcW w:w="10060"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4"/>
                <w:tab w:val="left" w:pos="288"/>
                <w:tab w:val="left" w:pos="430"/>
              </w:tabs>
              <w:suppressAutoHyphens/>
              <w:ind w:firstLine="181"/>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t>Трудовое</w:t>
            </w:r>
            <w:r w:rsidRPr="00342E0D">
              <w:rPr>
                <w:rFonts w:ascii="Times New Roman" w:hAnsi="Times New Roman" w:cs="Times New Roman"/>
                <w:sz w:val="24"/>
                <w:szCs w:val="24"/>
              </w:rPr>
              <w:t xml:space="preserve"> </w:t>
            </w:r>
            <w:r w:rsidRPr="00342E0D">
              <w:rPr>
                <w:rFonts w:ascii="Times New Roman" w:hAnsi="Times New Roman" w:cs="Times New Roman"/>
                <w:b/>
                <w:sz w:val="24"/>
                <w:szCs w:val="24"/>
              </w:rPr>
              <w:t>воспитание</w:t>
            </w:r>
          </w:p>
        </w:tc>
      </w:tr>
      <w:tr w:rsidR="00B15D31" w:rsidRPr="00342E0D" w:rsidTr="00B15D31">
        <w:tc>
          <w:tcPr>
            <w:tcW w:w="10060"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4"/>
                <w:tab w:val="left" w:pos="288"/>
                <w:tab w:val="left" w:pos="430"/>
              </w:tabs>
              <w:ind w:firstLine="181"/>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Сознающий</w:t>
            </w:r>
            <w:proofErr w:type="gramEnd"/>
            <w:r w:rsidRPr="00342E0D">
              <w:rPr>
                <w:rFonts w:ascii="Times New Roman" w:hAnsi="Times New Roman" w:cs="Times New Roman"/>
                <w:sz w:val="24"/>
                <w:szCs w:val="24"/>
              </w:rPr>
              <w:t xml:space="preserve"> ценность труда в жизни человека, семьи, общества. </w:t>
            </w:r>
          </w:p>
          <w:p w:rsidR="00B15D31" w:rsidRPr="00342E0D" w:rsidRDefault="00B15D31" w:rsidP="00B15D31">
            <w:pPr>
              <w:tabs>
                <w:tab w:val="left" w:pos="4"/>
                <w:tab w:val="left" w:pos="288"/>
                <w:tab w:val="left" w:pos="430"/>
              </w:tabs>
              <w:ind w:firstLine="181"/>
              <w:jc w:val="both"/>
              <w:rPr>
                <w:rFonts w:ascii="Times New Roman" w:hAnsi="Times New Roman" w:cs="Times New Roman"/>
                <w:sz w:val="24"/>
                <w:szCs w:val="24"/>
              </w:rPr>
            </w:pPr>
            <w:proofErr w:type="gramStart"/>
            <w:r w:rsidRPr="00342E0D">
              <w:rPr>
                <w:rFonts w:ascii="Times New Roman" w:hAnsi="Times New Roman" w:cs="Times New Roman"/>
                <w:sz w:val="24"/>
                <w:szCs w:val="24"/>
              </w:rPr>
              <w:t>Проявляющий</w:t>
            </w:r>
            <w:proofErr w:type="gramEnd"/>
            <w:r w:rsidRPr="00342E0D">
              <w:rPr>
                <w:rFonts w:ascii="Times New Roman" w:hAnsi="Times New Roman" w:cs="Times New Roman"/>
                <w:sz w:val="24"/>
                <w:szCs w:val="24"/>
              </w:rPr>
              <w:t xml:space="preserve"> уважение к труду, людям труда, бережное отношение к результатам труда, ответственное потребление. </w:t>
            </w:r>
          </w:p>
          <w:p w:rsidR="00B15D31" w:rsidRPr="00342E0D" w:rsidRDefault="00B15D31" w:rsidP="00B15D31">
            <w:pPr>
              <w:tabs>
                <w:tab w:val="left" w:pos="4"/>
                <w:tab w:val="left" w:pos="288"/>
                <w:tab w:val="left" w:pos="430"/>
              </w:tabs>
              <w:ind w:firstLine="181"/>
              <w:jc w:val="both"/>
              <w:rPr>
                <w:rFonts w:ascii="Times New Roman" w:hAnsi="Times New Roman" w:cs="Times New Roman"/>
                <w:sz w:val="24"/>
                <w:szCs w:val="24"/>
              </w:rPr>
            </w:pPr>
            <w:r w:rsidRPr="00342E0D">
              <w:rPr>
                <w:rFonts w:ascii="Times New Roman" w:hAnsi="Times New Roman" w:cs="Times New Roman"/>
                <w:sz w:val="24"/>
                <w:szCs w:val="24"/>
              </w:rPr>
              <w:t>Проявляющий интерес к разным профессиям.</w:t>
            </w:r>
          </w:p>
          <w:p w:rsidR="00B15D31" w:rsidRPr="00342E0D" w:rsidRDefault="00B15D31" w:rsidP="00B15D31">
            <w:pPr>
              <w:widowControl w:val="0"/>
              <w:tabs>
                <w:tab w:val="left" w:pos="4"/>
                <w:tab w:val="left" w:pos="288"/>
                <w:tab w:val="left" w:pos="430"/>
              </w:tabs>
              <w:suppressAutoHyphens/>
              <w:ind w:firstLine="181"/>
              <w:jc w:val="both"/>
              <w:rPr>
                <w:rFonts w:ascii="Times New Roman" w:eastAsia="SimSun" w:hAnsi="Times New Roman" w:cs="Times New Roman"/>
                <w:sz w:val="24"/>
                <w:szCs w:val="24"/>
                <w:lang w:eastAsia="zh-CN" w:bidi="hi-IN"/>
              </w:rPr>
            </w:pPr>
            <w:r w:rsidRPr="00342E0D">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B15D31" w:rsidRPr="00342E0D" w:rsidTr="00B15D31">
        <w:tc>
          <w:tcPr>
            <w:tcW w:w="10060"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4"/>
                <w:tab w:val="left" w:pos="288"/>
                <w:tab w:val="left" w:pos="430"/>
              </w:tabs>
              <w:suppressAutoHyphens/>
              <w:ind w:firstLine="181"/>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t>Экологическое</w:t>
            </w:r>
            <w:r w:rsidRPr="00342E0D">
              <w:rPr>
                <w:rFonts w:ascii="Times New Roman" w:hAnsi="Times New Roman" w:cs="Times New Roman"/>
                <w:sz w:val="24"/>
                <w:szCs w:val="24"/>
              </w:rPr>
              <w:t xml:space="preserve"> </w:t>
            </w:r>
            <w:r w:rsidRPr="00342E0D">
              <w:rPr>
                <w:rFonts w:ascii="Times New Roman" w:hAnsi="Times New Roman" w:cs="Times New Roman"/>
                <w:b/>
                <w:sz w:val="24"/>
                <w:szCs w:val="24"/>
              </w:rPr>
              <w:t>воспитание</w:t>
            </w:r>
          </w:p>
        </w:tc>
      </w:tr>
      <w:tr w:rsidR="00B15D31" w:rsidRPr="00342E0D" w:rsidTr="00B15D31">
        <w:tc>
          <w:tcPr>
            <w:tcW w:w="10060"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4"/>
                <w:tab w:val="left" w:pos="288"/>
                <w:tab w:val="left" w:pos="430"/>
              </w:tabs>
              <w:ind w:firstLine="181"/>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Понимающий</w:t>
            </w:r>
            <w:proofErr w:type="gramEnd"/>
            <w:r w:rsidRPr="00342E0D">
              <w:rPr>
                <w:rFonts w:ascii="Times New Roman" w:hAnsi="Times New Roman" w:cs="Times New Roman"/>
                <w:sz w:val="24"/>
                <w:szCs w:val="24"/>
              </w:rPr>
              <w:t xml:space="preserve"> ценность природы, зависимость жизни людей от природы, влияние людей на природу, окружающую среду.</w:t>
            </w:r>
          </w:p>
          <w:p w:rsidR="00B15D31" w:rsidRPr="00342E0D" w:rsidRDefault="00B15D31" w:rsidP="00B15D31">
            <w:pPr>
              <w:tabs>
                <w:tab w:val="left" w:pos="4"/>
                <w:tab w:val="left" w:pos="288"/>
                <w:tab w:val="left" w:pos="430"/>
              </w:tabs>
              <w:ind w:firstLine="181"/>
              <w:jc w:val="both"/>
              <w:rPr>
                <w:rFonts w:ascii="Times New Roman" w:hAnsi="Times New Roman" w:cs="Times New Roman"/>
                <w:sz w:val="24"/>
                <w:szCs w:val="24"/>
              </w:rPr>
            </w:pPr>
            <w:r w:rsidRPr="00342E0D">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B15D31" w:rsidRPr="00342E0D" w:rsidRDefault="00B15D31" w:rsidP="00B15D31">
            <w:pPr>
              <w:widowControl w:val="0"/>
              <w:tabs>
                <w:tab w:val="left" w:pos="4"/>
                <w:tab w:val="left" w:pos="288"/>
                <w:tab w:val="left" w:pos="430"/>
              </w:tabs>
              <w:suppressAutoHyphens/>
              <w:ind w:firstLine="181"/>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Выражающий</w:t>
            </w:r>
            <w:proofErr w:type="gramEnd"/>
            <w:r w:rsidRPr="00342E0D">
              <w:rPr>
                <w:rFonts w:ascii="Times New Roman" w:hAnsi="Times New Roman" w:cs="Times New Roman"/>
                <w:sz w:val="24"/>
                <w:szCs w:val="24"/>
              </w:rPr>
              <w:t xml:space="preserve"> готовность в своей деятельности придерживаться экологических норм.</w:t>
            </w:r>
          </w:p>
        </w:tc>
      </w:tr>
      <w:tr w:rsidR="00B15D31" w:rsidRPr="00342E0D" w:rsidTr="00B15D31">
        <w:tc>
          <w:tcPr>
            <w:tcW w:w="10060"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4"/>
                <w:tab w:val="left" w:pos="288"/>
                <w:tab w:val="left" w:pos="430"/>
              </w:tabs>
              <w:suppressAutoHyphens/>
              <w:ind w:firstLine="181"/>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t>Ценности научного познания</w:t>
            </w:r>
          </w:p>
        </w:tc>
      </w:tr>
      <w:tr w:rsidR="00B15D31" w:rsidRPr="00342E0D" w:rsidTr="00B15D31">
        <w:tc>
          <w:tcPr>
            <w:tcW w:w="10060"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4"/>
                <w:tab w:val="left" w:pos="288"/>
                <w:tab w:val="left" w:pos="430"/>
              </w:tabs>
              <w:ind w:firstLine="181"/>
              <w:jc w:val="both"/>
              <w:rPr>
                <w:rFonts w:ascii="Times New Roman" w:eastAsia="SimSun" w:hAnsi="Times New Roman" w:cs="Times New Roman"/>
                <w:sz w:val="24"/>
                <w:szCs w:val="24"/>
                <w:lang w:eastAsia="zh-CN" w:bidi="hi-IN"/>
              </w:rPr>
            </w:pPr>
            <w:r w:rsidRPr="00342E0D">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15D31" w:rsidRPr="00342E0D" w:rsidRDefault="00B15D31" w:rsidP="00B15D31">
            <w:pPr>
              <w:tabs>
                <w:tab w:val="left" w:pos="4"/>
                <w:tab w:val="left" w:pos="288"/>
                <w:tab w:val="left" w:pos="430"/>
              </w:tabs>
              <w:ind w:firstLine="181"/>
              <w:jc w:val="both"/>
              <w:rPr>
                <w:rFonts w:ascii="Times New Roman" w:hAnsi="Times New Roman" w:cs="Times New Roman"/>
                <w:sz w:val="24"/>
                <w:szCs w:val="24"/>
              </w:rPr>
            </w:pPr>
            <w:proofErr w:type="gramStart"/>
            <w:r w:rsidRPr="00342E0D">
              <w:rPr>
                <w:rFonts w:ascii="Times New Roman" w:hAnsi="Times New Roman" w:cs="Times New Roman"/>
                <w:sz w:val="24"/>
                <w:szCs w:val="24"/>
              </w:rPr>
              <w:t>Обладающий</w:t>
            </w:r>
            <w:proofErr w:type="gramEnd"/>
            <w:r w:rsidRPr="00342E0D">
              <w:rPr>
                <w:rFonts w:ascii="Times New Roman" w:hAnsi="Times New Roman" w:cs="Times New Roman"/>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w:t>
            </w:r>
            <w:r w:rsidRPr="00342E0D">
              <w:rPr>
                <w:rFonts w:ascii="Times New Roman" w:hAnsi="Times New Roman" w:cs="Times New Roman"/>
                <w:sz w:val="24"/>
                <w:szCs w:val="24"/>
              </w:rPr>
              <w:lastRenderedPageBreak/>
              <w:t>знании.</w:t>
            </w:r>
          </w:p>
          <w:p w:rsidR="00B15D31" w:rsidRPr="00342E0D" w:rsidRDefault="00B15D31" w:rsidP="00B15D31">
            <w:pPr>
              <w:widowControl w:val="0"/>
              <w:tabs>
                <w:tab w:val="left" w:pos="4"/>
                <w:tab w:val="left" w:pos="288"/>
                <w:tab w:val="left" w:pos="430"/>
              </w:tabs>
              <w:suppressAutoHyphens/>
              <w:ind w:firstLine="181"/>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Имеющий</w:t>
            </w:r>
            <w:proofErr w:type="gramEnd"/>
            <w:r w:rsidRPr="00342E0D">
              <w:rPr>
                <w:rFonts w:ascii="Times New Roman" w:hAnsi="Times New Roman" w:cs="Times New Roman"/>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B15D31" w:rsidRPr="00342E0D" w:rsidRDefault="00B15D31" w:rsidP="00B15D31">
      <w:pPr>
        <w:keepNext/>
        <w:keepLines/>
        <w:ind w:firstLine="709"/>
        <w:jc w:val="both"/>
        <w:rPr>
          <w:rFonts w:ascii="Times New Roman" w:eastAsia="SimSun" w:hAnsi="Times New Roman" w:cs="Times New Roman"/>
          <w:b/>
          <w:sz w:val="24"/>
          <w:szCs w:val="24"/>
          <w:lang w:eastAsia="zh-CN" w:bidi="hi-IN"/>
        </w:rPr>
      </w:pPr>
    </w:p>
    <w:p w:rsidR="00B15D31" w:rsidRPr="00342E0D" w:rsidRDefault="00B15D31" w:rsidP="00B15D31">
      <w:pPr>
        <w:keepNext/>
        <w:keepLines/>
        <w:ind w:firstLine="709"/>
        <w:jc w:val="both"/>
        <w:rPr>
          <w:rFonts w:ascii="Times New Roman" w:hAnsi="Times New Roman" w:cs="Times New Roman"/>
          <w:sz w:val="24"/>
          <w:szCs w:val="24"/>
        </w:rPr>
      </w:pPr>
      <w:r w:rsidRPr="00342E0D">
        <w:rPr>
          <w:rFonts w:ascii="Times New Roman" w:hAnsi="Times New Roman" w:cs="Times New Roman"/>
          <w:b/>
          <w:sz w:val="24"/>
          <w:szCs w:val="24"/>
        </w:rPr>
        <w:t>Целевые ориентиры результатов воспитания на уровне основного общего образования.</w:t>
      </w:r>
    </w:p>
    <w:tbl>
      <w:tblPr>
        <w:tblW w:w="9639" w:type="dxa"/>
        <w:tblInd w:w="108" w:type="dxa"/>
        <w:tblLayout w:type="fixed"/>
        <w:tblLook w:val="04A0"/>
      </w:tblPr>
      <w:tblGrid>
        <w:gridCol w:w="9639"/>
      </w:tblGrid>
      <w:tr w:rsidR="00B15D31" w:rsidRPr="00342E0D" w:rsidTr="00B15D31">
        <w:tc>
          <w:tcPr>
            <w:tcW w:w="9639"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851"/>
              </w:tabs>
              <w:suppressAutoHyphens/>
              <w:ind w:firstLine="176"/>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t>Целевые ориентиры</w:t>
            </w:r>
          </w:p>
        </w:tc>
      </w:tr>
      <w:tr w:rsidR="00B15D31" w:rsidRPr="00342E0D" w:rsidTr="00B15D31">
        <w:tc>
          <w:tcPr>
            <w:tcW w:w="9639"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851"/>
              </w:tabs>
              <w:suppressAutoHyphens/>
              <w:ind w:firstLine="177"/>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t>Гражданское воспитание</w:t>
            </w:r>
          </w:p>
        </w:tc>
      </w:tr>
      <w:tr w:rsidR="00B15D31" w:rsidRPr="00342E0D" w:rsidTr="00B15D31">
        <w:tc>
          <w:tcPr>
            <w:tcW w:w="9639"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318"/>
                <w:tab w:val="left" w:pos="993"/>
              </w:tabs>
              <w:ind w:firstLine="177"/>
              <w:jc w:val="both"/>
              <w:rPr>
                <w:rFonts w:ascii="Times New Roman" w:eastAsia="SimSun" w:hAnsi="Times New Roman" w:cs="Times New Roman"/>
                <w:sz w:val="24"/>
                <w:szCs w:val="24"/>
                <w:lang w:eastAsia="zh-CN" w:bidi="hi-IN"/>
              </w:rPr>
            </w:pPr>
            <w:bookmarkStart w:id="2" w:name="_Hlk1010944281"/>
            <w:proofErr w:type="gramStart"/>
            <w:r w:rsidRPr="00342E0D">
              <w:rPr>
                <w:rFonts w:ascii="Times New Roman" w:hAnsi="Times New Roman" w:cs="Times New Roman"/>
                <w:sz w:val="24"/>
                <w:szCs w:val="24"/>
              </w:rPr>
              <w:t>Знающий</w:t>
            </w:r>
            <w:proofErr w:type="gramEnd"/>
            <w:r w:rsidRPr="00342E0D">
              <w:rPr>
                <w:rFonts w:ascii="Times New Roman" w:hAnsi="Times New Roman" w:cs="Times New Roman"/>
                <w:sz w:val="24"/>
                <w:szCs w:val="24"/>
              </w:rPr>
              <w:t xml:space="preserve"> и принимающий свою российскую гражданскую принадлежность (идентичность) в поликультурном, многонациональном и </w:t>
            </w:r>
            <w:proofErr w:type="spellStart"/>
            <w:r w:rsidRPr="00342E0D">
              <w:rPr>
                <w:rFonts w:ascii="Times New Roman" w:hAnsi="Times New Roman" w:cs="Times New Roman"/>
                <w:sz w:val="24"/>
                <w:szCs w:val="24"/>
              </w:rPr>
              <w:t>многоконфессиональном</w:t>
            </w:r>
            <w:proofErr w:type="spellEnd"/>
            <w:r w:rsidRPr="00342E0D">
              <w:rPr>
                <w:rFonts w:ascii="Times New Roman" w:hAnsi="Times New Roman" w:cs="Times New Roman"/>
                <w:sz w:val="24"/>
                <w:szCs w:val="24"/>
              </w:rPr>
              <w:t xml:space="preserve"> российском обществе, в мировом сообществе.</w:t>
            </w:r>
          </w:p>
          <w:p w:rsidR="00B15D31" w:rsidRPr="00342E0D" w:rsidRDefault="00B15D31" w:rsidP="00B15D31">
            <w:pPr>
              <w:tabs>
                <w:tab w:val="left" w:pos="318"/>
              </w:tabs>
              <w:ind w:firstLine="177"/>
              <w:jc w:val="both"/>
              <w:rPr>
                <w:rFonts w:ascii="Times New Roman" w:hAnsi="Times New Roman" w:cs="Times New Roman"/>
                <w:sz w:val="24"/>
                <w:szCs w:val="24"/>
              </w:rPr>
            </w:pPr>
            <w:proofErr w:type="gramStart"/>
            <w:r w:rsidRPr="00342E0D">
              <w:rPr>
                <w:rFonts w:ascii="Times New Roman" w:hAnsi="Times New Roman" w:cs="Times New Roman"/>
                <w:sz w:val="24"/>
                <w:szCs w:val="24"/>
              </w:rPr>
              <w:t>Понимающий</w:t>
            </w:r>
            <w:proofErr w:type="gramEnd"/>
            <w:r w:rsidRPr="00342E0D">
              <w:rPr>
                <w:rFonts w:ascii="Times New Roman" w:hAnsi="Times New Roman" w:cs="Times New Roman"/>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B15D31" w:rsidRPr="00342E0D" w:rsidRDefault="00B15D31" w:rsidP="00B15D31">
            <w:pPr>
              <w:tabs>
                <w:tab w:val="left" w:pos="318"/>
              </w:tabs>
              <w:ind w:firstLine="177"/>
              <w:jc w:val="both"/>
              <w:rPr>
                <w:rFonts w:ascii="Times New Roman" w:hAnsi="Times New Roman" w:cs="Times New Roman"/>
                <w:sz w:val="24"/>
                <w:szCs w:val="24"/>
              </w:rPr>
            </w:pPr>
            <w:proofErr w:type="gramStart"/>
            <w:r w:rsidRPr="00342E0D">
              <w:rPr>
                <w:rFonts w:ascii="Times New Roman" w:hAnsi="Times New Roman" w:cs="Times New Roman"/>
                <w:sz w:val="24"/>
                <w:szCs w:val="24"/>
              </w:rPr>
              <w:t>Проявляющий</w:t>
            </w:r>
            <w:proofErr w:type="gramEnd"/>
            <w:r w:rsidRPr="00342E0D">
              <w:rPr>
                <w:rFonts w:ascii="Times New Roman" w:hAnsi="Times New Roman" w:cs="Times New Roman"/>
                <w:sz w:val="24"/>
                <w:szCs w:val="24"/>
              </w:rPr>
              <w:t xml:space="preserve"> уважение к государственным символам России, праздникам.</w:t>
            </w:r>
          </w:p>
          <w:p w:rsidR="00B15D31" w:rsidRPr="00342E0D" w:rsidRDefault="00B15D31" w:rsidP="00B15D31">
            <w:pPr>
              <w:tabs>
                <w:tab w:val="left" w:pos="318"/>
              </w:tabs>
              <w:ind w:firstLine="177"/>
              <w:jc w:val="both"/>
              <w:rPr>
                <w:rFonts w:ascii="Times New Roman" w:hAnsi="Times New Roman" w:cs="Times New Roman"/>
                <w:sz w:val="24"/>
                <w:szCs w:val="24"/>
              </w:rPr>
            </w:pPr>
            <w:proofErr w:type="gramStart"/>
            <w:r w:rsidRPr="00342E0D">
              <w:rPr>
                <w:rFonts w:ascii="Times New Roman" w:hAnsi="Times New Roman" w:cs="Times New Roman"/>
                <w:sz w:val="24"/>
                <w:szCs w:val="24"/>
              </w:rPr>
              <w:t>Проявляющий</w:t>
            </w:r>
            <w:proofErr w:type="gramEnd"/>
            <w:r w:rsidRPr="00342E0D">
              <w:rPr>
                <w:rFonts w:ascii="Times New Roman" w:hAnsi="Times New Roman" w:cs="Times New Roman"/>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B15D31" w:rsidRPr="00342E0D" w:rsidRDefault="00B15D31" w:rsidP="00B15D31">
            <w:pPr>
              <w:tabs>
                <w:tab w:val="left" w:pos="318"/>
                <w:tab w:val="left" w:pos="993"/>
              </w:tabs>
              <w:ind w:firstLine="177"/>
              <w:jc w:val="both"/>
              <w:rPr>
                <w:rFonts w:ascii="Times New Roman" w:hAnsi="Times New Roman" w:cs="Times New Roman"/>
                <w:sz w:val="24"/>
                <w:szCs w:val="24"/>
              </w:rPr>
            </w:pPr>
            <w:r w:rsidRPr="00342E0D">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B15D31" w:rsidRPr="00342E0D" w:rsidRDefault="00B15D31" w:rsidP="00B15D31">
            <w:pPr>
              <w:widowControl w:val="0"/>
              <w:tabs>
                <w:tab w:val="left" w:pos="318"/>
              </w:tabs>
              <w:suppressAutoHyphens/>
              <w:ind w:firstLine="177"/>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2"/>
            <w:proofErr w:type="gramEnd"/>
          </w:p>
        </w:tc>
      </w:tr>
      <w:tr w:rsidR="00B15D31" w:rsidRPr="00342E0D" w:rsidTr="00B15D31">
        <w:tc>
          <w:tcPr>
            <w:tcW w:w="9639"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851"/>
              </w:tabs>
              <w:suppressAutoHyphens/>
              <w:ind w:firstLine="177"/>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t>Патриотическое воспитание</w:t>
            </w:r>
          </w:p>
        </w:tc>
      </w:tr>
      <w:tr w:rsidR="00B15D31" w:rsidRPr="00342E0D" w:rsidTr="00B15D31">
        <w:tc>
          <w:tcPr>
            <w:tcW w:w="9639"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318"/>
                <w:tab w:val="left" w:pos="993"/>
              </w:tabs>
              <w:ind w:firstLine="177"/>
              <w:jc w:val="both"/>
              <w:rPr>
                <w:rFonts w:ascii="Times New Roman" w:eastAsia="SimSun" w:hAnsi="Times New Roman" w:cs="Times New Roman"/>
                <w:sz w:val="24"/>
                <w:szCs w:val="24"/>
                <w:lang w:eastAsia="zh-CN" w:bidi="hi-IN"/>
              </w:rPr>
            </w:pPr>
            <w:r w:rsidRPr="00342E0D">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rsidR="00B15D31" w:rsidRPr="00342E0D" w:rsidRDefault="00B15D31" w:rsidP="00B15D31">
            <w:pPr>
              <w:tabs>
                <w:tab w:val="left" w:pos="318"/>
                <w:tab w:val="left" w:pos="993"/>
              </w:tabs>
              <w:ind w:firstLine="177"/>
              <w:jc w:val="both"/>
              <w:rPr>
                <w:rFonts w:ascii="Times New Roman" w:hAnsi="Times New Roman" w:cs="Times New Roman"/>
                <w:sz w:val="24"/>
                <w:szCs w:val="24"/>
              </w:rPr>
            </w:pPr>
            <w:proofErr w:type="gramStart"/>
            <w:r w:rsidRPr="00342E0D">
              <w:rPr>
                <w:rFonts w:ascii="Times New Roman" w:hAnsi="Times New Roman" w:cs="Times New Roman"/>
                <w:sz w:val="24"/>
                <w:szCs w:val="24"/>
              </w:rPr>
              <w:t>Проявляющий</w:t>
            </w:r>
            <w:proofErr w:type="gramEnd"/>
            <w:r w:rsidRPr="00342E0D">
              <w:rPr>
                <w:rFonts w:ascii="Times New Roman" w:hAnsi="Times New Roman" w:cs="Times New Roman"/>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B15D31" w:rsidRPr="00342E0D" w:rsidRDefault="00B15D31" w:rsidP="00B15D31">
            <w:pPr>
              <w:tabs>
                <w:tab w:val="left" w:pos="318"/>
                <w:tab w:val="left" w:pos="993"/>
              </w:tabs>
              <w:ind w:firstLine="177"/>
              <w:jc w:val="both"/>
              <w:rPr>
                <w:rFonts w:ascii="Times New Roman" w:hAnsi="Times New Roman" w:cs="Times New Roman"/>
                <w:sz w:val="24"/>
                <w:szCs w:val="24"/>
              </w:rPr>
            </w:pPr>
            <w:r w:rsidRPr="00342E0D">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B15D31" w:rsidRPr="00342E0D" w:rsidRDefault="00B15D31" w:rsidP="00B15D31">
            <w:pPr>
              <w:tabs>
                <w:tab w:val="left" w:pos="318"/>
                <w:tab w:val="left" w:pos="993"/>
              </w:tabs>
              <w:ind w:firstLine="177"/>
              <w:jc w:val="both"/>
              <w:rPr>
                <w:rFonts w:ascii="Times New Roman" w:hAnsi="Times New Roman" w:cs="Times New Roman"/>
                <w:sz w:val="24"/>
                <w:szCs w:val="24"/>
              </w:rPr>
            </w:pPr>
            <w:r w:rsidRPr="00342E0D">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B15D31" w:rsidRPr="00342E0D" w:rsidRDefault="00B15D31" w:rsidP="00B15D31">
            <w:pPr>
              <w:widowControl w:val="0"/>
              <w:tabs>
                <w:tab w:val="left" w:pos="318"/>
                <w:tab w:val="left" w:pos="993"/>
              </w:tabs>
              <w:suppressAutoHyphens/>
              <w:ind w:firstLine="177"/>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Принимающий</w:t>
            </w:r>
            <w:proofErr w:type="gramEnd"/>
            <w:r w:rsidRPr="00342E0D">
              <w:rPr>
                <w:rFonts w:ascii="Times New Roman" w:hAnsi="Times New Roman" w:cs="Times New Roman"/>
                <w:sz w:val="24"/>
                <w:szCs w:val="24"/>
              </w:rPr>
              <w:t xml:space="preserve"> участие в мероприятиях патриотической направленности.</w:t>
            </w:r>
          </w:p>
        </w:tc>
      </w:tr>
      <w:tr w:rsidR="00B15D31" w:rsidRPr="00342E0D" w:rsidTr="00B15D31">
        <w:tc>
          <w:tcPr>
            <w:tcW w:w="9639"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851"/>
              </w:tabs>
              <w:suppressAutoHyphens/>
              <w:ind w:firstLine="177"/>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lastRenderedPageBreak/>
              <w:t>Духовно-нравственное воспитание</w:t>
            </w:r>
          </w:p>
        </w:tc>
      </w:tr>
      <w:tr w:rsidR="00B15D31" w:rsidRPr="00342E0D" w:rsidTr="00B15D31">
        <w:tc>
          <w:tcPr>
            <w:tcW w:w="9639"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318"/>
              </w:tabs>
              <w:ind w:firstLine="177"/>
              <w:jc w:val="both"/>
              <w:rPr>
                <w:rFonts w:ascii="Times New Roman" w:eastAsia="SimSun" w:hAnsi="Times New Roman" w:cs="Times New Roman"/>
                <w:sz w:val="24"/>
                <w:szCs w:val="24"/>
                <w:lang w:eastAsia="zh-CN" w:bidi="hi-IN"/>
              </w:rPr>
            </w:pPr>
            <w:r w:rsidRPr="00342E0D">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B15D31" w:rsidRPr="00342E0D" w:rsidRDefault="00B15D31" w:rsidP="00B15D31">
            <w:pPr>
              <w:tabs>
                <w:tab w:val="left" w:pos="318"/>
              </w:tabs>
              <w:ind w:firstLine="177"/>
              <w:jc w:val="both"/>
              <w:rPr>
                <w:rFonts w:ascii="Times New Roman" w:hAnsi="Times New Roman" w:cs="Times New Roman"/>
                <w:sz w:val="24"/>
                <w:szCs w:val="24"/>
              </w:rPr>
            </w:pPr>
            <w:proofErr w:type="gramStart"/>
            <w:r w:rsidRPr="00342E0D">
              <w:rPr>
                <w:rFonts w:ascii="Times New Roman" w:hAnsi="Times New Roman" w:cs="Times New Roman"/>
                <w:sz w:val="24"/>
                <w:szCs w:val="24"/>
              </w:rPr>
              <w:t>Выражающий</w:t>
            </w:r>
            <w:proofErr w:type="gramEnd"/>
            <w:r w:rsidRPr="00342E0D">
              <w:rPr>
                <w:rFonts w:ascii="Times New Roman" w:hAnsi="Times New Roman" w:cs="Times New Roman"/>
                <w:sz w:val="24"/>
                <w:szCs w:val="24"/>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B15D31" w:rsidRPr="00342E0D" w:rsidRDefault="00B15D31" w:rsidP="00B15D31">
            <w:pPr>
              <w:tabs>
                <w:tab w:val="left" w:pos="318"/>
              </w:tabs>
              <w:ind w:firstLine="177"/>
              <w:jc w:val="both"/>
              <w:rPr>
                <w:rFonts w:ascii="Times New Roman" w:hAnsi="Times New Roman" w:cs="Times New Roman"/>
                <w:sz w:val="24"/>
                <w:szCs w:val="24"/>
              </w:rPr>
            </w:pPr>
            <w:proofErr w:type="gramStart"/>
            <w:r w:rsidRPr="00342E0D">
              <w:rPr>
                <w:rFonts w:ascii="Times New Roman" w:hAnsi="Times New Roman" w:cs="Times New Roman"/>
                <w:sz w:val="24"/>
                <w:szCs w:val="24"/>
              </w:rPr>
              <w:t>Выражающий</w:t>
            </w:r>
            <w:proofErr w:type="gramEnd"/>
            <w:r w:rsidRPr="00342E0D">
              <w:rPr>
                <w:rFonts w:ascii="Times New Roman" w:hAnsi="Times New Roman" w:cs="Times New Roman"/>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B15D31" w:rsidRPr="00342E0D" w:rsidRDefault="00B15D31" w:rsidP="00B15D31">
            <w:pPr>
              <w:tabs>
                <w:tab w:val="left" w:pos="318"/>
              </w:tabs>
              <w:ind w:firstLine="177"/>
              <w:jc w:val="both"/>
              <w:rPr>
                <w:rFonts w:ascii="Times New Roman" w:hAnsi="Times New Roman" w:cs="Times New Roman"/>
                <w:sz w:val="24"/>
                <w:szCs w:val="24"/>
              </w:rPr>
            </w:pPr>
            <w:proofErr w:type="gramStart"/>
            <w:r w:rsidRPr="00342E0D">
              <w:rPr>
                <w:rFonts w:ascii="Times New Roman" w:hAnsi="Times New Roman" w:cs="Times New Roman"/>
                <w:sz w:val="24"/>
                <w:szCs w:val="24"/>
              </w:rPr>
              <w:t>Сознающий</w:t>
            </w:r>
            <w:proofErr w:type="gramEnd"/>
            <w:r w:rsidRPr="00342E0D">
              <w:rPr>
                <w:rFonts w:ascii="Times New Roman" w:hAnsi="Times New Roman" w:cs="Times New Roman"/>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B15D31" w:rsidRPr="00342E0D" w:rsidRDefault="00B15D31" w:rsidP="00B15D31">
            <w:pPr>
              <w:tabs>
                <w:tab w:val="left" w:pos="318"/>
              </w:tabs>
              <w:ind w:firstLine="177"/>
              <w:jc w:val="both"/>
              <w:rPr>
                <w:rFonts w:ascii="Times New Roman" w:hAnsi="Times New Roman" w:cs="Times New Roman"/>
                <w:sz w:val="24"/>
                <w:szCs w:val="24"/>
              </w:rPr>
            </w:pPr>
            <w:proofErr w:type="gramStart"/>
            <w:r w:rsidRPr="00342E0D">
              <w:rPr>
                <w:rFonts w:ascii="Times New Roman" w:hAnsi="Times New Roman" w:cs="Times New Roman"/>
                <w:sz w:val="24"/>
                <w:szCs w:val="24"/>
              </w:rPr>
              <w:t>Проявляющий</w:t>
            </w:r>
            <w:proofErr w:type="gramEnd"/>
            <w:r w:rsidRPr="00342E0D">
              <w:rPr>
                <w:rFonts w:ascii="Times New Roman" w:hAnsi="Times New Roman" w:cs="Times New Roman"/>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B15D31" w:rsidRPr="00342E0D" w:rsidRDefault="00B15D31" w:rsidP="00B15D31">
            <w:pPr>
              <w:widowControl w:val="0"/>
              <w:tabs>
                <w:tab w:val="left" w:pos="4"/>
                <w:tab w:val="left" w:pos="288"/>
                <w:tab w:val="left" w:pos="430"/>
              </w:tabs>
              <w:suppressAutoHyphens/>
              <w:ind w:firstLine="177"/>
              <w:jc w:val="both"/>
              <w:rPr>
                <w:rFonts w:ascii="Times New Roman" w:eastAsia="SimSun" w:hAnsi="Times New Roman" w:cs="Times New Roman"/>
                <w:sz w:val="24"/>
                <w:szCs w:val="24"/>
                <w:lang w:eastAsia="zh-CN" w:bidi="hi-IN"/>
              </w:rPr>
            </w:pPr>
            <w:r w:rsidRPr="00342E0D">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B15D31" w:rsidRPr="00342E0D" w:rsidTr="00B15D31">
        <w:tc>
          <w:tcPr>
            <w:tcW w:w="9639"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851"/>
              </w:tabs>
              <w:suppressAutoHyphens/>
              <w:ind w:firstLine="177"/>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t>Эстетическое воспитание</w:t>
            </w:r>
          </w:p>
        </w:tc>
      </w:tr>
      <w:tr w:rsidR="00B15D31" w:rsidRPr="00342E0D" w:rsidTr="00B15D31">
        <w:tc>
          <w:tcPr>
            <w:tcW w:w="9639"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318"/>
              </w:tabs>
              <w:ind w:firstLine="177"/>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Выражающий</w:t>
            </w:r>
            <w:proofErr w:type="gramEnd"/>
            <w:r w:rsidRPr="00342E0D">
              <w:rPr>
                <w:rFonts w:ascii="Times New Roman" w:hAnsi="Times New Roman" w:cs="Times New Roman"/>
                <w:sz w:val="24"/>
                <w:szCs w:val="24"/>
              </w:rPr>
              <w:t xml:space="preserve"> понимание ценности отечественного и мирового искусства, народных традиций и народного творчества в искусстве. </w:t>
            </w:r>
          </w:p>
          <w:p w:rsidR="00B15D31" w:rsidRPr="00342E0D" w:rsidRDefault="00B15D31" w:rsidP="00B15D31">
            <w:pPr>
              <w:tabs>
                <w:tab w:val="left" w:pos="318"/>
              </w:tabs>
              <w:ind w:firstLine="177"/>
              <w:jc w:val="both"/>
              <w:rPr>
                <w:rFonts w:ascii="Times New Roman" w:hAnsi="Times New Roman" w:cs="Times New Roman"/>
                <w:sz w:val="24"/>
                <w:szCs w:val="24"/>
              </w:rPr>
            </w:pPr>
            <w:proofErr w:type="gramStart"/>
            <w:r w:rsidRPr="00342E0D">
              <w:rPr>
                <w:rFonts w:ascii="Times New Roman" w:hAnsi="Times New Roman" w:cs="Times New Roman"/>
                <w:sz w:val="24"/>
                <w:szCs w:val="24"/>
              </w:rPr>
              <w:t>Проявляющий</w:t>
            </w:r>
            <w:proofErr w:type="gramEnd"/>
            <w:r w:rsidRPr="00342E0D">
              <w:rPr>
                <w:rFonts w:ascii="Times New Roman" w:hAnsi="Times New Roman" w:cs="Times New Roman"/>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B15D31" w:rsidRPr="00342E0D" w:rsidRDefault="00B15D31" w:rsidP="00B15D31">
            <w:pPr>
              <w:tabs>
                <w:tab w:val="left" w:pos="318"/>
              </w:tabs>
              <w:ind w:firstLine="177"/>
              <w:jc w:val="both"/>
              <w:rPr>
                <w:rFonts w:ascii="Times New Roman" w:hAnsi="Times New Roman" w:cs="Times New Roman"/>
                <w:sz w:val="24"/>
                <w:szCs w:val="24"/>
              </w:rPr>
            </w:pPr>
            <w:proofErr w:type="gramStart"/>
            <w:r w:rsidRPr="00342E0D">
              <w:rPr>
                <w:rFonts w:ascii="Times New Roman" w:hAnsi="Times New Roman" w:cs="Times New Roman"/>
                <w:sz w:val="24"/>
                <w:szCs w:val="24"/>
              </w:rPr>
              <w:t>Сознающий</w:t>
            </w:r>
            <w:proofErr w:type="gramEnd"/>
            <w:r w:rsidRPr="00342E0D">
              <w:rPr>
                <w:rFonts w:ascii="Times New Roman" w:hAnsi="Times New Roman" w:cs="Times New Roman"/>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B15D31" w:rsidRPr="00342E0D" w:rsidRDefault="00B15D31" w:rsidP="00B15D31">
            <w:pPr>
              <w:widowControl w:val="0"/>
              <w:tabs>
                <w:tab w:val="left" w:pos="318"/>
              </w:tabs>
              <w:suppressAutoHyphens/>
              <w:ind w:firstLine="177"/>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Ориентированный</w:t>
            </w:r>
            <w:proofErr w:type="gramEnd"/>
            <w:r w:rsidRPr="00342E0D">
              <w:rPr>
                <w:rFonts w:ascii="Times New Roman" w:hAnsi="Times New Roman" w:cs="Times New Roman"/>
                <w:sz w:val="24"/>
                <w:szCs w:val="24"/>
              </w:rPr>
              <w:t xml:space="preserve"> на самовыражение в разных видах искусства, в художественном творчестве.</w:t>
            </w:r>
          </w:p>
        </w:tc>
      </w:tr>
      <w:tr w:rsidR="00B15D31" w:rsidRPr="00342E0D" w:rsidTr="00B15D31">
        <w:tc>
          <w:tcPr>
            <w:tcW w:w="9639"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851"/>
              </w:tabs>
              <w:suppressAutoHyphens/>
              <w:ind w:firstLine="177"/>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B15D31" w:rsidRPr="00342E0D" w:rsidTr="00B15D31">
        <w:tc>
          <w:tcPr>
            <w:tcW w:w="9639"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318"/>
              </w:tabs>
              <w:ind w:firstLine="177"/>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B15D31" w:rsidRPr="00342E0D" w:rsidRDefault="00B15D31" w:rsidP="00B15D31">
            <w:pPr>
              <w:tabs>
                <w:tab w:val="left" w:pos="318"/>
              </w:tabs>
              <w:ind w:firstLine="177"/>
              <w:jc w:val="both"/>
              <w:rPr>
                <w:rFonts w:ascii="Times New Roman" w:hAnsi="Times New Roman" w:cs="Times New Roman"/>
                <w:sz w:val="24"/>
                <w:szCs w:val="24"/>
              </w:rPr>
            </w:pPr>
            <w:r w:rsidRPr="00342E0D">
              <w:rPr>
                <w:rFonts w:ascii="Times New Roman" w:hAnsi="Times New Roman" w:cs="Times New Roman"/>
                <w:sz w:val="24"/>
                <w:szCs w:val="24"/>
              </w:rPr>
              <w:t xml:space="preserve">Выражающий установку на здоровый образ жизни (здоровое питание, соблюдение </w:t>
            </w:r>
            <w:r w:rsidRPr="00342E0D">
              <w:rPr>
                <w:rFonts w:ascii="Times New Roman" w:hAnsi="Times New Roman" w:cs="Times New Roman"/>
                <w:sz w:val="24"/>
                <w:szCs w:val="24"/>
              </w:rPr>
              <w:lastRenderedPageBreak/>
              <w:t>гигиенических правил, сбалансированный режим занятий и отдыха, регулярную физическую активность).</w:t>
            </w:r>
          </w:p>
          <w:p w:rsidR="00B15D31" w:rsidRPr="00342E0D" w:rsidRDefault="00B15D31" w:rsidP="00B15D31">
            <w:pPr>
              <w:tabs>
                <w:tab w:val="left" w:pos="318"/>
              </w:tabs>
              <w:ind w:firstLine="177"/>
              <w:jc w:val="both"/>
              <w:rPr>
                <w:rFonts w:ascii="Times New Roman" w:hAnsi="Times New Roman" w:cs="Times New Roman"/>
                <w:sz w:val="24"/>
                <w:szCs w:val="24"/>
              </w:rPr>
            </w:pPr>
            <w:proofErr w:type="gramStart"/>
            <w:r w:rsidRPr="00342E0D">
              <w:rPr>
                <w:rFonts w:ascii="Times New Roman" w:hAnsi="Times New Roman" w:cs="Times New Roman"/>
                <w:sz w:val="24"/>
                <w:szCs w:val="24"/>
              </w:rPr>
              <w:t>Проявляющий</w:t>
            </w:r>
            <w:proofErr w:type="gramEnd"/>
            <w:r w:rsidRPr="00342E0D">
              <w:rPr>
                <w:rFonts w:ascii="Times New Roman" w:hAnsi="Times New Roman" w:cs="Times New Roman"/>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B15D31" w:rsidRPr="00342E0D" w:rsidRDefault="00B15D31" w:rsidP="00B15D31">
            <w:pPr>
              <w:tabs>
                <w:tab w:val="left" w:pos="318"/>
              </w:tabs>
              <w:ind w:firstLine="177"/>
              <w:jc w:val="both"/>
              <w:rPr>
                <w:rFonts w:ascii="Times New Roman" w:hAnsi="Times New Roman" w:cs="Times New Roman"/>
                <w:sz w:val="24"/>
                <w:szCs w:val="24"/>
              </w:rPr>
            </w:pPr>
            <w:proofErr w:type="gramStart"/>
            <w:r w:rsidRPr="00342E0D">
              <w:rPr>
                <w:rFonts w:ascii="Times New Roman" w:hAnsi="Times New Roman" w:cs="Times New Roman"/>
                <w:sz w:val="24"/>
                <w:szCs w:val="24"/>
              </w:rPr>
              <w:t>Умеющий</w:t>
            </w:r>
            <w:proofErr w:type="gramEnd"/>
            <w:r w:rsidRPr="00342E0D">
              <w:rPr>
                <w:rFonts w:ascii="Times New Roman" w:hAnsi="Times New Roman" w:cs="Times New Roman"/>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B15D31" w:rsidRPr="00342E0D" w:rsidRDefault="00B15D31" w:rsidP="00B15D31">
            <w:pPr>
              <w:widowControl w:val="0"/>
              <w:tabs>
                <w:tab w:val="left" w:pos="318"/>
              </w:tabs>
              <w:suppressAutoHyphens/>
              <w:ind w:firstLine="177"/>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Способный</w:t>
            </w:r>
            <w:proofErr w:type="gramEnd"/>
            <w:r w:rsidRPr="00342E0D">
              <w:rPr>
                <w:rFonts w:ascii="Times New Roman" w:hAnsi="Times New Roman" w:cs="Times New Roman"/>
                <w:sz w:val="24"/>
                <w:szCs w:val="24"/>
              </w:rPr>
              <w:t xml:space="preserve"> адаптироваться к меняющимся социальным, информационным и природным условиям, стрессовым ситуациям. </w:t>
            </w:r>
          </w:p>
        </w:tc>
      </w:tr>
      <w:tr w:rsidR="00B15D31" w:rsidRPr="00342E0D" w:rsidTr="00B15D31">
        <w:tc>
          <w:tcPr>
            <w:tcW w:w="9639"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851"/>
              </w:tabs>
              <w:suppressAutoHyphens/>
              <w:ind w:firstLine="177"/>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lastRenderedPageBreak/>
              <w:t>Трудовое воспитание</w:t>
            </w:r>
          </w:p>
        </w:tc>
      </w:tr>
      <w:tr w:rsidR="00B15D31" w:rsidRPr="00342E0D" w:rsidTr="00B15D31">
        <w:tc>
          <w:tcPr>
            <w:tcW w:w="9639"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318"/>
              </w:tabs>
              <w:ind w:firstLine="177"/>
              <w:jc w:val="both"/>
              <w:rPr>
                <w:rFonts w:ascii="Times New Roman" w:eastAsia="SimSun" w:hAnsi="Times New Roman" w:cs="Times New Roman"/>
                <w:sz w:val="24"/>
                <w:szCs w:val="24"/>
                <w:lang w:eastAsia="zh-CN" w:bidi="hi-IN"/>
              </w:rPr>
            </w:pPr>
            <w:r w:rsidRPr="00342E0D">
              <w:rPr>
                <w:rFonts w:ascii="Times New Roman" w:hAnsi="Times New Roman" w:cs="Times New Roman"/>
                <w:sz w:val="24"/>
                <w:szCs w:val="24"/>
              </w:rPr>
              <w:t>Уважающий труд, результаты своего труда, труда других людей.</w:t>
            </w:r>
          </w:p>
          <w:p w:rsidR="00B15D31" w:rsidRPr="00342E0D" w:rsidRDefault="00B15D31" w:rsidP="00B15D31">
            <w:pPr>
              <w:tabs>
                <w:tab w:val="left" w:pos="318"/>
              </w:tabs>
              <w:ind w:firstLine="177"/>
              <w:jc w:val="both"/>
              <w:rPr>
                <w:rFonts w:ascii="Times New Roman" w:hAnsi="Times New Roman" w:cs="Times New Roman"/>
                <w:sz w:val="24"/>
                <w:szCs w:val="24"/>
              </w:rPr>
            </w:pPr>
            <w:r w:rsidRPr="00342E0D">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B15D31" w:rsidRPr="00342E0D" w:rsidRDefault="00B15D31" w:rsidP="00B15D31">
            <w:pPr>
              <w:tabs>
                <w:tab w:val="left" w:pos="318"/>
              </w:tabs>
              <w:ind w:firstLine="177"/>
              <w:jc w:val="both"/>
              <w:rPr>
                <w:rFonts w:ascii="Times New Roman" w:hAnsi="Times New Roman" w:cs="Times New Roman"/>
                <w:sz w:val="24"/>
                <w:szCs w:val="24"/>
              </w:rPr>
            </w:pPr>
            <w:proofErr w:type="gramStart"/>
            <w:r w:rsidRPr="00342E0D">
              <w:rPr>
                <w:rFonts w:ascii="Times New Roman" w:hAnsi="Times New Roman" w:cs="Times New Roman"/>
                <w:sz w:val="24"/>
                <w:szCs w:val="24"/>
              </w:rPr>
              <w:t>Сознающий</w:t>
            </w:r>
            <w:proofErr w:type="gramEnd"/>
            <w:r w:rsidRPr="00342E0D">
              <w:rPr>
                <w:rFonts w:ascii="Times New Roman" w:hAnsi="Times New Roman" w:cs="Times New Roman"/>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B15D31" w:rsidRPr="00342E0D" w:rsidRDefault="00B15D31" w:rsidP="00B15D31">
            <w:pPr>
              <w:tabs>
                <w:tab w:val="left" w:pos="318"/>
              </w:tabs>
              <w:ind w:firstLine="177"/>
              <w:jc w:val="both"/>
              <w:rPr>
                <w:rFonts w:ascii="Times New Roman" w:hAnsi="Times New Roman" w:cs="Times New Roman"/>
                <w:sz w:val="24"/>
                <w:szCs w:val="24"/>
              </w:rPr>
            </w:pP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B15D31" w:rsidRPr="00342E0D" w:rsidRDefault="00B15D31" w:rsidP="00B15D31">
            <w:pPr>
              <w:widowControl w:val="0"/>
              <w:tabs>
                <w:tab w:val="left" w:pos="318"/>
              </w:tabs>
              <w:suppressAutoHyphens/>
              <w:ind w:firstLine="177"/>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Выражающий</w:t>
            </w:r>
            <w:proofErr w:type="gramEnd"/>
            <w:r w:rsidRPr="00342E0D">
              <w:rPr>
                <w:rFonts w:ascii="Times New Roman" w:hAnsi="Times New Roman" w:cs="Times New Roman"/>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B15D31" w:rsidRPr="00342E0D" w:rsidTr="00B15D31">
        <w:tc>
          <w:tcPr>
            <w:tcW w:w="9639"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851"/>
              </w:tabs>
              <w:suppressAutoHyphens/>
              <w:ind w:firstLine="177"/>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t>Экологическое воспитание</w:t>
            </w:r>
          </w:p>
        </w:tc>
      </w:tr>
      <w:tr w:rsidR="00B15D31" w:rsidRPr="00342E0D" w:rsidTr="00B15D31">
        <w:tc>
          <w:tcPr>
            <w:tcW w:w="9639"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318"/>
              </w:tabs>
              <w:ind w:firstLine="177"/>
              <w:jc w:val="both"/>
              <w:rPr>
                <w:rFonts w:ascii="Times New Roman" w:eastAsia="SimSun" w:hAnsi="Times New Roman" w:cs="Times New Roman"/>
                <w:sz w:val="24"/>
                <w:szCs w:val="24"/>
                <w:lang w:eastAsia="zh-CN" w:bidi="hi-IN"/>
              </w:rPr>
            </w:pPr>
            <w:r w:rsidRPr="00342E0D">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B15D31" w:rsidRPr="00342E0D" w:rsidRDefault="00B15D31" w:rsidP="00B15D31">
            <w:pPr>
              <w:tabs>
                <w:tab w:val="left" w:pos="318"/>
              </w:tabs>
              <w:ind w:firstLine="177"/>
              <w:jc w:val="both"/>
              <w:rPr>
                <w:rFonts w:ascii="Times New Roman" w:hAnsi="Times New Roman" w:cs="Times New Roman"/>
                <w:sz w:val="24"/>
                <w:szCs w:val="24"/>
              </w:rPr>
            </w:pPr>
            <w:proofErr w:type="gramStart"/>
            <w:r w:rsidRPr="00342E0D">
              <w:rPr>
                <w:rFonts w:ascii="Times New Roman" w:hAnsi="Times New Roman" w:cs="Times New Roman"/>
                <w:sz w:val="24"/>
                <w:szCs w:val="24"/>
              </w:rPr>
              <w:t>Сознающий</w:t>
            </w:r>
            <w:proofErr w:type="gramEnd"/>
            <w:r w:rsidRPr="00342E0D">
              <w:rPr>
                <w:rFonts w:ascii="Times New Roman" w:hAnsi="Times New Roman" w:cs="Times New Roman"/>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rsidR="00B15D31" w:rsidRPr="00342E0D" w:rsidRDefault="00B15D31" w:rsidP="00B15D31">
            <w:pPr>
              <w:tabs>
                <w:tab w:val="left" w:pos="318"/>
              </w:tabs>
              <w:ind w:firstLine="177"/>
              <w:jc w:val="both"/>
              <w:rPr>
                <w:rFonts w:ascii="Times New Roman" w:hAnsi="Times New Roman" w:cs="Times New Roman"/>
                <w:sz w:val="24"/>
                <w:szCs w:val="24"/>
              </w:rPr>
            </w:pPr>
            <w:r w:rsidRPr="00342E0D">
              <w:rPr>
                <w:rFonts w:ascii="Times New Roman" w:hAnsi="Times New Roman" w:cs="Times New Roman"/>
                <w:sz w:val="24"/>
                <w:szCs w:val="24"/>
              </w:rPr>
              <w:t>Выражающий активное неприятие действий, приносящих вред природе.</w:t>
            </w:r>
          </w:p>
          <w:p w:rsidR="00B15D31" w:rsidRPr="00342E0D" w:rsidRDefault="00B15D31" w:rsidP="00B15D31">
            <w:pPr>
              <w:tabs>
                <w:tab w:val="left" w:pos="318"/>
              </w:tabs>
              <w:ind w:firstLine="177"/>
              <w:jc w:val="both"/>
              <w:rPr>
                <w:rFonts w:ascii="Times New Roman" w:hAnsi="Times New Roman" w:cs="Times New Roman"/>
                <w:sz w:val="24"/>
                <w:szCs w:val="24"/>
              </w:rPr>
            </w:pPr>
            <w:proofErr w:type="gramStart"/>
            <w:r w:rsidRPr="00342E0D">
              <w:rPr>
                <w:rFonts w:ascii="Times New Roman" w:hAnsi="Times New Roman" w:cs="Times New Roman"/>
                <w:sz w:val="24"/>
                <w:szCs w:val="24"/>
              </w:rPr>
              <w:t>Ориентированный</w:t>
            </w:r>
            <w:proofErr w:type="gramEnd"/>
            <w:r w:rsidRPr="00342E0D">
              <w:rPr>
                <w:rFonts w:ascii="Times New Roman" w:hAnsi="Times New Roman" w:cs="Times New Roman"/>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B15D31" w:rsidRPr="00342E0D" w:rsidRDefault="00B15D31" w:rsidP="00B15D31">
            <w:pPr>
              <w:widowControl w:val="0"/>
              <w:tabs>
                <w:tab w:val="left" w:pos="318"/>
              </w:tabs>
              <w:suppressAutoHyphens/>
              <w:ind w:firstLine="177"/>
              <w:jc w:val="both"/>
              <w:rPr>
                <w:rFonts w:ascii="Times New Roman" w:eastAsia="SimSun" w:hAnsi="Times New Roman" w:cs="Times New Roman"/>
                <w:sz w:val="24"/>
                <w:szCs w:val="24"/>
                <w:lang w:eastAsia="zh-CN" w:bidi="hi-IN"/>
              </w:rPr>
            </w:pPr>
            <w:r w:rsidRPr="00342E0D">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B15D31" w:rsidRPr="00342E0D" w:rsidTr="00B15D31">
        <w:tc>
          <w:tcPr>
            <w:tcW w:w="9639"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851"/>
              </w:tabs>
              <w:suppressAutoHyphens/>
              <w:ind w:firstLine="177"/>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lastRenderedPageBreak/>
              <w:t>Ценности научного познания</w:t>
            </w:r>
          </w:p>
        </w:tc>
      </w:tr>
      <w:tr w:rsidR="00B15D31" w:rsidRPr="00342E0D" w:rsidTr="00B15D31">
        <w:trPr>
          <w:trHeight w:val="85"/>
        </w:trPr>
        <w:tc>
          <w:tcPr>
            <w:tcW w:w="9639"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318"/>
              </w:tabs>
              <w:ind w:firstLine="177"/>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Выражающий</w:t>
            </w:r>
            <w:proofErr w:type="gramEnd"/>
            <w:r w:rsidRPr="00342E0D">
              <w:rPr>
                <w:rFonts w:ascii="Times New Roman" w:hAnsi="Times New Roman" w:cs="Times New Roman"/>
                <w:sz w:val="24"/>
                <w:szCs w:val="24"/>
              </w:rPr>
              <w:t xml:space="preserve"> познавательные интересы в разных предметных областях с учётом индивидуальных интересов, способностей, достижений.</w:t>
            </w:r>
          </w:p>
          <w:p w:rsidR="00B15D31" w:rsidRPr="00342E0D" w:rsidRDefault="00B15D31" w:rsidP="00B15D31">
            <w:pPr>
              <w:tabs>
                <w:tab w:val="left" w:pos="318"/>
              </w:tabs>
              <w:ind w:firstLine="177"/>
              <w:jc w:val="both"/>
              <w:rPr>
                <w:rFonts w:ascii="Times New Roman" w:hAnsi="Times New Roman" w:cs="Times New Roman"/>
                <w:sz w:val="24"/>
                <w:szCs w:val="24"/>
              </w:rPr>
            </w:pPr>
            <w:proofErr w:type="gramStart"/>
            <w:r w:rsidRPr="00342E0D">
              <w:rPr>
                <w:rFonts w:ascii="Times New Roman" w:hAnsi="Times New Roman" w:cs="Times New Roman"/>
                <w:sz w:val="24"/>
                <w:szCs w:val="24"/>
              </w:rPr>
              <w:t>Ориентированный</w:t>
            </w:r>
            <w:proofErr w:type="gramEnd"/>
            <w:r w:rsidRPr="00342E0D">
              <w:rPr>
                <w:rFonts w:ascii="Times New Roman" w:hAnsi="Times New Roman" w:cs="Times New Roman"/>
                <w:sz w:val="24"/>
                <w:szCs w:val="24"/>
              </w:rPr>
              <w:t xml:space="preserve"> в деятельности на научные знания о природе и обществе, взаимосвязях человека с природной и социальной средой.</w:t>
            </w:r>
          </w:p>
          <w:p w:rsidR="00B15D31" w:rsidRPr="00342E0D" w:rsidRDefault="00B15D31" w:rsidP="00B15D31">
            <w:pPr>
              <w:tabs>
                <w:tab w:val="left" w:pos="318"/>
              </w:tabs>
              <w:ind w:firstLine="177"/>
              <w:jc w:val="both"/>
              <w:rPr>
                <w:rFonts w:ascii="Times New Roman" w:hAnsi="Times New Roman" w:cs="Times New Roman"/>
                <w:sz w:val="24"/>
                <w:szCs w:val="24"/>
              </w:rPr>
            </w:pPr>
            <w:proofErr w:type="gramStart"/>
            <w:r w:rsidRPr="00342E0D">
              <w:rPr>
                <w:rFonts w:ascii="Times New Roman" w:hAnsi="Times New Roman" w:cs="Times New Roman"/>
                <w:sz w:val="24"/>
                <w:szCs w:val="24"/>
              </w:rPr>
              <w:t>Развивающий</w:t>
            </w:r>
            <w:proofErr w:type="gramEnd"/>
            <w:r w:rsidRPr="00342E0D">
              <w:rPr>
                <w:rFonts w:ascii="Times New Roman" w:hAnsi="Times New Roman" w:cs="Times New Roman"/>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B15D31" w:rsidRPr="00342E0D" w:rsidRDefault="00B15D31" w:rsidP="00B15D31">
            <w:pPr>
              <w:widowControl w:val="0"/>
              <w:tabs>
                <w:tab w:val="left" w:pos="318"/>
              </w:tabs>
              <w:suppressAutoHyphens/>
              <w:ind w:firstLine="177"/>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Демонстрирующий</w:t>
            </w:r>
            <w:proofErr w:type="gramEnd"/>
            <w:r w:rsidRPr="00342E0D">
              <w:rPr>
                <w:rFonts w:ascii="Times New Roman" w:hAnsi="Times New Roman" w:cs="Times New Roman"/>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B15D31" w:rsidRPr="00342E0D" w:rsidRDefault="00B15D31" w:rsidP="00B15D31">
      <w:pPr>
        <w:keepNext/>
        <w:keepLines/>
        <w:ind w:firstLine="709"/>
        <w:jc w:val="both"/>
        <w:rPr>
          <w:rFonts w:ascii="Times New Roman" w:eastAsia="SimSun" w:hAnsi="Times New Roman" w:cs="Times New Roman"/>
          <w:b/>
          <w:sz w:val="24"/>
          <w:szCs w:val="24"/>
          <w:lang w:eastAsia="zh-CN" w:bidi="hi-IN"/>
        </w:rPr>
      </w:pPr>
    </w:p>
    <w:p w:rsidR="00B15D31" w:rsidRPr="00342E0D" w:rsidRDefault="00B15D31" w:rsidP="00B15D31">
      <w:pPr>
        <w:keepNext/>
        <w:keepLines/>
        <w:ind w:firstLine="709"/>
        <w:jc w:val="both"/>
        <w:rPr>
          <w:rFonts w:ascii="Times New Roman" w:hAnsi="Times New Roman" w:cs="Times New Roman"/>
          <w:sz w:val="24"/>
          <w:szCs w:val="24"/>
        </w:rPr>
      </w:pPr>
      <w:r w:rsidRPr="00342E0D">
        <w:rPr>
          <w:rFonts w:ascii="Times New Roman" w:hAnsi="Times New Roman" w:cs="Times New Roman"/>
          <w:b/>
          <w:sz w:val="24"/>
          <w:szCs w:val="24"/>
        </w:rPr>
        <w:t>Целевые ориентиры результатов воспитания на уровне среднего общего образования.</w:t>
      </w:r>
    </w:p>
    <w:tbl>
      <w:tblPr>
        <w:tblW w:w="9781" w:type="dxa"/>
        <w:tblInd w:w="108" w:type="dxa"/>
        <w:tblLayout w:type="fixed"/>
        <w:tblLook w:val="04A0"/>
      </w:tblPr>
      <w:tblGrid>
        <w:gridCol w:w="9781"/>
      </w:tblGrid>
      <w:tr w:rsidR="00B15D31" w:rsidRPr="00342E0D" w:rsidTr="00B15D31">
        <w:tc>
          <w:tcPr>
            <w:tcW w:w="9781"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851"/>
              </w:tabs>
              <w:suppressAutoHyphens/>
              <w:ind w:firstLine="176"/>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t>Целевые ориентиры</w:t>
            </w:r>
          </w:p>
        </w:tc>
      </w:tr>
      <w:tr w:rsidR="00B15D31" w:rsidRPr="00342E0D" w:rsidTr="00B15D31">
        <w:tc>
          <w:tcPr>
            <w:tcW w:w="9781"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851"/>
              </w:tabs>
              <w:suppressAutoHyphens/>
              <w:ind w:firstLine="176"/>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t>Гражданское воспитание</w:t>
            </w:r>
          </w:p>
        </w:tc>
      </w:tr>
      <w:tr w:rsidR="00B15D31" w:rsidRPr="00342E0D" w:rsidTr="00B15D31">
        <w:tc>
          <w:tcPr>
            <w:tcW w:w="9781"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331"/>
                <w:tab w:val="left" w:pos="460"/>
                <w:tab w:val="left" w:pos="993"/>
              </w:tabs>
              <w:ind w:firstLine="176"/>
              <w:jc w:val="both"/>
              <w:rPr>
                <w:rFonts w:ascii="Times New Roman" w:eastAsia="SimSun" w:hAnsi="Times New Roman" w:cs="Times New Roman"/>
                <w:sz w:val="24"/>
                <w:szCs w:val="24"/>
                <w:lang w:eastAsia="zh-CN" w:bidi="hi-IN"/>
              </w:rPr>
            </w:pPr>
            <w:bookmarkStart w:id="3" w:name="_Hlk101094179"/>
            <w:r w:rsidRPr="00342E0D">
              <w:rPr>
                <w:rFonts w:ascii="Times New Roman" w:hAnsi="Times New Roman" w:cs="Times New Roman"/>
                <w:sz w:val="24"/>
                <w:szCs w:val="24"/>
              </w:rPr>
              <w:t xml:space="preserve">Осознанно </w:t>
            </w:r>
            <w:proofErr w:type="gramStart"/>
            <w:r w:rsidRPr="00342E0D">
              <w:rPr>
                <w:rFonts w:ascii="Times New Roman" w:hAnsi="Times New Roman" w:cs="Times New Roman"/>
                <w:sz w:val="24"/>
                <w:szCs w:val="24"/>
              </w:rPr>
              <w:t>выражающий</w:t>
            </w:r>
            <w:proofErr w:type="gramEnd"/>
            <w:r w:rsidRPr="00342E0D">
              <w:rPr>
                <w:rFonts w:ascii="Times New Roman" w:hAnsi="Times New Roman" w:cs="Times New Roman"/>
                <w:sz w:val="24"/>
                <w:szCs w:val="24"/>
              </w:rPr>
              <w:t xml:space="preserve"> свою российскую гражданскую принадлежность (идентичность) в поликультурном, многонациональном и </w:t>
            </w:r>
            <w:proofErr w:type="spellStart"/>
            <w:r w:rsidRPr="00342E0D">
              <w:rPr>
                <w:rFonts w:ascii="Times New Roman" w:hAnsi="Times New Roman" w:cs="Times New Roman"/>
                <w:sz w:val="24"/>
                <w:szCs w:val="24"/>
              </w:rPr>
              <w:t>многоконфессиональном</w:t>
            </w:r>
            <w:proofErr w:type="spellEnd"/>
            <w:r w:rsidRPr="00342E0D">
              <w:rPr>
                <w:rFonts w:ascii="Times New Roman" w:hAnsi="Times New Roman" w:cs="Times New Roman"/>
                <w:sz w:val="24"/>
                <w:szCs w:val="24"/>
              </w:rPr>
              <w:t xml:space="preserve"> российском обществе, в мировом сообществе.</w:t>
            </w:r>
          </w:p>
          <w:p w:rsidR="00B15D31" w:rsidRPr="00342E0D" w:rsidRDefault="00B15D31" w:rsidP="00B15D31">
            <w:pPr>
              <w:tabs>
                <w:tab w:val="left" w:pos="331"/>
                <w:tab w:val="left" w:pos="460"/>
              </w:tabs>
              <w:ind w:firstLine="176"/>
              <w:jc w:val="both"/>
              <w:rPr>
                <w:rFonts w:ascii="Times New Roman" w:hAnsi="Times New Roman" w:cs="Times New Roman"/>
                <w:sz w:val="24"/>
                <w:szCs w:val="24"/>
              </w:rPr>
            </w:pPr>
            <w:proofErr w:type="gramStart"/>
            <w:r w:rsidRPr="00342E0D">
              <w:rPr>
                <w:rFonts w:ascii="Times New Roman" w:hAnsi="Times New Roman" w:cs="Times New Roman"/>
                <w:sz w:val="24"/>
                <w:szCs w:val="24"/>
              </w:rPr>
              <w:t>Сознающий</w:t>
            </w:r>
            <w:proofErr w:type="gramEnd"/>
            <w:r w:rsidRPr="00342E0D">
              <w:rPr>
                <w:rFonts w:ascii="Times New Roman" w:hAnsi="Times New Roman" w:cs="Times New Roman"/>
                <w:sz w:val="24"/>
                <w:szCs w:val="24"/>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B15D31" w:rsidRPr="00342E0D" w:rsidRDefault="00B15D31" w:rsidP="00B15D31">
            <w:pPr>
              <w:tabs>
                <w:tab w:val="left" w:pos="331"/>
                <w:tab w:val="left" w:pos="460"/>
              </w:tabs>
              <w:ind w:firstLine="176"/>
              <w:jc w:val="both"/>
              <w:rPr>
                <w:rFonts w:ascii="Times New Roman" w:hAnsi="Times New Roman" w:cs="Times New Roman"/>
                <w:sz w:val="24"/>
                <w:szCs w:val="24"/>
              </w:rPr>
            </w:pPr>
            <w:r w:rsidRPr="00342E0D">
              <w:rPr>
                <w:rFonts w:ascii="Times New Roman" w:hAnsi="Times New Roman" w:cs="Times New Roman"/>
                <w:sz w:val="24"/>
                <w:szCs w:val="24"/>
              </w:rPr>
              <w:t xml:space="preserve">Проявляющий готовность к защите Родины, способный </w:t>
            </w:r>
            <w:proofErr w:type="spellStart"/>
            <w:r w:rsidRPr="00342E0D">
              <w:rPr>
                <w:rFonts w:ascii="Times New Roman" w:hAnsi="Times New Roman" w:cs="Times New Roman"/>
                <w:sz w:val="24"/>
                <w:szCs w:val="24"/>
              </w:rPr>
              <w:t>аргументированно</w:t>
            </w:r>
            <w:proofErr w:type="spellEnd"/>
            <w:r w:rsidRPr="00342E0D">
              <w:rPr>
                <w:rFonts w:ascii="Times New Roman" w:hAnsi="Times New Roman" w:cs="Times New Roman"/>
                <w:sz w:val="24"/>
                <w:szCs w:val="24"/>
              </w:rPr>
              <w:t xml:space="preserve"> отстаивать суверенитет и достоинство народа России и Российского государства, сохранять и защищать историческую правду.</w:t>
            </w:r>
          </w:p>
          <w:p w:rsidR="00B15D31" w:rsidRPr="00342E0D" w:rsidRDefault="00B15D31" w:rsidP="00B15D31">
            <w:pPr>
              <w:tabs>
                <w:tab w:val="left" w:pos="331"/>
                <w:tab w:val="left" w:pos="460"/>
              </w:tabs>
              <w:ind w:firstLine="176"/>
              <w:jc w:val="both"/>
              <w:rPr>
                <w:rFonts w:ascii="Times New Roman" w:hAnsi="Times New Roman" w:cs="Times New Roman"/>
                <w:sz w:val="24"/>
                <w:szCs w:val="24"/>
              </w:rPr>
            </w:pPr>
            <w:proofErr w:type="gramStart"/>
            <w:r w:rsidRPr="00342E0D">
              <w:rPr>
                <w:rFonts w:ascii="Times New Roman" w:hAnsi="Times New Roman" w:cs="Times New Roman"/>
                <w:sz w:val="24"/>
                <w:szCs w:val="24"/>
              </w:rPr>
              <w:t>Ориентированный</w:t>
            </w:r>
            <w:proofErr w:type="gramEnd"/>
            <w:r w:rsidRPr="00342E0D">
              <w:rPr>
                <w:rFonts w:ascii="Times New Roman" w:hAnsi="Times New Roman" w:cs="Times New Roman"/>
                <w:sz w:val="24"/>
                <w:szCs w:val="24"/>
              </w:rPr>
              <w:t xml:space="preserve"> на активное гражданское участие на основе уважения закона и правопорядка, прав и свобод сограждан.</w:t>
            </w:r>
          </w:p>
          <w:p w:rsidR="00B15D31" w:rsidRPr="00342E0D" w:rsidRDefault="00B15D31" w:rsidP="00B15D31">
            <w:pPr>
              <w:tabs>
                <w:tab w:val="left" w:pos="331"/>
                <w:tab w:val="left" w:pos="460"/>
              </w:tabs>
              <w:ind w:firstLine="176"/>
              <w:jc w:val="both"/>
              <w:rPr>
                <w:rFonts w:ascii="Times New Roman" w:hAnsi="Times New Roman" w:cs="Times New Roman"/>
                <w:sz w:val="24"/>
                <w:szCs w:val="24"/>
              </w:rPr>
            </w:pPr>
            <w:r w:rsidRPr="00342E0D">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B15D31" w:rsidRPr="00342E0D" w:rsidRDefault="00B15D31" w:rsidP="00B15D31">
            <w:pPr>
              <w:widowControl w:val="0"/>
              <w:tabs>
                <w:tab w:val="left" w:pos="331"/>
                <w:tab w:val="left" w:pos="460"/>
              </w:tabs>
              <w:suppressAutoHyphens/>
              <w:ind w:firstLine="176"/>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Обладающий</w:t>
            </w:r>
            <w:proofErr w:type="gramEnd"/>
            <w:r w:rsidRPr="00342E0D">
              <w:rPr>
                <w:rFonts w:ascii="Times New Roman" w:hAnsi="Times New Roman" w:cs="Times New Roman"/>
                <w:sz w:val="24"/>
                <w:szCs w:val="24"/>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3"/>
          </w:p>
        </w:tc>
      </w:tr>
      <w:tr w:rsidR="00B15D31" w:rsidRPr="00342E0D" w:rsidTr="00B15D31">
        <w:tc>
          <w:tcPr>
            <w:tcW w:w="9781"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331"/>
                <w:tab w:val="left" w:pos="460"/>
                <w:tab w:val="left" w:pos="993"/>
              </w:tabs>
              <w:suppressAutoHyphens/>
              <w:ind w:firstLine="176"/>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t>Патриотическое воспитание</w:t>
            </w:r>
          </w:p>
        </w:tc>
      </w:tr>
      <w:tr w:rsidR="00B15D31" w:rsidRPr="00342E0D" w:rsidTr="00B15D31">
        <w:tc>
          <w:tcPr>
            <w:tcW w:w="9781"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331"/>
                <w:tab w:val="left" w:pos="460"/>
                <w:tab w:val="left" w:pos="993"/>
              </w:tabs>
              <w:ind w:firstLine="176"/>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Выражающий</w:t>
            </w:r>
            <w:proofErr w:type="gramEnd"/>
            <w:r w:rsidRPr="00342E0D">
              <w:rPr>
                <w:rFonts w:ascii="Times New Roman" w:hAnsi="Times New Roman" w:cs="Times New Roman"/>
                <w:sz w:val="24"/>
                <w:szCs w:val="24"/>
              </w:rPr>
              <w:t xml:space="preserve"> свою национальную, этническую принадлежность, приверженность к </w:t>
            </w:r>
            <w:r w:rsidRPr="00342E0D">
              <w:rPr>
                <w:rFonts w:ascii="Times New Roman" w:hAnsi="Times New Roman" w:cs="Times New Roman"/>
                <w:sz w:val="24"/>
                <w:szCs w:val="24"/>
              </w:rPr>
              <w:lastRenderedPageBreak/>
              <w:t xml:space="preserve">родной культуре, любовь к своему народу. </w:t>
            </w:r>
          </w:p>
          <w:p w:rsidR="00B15D31" w:rsidRPr="00342E0D" w:rsidRDefault="00B15D31" w:rsidP="00B15D31">
            <w:pPr>
              <w:tabs>
                <w:tab w:val="left" w:pos="331"/>
                <w:tab w:val="left" w:pos="460"/>
                <w:tab w:val="left" w:pos="993"/>
              </w:tabs>
              <w:ind w:firstLine="176"/>
              <w:jc w:val="both"/>
              <w:rPr>
                <w:rFonts w:ascii="Times New Roman" w:hAnsi="Times New Roman" w:cs="Times New Roman"/>
                <w:sz w:val="24"/>
                <w:szCs w:val="24"/>
              </w:rPr>
            </w:pPr>
            <w:proofErr w:type="gramStart"/>
            <w:r w:rsidRPr="00342E0D">
              <w:rPr>
                <w:rFonts w:ascii="Times New Roman" w:hAnsi="Times New Roman" w:cs="Times New Roman"/>
                <w:sz w:val="24"/>
                <w:szCs w:val="24"/>
              </w:rPr>
              <w:t>Сознающий</w:t>
            </w:r>
            <w:proofErr w:type="gramEnd"/>
            <w:r w:rsidRPr="00342E0D">
              <w:rPr>
                <w:rFonts w:ascii="Times New Roman" w:hAnsi="Times New Roman" w:cs="Times New Roman"/>
                <w:sz w:val="24"/>
                <w:szCs w:val="24"/>
              </w:rPr>
              <w:t xml:space="preserve"> причастность к многонациональному народу Российской Федерации, Российскому Отечеству, российскую культурную идентичность.</w:t>
            </w:r>
          </w:p>
          <w:p w:rsidR="00B15D31" w:rsidRPr="00342E0D" w:rsidRDefault="00B15D31" w:rsidP="00B15D31">
            <w:pPr>
              <w:tabs>
                <w:tab w:val="left" w:pos="331"/>
                <w:tab w:val="left" w:pos="460"/>
                <w:tab w:val="left" w:pos="993"/>
              </w:tabs>
              <w:ind w:firstLine="176"/>
              <w:jc w:val="both"/>
              <w:rPr>
                <w:rFonts w:ascii="Times New Roman" w:hAnsi="Times New Roman" w:cs="Times New Roman"/>
                <w:sz w:val="24"/>
                <w:szCs w:val="24"/>
              </w:rPr>
            </w:pPr>
            <w:proofErr w:type="gramStart"/>
            <w:r w:rsidRPr="00342E0D">
              <w:rPr>
                <w:rFonts w:ascii="Times New Roman" w:hAnsi="Times New Roman" w:cs="Times New Roman"/>
                <w:sz w:val="24"/>
                <w:szCs w:val="24"/>
              </w:rPr>
              <w:t>Проявляющий</w:t>
            </w:r>
            <w:proofErr w:type="gramEnd"/>
            <w:r w:rsidRPr="00342E0D">
              <w:rPr>
                <w:rFonts w:ascii="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B15D31" w:rsidRPr="00342E0D" w:rsidRDefault="00B15D31" w:rsidP="00B15D31">
            <w:pPr>
              <w:widowControl w:val="0"/>
              <w:tabs>
                <w:tab w:val="left" w:pos="331"/>
                <w:tab w:val="left" w:pos="460"/>
                <w:tab w:val="left" w:pos="993"/>
              </w:tabs>
              <w:suppressAutoHyphens/>
              <w:ind w:firstLine="176"/>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Проявляющий</w:t>
            </w:r>
            <w:proofErr w:type="gramEnd"/>
            <w:r w:rsidRPr="00342E0D">
              <w:rPr>
                <w:rFonts w:ascii="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B15D31" w:rsidRPr="00342E0D" w:rsidTr="00B15D31">
        <w:tc>
          <w:tcPr>
            <w:tcW w:w="9781"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331"/>
                <w:tab w:val="left" w:pos="460"/>
                <w:tab w:val="left" w:pos="993"/>
              </w:tabs>
              <w:suppressAutoHyphens/>
              <w:ind w:firstLine="176"/>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lastRenderedPageBreak/>
              <w:t>Духовно-нравственное воспитание</w:t>
            </w:r>
          </w:p>
        </w:tc>
      </w:tr>
      <w:tr w:rsidR="00B15D31" w:rsidRPr="00342E0D" w:rsidTr="00B15D31">
        <w:tc>
          <w:tcPr>
            <w:tcW w:w="9781"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331"/>
                <w:tab w:val="left" w:pos="460"/>
              </w:tabs>
              <w:ind w:firstLine="176"/>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Проявляющий</w:t>
            </w:r>
            <w:proofErr w:type="gramEnd"/>
            <w:r w:rsidRPr="00342E0D">
              <w:rPr>
                <w:rFonts w:ascii="Times New Roman" w:hAnsi="Times New Roman" w:cs="Times New Roman"/>
                <w:sz w:val="24"/>
                <w:szCs w:val="24"/>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B15D31" w:rsidRPr="00342E0D" w:rsidRDefault="00B15D31" w:rsidP="00B15D31">
            <w:pPr>
              <w:tabs>
                <w:tab w:val="left" w:pos="331"/>
                <w:tab w:val="left" w:pos="460"/>
              </w:tabs>
              <w:ind w:firstLine="176"/>
              <w:jc w:val="both"/>
              <w:rPr>
                <w:rFonts w:ascii="Times New Roman" w:hAnsi="Times New Roman" w:cs="Times New Roman"/>
                <w:sz w:val="24"/>
                <w:szCs w:val="24"/>
              </w:rPr>
            </w:pPr>
            <w:proofErr w:type="gramStart"/>
            <w:r w:rsidRPr="00342E0D">
              <w:rPr>
                <w:rFonts w:ascii="Times New Roman" w:hAnsi="Times New Roman" w:cs="Times New Roman"/>
                <w:sz w:val="24"/>
                <w:szCs w:val="24"/>
              </w:rPr>
              <w:t>Действующий</w:t>
            </w:r>
            <w:proofErr w:type="gramEnd"/>
            <w:r w:rsidRPr="00342E0D">
              <w:rPr>
                <w:rFonts w:ascii="Times New Roman" w:hAnsi="Times New Roman" w:cs="Times New Roman"/>
                <w:sz w:val="24"/>
                <w:szCs w:val="24"/>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B15D31" w:rsidRPr="00342E0D" w:rsidRDefault="00B15D31" w:rsidP="00B15D31">
            <w:pPr>
              <w:tabs>
                <w:tab w:val="left" w:pos="331"/>
                <w:tab w:val="left" w:pos="460"/>
              </w:tabs>
              <w:ind w:firstLine="176"/>
              <w:jc w:val="both"/>
              <w:rPr>
                <w:rFonts w:ascii="Times New Roman" w:hAnsi="Times New Roman" w:cs="Times New Roman"/>
                <w:sz w:val="24"/>
                <w:szCs w:val="24"/>
              </w:rPr>
            </w:pPr>
            <w:proofErr w:type="gramStart"/>
            <w:r w:rsidRPr="00342E0D">
              <w:rPr>
                <w:rFonts w:ascii="Times New Roman" w:hAnsi="Times New Roman" w:cs="Times New Roman"/>
                <w:sz w:val="24"/>
                <w:szCs w:val="24"/>
              </w:rPr>
              <w:t>Проявляющий</w:t>
            </w:r>
            <w:proofErr w:type="gramEnd"/>
            <w:r w:rsidRPr="00342E0D">
              <w:rPr>
                <w:rFonts w:ascii="Times New Roman" w:hAnsi="Times New Roman" w:cs="Times New Roman"/>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B15D31" w:rsidRPr="00342E0D" w:rsidRDefault="00B15D31" w:rsidP="00B15D31">
            <w:pPr>
              <w:tabs>
                <w:tab w:val="left" w:pos="331"/>
                <w:tab w:val="left" w:pos="460"/>
              </w:tabs>
              <w:ind w:firstLine="176"/>
              <w:jc w:val="both"/>
              <w:rPr>
                <w:rFonts w:ascii="Times New Roman" w:hAnsi="Times New Roman" w:cs="Times New Roman"/>
                <w:sz w:val="24"/>
                <w:szCs w:val="24"/>
              </w:rPr>
            </w:pPr>
            <w:r w:rsidRPr="00342E0D">
              <w:rPr>
                <w:rFonts w:ascii="Times New Roman" w:hAnsi="Times New Roman" w:cs="Times New Roman"/>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B15D31" w:rsidRPr="00342E0D" w:rsidRDefault="00B15D31" w:rsidP="00B15D31">
            <w:pPr>
              <w:tabs>
                <w:tab w:val="left" w:pos="331"/>
                <w:tab w:val="left" w:pos="460"/>
              </w:tabs>
              <w:ind w:firstLine="176"/>
              <w:jc w:val="both"/>
              <w:rPr>
                <w:rFonts w:ascii="Times New Roman" w:hAnsi="Times New Roman" w:cs="Times New Roman"/>
                <w:sz w:val="24"/>
                <w:szCs w:val="24"/>
              </w:rPr>
            </w:pPr>
            <w:proofErr w:type="gramStart"/>
            <w:r w:rsidRPr="00342E0D">
              <w:rPr>
                <w:rFonts w:ascii="Times New Roman" w:hAnsi="Times New Roman" w:cs="Times New Roman"/>
                <w:sz w:val="24"/>
                <w:szCs w:val="24"/>
              </w:rPr>
              <w:t>Ориентированный</w:t>
            </w:r>
            <w:proofErr w:type="gramEnd"/>
            <w:r w:rsidRPr="00342E0D">
              <w:rPr>
                <w:rFonts w:ascii="Times New Roman" w:hAnsi="Times New Roman" w:cs="Times New Roman"/>
                <w:sz w:val="24"/>
                <w:szCs w:val="24"/>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B15D31" w:rsidRPr="00342E0D" w:rsidRDefault="00B15D31" w:rsidP="00B15D31">
            <w:pPr>
              <w:widowControl w:val="0"/>
              <w:tabs>
                <w:tab w:val="left" w:pos="331"/>
                <w:tab w:val="left" w:pos="460"/>
              </w:tabs>
              <w:suppressAutoHyphens/>
              <w:ind w:firstLine="176"/>
              <w:jc w:val="both"/>
              <w:rPr>
                <w:rFonts w:ascii="Times New Roman" w:eastAsia="SimSun" w:hAnsi="Times New Roman" w:cs="Times New Roman"/>
                <w:sz w:val="24"/>
                <w:szCs w:val="24"/>
                <w:lang w:eastAsia="zh-CN" w:bidi="hi-IN"/>
              </w:rPr>
            </w:pPr>
            <w:r w:rsidRPr="00342E0D">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B15D31" w:rsidRPr="00342E0D" w:rsidTr="00B15D31">
        <w:tc>
          <w:tcPr>
            <w:tcW w:w="9781"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331"/>
                <w:tab w:val="left" w:pos="460"/>
              </w:tabs>
              <w:suppressAutoHyphens/>
              <w:ind w:firstLine="176"/>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t>Эстетическое воспитание</w:t>
            </w:r>
          </w:p>
        </w:tc>
      </w:tr>
      <w:tr w:rsidR="00B15D31" w:rsidRPr="00342E0D" w:rsidTr="00B15D31">
        <w:tc>
          <w:tcPr>
            <w:tcW w:w="9781"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331"/>
                <w:tab w:val="left" w:pos="460"/>
              </w:tabs>
              <w:ind w:firstLine="176"/>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Выражающий</w:t>
            </w:r>
            <w:proofErr w:type="gramEnd"/>
            <w:r w:rsidRPr="00342E0D">
              <w:rPr>
                <w:rFonts w:ascii="Times New Roman" w:hAnsi="Times New Roman" w:cs="Times New Roman"/>
                <w:sz w:val="24"/>
                <w:szCs w:val="24"/>
              </w:rPr>
              <w:t xml:space="preserve"> понимание ценности отечественного и мирового искусства, российского и мирового художественного наследия.</w:t>
            </w:r>
          </w:p>
          <w:p w:rsidR="00B15D31" w:rsidRPr="00342E0D" w:rsidRDefault="00B15D31" w:rsidP="00B15D31">
            <w:pPr>
              <w:tabs>
                <w:tab w:val="left" w:pos="331"/>
                <w:tab w:val="left" w:pos="460"/>
              </w:tabs>
              <w:ind w:firstLine="176"/>
              <w:jc w:val="both"/>
              <w:rPr>
                <w:rFonts w:ascii="Times New Roman" w:hAnsi="Times New Roman" w:cs="Times New Roman"/>
                <w:sz w:val="24"/>
                <w:szCs w:val="24"/>
              </w:rPr>
            </w:pPr>
            <w:r w:rsidRPr="00342E0D">
              <w:rPr>
                <w:rFonts w:ascii="Times New Roman" w:hAnsi="Times New Roman" w:cs="Times New Roman"/>
                <w:sz w:val="24"/>
                <w:szCs w:val="24"/>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w:t>
            </w:r>
            <w:r w:rsidRPr="00342E0D">
              <w:rPr>
                <w:rFonts w:ascii="Times New Roman" w:hAnsi="Times New Roman" w:cs="Times New Roman"/>
                <w:sz w:val="24"/>
                <w:szCs w:val="24"/>
              </w:rPr>
              <w:lastRenderedPageBreak/>
              <w:t>это влияние.</w:t>
            </w:r>
          </w:p>
          <w:p w:rsidR="00B15D31" w:rsidRPr="00342E0D" w:rsidRDefault="00B15D31" w:rsidP="00B15D31">
            <w:pPr>
              <w:tabs>
                <w:tab w:val="left" w:pos="331"/>
                <w:tab w:val="left" w:pos="460"/>
              </w:tabs>
              <w:ind w:firstLine="176"/>
              <w:jc w:val="both"/>
              <w:rPr>
                <w:rFonts w:ascii="Times New Roman" w:hAnsi="Times New Roman" w:cs="Times New Roman"/>
                <w:sz w:val="24"/>
                <w:szCs w:val="24"/>
              </w:rPr>
            </w:pPr>
            <w:proofErr w:type="gramStart"/>
            <w:r w:rsidRPr="00342E0D">
              <w:rPr>
                <w:rFonts w:ascii="Times New Roman" w:hAnsi="Times New Roman" w:cs="Times New Roman"/>
                <w:sz w:val="24"/>
                <w:szCs w:val="24"/>
              </w:rPr>
              <w:t>Проявляющий</w:t>
            </w:r>
            <w:proofErr w:type="gramEnd"/>
            <w:r w:rsidRPr="00342E0D">
              <w:rPr>
                <w:rFonts w:ascii="Times New Roman" w:hAnsi="Times New Roman" w:cs="Times New Roman"/>
                <w:sz w:val="24"/>
                <w:szCs w:val="24"/>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B15D31" w:rsidRPr="00342E0D" w:rsidRDefault="00B15D31" w:rsidP="00B15D31">
            <w:pPr>
              <w:widowControl w:val="0"/>
              <w:tabs>
                <w:tab w:val="left" w:pos="331"/>
                <w:tab w:val="left" w:pos="460"/>
              </w:tabs>
              <w:suppressAutoHyphens/>
              <w:ind w:firstLine="176"/>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Ориентированный</w:t>
            </w:r>
            <w:proofErr w:type="gramEnd"/>
            <w:r w:rsidRPr="00342E0D">
              <w:rPr>
                <w:rFonts w:ascii="Times New Roman" w:hAnsi="Times New Roman" w:cs="Times New Roman"/>
                <w:sz w:val="24"/>
                <w:szCs w:val="24"/>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B15D31" w:rsidRPr="00342E0D" w:rsidTr="00B15D31">
        <w:tc>
          <w:tcPr>
            <w:tcW w:w="9781"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851"/>
              </w:tabs>
              <w:suppressAutoHyphens/>
              <w:ind w:firstLine="319"/>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lastRenderedPageBreak/>
              <w:t>Физическое воспитание, формирование культуры здоровья и эмоционального благополучия</w:t>
            </w:r>
          </w:p>
        </w:tc>
      </w:tr>
      <w:tr w:rsidR="00B15D31" w:rsidRPr="00342E0D" w:rsidTr="00B15D31">
        <w:tc>
          <w:tcPr>
            <w:tcW w:w="9781"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331"/>
                <w:tab w:val="left" w:pos="460"/>
              </w:tabs>
              <w:ind w:firstLine="319"/>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Понимающий</w:t>
            </w:r>
            <w:proofErr w:type="gramEnd"/>
            <w:r w:rsidRPr="00342E0D">
              <w:rPr>
                <w:rFonts w:ascii="Times New Roman" w:hAnsi="Times New Roman" w:cs="Times New Roman"/>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B15D31" w:rsidRPr="00342E0D" w:rsidRDefault="00B15D31" w:rsidP="00B15D31">
            <w:pPr>
              <w:tabs>
                <w:tab w:val="left" w:pos="331"/>
                <w:tab w:val="left" w:pos="460"/>
              </w:tabs>
              <w:ind w:firstLine="319"/>
              <w:jc w:val="both"/>
              <w:rPr>
                <w:rFonts w:ascii="Times New Roman" w:hAnsi="Times New Roman" w:cs="Times New Roman"/>
                <w:sz w:val="24"/>
                <w:szCs w:val="24"/>
              </w:rPr>
            </w:pPr>
            <w:proofErr w:type="gramStart"/>
            <w:r w:rsidRPr="00342E0D">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B15D31" w:rsidRPr="00342E0D" w:rsidRDefault="00B15D31" w:rsidP="00B15D31">
            <w:pPr>
              <w:tabs>
                <w:tab w:val="left" w:pos="331"/>
                <w:tab w:val="left" w:pos="460"/>
              </w:tabs>
              <w:ind w:firstLine="319"/>
              <w:jc w:val="both"/>
              <w:rPr>
                <w:rFonts w:ascii="Times New Roman" w:hAnsi="Times New Roman" w:cs="Times New Roman"/>
                <w:sz w:val="24"/>
                <w:szCs w:val="24"/>
              </w:rPr>
            </w:pPr>
            <w:r w:rsidRPr="00342E0D">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B15D31" w:rsidRPr="00342E0D" w:rsidRDefault="00B15D31" w:rsidP="00B15D31">
            <w:pPr>
              <w:tabs>
                <w:tab w:val="left" w:pos="318"/>
              </w:tabs>
              <w:ind w:firstLine="319"/>
              <w:jc w:val="both"/>
              <w:rPr>
                <w:rFonts w:ascii="Times New Roman" w:hAnsi="Times New Roman" w:cs="Times New Roman"/>
                <w:sz w:val="24"/>
                <w:szCs w:val="24"/>
              </w:rPr>
            </w:pPr>
            <w:proofErr w:type="gramStart"/>
            <w:r w:rsidRPr="00342E0D">
              <w:rPr>
                <w:rFonts w:ascii="Times New Roman" w:hAnsi="Times New Roman" w:cs="Times New Roman"/>
                <w:sz w:val="24"/>
                <w:szCs w:val="24"/>
              </w:rPr>
              <w:t>Проявляющий</w:t>
            </w:r>
            <w:proofErr w:type="gramEnd"/>
            <w:r w:rsidRPr="00342E0D">
              <w:rPr>
                <w:rFonts w:ascii="Times New Roman" w:hAnsi="Times New Roman" w:cs="Times New Roman"/>
                <w:sz w:val="24"/>
                <w:szCs w:val="24"/>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B15D31" w:rsidRPr="00342E0D" w:rsidRDefault="00B15D31" w:rsidP="00B15D31">
            <w:pPr>
              <w:widowControl w:val="0"/>
              <w:tabs>
                <w:tab w:val="left" w:pos="331"/>
                <w:tab w:val="left" w:pos="460"/>
              </w:tabs>
              <w:suppressAutoHyphens/>
              <w:ind w:firstLine="319"/>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Демонстрирующий</w:t>
            </w:r>
            <w:proofErr w:type="gramEnd"/>
            <w:r w:rsidRPr="00342E0D">
              <w:rPr>
                <w:rFonts w:ascii="Times New Roman" w:hAnsi="Times New Roman" w:cs="Times New Roman"/>
                <w:sz w:val="24"/>
                <w:szCs w:val="24"/>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B15D31" w:rsidRPr="00342E0D" w:rsidTr="00B15D31">
        <w:tc>
          <w:tcPr>
            <w:tcW w:w="9781"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331"/>
                <w:tab w:val="left" w:pos="460"/>
              </w:tabs>
              <w:suppressAutoHyphens/>
              <w:ind w:firstLine="319"/>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t>Трудовое</w:t>
            </w:r>
            <w:r w:rsidRPr="00342E0D">
              <w:rPr>
                <w:rFonts w:ascii="Times New Roman" w:hAnsi="Times New Roman" w:cs="Times New Roman"/>
                <w:sz w:val="24"/>
                <w:szCs w:val="24"/>
              </w:rPr>
              <w:t xml:space="preserve"> </w:t>
            </w:r>
            <w:r w:rsidRPr="00342E0D">
              <w:rPr>
                <w:rFonts w:ascii="Times New Roman" w:hAnsi="Times New Roman" w:cs="Times New Roman"/>
                <w:b/>
                <w:sz w:val="24"/>
                <w:szCs w:val="24"/>
              </w:rPr>
              <w:t>воспитание</w:t>
            </w:r>
          </w:p>
        </w:tc>
      </w:tr>
      <w:tr w:rsidR="00B15D31" w:rsidRPr="00342E0D" w:rsidTr="00B15D31">
        <w:tc>
          <w:tcPr>
            <w:tcW w:w="9781"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331"/>
                <w:tab w:val="left" w:pos="460"/>
              </w:tabs>
              <w:ind w:firstLine="319"/>
              <w:jc w:val="both"/>
              <w:rPr>
                <w:rFonts w:ascii="Times New Roman" w:eastAsia="SimSun" w:hAnsi="Times New Roman" w:cs="Times New Roman"/>
                <w:sz w:val="24"/>
                <w:szCs w:val="24"/>
                <w:lang w:eastAsia="zh-CN" w:bidi="hi-IN"/>
              </w:rPr>
            </w:pPr>
            <w:r w:rsidRPr="00342E0D">
              <w:rPr>
                <w:rFonts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B15D31" w:rsidRPr="00342E0D" w:rsidRDefault="00B15D31" w:rsidP="00B15D31">
            <w:pPr>
              <w:tabs>
                <w:tab w:val="left" w:pos="331"/>
                <w:tab w:val="left" w:pos="460"/>
              </w:tabs>
              <w:ind w:firstLine="319"/>
              <w:jc w:val="both"/>
              <w:rPr>
                <w:rFonts w:ascii="Times New Roman" w:hAnsi="Times New Roman" w:cs="Times New Roman"/>
                <w:sz w:val="24"/>
                <w:szCs w:val="24"/>
              </w:rPr>
            </w:pPr>
            <w:r w:rsidRPr="00342E0D">
              <w:rPr>
                <w:rFonts w:ascii="Times New Roman" w:hAnsi="Times New Roman" w:cs="Times New Roman"/>
                <w:sz w:val="24"/>
                <w:szCs w:val="24"/>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342E0D">
              <w:rPr>
                <w:rFonts w:ascii="Times New Roman" w:hAnsi="Times New Roman" w:cs="Times New Roman"/>
                <w:sz w:val="24"/>
                <w:szCs w:val="24"/>
              </w:rPr>
              <w:t>ролях</w:t>
            </w:r>
            <w:proofErr w:type="gramEnd"/>
            <w:r w:rsidRPr="00342E0D">
              <w:rPr>
                <w:rFonts w:ascii="Times New Roman" w:hAnsi="Times New Roman" w:cs="Times New Roman"/>
                <w:sz w:val="24"/>
                <w:szCs w:val="24"/>
              </w:rPr>
              <w:t xml:space="preserve">, в том числе предпринимательской деятельности в условиях </w:t>
            </w:r>
            <w:proofErr w:type="spellStart"/>
            <w:r w:rsidRPr="00342E0D">
              <w:rPr>
                <w:rFonts w:ascii="Times New Roman" w:hAnsi="Times New Roman" w:cs="Times New Roman"/>
                <w:sz w:val="24"/>
                <w:szCs w:val="24"/>
              </w:rPr>
              <w:t>самозанятости</w:t>
            </w:r>
            <w:proofErr w:type="spellEnd"/>
            <w:r w:rsidRPr="00342E0D">
              <w:rPr>
                <w:rFonts w:ascii="Times New Roman" w:hAnsi="Times New Roman" w:cs="Times New Roman"/>
                <w:sz w:val="24"/>
                <w:szCs w:val="24"/>
              </w:rPr>
              <w:t xml:space="preserve"> или наёмного труда.</w:t>
            </w:r>
          </w:p>
          <w:p w:rsidR="00B15D31" w:rsidRPr="00342E0D" w:rsidRDefault="00B15D31" w:rsidP="00B15D31">
            <w:pPr>
              <w:tabs>
                <w:tab w:val="left" w:pos="331"/>
                <w:tab w:val="left" w:pos="460"/>
              </w:tabs>
              <w:ind w:firstLine="319"/>
              <w:jc w:val="both"/>
              <w:rPr>
                <w:rFonts w:ascii="Times New Roman" w:hAnsi="Times New Roman" w:cs="Times New Roman"/>
                <w:sz w:val="24"/>
                <w:szCs w:val="24"/>
              </w:rPr>
            </w:pPr>
            <w:r w:rsidRPr="00342E0D">
              <w:rPr>
                <w:rFonts w:ascii="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B15D31" w:rsidRPr="00342E0D" w:rsidRDefault="00B15D31" w:rsidP="00B15D31">
            <w:pPr>
              <w:tabs>
                <w:tab w:val="left" w:pos="331"/>
                <w:tab w:val="left" w:pos="460"/>
              </w:tabs>
              <w:ind w:firstLine="319"/>
              <w:jc w:val="both"/>
              <w:rPr>
                <w:rFonts w:ascii="Times New Roman" w:hAnsi="Times New Roman" w:cs="Times New Roman"/>
                <w:sz w:val="24"/>
                <w:szCs w:val="24"/>
              </w:rPr>
            </w:pPr>
            <w:proofErr w:type="gramStart"/>
            <w:r w:rsidRPr="00342E0D">
              <w:rPr>
                <w:rFonts w:ascii="Times New Roman" w:hAnsi="Times New Roman" w:cs="Times New Roman"/>
                <w:sz w:val="24"/>
                <w:szCs w:val="24"/>
              </w:rPr>
              <w:lastRenderedPageBreak/>
              <w:t>Выражающий</w:t>
            </w:r>
            <w:proofErr w:type="gramEnd"/>
            <w:r w:rsidRPr="00342E0D">
              <w:rPr>
                <w:rFonts w:ascii="Times New Roman" w:hAnsi="Times New Roman" w:cs="Times New Roman"/>
                <w:sz w:val="24"/>
                <w:szCs w:val="24"/>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B15D31" w:rsidRPr="00342E0D" w:rsidRDefault="00B15D31" w:rsidP="00B15D31">
            <w:pPr>
              <w:tabs>
                <w:tab w:val="left" w:pos="331"/>
                <w:tab w:val="left" w:pos="460"/>
              </w:tabs>
              <w:ind w:firstLine="319"/>
              <w:jc w:val="both"/>
              <w:rPr>
                <w:rFonts w:ascii="Times New Roman" w:hAnsi="Times New Roman" w:cs="Times New Roman"/>
                <w:sz w:val="24"/>
                <w:szCs w:val="24"/>
              </w:rPr>
            </w:pPr>
            <w:proofErr w:type="gramStart"/>
            <w:r w:rsidRPr="00342E0D">
              <w:rPr>
                <w:rFonts w:ascii="Times New Roman" w:hAnsi="Times New Roman" w:cs="Times New Roman"/>
                <w:sz w:val="24"/>
                <w:szCs w:val="24"/>
              </w:rPr>
              <w:t>Понимающий</w:t>
            </w:r>
            <w:proofErr w:type="gramEnd"/>
            <w:r w:rsidRPr="00342E0D">
              <w:rPr>
                <w:rFonts w:ascii="Times New Roman" w:hAnsi="Times New Roman" w:cs="Times New Roman"/>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B15D31" w:rsidRPr="00342E0D" w:rsidRDefault="00B15D31" w:rsidP="00B15D31">
            <w:pPr>
              <w:widowControl w:val="0"/>
              <w:tabs>
                <w:tab w:val="left" w:pos="331"/>
                <w:tab w:val="left" w:pos="460"/>
              </w:tabs>
              <w:suppressAutoHyphens/>
              <w:ind w:firstLine="319"/>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B15D31" w:rsidRPr="00342E0D" w:rsidTr="00B15D31">
        <w:tc>
          <w:tcPr>
            <w:tcW w:w="9781"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331"/>
                <w:tab w:val="left" w:pos="460"/>
              </w:tabs>
              <w:suppressAutoHyphens/>
              <w:ind w:firstLine="319"/>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lastRenderedPageBreak/>
              <w:t>Экологическое</w:t>
            </w:r>
            <w:r w:rsidRPr="00342E0D">
              <w:rPr>
                <w:rFonts w:ascii="Times New Roman" w:hAnsi="Times New Roman" w:cs="Times New Roman"/>
                <w:sz w:val="24"/>
                <w:szCs w:val="24"/>
              </w:rPr>
              <w:t xml:space="preserve"> </w:t>
            </w:r>
            <w:r w:rsidRPr="00342E0D">
              <w:rPr>
                <w:rFonts w:ascii="Times New Roman" w:hAnsi="Times New Roman" w:cs="Times New Roman"/>
                <w:b/>
                <w:sz w:val="24"/>
                <w:szCs w:val="24"/>
              </w:rPr>
              <w:t>воспитание</w:t>
            </w:r>
          </w:p>
        </w:tc>
      </w:tr>
      <w:tr w:rsidR="00B15D31" w:rsidRPr="00342E0D" w:rsidTr="00B15D31">
        <w:tc>
          <w:tcPr>
            <w:tcW w:w="9781"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331"/>
                <w:tab w:val="left" w:pos="460"/>
              </w:tabs>
              <w:ind w:firstLine="319"/>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 xml:space="preserve">Демонстрирующий в поведении </w:t>
            </w:r>
            <w:proofErr w:type="spellStart"/>
            <w:r w:rsidRPr="00342E0D">
              <w:rPr>
                <w:rFonts w:ascii="Times New Roman" w:hAnsi="Times New Roman" w:cs="Times New Roman"/>
                <w:sz w:val="24"/>
                <w:szCs w:val="24"/>
              </w:rPr>
              <w:t>сформированность</w:t>
            </w:r>
            <w:proofErr w:type="spellEnd"/>
            <w:r w:rsidRPr="00342E0D">
              <w:rPr>
                <w:rFonts w:ascii="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roofErr w:type="gramEnd"/>
          </w:p>
          <w:p w:rsidR="00B15D31" w:rsidRPr="00342E0D" w:rsidRDefault="00B15D31" w:rsidP="00B15D31">
            <w:pPr>
              <w:tabs>
                <w:tab w:val="left" w:pos="331"/>
                <w:tab w:val="left" w:pos="460"/>
              </w:tabs>
              <w:ind w:firstLine="319"/>
              <w:jc w:val="both"/>
              <w:rPr>
                <w:rFonts w:ascii="Times New Roman" w:hAnsi="Times New Roman" w:cs="Times New Roman"/>
                <w:sz w:val="24"/>
                <w:szCs w:val="24"/>
              </w:rPr>
            </w:pPr>
            <w:r w:rsidRPr="00342E0D">
              <w:rPr>
                <w:rFonts w:ascii="Times New Roman" w:hAnsi="Times New Roman" w:cs="Times New Roman"/>
                <w:sz w:val="24"/>
                <w:szCs w:val="24"/>
              </w:rPr>
              <w:t>Выражающий деятельное неприятие действий, приносящих вред природе.</w:t>
            </w:r>
          </w:p>
          <w:p w:rsidR="00B15D31" w:rsidRPr="00342E0D" w:rsidRDefault="00B15D31" w:rsidP="00B15D31">
            <w:pPr>
              <w:tabs>
                <w:tab w:val="left" w:pos="331"/>
                <w:tab w:val="left" w:pos="460"/>
              </w:tabs>
              <w:ind w:firstLine="319"/>
              <w:jc w:val="both"/>
              <w:rPr>
                <w:rFonts w:ascii="Times New Roman" w:hAnsi="Times New Roman" w:cs="Times New Roman"/>
                <w:sz w:val="24"/>
                <w:szCs w:val="24"/>
              </w:rPr>
            </w:pPr>
            <w:proofErr w:type="gramStart"/>
            <w:r w:rsidRPr="00342E0D">
              <w:rPr>
                <w:rFonts w:ascii="Times New Roman" w:hAnsi="Times New Roman" w:cs="Times New Roman"/>
                <w:sz w:val="24"/>
                <w:szCs w:val="24"/>
              </w:rPr>
              <w:t>Применяющий</w:t>
            </w:r>
            <w:proofErr w:type="gramEnd"/>
            <w:r w:rsidRPr="00342E0D">
              <w:rPr>
                <w:rFonts w:ascii="Times New Roman" w:hAnsi="Times New Roman" w:cs="Times New Roman"/>
                <w:sz w:val="24"/>
                <w:szCs w:val="24"/>
              </w:rPr>
              <w:t xml:space="preserve"> знания естественных и социальных наук для разумного, бережливого природопользования в быту, общественном пространстве.</w:t>
            </w:r>
          </w:p>
          <w:p w:rsidR="00B15D31" w:rsidRPr="00342E0D" w:rsidRDefault="00B15D31" w:rsidP="00B15D31">
            <w:pPr>
              <w:widowControl w:val="0"/>
              <w:tabs>
                <w:tab w:val="left" w:pos="331"/>
                <w:tab w:val="left" w:pos="460"/>
              </w:tabs>
              <w:suppressAutoHyphens/>
              <w:ind w:firstLine="319"/>
              <w:jc w:val="both"/>
              <w:rPr>
                <w:rFonts w:ascii="Times New Roman" w:eastAsia="SimSun" w:hAnsi="Times New Roman" w:cs="Times New Roman"/>
                <w:sz w:val="24"/>
                <w:szCs w:val="24"/>
                <w:lang w:eastAsia="zh-CN" w:bidi="hi-IN"/>
              </w:rPr>
            </w:pPr>
            <w:r w:rsidRPr="00342E0D">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B15D31" w:rsidRPr="00342E0D" w:rsidTr="00B15D31">
        <w:tc>
          <w:tcPr>
            <w:tcW w:w="9781"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widowControl w:val="0"/>
              <w:tabs>
                <w:tab w:val="left" w:pos="331"/>
                <w:tab w:val="left" w:pos="460"/>
              </w:tabs>
              <w:suppressAutoHyphens/>
              <w:ind w:firstLine="319"/>
              <w:jc w:val="both"/>
              <w:rPr>
                <w:rFonts w:ascii="Times New Roman" w:eastAsia="SimSun" w:hAnsi="Times New Roman" w:cs="Times New Roman"/>
                <w:sz w:val="24"/>
                <w:szCs w:val="24"/>
                <w:lang w:eastAsia="zh-CN" w:bidi="hi-IN"/>
              </w:rPr>
            </w:pPr>
            <w:r w:rsidRPr="00342E0D">
              <w:rPr>
                <w:rFonts w:ascii="Times New Roman" w:hAnsi="Times New Roman" w:cs="Times New Roman"/>
                <w:b/>
                <w:sz w:val="24"/>
                <w:szCs w:val="24"/>
              </w:rPr>
              <w:t>Ценности научного познания</w:t>
            </w:r>
          </w:p>
        </w:tc>
      </w:tr>
      <w:tr w:rsidR="00B15D31" w:rsidRPr="00342E0D" w:rsidTr="00B15D31">
        <w:trPr>
          <w:trHeight w:val="85"/>
        </w:trPr>
        <w:tc>
          <w:tcPr>
            <w:tcW w:w="9781" w:type="dxa"/>
            <w:tcBorders>
              <w:top w:val="single" w:sz="4" w:space="0" w:color="000000"/>
              <w:left w:val="single" w:sz="4" w:space="0" w:color="000000"/>
              <w:bottom w:val="single" w:sz="4" w:space="0" w:color="000000"/>
              <w:right w:val="single" w:sz="4" w:space="0" w:color="000000"/>
            </w:tcBorders>
            <w:hideMark/>
          </w:tcPr>
          <w:p w:rsidR="00B15D31" w:rsidRPr="00342E0D" w:rsidRDefault="00B15D31" w:rsidP="00B15D31">
            <w:pPr>
              <w:tabs>
                <w:tab w:val="left" w:pos="331"/>
                <w:tab w:val="left" w:pos="460"/>
              </w:tabs>
              <w:ind w:firstLine="319"/>
              <w:jc w:val="both"/>
              <w:rPr>
                <w:rFonts w:ascii="Times New Roman" w:eastAsia="SimSun" w:hAnsi="Times New Roman" w:cs="Times New Roman"/>
                <w:sz w:val="24"/>
                <w:szCs w:val="24"/>
                <w:lang w:eastAsia="zh-CN" w:bidi="hi-IN"/>
              </w:rPr>
            </w:pPr>
            <w:r w:rsidRPr="00342E0D">
              <w:rPr>
                <w:rFonts w:ascii="Times New Roman" w:hAnsi="Times New Roman" w:cs="Times New Roman"/>
                <w:sz w:val="24"/>
                <w:szCs w:val="24"/>
              </w:rPr>
              <w:t xml:space="preserve">Деятельно </w:t>
            </w:r>
            <w:proofErr w:type="gramStart"/>
            <w:r w:rsidRPr="00342E0D">
              <w:rPr>
                <w:rFonts w:ascii="Times New Roman" w:hAnsi="Times New Roman" w:cs="Times New Roman"/>
                <w:sz w:val="24"/>
                <w:szCs w:val="24"/>
              </w:rPr>
              <w:t>выражающий</w:t>
            </w:r>
            <w:proofErr w:type="gramEnd"/>
            <w:r w:rsidRPr="00342E0D">
              <w:rPr>
                <w:rFonts w:ascii="Times New Roman" w:hAnsi="Times New Roman" w:cs="Times New Roman"/>
                <w:sz w:val="24"/>
                <w:szCs w:val="24"/>
              </w:rPr>
              <w:t xml:space="preserve"> познавательные интересы в разных предметных областях с учётом своих интересов, способностей, достижений.</w:t>
            </w:r>
          </w:p>
          <w:p w:rsidR="00B15D31" w:rsidRPr="00342E0D" w:rsidRDefault="00B15D31" w:rsidP="00B15D31">
            <w:pPr>
              <w:tabs>
                <w:tab w:val="left" w:pos="331"/>
                <w:tab w:val="left" w:pos="460"/>
              </w:tabs>
              <w:ind w:firstLine="319"/>
              <w:jc w:val="both"/>
              <w:rPr>
                <w:rFonts w:ascii="Times New Roman" w:hAnsi="Times New Roman" w:cs="Times New Roman"/>
                <w:sz w:val="24"/>
                <w:szCs w:val="24"/>
              </w:rPr>
            </w:pPr>
            <w:r w:rsidRPr="00342E0D">
              <w:rPr>
                <w:rFonts w:ascii="Times New Roman" w:hAnsi="Times New Roman" w:cs="Times New Roman"/>
                <w:sz w:val="24"/>
                <w:szCs w:val="24"/>
              </w:rPr>
              <w:t xml:space="preserve">Обладающий представлением о современной научной картине мира, достижениях науки и техники, </w:t>
            </w:r>
            <w:proofErr w:type="spellStart"/>
            <w:r w:rsidRPr="00342E0D">
              <w:rPr>
                <w:rFonts w:ascii="Times New Roman" w:hAnsi="Times New Roman" w:cs="Times New Roman"/>
                <w:sz w:val="24"/>
                <w:szCs w:val="24"/>
              </w:rPr>
              <w:t>аргументированно</w:t>
            </w:r>
            <w:proofErr w:type="spellEnd"/>
            <w:r w:rsidRPr="00342E0D">
              <w:rPr>
                <w:rFonts w:ascii="Times New Roman" w:hAnsi="Times New Roman" w:cs="Times New Roman"/>
                <w:sz w:val="24"/>
                <w:szCs w:val="24"/>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B15D31" w:rsidRPr="00342E0D" w:rsidRDefault="00B15D31" w:rsidP="00B15D31">
            <w:pPr>
              <w:widowControl w:val="0"/>
              <w:tabs>
                <w:tab w:val="left" w:pos="331"/>
                <w:tab w:val="left" w:pos="460"/>
              </w:tabs>
              <w:suppressAutoHyphens/>
              <w:ind w:firstLine="319"/>
              <w:jc w:val="both"/>
              <w:rPr>
                <w:rFonts w:ascii="Times New Roman" w:eastAsia="SimSun" w:hAnsi="Times New Roman" w:cs="Times New Roman"/>
                <w:sz w:val="24"/>
                <w:szCs w:val="24"/>
                <w:lang w:eastAsia="zh-CN" w:bidi="hi-IN"/>
              </w:rPr>
            </w:pPr>
            <w:proofErr w:type="gramStart"/>
            <w:r w:rsidRPr="00342E0D">
              <w:rPr>
                <w:rFonts w:ascii="Times New Roman" w:hAnsi="Times New Roman" w:cs="Times New Roman"/>
                <w:sz w:val="24"/>
                <w:szCs w:val="24"/>
              </w:rPr>
              <w:t>Демонстрирующий</w:t>
            </w:r>
            <w:proofErr w:type="gramEnd"/>
            <w:r w:rsidRPr="00342E0D">
              <w:rPr>
                <w:rFonts w:ascii="Times New Roman" w:hAnsi="Times New Roman" w:cs="Times New Roman"/>
                <w:sz w:val="24"/>
                <w:szCs w:val="24"/>
              </w:rPr>
              <w:t xml:space="preserve"> навыки критического мышления, определения достоверной научной информации и критики антинаучных представлений.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B15D31" w:rsidRPr="00342E0D" w:rsidRDefault="00102217" w:rsidP="00B15D31">
      <w:pPr>
        <w:pStyle w:val="1"/>
        <w:pageBreakBefore/>
        <w:tabs>
          <w:tab w:val="left" w:pos="708"/>
        </w:tabs>
        <w:spacing w:before="0" w:after="0"/>
        <w:jc w:val="center"/>
        <w:rPr>
          <w:rFonts w:ascii="Times New Roman" w:hAnsi="Times New Roman" w:cs="Times New Roman"/>
          <w:sz w:val="24"/>
          <w:szCs w:val="24"/>
        </w:rPr>
      </w:pPr>
      <w:r>
        <w:rPr>
          <w:rFonts w:ascii="Times New Roman" w:hAnsi="Times New Roman" w:cs="Times New Roman"/>
          <w:sz w:val="24"/>
          <w:szCs w:val="24"/>
        </w:rPr>
        <w:lastRenderedPageBreak/>
        <w:t>36</w:t>
      </w:r>
      <w:r w:rsidR="00342E0D" w:rsidRPr="00342E0D">
        <w:rPr>
          <w:rFonts w:ascii="Times New Roman" w:hAnsi="Times New Roman" w:cs="Times New Roman"/>
          <w:sz w:val="24"/>
          <w:szCs w:val="24"/>
        </w:rPr>
        <w:t>.2</w:t>
      </w:r>
      <w:r w:rsidR="00B15D31" w:rsidRPr="00342E0D">
        <w:rPr>
          <w:rFonts w:ascii="Times New Roman" w:hAnsi="Times New Roman" w:cs="Times New Roman"/>
          <w:sz w:val="24"/>
          <w:szCs w:val="24"/>
        </w:rPr>
        <w:t xml:space="preserve"> СОДЕРЖАТЕЛЬНЫЙ РАЗДЕЛ</w:t>
      </w:r>
    </w:p>
    <w:p w:rsidR="00B15D31" w:rsidRPr="00342E0D" w:rsidRDefault="00B15D31" w:rsidP="00B15D31">
      <w:pPr>
        <w:pStyle w:val="af8"/>
        <w:ind w:left="432"/>
        <w:jc w:val="both"/>
      </w:pPr>
    </w:p>
    <w:p w:rsidR="00B15D31" w:rsidRPr="00342E0D" w:rsidRDefault="00B15D31" w:rsidP="00486834">
      <w:pPr>
        <w:pStyle w:val="1"/>
        <w:keepLines/>
        <w:widowControl w:val="0"/>
        <w:numPr>
          <w:ilvl w:val="0"/>
          <w:numId w:val="26"/>
        </w:numPr>
        <w:tabs>
          <w:tab w:val="left" w:pos="708"/>
        </w:tabs>
        <w:suppressAutoHyphens/>
        <w:spacing w:before="0"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Уклад общеобразовательной организации</w:t>
      </w:r>
    </w:p>
    <w:p w:rsidR="00B15D31" w:rsidRPr="00342E0D" w:rsidRDefault="00B15D31" w:rsidP="00B15D31">
      <w:pPr>
        <w:pStyle w:val="1"/>
        <w:keepLines/>
        <w:tabs>
          <w:tab w:val="left" w:pos="708"/>
        </w:tabs>
        <w:spacing w:before="0" w:after="0"/>
        <w:ind w:left="720"/>
        <w:jc w:val="both"/>
        <w:rPr>
          <w:rFonts w:ascii="Times New Roman" w:hAnsi="Times New Roman" w:cs="Times New Roman"/>
          <w:b w:val="0"/>
          <w:sz w:val="24"/>
          <w:szCs w:val="24"/>
        </w:rPr>
      </w:pPr>
      <w:r w:rsidRPr="00342E0D">
        <w:rPr>
          <w:rFonts w:ascii="Times New Roman" w:hAnsi="Times New Roman" w:cs="Times New Roman"/>
          <w:b w:val="0"/>
          <w:sz w:val="24"/>
          <w:szCs w:val="24"/>
        </w:rPr>
        <w:t>МАОУ «</w:t>
      </w:r>
      <w:proofErr w:type="spellStart"/>
      <w:r w:rsidRPr="00342E0D">
        <w:rPr>
          <w:rFonts w:ascii="Times New Roman" w:hAnsi="Times New Roman" w:cs="Times New Roman"/>
          <w:b w:val="0"/>
          <w:sz w:val="24"/>
          <w:szCs w:val="24"/>
        </w:rPr>
        <w:t>Сергинская</w:t>
      </w:r>
      <w:proofErr w:type="spellEnd"/>
      <w:r w:rsidRPr="00342E0D">
        <w:rPr>
          <w:rFonts w:ascii="Times New Roman" w:hAnsi="Times New Roman" w:cs="Times New Roman"/>
          <w:b w:val="0"/>
          <w:sz w:val="24"/>
          <w:szCs w:val="24"/>
        </w:rPr>
        <w:t xml:space="preserve"> СОШ»  является средней общеобразовательной школой,  численность обучающихся на 1 сентября 2023 года составляет 238  человек, численность педагогического коллектива – 20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B15D31" w:rsidRPr="00342E0D" w:rsidRDefault="00B15D31" w:rsidP="00B15D31">
      <w:pPr>
        <w:jc w:val="both"/>
        <w:textAlignment w:val="baseline"/>
        <w:rPr>
          <w:rFonts w:ascii="Times New Roman" w:hAnsi="Times New Roman" w:cs="Times New Roman"/>
          <w:sz w:val="24"/>
          <w:szCs w:val="24"/>
        </w:rPr>
      </w:pP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ab/>
        <w:t>«Миссия» школы:  МАОУ «</w:t>
      </w:r>
      <w:proofErr w:type="spellStart"/>
      <w:r w:rsidRPr="00342E0D">
        <w:rPr>
          <w:rFonts w:ascii="Times New Roman" w:hAnsi="Times New Roman" w:cs="Times New Roman"/>
          <w:sz w:val="24"/>
          <w:szCs w:val="24"/>
        </w:rPr>
        <w:t>Сергинская</w:t>
      </w:r>
      <w:proofErr w:type="spellEnd"/>
      <w:r w:rsidRPr="00342E0D">
        <w:rPr>
          <w:rFonts w:ascii="Times New Roman" w:hAnsi="Times New Roman" w:cs="Times New Roman"/>
          <w:sz w:val="24"/>
          <w:szCs w:val="24"/>
        </w:rPr>
        <w:t xml:space="preserve"> СОШ» - это сельская школа, объединяя интеллигенцию, она является не только образовательным, но и культурным центром села.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w:t>
      </w:r>
    </w:p>
    <w:p w:rsidR="00B15D31" w:rsidRPr="00342E0D" w:rsidRDefault="00B15D31" w:rsidP="00B15D31">
      <w:pPr>
        <w:ind w:firstLine="255"/>
        <w:jc w:val="both"/>
        <w:textAlignment w:val="baseline"/>
        <w:rPr>
          <w:rFonts w:ascii="Times New Roman" w:hAnsi="Times New Roman" w:cs="Times New Roman"/>
          <w:sz w:val="24"/>
          <w:szCs w:val="24"/>
        </w:rPr>
      </w:pPr>
      <w:r w:rsidRPr="00342E0D">
        <w:rPr>
          <w:rFonts w:ascii="Times New Roman" w:hAnsi="Times New Roman" w:cs="Times New Roman"/>
          <w:sz w:val="24"/>
          <w:szCs w:val="24"/>
        </w:rPr>
        <w:tab/>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w:t>
      </w:r>
    </w:p>
    <w:p w:rsidR="00B15D31" w:rsidRPr="00342E0D" w:rsidRDefault="00B15D31" w:rsidP="00B15D31">
      <w:pPr>
        <w:jc w:val="both"/>
        <w:rPr>
          <w:rFonts w:ascii="Times New Roman" w:hAnsi="Times New Roman" w:cs="Times New Roman"/>
          <w:sz w:val="24"/>
          <w:szCs w:val="24"/>
        </w:rPr>
      </w:pPr>
      <w:r w:rsidRPr="00342E0D">
        <w:rPr>
          <w:rFonts w:ascii="Times New Roman" w:eastAsia="Times New Roman" w:hAnsi="Times New Roman" w:cs="Times New Roman"/>
          <w:color w:val="000000"/>
          <w:sz w:val="24"/>
          <w:szCs w:val="24"/>
          <w:shd w:val="clear" w:color="auto" w:fill="FFFFFF"/>
        </w:rPr>
        <w:t xml:space="preserve">   </w:t>
      </w:r>
      <w:r w:rsidRPr="00342E0D">
        <w:rPr>
          <w:rFonts w:ascii="Times New Roman" w:hAnsi="Times New Roman" w:cs="Times New Roman"/>
          <w:color w:val="000000"/>
          <w:sz w:val="24"/>
          <w:szCs w:val="24"/>
          <w:shd w:val="clear" w:color="auto" w:fill="FFFFFF"/>
        </w:rPr>
        <w:tab/>
        <w:t>Таким образом</w:t>
      </w:r>
      <w:r w:rsidRPr="00342E0D">
        <w:rPr>
          <w:rFonts w:ascii="Times New Roman" w:hAnsi="Times New Roman" w:cs="Times New Roman"/>
          <w:color w:val="000000"/>
          <w:sz w:val="24"/>
          <w:szCs w:val="24"/>
        </w:rPr>
        <w:t>, педагогический коллектив создает  условия  для  ребенка по выбору форм, способов самореализации на основе освоения общечеловеческих ценностей,  учитываем</w:t>
      </w:r>
      <w:r w:rsidRPr="00342E0D">
        <w:rPr>
          <w:rFonts w:ascii="Times New Roman" w:hAnsi="Times New Roman" w:cs="Times New Roman"/>
          <w:color w:val="000000"/>
          <w:sz w:val="24"/>
          <w:szCs w:val="24"/>
          <w:shd w:val="clear" w:color="auto" w:fill="FFFFFF"/>
        </w:rPr>
        <w:t xml:space="preserve"> особенности сельской школы.</w:t>
      </w:r>
    </w:p>
    <w:p w:rsidR="00B15D31" w:rsidRPr="00342E0D" w:rsidRDefault="00B15D31" w:rsidP="00B15D31">
      <w:pPr>
        <w:jc w:val="both"/>
        <w:rPr>
          <w:rFonts w:ascii="Times New Roman" w:hAnsi="Times New Roman" w:cs="Times New Roman"/>
          <w:sz w:val="24"/>
          <w:szCs w:val="24"/>
        </w:rPr>
      </w:pPr>
      <w:r w:rsidRPr="00342E0D">
        <w:rPr>
          <w:rFonts w:ascii="Times New Roman" w:eastAsia="Calibri" w:hAnsi="Times New Roman" w:cs="Times New Roman"/>
          <w:color w:val="000000"/>
          <w:sz w:val="24"/>
          <w:szCs w:val="24"/>
        </w:rPr>
        <w:tab/>
        <w:t xml:space="preserve"> </w:t>
      </w:r>
      <w:r w:rsidRPr="00342E0D">
        <w:rPr>
          <w:rFonts w:ascii="Times New Roman" w:hAnsi="Times New Roman" w:cs="Times New Roman"/>
          <w:color w:val="000000"/>
          <w:sz w:val="24"/>
          <w:szCs w:val="24"/>
        </w:rPr>
        <w:tab/>
      </w:r>
      <w:r w:rsidRPr="00342E0D">
        <w:rPr>
          <w:rFonts w:ascii="Times New Roman" w:hAnsi="Times New Roman" w:cs="Times New Roman"/>
          <w:sz w:val="24"/>
          <w:szCs w:val="24"/>
        </w:rPr>
        <w:tab/>
        <w:t>Процесс воспитания в МАОУ «</w:t>
      </w:r>
      <w:proofErr w:type="spellStart"/>
      <w:r w:rsidRPr="00342E0D">
        <w:rPr>
          <w:rFonts w:ascii="Times New Roman" w:hAnsi="Times New Roman" w:cs="Times New Roman"/>
          <w:sz w:val="24"/>
          <w:szCs w:val="24"/>
        </w:rPr>
        <w:t>Сергинская</w:t>
      </w:r>
      <w:proofErr w:type="spellEnd"/>
      <w:r w:rsidRPr="00342E0D">
        <w:rPr>
          <w:rFonts w:ascii="Times New Roman" w:hAnsi="Times New Roman" w:cs="Times New Roman"/>
          <w:sz w:val="24"/>
          <w:szCs w:val="24"/>
        </w:rPr>
        <w:t xml:space="preserve"> СОШ» основывается на следующих принципах взаимодействия педагогов и школьников:</w:t>
      </w:r>
    </w:p>
    <w:p w:rsidR="00B15D31" w:rsidRPr="00342E0D" w:rsidRDefault="00B15D31" w:rsidP="00486834">
      <w:pPr>
        <w:widowControl w:val="0"/>
        <w:numPr>
          <w:ilvl w:val="0"/>
          <w:numId w:val="27"/>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B15D31" w:rsidRPr="00342E0D" w:rsidRDefault="00B15D31" w:rsidP="00486834">
      <w:pPr>
        <w:widowControl w:val="0"/>
        <w:numPr>
          <w:ilvl w:val="0"/>
          <w:numId w:val="27"/>
        </w:numPr>
        <w:suppressAutoHyphens/>
        <w:spacing w:after="0" w:line="240" w:lineRule="auto"/>
        <w:ind w:left="0"/>
        <w:jc w:val="both"/>
        <w:rPr>
          <w:rFonts w:ascii="Times New Roman" w:hAnsi="Times New Roman" w:cs="Times New Roman"/>
          <w:sz w:val="24"/>
          <w:szCs w:val="24"/>
        </w:rPr>
      </w:pPr>
      <w:proofErr w:type="gramStart"/>
      <w:r w:rsidRPr="00342E0D">
        <w:rPr>
          <w:rFonts w:ascii="Times New Roman" w:hAnsi="Times New Roman" w:cs="Times New Roman"/>
          <w:sz w:val="24"/>
          <w:szCs w:val="24"/>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B15D31" w:rsidRPr="00342E0D" w:rsidRDefault="00B15D31" w:rsidP="00486834">
      <w:pPr>
        <w:widowControl w:val="0"/>
        <w:numPr>
          <w:ilvl w:val="0"/>
          <w:numId w:val="27"/>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B15D31" w:rsidRPr="00342E0D" w:rsidRDefault="00B15D31" w:rsidP="00486834">
      <w:pPr>
        <w:widowControl w:val="0"/>
        <w:numPr>
          <w:ilvl w:val="0"/>
          <w:numId w:val="27"/>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организация основных совместных дел школьников и педагогов как предмета совместной заботы и взрослых, и детей;</w:t>
      </w:r>
    </w:p>
    <w:p w:rsidR="00B15D31" w:rsidRPr="00342E0D" w:rsidRDefault="00B15D31" w:rsidP="00486834">
      <w:pPr>
        <w:widowControl w:val="0"/>
        <w:numPr>
          <w:ilvl w:val="0"/>
          <w:numId w:val="27"/>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 xml:space="preserve">системность, целесообразность и </w:t>
      </w:r>
      <w:proofErr w:type="spellStart"/>
      <w:r w:rsidRPr="00342E0D">
        <w:rPr>
          <w:rFonts w:ascii="Times New Roman" w:hAnsi="Times New Roman" w:cs="Times New Roman"/>
          <w:sz w:val="24"/>
          <w:szCs w:val="24"/>
        </w:rPr>
        <w:t>нешаблонность</w:t>
      </w:r>
      <w:proofErr w:type="spellEnd"/>
      <w:r w:rsidRPr="00342E0D">
        <w:rPr>
          <w:rFonts w:ascii="Times New Roman" w:hAnsi="Times New Roman" w:cs="Times New Roman"/>
          <w:sz w:val="24"/>
          <w:szCs w:val="24"/>
        </w:rPr>
        <w:t xml:space="preserve"> воспитания как условия его эффективности.</w:t>
      </w:r>
    </w:p>
    <w:p w:rsidR="00B15D31" w:rsidRPr="00342E0D" w:rsidRDefault="00B15D31" w:rsidP="00B15D31">
      <w:pPr>
        <w:ind w:left="360"/>
        <w:jc w:val="both"/>
        <w:rPr>
          <w:rFonts w:ascii="Times New Roman" w:hAnsi="Times New Roman" w:cs="Times New Roman"/>
          <w:sz w:val="24"/>
          <w:szCs w:val="24"/>
        </w:rPr>
      </w:pPr>
      <w:r w:rsidRPr="00342E0D">
        <w:rPr>
          <w:rFonts w:ascii="Times New Roman" w:eastAsia="Calibri" w:hAnsi="Times New Roman" w:cs="Times New Roman"/>
          <w:sz w:val="24"/>
          <w:szCs w:val="24"/>
        </w:rPr>
        <w:t>Воспитательная система школы основана на бережном сохранении традиций образовательного учреждения и на внедрении инновационных образовательных технологий и практик.</w:t>
      </w:r>
    </w:p>
    <w:p w:rsidR="00B15D31" w:rsidRPr="00342E0D" w:rsidRDefault="00B15D31" w:rsidP="00B15D31">
      <w:pPr>
        <w:jc w:val="both"/>
        <w:rPr>
          <w:rFonts w:ascii="Times New Roman" w:hAnsi="Times New Roman" w:cs="Times New Roman"/>
          <w:sz w:val="24"/>
          <w:szCs w:val="24"/>
        </w:rPr>
      </w:pPr>
      <w:r w:rsidRPr="00342E0D">
        <w:rPr>
          <w:rFonts w:ascii="Times New Roman" w:eastAsia="Times New Roman" w:hAnsi="Times New Roman" w:cs="Times New Roman"/>
          <w:b/>
          <w:sz w:val="24"/>
          <w:szCs w:val="24"/>
        </w:rPr>
        <w:t xml:space="preserve">     </w:t>
      </w:r>
      <w:r w:rsidRPr="00342E0D">
        <w:rPr>
          <w:rFonts w:ascii="Times New Roman" w:hAnsi="Times New Roman" w:cs="Times New Roman"/>
          <w:i/>
          <w:iCs/>
          <w:sz w:val="24"/>
          <w:szCs w:val="24"/>
        </w:rPr>
        <w:t>Основными традициями воспитания в  МАОУ «</w:t>
      </w:r>
      <w:proofErr w:type="spellStart"/>
      <w:r w:rsidRPr="00342E0D">
        <w:rPr>
          <w:rFonts w:ascii="Times New Roman" w:hAnsi="Times New Roman" w:cs="Times New Roman"/>
          <w:i/>
          <w:iCs/>
          <w:sz w:val="24"/>
          <w:szCs w:val="24"/>
        </w:rPr>
        <w:t>Сергинская</w:t>
      </w:r>
      <w:proofErr w:type="spellEnd"/>
      <w:r w:rsidRPr="00342E0D">
        <w:rPr>
          <w:rFonts w:ascii="Times New Roman" w:hAnsi="Times New Roman" w:cs="Times New Roman"/>
          <w:i/>
          <w:iCs/>
          <w:sz w:val="24"/>
          <w:szCs w:val="24"/>
        </w:rPr>
        <w:t xml:space="preserve"> СОШ» являются следующие:</w:t>
      </w:r>
    </w:p>
    <w:p w:rsidR="00B15D31" w:rsidRPr="00342E0D" w:rsidRDefault="00B15D31" w:rsidP="00486834">
      <w:pPr>
        <w:widowControl w:val="0"/>
        <w:numPr>
          <w:ilvl w:val="0"/>
          <w:numId w:val="28"/>
        </w:numPr>
        <w:suppressAutoHyphens/>
        <w:spacing w:after="0" w:line="240" w:lineRule="auto"/>
        <w:ind w:left="0" w:hanging="340"/>
        <w:jc w:val="both"/>
        <w:rPr>
          <w:rFonts w:ascii="Times New Roman" w:hAnsi="Times New Roman" w:cs="Times New Roman"/>
          <w:sz w:val="24"/>
          <w:szCs w:val="24"/>
        </w:rPr>
      </w:pPr>
      <w:r w:rsidRPr="00342E0D">
        <w:rPr>
          <w:rFonts w:ascii="Times New Roman" w:hAnsi="Times New Roman" w:cs="Times New Roman"/>
          <w:sz w:val="24"/>
          <w:szCs w:val="24"/>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педагогов;</w:t>
      </w:r>
    </w:p>
    <w:p w:rsidR="00B15D31" w:rsidRPr="00342E0D" w:rsidRDefault="00B15D31" w:rsidP="00486834">
      <w:pPr>
        <w:widowControl w:val="0"/>
        <w:numPr>
          <w:ilvl w:val="0"/>
          <w:numId w:val="28"/>
        </w:numPr>
        <w:suppressAutoHyphens/>
        <w:spacing w:after="0" w:line="240" w:lineRule="auto"/>
        <w:ind w:left="0" w:hanging="340"/>
        <w:jc w:val="both"/>
        <w:rPr>
          <w:rFonts w:ascii="Times New Roman" w:hAnsi="Times New Roman" w:cs="Times New Roman"/>
          <w:sz w:val="24"/>
          <w:szCs w:val="24"/>
        </w:rPr>
      </w:pPr>
      <w:r w:rsidRPr="00342E0D">
        <w:rPr>
          <w:rFonts w:ascii="Times New Roman" w:hAnsi="Times New Roman" w:cs="Times New Roman"/>
          <w:sz w:val="24"/>
          <w:szCs w:val="24"/>
        </w:rPr>
        <w:t xml:space="preserve">важной чертой  дела и </w:t>
      </w:r>
      <w:proofErr w:type="gramStart"/>
      <w:r w:rsidRPr="00342E0D">
        <w:rPr>
          <w:rFonts w:ascii="Times New Roman" w:hAnsi="Times New Roman" w:cs="Times New Roman"/>
          <w:sz w:val="24"/>
          <w:szCs w:val="24"/>
        </w:rPr>
        <w:t>большинства</w:t>
      </w:r>
      <w:proofErr w:type="gramEnd"/>
      <w:r w:rsidRPr="00342E0D">
        <w:rPr>
          <w:rFonts w:ascii="Times New Roman" w:hAnsi="Times New Roman" w:cs="Times New Roman"/>
          <w:sz w:val="24"/>
          <w:szCs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w:t>
      </w:r>
      <w:r w:rsidRPr="00342E0D">
        <w:rPr>
          <w:rFonts w:ascii="Times New Roman" w:hAnsi="Times New Roman" w:cs="Times New Roman"/>
          <w:sz w:val="24"/>
          <w:szCs w:val="24"/>
        </w:rPr>
        <w:lastRenderedPageBreak/>
        <w:t>коллективное проведение и коллективный анализ их результатов;</w:t>
      </w:r>
    </w:p>
    <w:p w:rsidR="00B15D31" w:rsidRPr="00342E0D" w:rsidRDefault="00B15D31" w:rsidP="00486834">
      <w:pPr>
        <w:widowControl w:val="0"/>
        <w:numPr>
          <w:ilvl w:val="0"/>
          <w:numId w:val="28"/>
        </w:numPr>
        <w:suppressAutoHyphens/>
        <w:spacing w:after="0" w:line="240" w:lineRule="auto"/>
        <w:ind w:left="0" w:hanging="340"/>
        <w:jc w:val="both"/>
        <w:rPr>
          <w:rFonts w:ascii="Times New Roman" w:hAnsi="Times New Roman" w:cs="Times New Roman"/>
          <w:sz w:val="24"/>
          <w:szCs w:val="24"/>
        </w:rPr>
      </w:pPr>
      <w:r w:rsidRPr="00342E0D">
        <w:rPr>
          <w:rFonts w:ascii="Times New Roman" w:hAnsi="Times New Roman" w:cs="Times New Roman"/>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B15D31" w:rsidRPr="00342E0D" w:rsidRDefault="00B15D31" w:rsidP="00486834">
      <w:pPr>
        <w:widowControl w:val="0"/>
        <w:numPr>
          <w:ilvl w:val="0"/>
          <w:numId w:val="28"/>
        </w:numPr>
        <w:suppressAutoHyphens/>
        <w:spacing w:after="0" w:line="240" w:lineRule="auto"/>
        <w:ind w:left="0" w:hanging="340"/>
        <w:jc w:val="both"/>
        <w:rPr>
          <w:rFonts w:ascii="Times New Roman" w:hAnsi="Times New Roman" w:cs="Times New Roman"/>
          <w:sz w:val="24"/>
          <w:szCs w:val="24"/>
        </w:rPr>
      </w:pPr>
      <w:r w:rsidRPr="00342E0D">
        <w:rPr>
          <w:rFonts w:ascii="Times New Roman" w:hAnsi="Times New Roman" w:cs="Times New Roman"/>
          <w:sz w:val="24"/>
          <w:szCs w:val="24"/>
        </w:rPr>
        <w:t xml:space="preserve">в проведении общешкольных дел отсутствует </w:t>
      </w:r>
      <w:proofErr w:type="spellStart"/>
      <w:r w:rsidRPr="00342E0D">
        <w:rPr>
          <w:rFonts w:ascii="Times New Roman" w:hAnsi="Times New Roman" w:cs="Times New Roman"/>
          <w:sz w:val="24"/>
          <w:szCs w:val="24"/>
        </w:rPr>
        <w:t>соревновательность</w:t>
      </w:r>
      <w:proofErr w:type="spellEnd"/>
      <w:r w:rsidRPr="00342E0D">
        <w:rPr>
          <w:rFonts w:ascii="Times New Roman" w:hAnsi="Times New Roman" w:cs="Times New Roman"/>
          <w:sz w:val="24"/>
          <w:szCs w:val="24"/>
        </w:rPr>
        <w:t xml:space="preserve"> между классами, поощряется конструктивное </w:t>
      </w:r>
      <w:proofErr w:type="spellStart"/>
      <w:r w:rsidRPr="00342E0D">
        <w:rPr>
          <w:rFonts w:ascii="Times New Roman" w:hAnsi="Times New Roman" w:cs="Times New Roman"/>
          <w:sz w:val="24"/>
          <w:szCs w:val="24"/>
        </w:rPr>
        <w:t>межклассное</w:t>
      </w:r>
      <w:proofErr w:type="spellEnd"/>
      <w:r w:rsidRPr="00342E0D">
        <w:rPr>
          <w:rFonts w:ascii="Times New Roman" w:hAnsi="Times New Roman" w:cs="Times New Roman"/>
          <w:sz w:val="24"/>
          <w:szCs w:val="24"/>
        </w:rPr>
        <w:t xml:space="preserve"> и </w:t>
      </w:r>
      <w:proofErr w:type="spellStart"/>
      <w:r w:rsidRPr="00342E0D">
        <w:rPr>
          <w:rFonts w:ascii="Times New Roman" w:hAnsi="Times New Roman" w:cs="Times New Roman"/>
          <w:sz w:val="24"/>
          <w:szCs w:val="24"/>
        </w:rPr>
        <w:t>межвозрастное</w:t>
      </w:r>
      <w:proofErr w:type="spellEnd"/>
      <w:r w:rsidRPr="00342E0D">
        <w:rPr>
          <w:rFonts w:ascii="Times New Roman" w:hAnsi="Times New Roman" w:cs="Times New Roman"/>
          <w:sz w:val="24"/>
          <w:szCs w:val="24"/>
        </w:rPr>
        <w:t xml:space="preserve"> взаимодействие школьников, а также их социальная активность;</w:t>
      </w:r>
    </w:p>
    <w:p w:rsidR="00B15D31" w:rsidRPr="00342E0D" w:rsidRDefault="00B15D31" w:rsidP="00486834">
      <w:pPr>
        <w:widowControl w:val="0"/>
        <w:numPr>
          <w:ilvl w:val="0"/>
          <w:numId w:val="28"/>
        </w:numPr>
        <w:suppressAutoHyphens/>
        <w:spacing w:after="0" w:line="240" w:lineRule="auto"/>
        <w:ind w:left="0" w:hanging="340"/>
        <w:jc w:val="both"/>
        <w:rPr>
          <w:rFonts w:ascii="Times New Roman" w:hAnsi="Times New Roman" w:cs="Times New Roman"/>
          <w:sz w:val="24"/>
          <w:szCs w:val="24"/>
        </w:rPr>
      </w:pPr>
      <w:r w:rsidRPr="00342E0D">
        <w:rPr>
          <w:rFonts w:ascii="Times New Roman" w:hAnsi="Times New Roman" w:cs="Times New Roman"/>
          <w:sz w:val="24"/>
          <w:szCs w:val="24"/>
        </w:rPr>
        <w:t>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B15D31" w:rsidRPr="00342E0D" w:rsidRDefault="00B15D31" w:rsidP="00486834">
      <w:pPr>
        <w:widowControl w:val="0"/>
        <w:numPr>
          <w:ilvl w:val="0"/>
          <w:numId w:val="28"/>
        </w:numPr>
        <w:suppressAutoHyphens/>
        <w:spacing w:after="0" w:line="240" w:lineRule="auto"/>
        <w:ind w:left="0" w:hanging="340"/>
        <w:jc w:val="both"/>
        <w:rPr>
          <w:rFonts w:ascii="Times New Roman" w:hAnsi="Times New Roman" w:cs="Times New Roman"/>
          <w:sz w:val="24"/>
          <w:szCs w:val="24"/>
        </w:rPr>
      </w:pPr>
      <w:r w:rsidRPr="00342E0D">
        <w:rPr>
          <w:rFonts w:ascii="Times New Roman" w:hAnsi="Times New Roman" w:cs="Times New Roman"/>
          <w:sz w:val="24"/>
          <w:szCs w:val="24"/>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B15D31" w:rsidRPr="00342E0D" w:rsidRDefault="00B15D31" w:rsidP="00486834">
      <w:pPr>
        <w:widowControl w:val="0"/>
        <w:numPr>
          <w:ilvl w:val="0"/>
          <w:numId w:val="28"/>
        </w:numPr>
        <w:suppressAutoHyphens/>
        <w:spacing w:after="0" w:line="240" w:lineRule="auto"/>
        <w:ind w:left="0" w:hanging="340"/>
        <w:jc w:val="both"/>
        <w:rPr>
          <w:rFonts w:ascii="Times New Roman" w:hAnsi="Times New Roman" w:cs="Times New Roman"/>
          <w:sz w:val="24"/>
          <w:szCs w:val="24"/>
        </w:rPr>
      </w:pPr>
      <w:r w:rsidRPr="00342E0D">
        <w:rPr>
          <w:rFonts w:ascii="Times New Roman" w:hAnsi="Times New Roman" w:cs="Times New Roman"/>
          <w:sz w:val="24"/>
          <w:szCs w:val="24"/>
        </w:rPr>
        <w:t xml:space="preserve">В школе проходят традиционные мероприятия: </w:t>
      </w:r>
    </w:p>
    <w:p w:rsidR="00B15D31" w:rsidRPr="00342E0D" w:rsidRDefault="00B15D31" w:rsidP="00B15D31">
      <w:pPr>
        <w:jc w:val="both"/>
        <w:rPr>
          <w:rFonts w:ascii="Times New Roman" w:hAnsi="Times New Roman" w:cs="Times New Roman"/>
          <w:sz w:val="24"/>
          <w:szCs w:val="24"/>
        </w:rPr>
      </w:pPr>
      <w:r w:rsidRPr="00342E0D">
        <w:rPr>
          <w:rFonts w:ascii="Times New Roman" w:eastAsia="Times New Roman" w:hAnsi="Times New Roman" w:cs="Times New Roman"/>
          <w:sz w:val="24"/>
          <w:szCs w:val="24"/>
        </w:rPr>
        <w:t xml:space="preserve"> </w:t>
      </w:r>
      <w:proofErr w:type="gramStart"/>
      <w:r w:rsidRPr="00342E0D">
        <w:rPr>
          <w:rFonts w:ascii="Times New Roman" w:hAnsi="Times New Roman" w:cs="Times New Roman"/>
          <w:sz w:val="24"/>
          <w:szCs w:val="24"/>
        </w:rPr>
        <w:t>Праздник «День Знаний», День Учителя, Международный день толерантности,  День Матери, День Героев Отечества, Новогодние и Рождественские мероприятия, День блокадного Ленинграда, Смотр Строя и Песни, Зарница, Международный Женский день, День защиты Земли, День космонавтики, День Победы, Праздник Последнего звонка, День Памяти и Скорби, День Защиты детей.</w:t>
      </w:r>
      <w:proofErr w:type="gramEnd"/>
    </w:p>
    <w:p w:rsidR="00B15D31" w:rsidRPr="00342E0D" w:rsidRDefault="00B15D31" w:rsidP="00B15D31">
      <w:pPr>
        <w:tabs>
          <w:tab w:val="left" w:pos="1133"/>
        </w:tabs>
        <w:jc w:val="both"/>
        <w:rPr>
          <w:rFonts w:ascii="Times New Roman" w:hAnsi="Times New Roman" w:cs="Times New Roman"/>
          <w:sz w:val="24"/>
          <w:szCs w:val="24"/>
        </w:rPr>
      </w:pPr>
      <w:r w:rsidRPr="00342E0D">
        <w:rPr>
          <w:rFonts w:ascii="Times New Roman" w:eastAsia="Calibri" w:hAnsi="Times New Roman" w:cs="Times New Roman"/>
          <w:sz w:val="24"/>
          <w:szCs w:val="24"/>
        </w:rPr>
        <w:tab/>
        <w:t>Традиции школы формировались на протяжении десятилетий:  активная волонтерская работа, совместная работа с ветеранами войн и труда, встречи с интересными людьми, участие в патриотических, социальных и волонтерских проектах и акциях, участие в спортивных соревнованиях различных видов спорта. Ученики школы неоднократно становились призерами и победителями различного уровня конкурсов и соревнований.</w:t>
      </w:r>
    </w:p>
    <w:p w:rsidR="00B15D31" w:rsidRPr="00342E0D" w:rsidRDefault="00B15D31" w:rsidP="00B15D31">
      <w:pPr>
        <w:jc w:val="both"/>
        <w:rPr>
          <w:rFonts w:ascii="Times New Roman" w:hAnsi="Times New Roman" w:cs="Times New Roman"/>
          <w:sz w:val="24"/>
          <w:szCs w:val="24"/>
        </w:rPr>
      </w:pPr>
      <w:r w:rsidRPr="00342E0D">
        <w:rPr>
          <w:rFonts w:ascii="Times New Roman" w:eastAsia="Times New Roman" w:hAnsi="Times New Roman" w:cs="Times New Roman"/>
          <w:sz w:val="24"/>
          <w:szCs w:val="24"/>
        </w:rPr>
        <w:tab/>
      </w:r>
      <w:r w:rsidRPr="00342E0D">
        <w:rPr>
          <w:rFonts w:ascii="Times New Roman" w:hAnsi="Times New Roman" w:cs="Times New Roman"/>
          <w:sz w:val="24"/>
          <w:szCs w:val="24"/>
        </w:rPr>
        <w:t>Воспитательная деятельность в МАОУ «</w:t>
      </w:r>
      <w:proofErr w:type="spellStart"/>
      <w:r w:rsidRPr="00342E0D">
        <w:rPr>
          <w:rFonts w:ascii="Times New Roman" w:hAnsi="Times New Roman" w:cs="Times New Roman"/>
          <w:sz w:val="24"/>
          <w:szCs w:val="24"/>
        </w:rPr>
        <w:t>Сергинская</w:t>
      </w:r>
      <w:proofErr w:type="spellEnd"/>
      <w:r w:rsidRPr="00342E0D">
        <w:rPr>
          <w:rFonts w:ascii="Times New Roman" w:hAnsi="Times New Roman" w:cs="Times New Roman"/>
          <w:sz w:val="24"/>
          <w:szCs w:val="24"/>
        </w:rPr>
        <w:t xml:space="preserve"> СОШ» планируется и осуществляется:</w:t>
      </w:r>
    </w:p>
    <w:p w:rsidR="00B15D31" w:rsidRPr="00342E0D" w:rsidRDefault="00B15D31" w:rsidP="00B15D31">
      <w:pPr>
        <w:tabs>
          <w:tab w:val="left" w:pos="284"/>
          <w:tab w:val="left" w:pos="851"/>
          <w:tab w:val="left" w:pos="993"/>
        </w:tabs>
        <w:jc w:val="both"/>
        <w:rPr>
          <w:rFonts w:ascii="Times New Roman" w:hAnsi="Times New Roman" w:cs="Times New Roman"/>
          <w:sz w:val="24"/>
          <w:szCs w:val="24"/>
        </w:rPr>
      </w:pPr>
      <w:r w:rsidRPr="00342E0D">
        <w:rPr>
          <w:rFonts w:ascii="Times New Roman" w:hAnsi="Times New Roman" w:cs="Times New Roman"/>
          <w:b/>
          <w:sz w:val="24"/>
          <w:szCs w:val="24"/>
        </w:rPr>
        <w:t>на основе подходов:</w:t>
      </w:r>
    </w:p>
    <w:p w:rsidR="00B15D31" w:rsidRPr="00342E0D" w:rsidRDefault="00B15D31" w:rsidP="00B15D31">
      <w:pPr>
        <w:tabs>
          <w:tab w:val="left" w:pos="284"/>
          <w:tab w:val="left" w:pos="851"/>
          <w:tab w:val="left" w:pos="993"/>
        </w:tabs>
        <w:jc w:val="both"/>
        <w:rPr>
          <w:rFonts w:ascii="Times New Roman" w:hAnsi="Times New Roman" w:cs="Times New Roman"/>
          <w:sz w:val="24"/>
          <w:szCs w:val="24"/>
        </w:rPr>
      </w:pPr>
      <w:r w:rsidRPr="00342E0D">
        <w:rPr>
          <w:rFonts w:ascii="Times New Roman" w:hAnsi="Times New Roman" w:cs="Times New Roman"/>
          <w:sz w:val="24"/>
          <w:szCs w:val="24"/>
        </w:rPr>
        <w:t>-</w:t>
      </w:r>
      <w:proofErr w:type="spellStart"/>
      <w:r w:rsidRPr="00342E0D">
        <w:rPr>
          <w:rFonts w:ascii="Times New Roman" w:hAnsi="Times New Roman" w:cs="Times New Roman"/>
          <w:b/>
          <w:bCs/>
          <w:i/>
          <w:iCs/>
          <w:sz w:val="24"/>
          <w:szCs w:val="24"/>
          <w:lang w:eastAsia="en-US"/>
        </w:rPr>
        <w:t>аксиологического</w:t>
      </w:r>
      <w:proofErr w:type="spellEnd"/>
      <w:r w:rsidRPr="00342E0D">
        <w:rPr>
          <w:rFonts w:ascii="Times New Roman" w:hAnsi="Times New Roman" w:cs="Times New Roman"/>
          <w:b/>
          <w:bCs/>
          <w:i/>
          <w:iCs/>
          <w:sz w:val="24"/>
          <w:szCs w:val="24"/>
          <w:lang w:eastAsia="en-US"/>
        </w:rPr>
        <w:t xml:space="preserve"> подхода</w:t>
      </w:r>
      <w:r w:rsidRPr="00342E0D">
        <w:rPr>
          <w:rFonts w:ascii="Times New Roman" w:hAnsi="Times New Roman" w:cs="Times New Roman"/>
          <w:sz w:val="24"/>
          <w:szCs w:val="24"/>
          <w:lang w:eastAsia="en-US"/>
        </w:rPr>
        <w:t>,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w:t>
      </w:r>
    </w:p>
    <w:p w:rsidR="00B15D31" w:rsidRPr="00342E0D" w:rsidRDefault="00B15D31" w:rsidP="00B15D31">
      <w:pPr>
        <w:tabs>
          <w:tab w:val="left" w:pos="851"/>
          <w:tab w:val="left" w:pos="993"/>
        </w:tabs>
        <w:jc w:val="both"/>
        <w:rPr>
          <w:rFonts w:ascii="Times New Roman" w:hAnsi="Times New Roman" w:cs="Times New Roman"/>
          <w:sz w:val="24"/>
          <w:szCs w:val="24"/>
        </w:rPr>
      </w:pPr>
      <w:r w:rsidRPr="00342E0D">
        <w:rPr>
          <w:rFonts w:ascii="Times New Roman" w:hAnsi="Times New Roman" w:cs="Times New Roman"/>
          <w:bCs/>
          <w:i/>
          <w:iCs/>
          <w:sz w:val="24"/>
          <w:szCs w:val="24"/>
          <w:lang w:eastAsia="en-US"/>
        </w:rPr>
        <w:t>–</w:t>
      </w:r>
      <w:r w:rsidRPr="00342E0D">
        <w:rPr>
          <w:rFonts w:ascii="Times New Roman" w:eastAsia="Times New Roman" w:hAnsi="Times New Roman" w:cs="Times New Roman"/>
          <w:b/>
          <w:bCs/>
          <w:i/>
          <w:iCs/>
          <w:sz w:val="24"/>
          <w:szCs w:val="24"/>
          <w:lang w:eastAsia="en-US"/>
        </w:rPr>
        <w:t xml:space="preserve"> </w:t>
      </w:r>
      <w:r w:rsidRPr="00342E0D">
        <w:rPr>
          <w:rFonts w:ascii="Times New Roman" w:hAnsi="Times New Roman" w:cs="Times New Roman"/>
          <w:b/>
          <w:bCs/>
          <w:i/>
          <w:iCs/>
          <w:sz w:val="24"/>
          <w:szCs w:val="24"/>
          <w:shd w:val="clear" w:color="auto" w:fill="FFFFFF"/>
          <w:lang w:eastAsia="en-US"/>
        </w:rPr>
        <w:t xml:space="preserve">гуманитарно-антропологического подхода, </w:t>
      </w:r>
      <w:r w:rsidRPr="00342E0D">
        <w:rPr>
          <w:rFonts w:ascii="Times New Roman" w:hAnsi="Times New Roman" w:cs="Times New Roman"/>
          <w:bCs/>
          <w:iCs/>
          <w:sz w:val="24"/>
          <w:szCs w:val="24"/>
          <w:shd w:val="clear" w:color="auto" w:fill="FFFFFF"/>
          <w:lang w:eastAsia="en-US"/>
        </w:rPr>
        <w:t>который</w:t>
      </w:r>
      <w:r w:rsidRPr="00342E0D">
        <w:rPr>
          <w:rFonts w:ascii="Times New Roman" w:hAnsi="Times New Roman" w:cs="Times New Roman"/>
          <w:sz w:val="24"/>
          <w:szCs w:val="24"/>
          <w:shd w:val="clear" w:color="auto" w:fill="FFFFFF"/>
          <w:lang w:eastAsia="en-US"/>
        </w:rPr>
        <w:t xml:space="preserve"> предполагает становление и воспитание человека во всей полноте его природных, социальных и духовных характеристик;</w:t>
      </w:r>
    </w:p>
    <w:p w:rsidR="00B15D31" w:rsidRPr="00342E0D" w:rsidRDefault="00B15D31" w:rsidP="00B15D31">
      <w:pPr>
        <w:tabs>
          <w:tab w:val="left" w:pos="851"/>
          <w:tab w:val="left" w:pos="993"/>
        </w:tabs>
        <w:jc w:val="both"/>
        <w:rPr>
          <w:rFonts w:ascii="Times New Roman" w:hAnsi="Times New Roman" w:cs="Times New Roman"/>
          <w:sz w:val="24"/>
          <w:szCs w:val="24"/>
        </w:rPr>
      </w:pPr>
      <w:r w:rsidRPr="00342E0D">
        <w:rPr>
          <w:rFonts w:ascii="Times New Roman" w:hAnsi="Times New Roman" w:cs="Times New Roman"/>
          <w:bCs/>
          <w:i/>
          <w:iCs/>
          <w:sz w:val="24"/>
          <w:szCs w:val="24"/>
          <w:lang w:eastAsia="en-US"/>
        </w:rPr>
        <w:t>–</w:t>
      </w:r>
      <w:r w:rsidRPr="00342E0D">
        <w:rPr>
          <w:rFonts w:ascii="Times New Roman" w:eastAsia="Times New Roman" w:hAnsi="Times New Roman" w:cs="Times New Roman"/>
          <w:b/>
          <w:bCs/>
          <w:i/>
          <w:iCs/>
          <w:sz w:val="24"/>
          <w:szCs w:val="24"/>
          <w:lang w:eastAsia="en-US"/>
        </w:rPr>
        <w:t xml:space="preserve"> </w:t>
      </w:r>
      <w:r w:rsidRPr="00342E0D">
        <w:rPr>
          <w:rFonts w:ascii="Times New Roman" w:hAnsi="Times New Roman" w:cs="Times New Roman"/>
          <w:b/>
          <w:i/>
          <w:sz w:val="24"/>
          <w:szCs w:val="24"/>
          <w:lang w:eastAsia="en-US"/>
        </w:rPr>
        <w:t>культурно-исторического подхода,</w:t>
      </w:r>
      <w:r w:rsidRPr="00342E0D">
        <w:rPr>
          <w:rFonts w:ascii="Times New Roman" w:hAnsi="Times New Roman" w:cs="Times New Roman"/>
          <w:sz w:val="24"/>
          <w:szCs w:val="24"/>
          <w:lang w:eastAsia="en-US"/>
        </w:rPr>
        <w:t xml:space="preserve"> предполагающего освоение личностью ценностей культуры посредством </w:t>
      </w:r>
      <w:proofErr w:type="spellStart"/>
      <w:r w:rsidRPr="00342E0D">
        <w:rPr>
          <w:rFonts w:ascii="Times New Roman" w:hAnsi="Times New Roman" w:cs="Times New Roman"/>
          <w:sz w:val="24"/>
          <w:szCs w:val="24"/>
          <w:lang w:eastAsia="en-US"/>
        </w:rPr>
        <w:t>интериоризации</w:t>
      </w:r>
      <w:proofErr w:type="spellEnd"/>
      <w:r w:rsidRPr="00342E0D">
        <w:rPr>
          <w:rFonts w:ascii="Times New Roman" w:hAnsi="Times New Roman" w:cs="Times New Roman"/>
          <w:sz w:val="24"/>
          <w:szCs w:val="24"/>
          <w:lang w:eastAsia="en-US"/>
        </w:rPr>
        <w:t xml:space="preserve"> — личностного усвоения внешней социальной деятельности, присвоения жизненного опыта, становления психических функций и развития в целом;</w:t>
      </w:r>
    </w:p>
    <w:p w:rsidR="00B15D31" w:rsidRPr="00342E0D" w:rsidRDefault="00B15D31" w:rsidP="00B15D31">
      <w:pPr>
        <w:tabs>
          <w:tab w:val="left" w:pos="851"/>
          <w:tab w:val="left" w:pos="993"/>
        </w:tabs>
        <w:jc w:val="both"/>
        <w:rPr>
          <w:rFonts w:ascii="Times New Roman" w:hAnsi="Times New Roman" w:cs="Times New Roman"/>
          <w:sz w:val="24"/>
          <w:szCs w:val="24"/>
        </w:rPr>
      </w:pPr>
      <w:r w:rsidRPr="00342E0D">
        <w:rPr>
          <w:rFonts w:ascii="Times New Roman" w:hAnsi="Times New Roman" w:cs="Times New Roman"/>
          <w:bCs/>
          <w:i/>
          <w:iCs/>
          <w:sz w:val="24"/>
          <w:szCs w:val="24"/>
          <w:lang w:eastAsia="en-US"/>
        </w:rPr>
        <w:t>–</w:t>
      </w:r>
      <w:r w:rsidRPr="00342E0D">
        <w:rPr>
          <w:rFonts w:ascii="Times New Roman" w:eastAsia="Times New Roman" w:hAnsi="Times New Roman" w:cs="Times New Roman"/>
          <w:bCs/>
          <w:i/>
          <w:iCs/>
          <w:sz w:val="24"/>
          <w:szCs w:val="24"/>
          <w:lang w:eastAsia="en-US"/>
        </w:rPr>
        <w:t xml:space="preserve"> </w:t>
      </w:r>
      <w:proofErr w:type="spellStart"/>
      <w:r w:rsidRPr="00342E0D">
        <w:rPr>
          <w:rFonts w:ascii="Times New Roman" w:hAnsi="Times New Roman" w:cs="Times New Roman"/>
          <w:b/>
          <w:bCs/>
          <w:i/>
          <w:iCs/>
          <w:sz w:val="24"/>
          <w:szCs w:val="24"/>
          <w:lang w:eastAsia="en-US"/>
        </w:rPr>
        <w:t>системно-деятельностного</w:t>
      </w:r>
      <w:proofErr w:type="spellEnd"/>
      <w:r w:rsidRPr="00342E0D">
        <w:rPr>
          <w:rFonts w:ascii="Times New Roman" w:hAnsi="Times New Roman" w:cs="Times New Roman"/>
          <w:b/>
          <w:bCs/>
          <w:i/>
          <w:iCs/>
          <w:sz w:val="24"/>
          <w:szCs w:val="24"/>
          <w:lang w:eastAsia="en-US"/>
        </w:rPr>
        <w:t xml:space="preserve"> подхода, </w:t>
      </w:r>
      <w:r w:rsidRPr="00342E0D">
        <w:rPr>
          <w:rFonts w:ascii="Times New Roman" w:hAnsi="Times New Roman" w:cs="Times New Roman"/>
          <w:sz w:val="24"/>
          <w:szCs w:val="24"/>
          <w:lang w:eastAsia="en-US"/>
        </w:rPr>
        <w:t xml:space="preserve">предполагающего системную реализацию воспитательного потенциала содержания образования, формирование и развитие у </w:t>
      </w:r>
      <w:proofErr w:type="gramStart"/>
      <w:r w:rsidRPr="00342E0D">
        <w:rPr>
          <w:rFonts w:ascii="Times New Roman" w:hAnsi="Times New Roman" w:cs="Times New Roman"/>
          <w:sz w:val="24"/>
          <w:szCs w:val="24"/>
          <w:lang w:eastAsia="en-US"/>
        </w:rPr>
        <w:t>обучающихся</w:t>
      </w:r>
      <w:proofErr w:type="gramEnd"/>
      <w:r w:rsidRPr="00342E0D">
        <w:rPr>
          <w:rFonts w:ascii="Times New Roman" w:hAnsi="Times New Roman" w:cs="Times New Roman"/>
          <w:sz w:val="24"/>
          <w:szCs w:val="24"/>
          <w:lang w:eastAsia="en-US"/>
        </w:rPr>
        <w:t xml:space="preserve"> мотивации к учебной деятельности, развитие субъективной личностной позиции на основе опыта нравственной рефлексии и нравственного выбора.</w:t>
      </w:r>
    </w:p>
    <w:p w:rsidR="00B15D31" w:rsidRPr="00342E0D" w:rsidRDefault="00B15D31" w:rsidP="00B15D31">
      <w:pPr>
        <w:jc w:val="both"/>
        <w:rPr>
          <w:rFonts w:ascii="Times New Roman" w:hAnsi="Times New Roman" w:cs="Times New Roman"/>
          <w:sz w:val="24"/>
          <w:szCs w:val="24"/>
        </w:rPr>
      </w:pPr>
      <w:r w:rsidRPr="00342E0D">
        <w:rPr>
          <w:rFonts w:ascii="Times New Roman" w:hAnsi="Times New Roman" w:cs="Times New Roman"/>
          <w:b/>
          <w:sz w:val="24"/>
          <w:szCs w:val="24"/>
        </w:rPr>
        <w:tab/>
      </w:r>
      <w:r w:rsidRPr="00342E0D">
        <w:rPr>
          <w:rFonts w:ascii="Times New Roman" w:hAnsi="Times New Roman" w:cs="Times New Roman"/>
          <w:b/>
          <w:i/>
          <w:iCs/>
          <w:sz w:val="24"/>
          <w:szCs w:val="24"/>
        </w:rPr>
        <w:t xml:space="preserve">С учётом принципов воспитания: </w:t>
      </w:r>
    </w:p>
    <w:p w:rsidR="00B15D31" w:rsidRPr="00342E0D" w:rsidRDefault="00B15D31" w:rsidP="00486834">
      <w:pPr>
        <w:widowControl w:val="0"/>
        <w:numPr>
          <w:ilvl w:val="0"/>
          <w:numId w:val="29"/>
        </w:numPr>
        <w:tabs>
          <w:tab w:val="left" w:pos="142"/>
          <w:tab w:val="left" w:pos="284"/>
        </w:tabs>
        <w:suppressAutoHyphens/>
        <w:spacing w:after="0" w:line="240" w:lineRule="auto"/>
        <w:ind w:left="0" w:firstLine="0"/>
        <w:jc w:val="both"/>
        <w:rPr>
          <w:rFonts w:ascii="Times New Roman" w:hAnsi="Times New Roman" w:cs="Times New Roman"/>
          <w:sz w:val="24"/>
          <w:szCs w:val="24"/>
        </w:rPr>
      </w:pPr>
      <w:r w:rsidRPr="00342E0D">
        <w:rPr>
          <w:rFonts w:ascii="Times New Roman" w:hAnsi="Times New Roman" w:cs="Times New Roman"/>
          <w:b/>
          <w:bCs/>
          <w:i/>
          <w:iCs/>
          <w:sz w:val="24"/>
          <w:szCs w:val="24"/>
          <w:lang w:eastAsia="en-US"/>
        </w:rPr>
        <w:lastRenderedPageBreak/>
        <w:t xml:space="preserve">гуманистической направленности воспитания: </w:t>
      </w:r>
      <w:r w:rsidRPr="00342E0D">
        <w:rPr>
          <w:rFonts w:ascii="Times New Roman" w:hAnsi="Times New Roman" w:cs="Times New Roman"/>
          <w:sz w:val="24"/>
          <w:szCs w:val="24"/>
          <w:lang w:eastAsia="en-US"/>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B15D31" w:rsidRPr="00342E0D" w:rsidRDefault="00B15D31" w:rsidP="00486834">
      <w:pPr>
        <w:widowControl w:val="0"/>
        <w:numPr>
          <w:ilvl w:val="0"/>
          <w:numId w:val="29"/>
        </w:numPr>
        <w:tabs>
          <w:tab w:val="left" w:pos="142"/>
          <w:tab w:val="left" w:pos="284"/>
        </w:tabs>
        <w:suppressAutoHyphens/>
        <w:spacing w:after="0" w:line="240" w:lineRule="auto"/>
        <w:ind w:left="0" w:firstLine="0"/>
        <w:jc w:val="both"/>
        <w:rPr>
          <w:rFonts w:ascii="Times New Roman" w:hAnsi="Times New Roman" w:cs="Times New Roman"/>
          <w:sz w:val="24"/>
          <w:szCs w:val="24"/>
        </w:rPr>
      </w:pPr>
      <w:r w:rsidRPr="00342E0D">
        <w:rPr>
          <w:rFonts w:ascii="Times New Roman" w:hAnsi="Times New Roman" w:cs="Times New Roman"/>
          <w:b/>
          <w:bCs/>
          <w:i/>
          <w:iCs/>
          <w:sz w:val="24"/>
          <w:szCs w:val="24"/>
          <w:lang w:eastAsia="en-US"/>
        </w:rPr>
        <w:t xml:space="preserve">ценностного единства и совместности: </w:t>
      </w:r>
      <w:r w:rsidRPr="00342E0D">
        <w:rPr>
          <w:rFonts w:ascii="Times New Roman" w:hAnsi="Times New Roman" w:cs="Times New Roman"/>
          <w:sz w:val="24"/>
          <w:szCs w:val="24"/>
          <w:lang w:eastAsia="en-US"/>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B15D31" w:rsidRPr="00342E0D" w:rsidRDefault="00B15D31" w:rsidP="00486834">
      <w:pPr>
        <w:widowControl w:val="0"/>
        <w:numPr>
          <w:ilvl w:val="0"/>
          <w:numId w:val="29"/>
        </w:numPr>
        <w:tabs>
          <w:tab w:val="left" w:pos="142"/>
          <w:tab w:val="left" w:pos="284"/>
        </w:tabs>
        <w:suppressAutoHyphens/>
        <w:spacing w:after="0" w:line="240" w:lineRule="auto"/>
        <w:ind w:left="0" w:firstLine="0"/>
        <w:jc w:val="both"/>
        <w:rPr>
          <w:rFonts w:ascii="Times New Roman" w:hAnsi="Times New Roman" w:cs="Times New Roman"/>
          <w:sz w:val="24"/>
          <w:szCs w:val="24"/>
        </w:rPr>
      </w:pPr>
      <w:proofErr w:type="spellStart"/>
      <w:r w:rsidRPr="00342E0D">
        <w:rPr>
          <w:rFonts w:ascii="Times New Roman" w:hAnsi="Times New Roman" w:cs="Times New Roman"/>
          <w:b/>
          <w:bCs/>
          <w:i/>
          <w:iCs/>
          <w:sz w:val="24"/>
          <w:szCs w:val="24"/>
          <w:lang w:eastAsia="en-US"/>
        </w:rPr>
        <w:t>культуросообразности</w:t>
      </w:r>
      <w:proofErr w:type="spellEnd"/>
      <w:r w:rsidRPr="00342E0D">
        <w:rPr>
          <w:rFonts w:ascii="Times New Roman" w:hAnsi="Times New Roman" w:cs="Times New Roman"/>
          <w:b/>
          <w:bCs/>
          <w:i/>
          <w:iCs/>
          <w:sz w:val="24"/>
          <w:szCs w:val="24"/>
          <w:lang w:eastAsia="en-US"/>
        </w:rPr>
        <w:t xml:space="preserve">: </w:t>
      </w:r>
      <w:r w:rsidRPr="00342E0D">
        <w:rPr>
          <w:rFonts w:ascii="Times New Roman" w:hAnsi="Times New Roman" w:cs="Times New Roman"/>
          <w:sz w:val="24"/>
          <w:szCs w:val="24"/>
          <w:lang w:eastAsia="en-US"/>
        </w:rPr>
        <w:t xml:space="preserve">воспитание основывается на культуре и традициях народов России, в воспитательной деятельности учитываются исторические и </w:t>
      </w:r>
      <w:proofErr w:type="spellStart"/>
      <w:r w:rsidRPr="00342E0D">
        <w:rPr>
          <w:rFonts w:ascii="Times New Roman" w:hAnsi="Times New Roman" w:cs="Times New Roman"/>
          <w:sz w:val="24"/>
          <w:szCs w:val="24"/>
          <w:lang w:eastAsia="en-US"/>
        </w:rPr>
        <w:t>социокультурные</w:t>
      </w:r>
      <w:proofErr w:type="spellEnd"/>
      <w:r w:rsidRPr="00342E0D">
        <w:rPr>
          <w:rFonts w:ascii="Times New Roman" w:hAnsi="Times New Roman" w:cs="Times New Roman"/>
          <w:sz w:val="24"/>
          <w:szCs w:val="24"/>
          <w:lang w:eastAsia="en-US"/>
        </w:rPr>
        <w:t xml:space="preserve"> особенности Самарского региона, местности проживания обучающихся и нахождения школы, традиционный уклад, образ жизни, национальные, религиозные и иные культурные особенности местного населения;</w:t>
      </w:r>
    </w:p>
    <w:p w:rsidR="00B15D31" w:rsidRPr="00342E0D" w:rsidRDefault="00B15D31" w:rsidP="00486834">
      <w:pPr>
        <w:widowControl w:val="0"/>
        <w:numPr>
          <w:ilvl w:val="0"/>
          <w:numId w:val="29"/>
        </w:numPr>
        <w:tabs>
          <w:tab w:val="left" w:pos="142"/>
          <w:tab w:val="left" w:pos="284"/>
        </w:tabs>
        <w:suppressAutoHyphens/>
        <w:spacing w:after="0" w:line="240" w:lineRule="auto"/>
        <w:ind w:left="0" w:firstLine="0"/>
        <w:jc w:val="both"/>
        <w:rPr>
          <w:rFonts w:ascii="Times New Roman" w:hAnsi="Times New Roman" w:cs="Times New Roman"/>
          <w:sz w:val="24"/>
          <w:szCs w:val="24"/>
        </w:rPr>
      </w:pPr>
      <w:r w:rsidRPr="00342E0D">
        <w:rPr>
          <w:rFonts w:ascii="Times New Roman" w:hAnsi="Times New Roman" w:cs="Times New Roman"/>
          <w:b/>
          <w:bCs/>
          <w:i/>
          <w:iCs/>
          <w:sz w:val="24"/>
          <w:szCs w:val="24"/>
          <w:lang w:eastAsia="en-US"/>
        </w:rPr>
        <w:t>следования нравственному примеру:</w:t>
      </w:r>
      <w:r w:rsidRPr="00342E0D">
        <w:rPr>
          <w:rFonts w:ascii="Times New Roman" w:hAnsi="Times New Roman" w:cs="Times New Roman"/>
          <w:sz w:val="24"/>
          <w:szCs w:val="24"/>
          <w:lang w:eastAsia="en-US"/>
        </w:rPr>
        <w:t xml:space="preserve"> педагог, воспитатель должны в своей деятельности, общении </w:t>
      </w:r>
      <w:proofErr w:type="gramStart"/>
      <w:r w:rsidRPr="00342E0D">
        <w:rPr>
          <w:rFonts w:ascii="Times New Roman" w:hAnsi="Times New Roman" w:cs="Times New Roman"/>
          <w:sz w:val="24"/>
          <w:szCs w:val="24"/>
          <w:lang w:eastAsia="en-US"/>
        </w:rPr>
        <w:t>с</w:t>
      </w:r>
      <w:proofErr w:type="gramEnd"/>
      <w:r w:rsidRPr="00342E0D">
        <w:rPr>
          <w:rFonts w:ascii="Times New Roman" w:hAnsi="Times New Roman" w:cs="Times New Roman"/>
          <w:sz w:val="24"/>
          <w:szCs w:val="24"/>
          <w:lang w:eastAsia="en-US"/>
        </w:rPr>
        <w:t xml:space="preserve"> </w:t>
      </w:r>
      <w:proofErr w:type="gramStart"/>
      <w:r w:rsidRPr="00342E0D">
        <w:rPr>
          <w:rFonts w:ascii="Times New Roman" w:hAnsi="Times New Roman" w:cs="Times New Roman"/>
          <w:sz w:val="24"/>
          <w:szCs w:val="24"/>
          <w:lang w:eastAsia="en-US"/>
        </w:rPr>
        <w:t>обучающимися</w:t>
      </w:r>
      <w:proofErr w:type="gramEnd"/>
      <w:r w:rsidRPr="00342E0D">
        <w:rPr>
          <w:rFonts w:ascii="Times New Roman" w:hAnsi="Times New Roman" w:cs="Times New Roman"/>
          <w:sz w:val="24"/>
          <w:szCs w:val="24"/>
          <w:lang w:eastAsia="en-US"/>
        </w:rPr>
        <w:t xml:space="preserve"> являть примеры соответствия слова и дела, быть ориентиром нравственного поведения;</w:t>
      </w:r>
    </w:p>
    <w:p w:rsidR="00B15D31" w:rsidRPr="00342E0D" w:rsidRDefault="00B15D31" w:rsidP="00486834">
      <w:pPr>
        <w:widowControl w:val="0"/>
        <w:numPr>
          <w:ilvl w:val="0"/>
          <w:numId w:val="29"/>
        </w:numPr>
        <w:tabs>
          <w:tab w:val="left" w:pos="142"/>
          <w:tab w:val="left" w:pos="284"/>
        </w:tabs>
        <w:suppressAutoHyphens/>
        <w:spacing w:after="0" w:line="240" w:lineRule="auto"/>
        <w:ind w:left="0" w:firstLine="0"/>
        <w:jc w:val="both"/>
        <w:rPr>
          <w:rFonts w:ascii="Times New Roman" w:hAnsi="Times New Roman" w:cs="Times New Roman"/>
          <w:sz w:val="24"/>
          <w:szCs w:val="24"/>
        </w:rPr>
      </w:pPr>
      <w:r w:rsidRPr="00342E0D">
        <w:rPr>
          <w:rFonts w:ascii="Times New Roman" w:hAnsi="Times New Roman" w:cs="Times New Roman"/>
          <w:b/>
          <w:bCs/>
          <w:i/>
          <w:iCs/>
          <w:sz w:val="24"/>
          <w:szCs w:val="24"/>
          <w:lang w:eastAsia="en-US"/>
        </w:rPr>
        <w:t xml:space="preserve">безопасной жизнедеятельности: </w:t>
      </w:r>
      <w:r w:rsidRPr="00342E0D">
        <w:rPr>
          <w:rFonts w:ascii="Times New Roman" w:hAnsi="Times New Roman" w:cs="Times New Roman"/>
          <w:sz w:val="24"/>
          <w:szCs w:val="24"/>
          <w:lang w:eastAsia="en-US"/>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B15D31" w:rsidRPr="00342E0D" w:rsidRDefault="00B15D31" w:rsidP="00486834">
      <w:pPr>
        <w:widowControl w:val="0"/>
        <w:numPr>
          <w:ilvl w:val="0"/>
          <w:numId w:val="29"/>
        </w:numPr>
        <w:tabs>
          <w:tab w:val="left" w:pos="142"/>
          <w:tab w:val="left" w:pos="284"/>
        </w:tabs>
        <w:suppressAutoHyphens/>
        <w:spacing w:after="0" w:line="240" w:lineRule="auto"/>
        <w:ind w:left="0" w:firstLine="0"/>
        <w:jc w:val="both"/>
        <w:rPr>
          <w:rFonts w:ascii="Times New Roman" w:hAnsi="Times New Roman" w:cs="Times New Roman"/>
          <w:sz w:val="24"/>
          <w:szCs w:val="24"/>
        </w:rPr>
      </w:pPr>
      <w:r w:rsidRPr="00342E0D">
        <w:rPr>
          <w:rFonts w:ascii="Times New Roman" w:hAnsi="Times New Roman" w:cs="Times New Roman"/>
          <w:b/>
          <w:i/>
          <w:iCs/>
          <w:sz w:val="24"/>
          <w:szCs w:val="24"/>
          <w:lang w:eastAsia="en-US"/>
        </w:rPr>
        <w:t>совместной деятельности детей и взрослых:</w:t>
      </w:r>
      <w:r w:rsidRPr="00342E0D">
        <w:rPr>
          <w:rFonts w:ascii="Times New Roman" w:hAnsi="Times New Roman" w:cs="Times New Roman"/>
          <w:iCs/>
          <w:sz w:val="24"/>
          <w:szCs w:val="24"/>
          <w:lang w:eastAsia="en-US"/>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rsidR="00B15D31" w:rsidRPr="00342E0D" w:rsidRDefault="00B15D31" w:rsidP="00486834">
      <w:pPr>
        <w:widowControl w:val="0"/>
        <w:numPr>
          <w:ilvl w:val="0"/>
          <w:numId w:val="29"/>
        </w:numPr>
        <w:tabs>
          <w:tab w:val="left" w:pos="142"/>
          <w:tab w:val="left" w:pos="284"/>
        </w:tabs>
        <w:suppressAutoHyphens/>
        <w:spacing w:after="0" w:line="240" w:lineRule="auto"/>
        <w:ind w:left="0" w:firstLine="0"/>
        <w:jc w:val="both"/>
        <w:rPr>
          <w:rFonts w:ascii="Times New Roman" w:hAnsi="Times New Roman" w:cs="Times New Roman"/>
          <w:sz w:val="24"/>
          <w:szCs w:val="24"/>
        </w:rPr>
      </w:pPr>
      <w:proofErr w:type="spellStart"/>
      <w:r w:rsidRPr="00342E0D">
        <w:rPr>
          <w:rFonts w:ascii="Times New Roman" w:hAnsi="Times New Roman" w:cs="Times New Roman"/>
          <w:b/>
          <w:bCs/>
          <w:i/>
          <w:iCs/>
          <w:sz w:val="24"/>
          <w:szCs w:val="24"/>
          <w:lang w:eastAsia="en-US"/>
        </w:rPr>
        <w:t>инклюзивности</w:t>
      </w:r>
      <w:proofErr w:type="spellEnd"/>
      <w:r w:rsidRPr="00342E0D">
        <w:rPr>
          <w:rFonts w:ascii="Times New Roman" w:hAnsi="Times New Roman" w:cs="Times New Roman"/>
          <w:b/>
          <w:bCs/>
          <w:i/>
          <w:iCs/>
          <w:sz w:val="24"/>
          <w:szCs w:val="24"/>
          <w:lang w:eastAsia="en-US"/>
        </w:rPr>
        <w:t>:</w:t>
      </w:r>
      <w:r w:rsidRPr="00342E0D">
        <w:rPr>
          <w:rFonts w:ascii="Times New Roman" w:hAnsi="Times New Roman" w:cs="Times New Roman"/>
          <w:sz w:val="24"/>
          <w:szCs w:val="24"/>
          <w:lang w:eastAsia="en-US"/>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rsidR="00B15D31" w:rsidRPr="00342E0D" w:rsidRDefault="00B15D31" w:rsidP="00486834">
      <w:pPr>
        <w:widowControl w:val="0"/>
        <w:numPr>
          <w:ilvl w:val="0"/>
          <w:numId w:val="29"/>
        </w:numPr>
        <w:tabs>
          <w:tab w:val="left" w:pos="142"/>
          <w:tab w:val="left" w:pos="284"/>
        </w:tabs>
        <w:suppressAutoHyphens/>
        <w:spacing w:after="0" w:line="240" w:lineRule="auto"/>
        <w:ind w:left="0" w:firstLine="0"/>
        <w:jc w:val="both"/>
        <w:rPr>
          <w:rFonts w:ascii="Times New Roman" w:hAnsi="Times New Roman" w:cs="Times New Roman"/>
          <w:sz w:val="24"/>
          <w:szCs w:val="24"/>
        </w:rPr>
      </w:pPr>
      <w:bookmarkStart w:id="4" w:name="_Hlk99530018"/>
      <w:proofErr w:type="spellStart"/>
      <w:r w:rsidRPr="00342E0D">
        <w:rPr>
          <w:rFonts w:ascii="Times New Roman" w:hAnsi="Times New Roman" w:cs="Times New Roman"/>
          <w:b/>
          <w:bCs/>
          <w:i/>
          <w:iCs/>
          <w:sz w:val="24"/>
          <w:szCs w:val="24"/>
          <w:lang w:eastAsia="en-US"/>
        </w:rPr>
        <w:t>возрастосообразности</w:t>
      </w:r>
      <w:proofErr w:type="spellEnd"/>
      <w:r w:rsidRPr="00342E0D">
        <w:rPr>
          <w:rFonts w:ascii="Times New Roman" w:hAnsi="Times New Roman" w:cs="Times New Roman"/>
          <w:b/>
          <w:bCs/>
          <w:i/>
          <w:iCs/>
          <w:sz w:val="24"/>
          <w:szCs w:val="24"/>
          <w:lang w:eastAsia="en-US"/>
        </w:rPr>
        <w:t>:</w:t>
      </w:r>
      <w:r w:rsidRPr="00342E0D">
        <w:rPr>
          <w:rFonts w:ascii="Times New Roman" w:hAnsi="Times New Roman" w:cs="Times New Roman"/>
          <w:sz w:val="24"/>
          <w:szCs w:val="24"/>
          <w:lang w:eastAsia="en-US"/>
        </w:rP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bookmarkEnd w:id="4"/>
    </w:p>
    <w:p w:rsidR="00B15D31" w:rsidRPr="00342E0D" w:rsidRDefault="00B15D31" w:rsidP="00B15D31">
      <w:pPr>
        <w:jc w:val="both"/>
        <w:rPr>
          <w:rFonts w:ascii="Times New Roman" w:hAnsi="Times New Roman" w:cs="Times New Roman"/>
          <w:sz w:val="24"/>
          <w:szCs w:val="24"/>
        </w:rPr>
      </w:pPr>
      <w:r w:rsidRPr="00342E0D">
        <w:rPr>
          <w:rFonts w:ascii="Times New Roman" w:eastAsia="Times New Roman" w:hAnsi="Times New Roman" w:cs="Times New Roman"/>
          <w:sz w:val="24"/>
          <w:szCs w:val="24"/>
        </w:rPr>
        <w:t xml:space="preserve">    </w:t>
      </w:r>
    </w:p>
    <w:p w:rsidR="00B15D31" w:rsidRPr="00342E0D" w:rsidRDefault="00B15D31" w:rsidP="00B15D31">
      <w:pPr>
        <w:jc w:val="both"/>
        <w:rPr>
          <w:rFonts w:ascii="Times New Roman" w:hAnsi="Times New Roman" w:cs="Times New Roman"/>
          <w:sz w:val="24"/>
          <w:szCs w:val="24"/>
        </w:rPr>
      </w:pPr>
      <w:r w:rsidRPr="00342E0D">
        <w:rPr>
          <w:rFonts w:ascii="Times New Roman" w:eastAsia="Times New Roman" w:hAnsi="Times New Roman" w:cs="Times New Roman"/>
          <w:sz w:val="24"/>
          <w:szCs w:val="24"/>
        </w:rPr>
        <w:t xml:space="preserve">                                </w:t>
      </w:r>
      <w:r w:rsidRPr="00342E0D">
        <w:rPr>
          <w:rFonts w:ascii="Times New Roman" w:eastAsia="Times New Roman" w:hAnsi="Times New Roman" w:cs="Times New Roman"/>
          <w:b/>
          <w:bCs/>
          <w:sz w:val="24"/>
          <w:szCs w:val="24"/>
        </w:rPr>
        <w:t xml:space="preserve">   </w:t>
      </w:r>
      <w:r w:rsidRPr="00342E0D">
        <w:rPr>
          <w:rFonts w:ascii="Times New Roman" w:hAnsi="Times New Roman" w:cs="Times New Roman"/>
          <w:b/>
          <w:bCs/>
          <w:sz w:val="24"/>
          <w:szCs w:val="24"/>
        </w:rPr>
        <w:t>Виды, формы и содержание деятельности</w:t>
      </w:r>
    </w:p>
    <w:p w:rsidR="00B15D31" w:rsidRPr="00342E0D" w:rsidRDefault="00B15D31" w:rsidP="00B15D31">
      <w:pPr>
        <w:jc w:val="both"/>
        <w:rPr>
          <w:rFonts w:ascii="Times New Roman" w:hAnsi="Times New Roman" w:cs="Times New Roman"/>
          <w:sz w:val="24"/>
          <w:szCs w:val="24"/>
        </w:rPr>
      </w:pPr>
      <w:r w:rsidRPr="00342E0D">
        <w:rPr>
          <w:rFonts w:ascii="Times New Roman" w:hAnsi="Times New Roman" w:cs="Times New Roman"/>
          <w:b/>
          <w:bCs/>
          <w:sz w:val="24"/>
          <w:szCs w:val="24"/>
          <w:u w:val="single"/>
        </w:rPr>
        <w:t>Модуль «Основные школьные дела»</w:t>
      </w:r>
    </w:p>
    <w:p w:rsidR="00B15D31" w:rsidRPr="00342E0D" w:rsidRDefault="00B15D31" w:rsidP="00B15D31">
      <w:pPr>
        <w:jc w:val="both"/>
        <w:rPr>
          <w:rFonts w:ascii="Times New Roman" w:hAnsi="Times New Roman" w:cs="Times New Roman"/>
          <w:sz w:val="24"/>
          <w:szCs w:val="24"/>
        </w:rPr>
      </w:pPr>
      <w:r w:rsidRPr="00342E0D">
        <w:rPr>
          <w:rFonts w:ascii="Times New Roman" w:eastAsia="Times New Roman" w:hAnsi="Times New Roman" w:cs="Times New Roman"/>
          <w:b/>
          <w:bCs/>
          <w:sz w:val="24"/>
          <w:szCs w:val="24"/>
        </w:rPr>
        <w:tab/>
        <w:t xml:space="preserve"> Г</w:t>
      </w:r>
      <w:r w:rsidRPr="00342E0D">
        <w:rPr>
          <w:rFonts w:ascii="Times New Roman" w:hAnsi="Times New Roman" w:cs="Times New Roman"/>
          <w:sz w:val="24"/>
          <w:szCs w:val="24"/>
        </w:rPr>
        <w:t xml:space="preserve">лавные 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proofErr w:type="gramStart"/>
      <w:r w:rsidRPr="00342E0D">
        <w:rPr>
          <w:rFonts w:ascii="Times New Roman" w:hAnsi="Times New Roman" w:cs="Times New Roman"/>
          <w:sz w:val="24"/>
          <w:szCs w:val="24"/>
        </w:rPr>
        <w:t>-э</w:t>
      </w:r>
      <w:proofErr w:type="gramEnd"/>
      <w:r w:rsidRPr="00342E0D">
        <w:rPr>
          <w:rFonts w:ascii="Times New Roman" w:hAnsi="Times New Roman" w:cs="Times New Roman"/>
          <w:sz w:val="24"/>
          <w:szCs w:val="24"/>
        </w:rPr>
        <w:t>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Они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основных дел в жизнь школы помогает сохранять школьные традиции.</w:t>
      </w: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Для этого в образовательной организации используются следующие формы работы:</w:t>
      </w:r>
    </w:p>
    <w:p w:rsidR="00B15D31" w:rsidRPr="00342E0D" w:rsidRDefault="00B15D31" w:rsidP="00B15D31">
      <w:pPr>
        <w:ind w:firstLine="567"/>
        <w:jc w:val="both"/>
        <w:rPr>
          <w:rFonts w:ascii="Times New Roman" w:hAnsi="Times New Roman" w:cs="Times New Roman"/>
          <w:sz w:val="24"/>
          <w:szCs w:val="24"/>
        </w:rPr>
      </w:pPr>
      <w:r w:rsidRPr="00342E0D">
        <w:rPr>
          <w:rFonts w:ascii="Times New Roman" w:hAnsi="Times New Roman" w:cs="Times New Roman"/>
          <w:b/>
          <w:bCs/>
          <w:iCs/>
          <w:sz w:val="24"/>
          <w:szCs w:val="24"/>
        </w:rPr>
        <w:t>На школьном уровне:</w:t>
      </w:r>
    </w:p>
    <w:p w:rsidR="00B15D31" w:rsidRPr="00342E0D" w:rsidRDefault="00B15D31" w:rsidP="00486834">
      <w:pPr>
        <w:widowControl w:val="0"/>
        <w:numPr>
          <w:ilvl w:val="0"/>
          <w:numId w:val="30"/>
        </w:numPr>
        <w:tabs>
          <w:tab w:val="left" w:pos="993"/>
          <w:tab w:val="left" w:pos="1310"/>
        </w:tabs>
        <w:autoSpaceDE w:val="0"/>
        <w:spacing w:after="0" w:line="240" w:lineRule="auto"/>
        <w:ind w:left="0" w:firstLine="567"/>
        <w:jc w:val="both"/>
        <w:rPr>
          <w:rFonts w:ascii="Times New Roman" w:hAnsi="Times New Roman" w:cs="Times New Roman"/>
          <w:sz w:val="24"/>
          <w:szCs w:val="24"/>
        </w:rPr>
      </w:pPr>
      <w:proofErr w:type="gramStart"/>
      <w:r w:rsidRPr="00342E0D">
        <w:rPr>
          <w:rStyle w:val="CharAttribute501"/>
          <w:rFonts w:eastAsia="№Е"/>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w:t>
      </w:r>
      <w:proofErr w:type="gramEnd"/>
    </w:p>
    <w:p w:rsidR="00B15D31" w:rsidRPr="00342E0D" w:rsidRDefault="00B15D31" w:rsidP="00B15D31">
      <w:pPr>
        <w:tabs>
          <w:tab w:val="left" w:pos="993"/>
          <w:tab w:val="left" w:pos="1310"/>
        </w:tabs>
        <w:spacing w:line="240" w:lineRule="auto"/>
        <w:jc w:val="both"/>
        <w:rPr>
          <w:rFonts w:ascii="Times New Roman" w:hAnsi="Times New Roman" w:cs="Times New Roman"/>
          <w:sz w:val="24"/>
          <w:szCs w:val="24"/>
        </w:rPr>
      </w:pPr>
      <w:r w:rsidRPr="00342E0D">
        <w:rPr>
          <w:rStyle w:val="CharAttribute501"/>
          <w:rFonts w:eastAsia="№Е"/>
          <w:sz w:val="24"/>
          <w:szCs w:val="24"/>
        </w:rPr>
        <w:lastRenderedPageBreak/>
        <w:t xml:space="preserve">-День Учителя (поздравление учителей, концертная программа, подготовленная </w:t>
      </w:r>
      <w:proofErr w:type="gramStart"/>
      <w:r w:rsidRPr="00342E0D">
        <w:rPr>
          <w:rStyle w:val="CharAttribute501"/>
          <w:rFonts w:eastAsia="№Е"/>
          <w:sz w:val="24"/>
          <w:szCs w:val="24"/>
        </w:rPr>
        <w:t>обучающимися</w:t>
      </w:r>
      <w:proofErr w:type="gramEnd"/>
      <w:r w:rsidRPr="00342E0D">
        <w:rPr>
          <w:rStyle w:val="CharAttribute501"/>
          <w:rFonts w:eastAsia="№Е"/>
          <w:sz w:val="24"/>
          <w:szCs w:val="24"/>
        </w:rPr>
        <w:t>, проводимая в актовом зале при полном составе учеников и учителей Школы);</w:t>
      </w:r>
    </w:p>
    <w:p w:rsidR="00B15D31" w:rsidRPr="00342E0D" w:rsidRDefault="00B15D31" w:rsidP="00B15D31">
      <w:pPr>
        <w:tabs>
          <w:tab w:val="left" w:pos="993"/>
          <w:tab w:val="left" w:pos="1310"/>
        </w:tabs>
        <w:spacing w:line="240" w:lineRule="auto"/>
        <w:jc w:val="both"/>
        <w:rPr>
          <w:rFonts w:ascii="Times New Roman" w:hAnsi="Times New Roman" w:cs="Times New Roman"/>
          <w:sz w:val="24"/>
          <w:szCs w:val="24"/>
        </w:rPr>
      </w:pPr>
      <w:r w:rsidRPr="00342E0D">
        <w:rPr>
          <w:rStyle w:val="CharAttribute501"/>
          <w:rFonts w:eastAsia="№Е"/>
          <w:sz w:val="24"/>
          <w:szCs w:val="24"/>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B15D31" w:rsidRPr="00342E0D" w:rsidRDefault="00B15D31" w:rsidP="00B15D31">
      <w:pPr>
        <w:tabs>
          <w:tab w:val="left" w:pos="993"/>
          <w:tab w:val="left" w:pos="1310"/>
        </w:tabs>
        <w:spacing w:line="240" w:lineRule="auto"/>
        <w:jc w:val="both"/>
        <w:rPr>
          <w:rFonts w:ascii="Times New Roman" w:hAnsi="Times New Roman" w:cs="Times New Roman"/>
          <w:sz w:val="24"/>
          <w:szCs w:val="24"/>
        </w:rPr>
      </w:pPr>
      <w:proofErr w:type="gramStart"/>
      <w:r w:rsidRPr="00342E0D">
        <w:rPr>
          <w:rFonts w:ascii="Times New Roman" w:hAnsi="Times New Roman" w:cs="Times New Roman"/>
          <w:bCs/>
          <w:sz w:val="24"/>
          <w:szCs w:val="24"/>
        </w:rPr>
        <w:t xml:space="preserve">-праздники, концерты, конкурсные программы  в </w:t>
      </w:r>
      <w:r w:rsidRPr="00342E0D">
        <w:rPr>
          <w:rStyle w:val="CharAttribute501"/>
          <w:rFonts w:eastAsia="№Е"/>
          <w:sz w:val="24"/>
          <w:szCs w:val="24"/>
        </w:rPr>
        <w:t>Новогодние праздники, Осенние праздники, День матери, 8 Марта, День защитника Отечества, День Победы, выпускные вечера, «Первый звонок», «Последний звонок»;</w:t>
      </w:r>
      <w:proofErr w:type="gramEnd"/>
    </w:p>
    <w:p w:rsidR="00B15D31" w:rsidRPr="00342E0D" w:rsidRDefault="00B15D31" w:rsidP="00B15D31">
      <w:pPr>
        <w:tabs>
          <w:tab w:val="left" w:pos="993"/>
          <w:tab w:val="left" w:pos="1310"/>
        </w:tabs>
        <w:spacing w:line="240" w:lineRule="auto"/>
        <w:jc w:val="both"/>
        <w:rPr>
          <w:rFonts w:ascii="Times New Roman" w:hAnsi="Times New Roman" w:cs="Times New Roman"/>
          <w:sz w:val="24"/>
          <w:szCs w:val="24"/>
        </w:rPr>
      </w:pPr>
      <w:r w:rsidRPr="00342E0D">
        <w:rPr>
          <w:rStyle w:val="CharAttribute501"/>
          <w:rFonts w:eastAsia="№Е"/>
          <w:sz w:val="24"/>
          <w:szCs w:val="24"/>
        </w:rPr>
        <w:t>- уроки мужества и встреча с ветеранами, музейные уроки</w:t>
      </w:r>
      <w:proofErr w:type="gramStart"/>
      <w:r w:rsidRPr="00342E0D">
        <w:rPr>
          <w:rStyle w:val="CharAttribute501"/>
          <w:rFonts w:eastAsia="№Е"/>
          <w:sz w:val="24"/>
          <w:szCs w:val="24"/>
        </w:rPr>
        <w:t xml:space="preserve"> ;</w:t>
      </w:r>
      <w:proofErr w:type="gramEnd"/>
    </w:p>
    <w:p w:rsidR="00B15D31" w:rsidRPr="00342E0D" w:rsidRDefault="00B15D31" w:rsidP="00B15D31">
      <w:pPr>
        <w:tabs>
          <w:tab w:val="left" w:pos="993"/>
          <w:tab w:val="left" w:pos="1310"/>
        </w:tabs>
        <w:spacing w:line="240" w:lineRule="auto"/>
        <w:jc w:val="both"/>
        <w:rPr>
          <w:rFonts w:ascii="Times New Roman" w:hAnsi="Times New Roman" w:cs="Times New Roman"/>
          <w:sz w:val="24"/>
          <w:szCs w:val="24"/>
        </w:rPr>
      </w:pPr>
      <w:proofErr w:type="gramStart"/>
      <w:r w:rsidRPr="00342E0D">
        <w:rPr>
          <w:rStyle w:val="CharAttribute501"/>
          <w:rFonts w:eastAsia="№Е"/>
          <w:sz w:val="24"/>
          <w:szCs w:val="24"/>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roofErr w:type="gramEnd"/>
    </w:p>
    <w:p w:rsidR="00B15D31" w:rsidRPr="00342E0D" w:rsidRDefault="00B15D31" w:rsidP="00486834">
      <w:pPr>
        <w:pStyle w:val="af2"/>
        <w:numPr>
          <w:ilvl w:val="0"/>
          <w:numId w:val="30"/>
        </w:numPr>
        <w:tabs>
          <w:tab w:val="left" w:pos="993"/>
          <w:tab w:val="left" w:pos="1310"/>
        </w:tabs>
        <w:autoSpaceDN w:val="0"/>
        <w:spacing w:after="0" w:line="240" w:lineRule="auto"/>
        <w:ind w:left="0" w:firstLine="567"/>
        <w:jc w:val="both"/>
        <w:rPr>
          <w:rFonts w:ascii="Times New Roman" w:hAnsi="Times New Roman" w:cs="Times New Roman"/>
          <w:sz w:val="24"/>
          <w:szCs w:val="24"/>
        </w:rPr>
      </w:pPr>
      <w:r w:rsidRPr="00342E0D">
        <w:rPr>
          <w:rStyle w:val="CharAttribute501"/>
          <w:rFonts w:eastAsia="№Е"/>
          <w:sz w:val="24"/>
          <w:szCs w:val="24"/>
        </w:rPr>
        <w:t>торжественные р</w:t>
      </w:r>
      <w:r w:rsidRPr="00342E0D">
        <w:rPr>
          <w:rFonts w:ascii="Times New Roman" w:hAnsi="Times New Roman" w:cs="Times New Roman"/>
          <w:bCs/>
          <w:sz w:val="24"/>
          <w:szCs w:val="24"/>
        </w:rPr>
        <w:t xml:space="preserve">итуалы посвящения, связанные с переходом учащихся на </w:t>
      </w:r>
      <w:r w:rsidRPr="00342E0D">
        <w:rPr>
          <w:rStyle w:val="CharAttribute501"/>
          <w:rFonts w:eastAsia="№Е"/>
          <w:iCs/>
          <w:sz w:val="24"/>
          <w:szCs w:val="24"/>
        </w:rPr>
        <w:t>следующую</w:t>
      </w:r>
      <w:r w:rsidRPr="00342E0D">
        <w:rPr>
          <w:rFonts w:ascii="Times New Roman" w:hAnsi="Times New Roman" w:cs="Times New Roman"/>
          <w:bCs/>
          <w:sz w:val="24"/>
          <w:szCs w:val="24"/>
        </w:rPr>
        <w:t xml:space="preserve"> ступень образования, символизирующие приобретение ими новых социальных статусов в школе и р</w:t>
      </w:r>
      <w:r w:rsidRPr="00342E0D">
        <w:rPr>
          <w:rStyle w:val="CharAttribute501"/>
          <w:rFonts w:eastAsia="№Е"/>
          <w:sz w:val="24"/>
          <w:szCs w:val="24"/>
        </w:rPr>
        <w:t>азвивающие школьную идентичность детей:</w:t>
      </w:r>
    </w:p>
    <w:p w:rsidR="00B15D31" w:rsidRPr="00342E0D" w:rsidRDefault="00B15D31" w:rsidP="00B15D31">
      <w:pPr>
        <w:pStyle w:val="af2"/>
        <w:tabs>
          <w:tab w:val="left" w:pos="993"/>
          <w:tab w:val="left" w:pos="1310"/>
        </w:tabs>
        <w:spacing w:line="240" w:lineRule="auto"/>
        <w:ind w:left="0"/>
        <w:rPr>
          <w:rFonts w:ascii="Times New Roman" w:hAnsi="Times New Roman" w:cs="Times New Roman"/>
          <w:sz w:val="24"/>
          <w:szCs w:val="24"/>
        </w:rPr>
      </w:pPr>
      <w:r w:rsidRPr="00342E0D">
        <w:rPr>
          <w:rStyle w:val="CharAttribute501"/>
          <w:rFonts w:eastAsia="№Е"/>
          <w:sz w:val="24"/>
          <w:szCs w:val="24"/>
        </w:rPr>
        <w:t xml:space="preserve">- «Посвящение в первоклассники»; </w:t>
      </w:r>
      <w:r w:rsidRPr="00342E0D">
        <w:rPr>
          <w:rFonts w:ascii="Times New Roman" w:hAnsi="Times New Roman" w:cs="Times New Roman"/>
          <w:bCs/>
          <w:sz w:val="24"/>
          <w:szCs w:val="24"/>
        </w:rPr>
        <w:t>«Первый звонок»; «Последний звонок»; «Посвящение в Юнармейцы»; «Посвящение в РДШ».</w:t>
      </w:r>
    </w:p>
    <w:p w:rsidR="00B15D31" w:rsidRPr="00342E0D" w:rsidRDefault="00B15D31" w:rsidP="00486834">
      <w:pPr>
        <w:pStyle w:val="af2"/>
        <w:widowControl w:val="0"/>
        <w:numPr>
          <w:ilvl w:val="0"/>
          <w:numId w:val="31"/>
        </w:numPr>
        <w:tabs>
          <w:tab w:val="left" w:pos="993"/>
          <w:tab w:val="left" w:pos="1310"/>
        </w:tabs>
        <w:autoSpaceDE w:val="0"/>
        <w:spacing w:after="0" w:line="240" w:lineRule="auto"/>
        <w:jc w:val="both"/>
        <w:rPr>
          <w:rFonts w:ascii="Times New Roman" w:hAnsi="Times New Roman" w:cs="Times New Roman"/>
          <w:sz w:val="24"/>
          <w:szCs w:val="24"/>
        </w:rPr>
      </w:pPr>
      <w:r w:rsidRPr="00342E0D">
        <w:rPr>
          <w:rFonts w:ascii="Times New Roman" w:hAnsi="Times New Roman" w:cs="Times New Roman"/>
          <w:bCs/>
          <w:sz w:val="24"/>
          <w:szCs w:val="24"/>
        </w:rPr>
        <w:t>Церемония поднятия государственного флага РФ под исполнение государственного гимна РФ;</w:t>
      </w:r>
    </w:p>
    <w:p w:rsidR="00B15D31" w:rsidRPr="00342E0D" w:rsidRDefault="00B15D31" w:rsidP="00486834">
      <w:pPr>
        <w:pStyle w:val="af2"/>
        <w:widowControl w:val="0"/>
        <w:numPr>
          <w:ilvl w:val="0"/>
          <w:numId w:val="31"/>
        </w:numPr>
        <w:tabs>
          <w:tab w:val="left" w:pos="993"/>
          <w:tab w:val="left" w:pos="1310"/>
        </w:tabs>
        <w:autoSpaceDE w:val="0"/>
        <w:spacing w:after="0" w:line="240" w:lineRule="auto"/>
        <w:jc w:val="both"/>
        <w:rPr>
          <w:rFonts w:ascii="Times New Roman" w:hAnsi="Times New Roman" w:cs="Times New Roman"/>
          <w:sz w:val="24"/>
          <w:szCs w:val="24"/>
        </w:rPr>
      </w:pPr>
      <w:r w:rsidRPr="00342E0D">
        <w:rPr>
          <w:rFonts w:ascii="Times New Roman" w:hAnsi="Times New Roman" w:cs="Times New Roman"/>
          <w:bCs/>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B15D31" w:rsidRPr="00342E0D" w:rsidRDefault="00B15D31" w:rsidP="00486834">
      <w:pPr>
        <w:pStyle w:val="af2"/>
        <w:widowControl w:val="0"/>
        <w:numPr>
          <w:ilvl w:val="0"/>
          <w:numId w:val="31"/>
        </w:numPr>
        <w:tabs>
          <w:tab w:val="left" w:pos="993"/>
          <w:tab w:val="left" w:pos="1310"/>
        </w:tabs>
        <w:autoSpaceDE w:val="0"/>
        <w:spacing w:after="0" w:line="240" w:lineRule="auto"/>
        <w:jc w:val="both"/>
        <w:rPr>
          <w:rFonts w:ascii="Times New Roman" w:hAnsi="Times New Roman" w:cs="Times New Roman"/>
          <w:sz w:val="24"/>
          <w:szCs w:val="24"/>
        </w:rPr>
      </w:pPr>
      <w:r w:rsidRPr="00342E0D">
        <w:rPr>
          <w:rFonts w:ascii="Times New Roman" w:hAnsi="Times New Roman" w:cs="Times New Roman"/>
          <w:bCs/>
          <w:sz w:val="24"/>
          <w:szCs w:val="24"/>
        </w:rPr>
        <w:t xml:space="preserve">Награждение на торжественной линейке «Последний звонок» по итогам учебного года Похвальными листами и грамотами </w:t>
      </w:r>
      <w:proofErr w:type="gramStart"/>
      <w:r w:rsidRPr="00342E0D">
        <w:rPr>
          <w:rFonts w:ascii="Times New Roman" w:hAnsi="Times New Roman" w:cs="Times New Roman"/>
          <w:bCs/>
          <w:sz w:val="24"/>
          <w:szCs w:val="24"/>
        </w:rPr>
        <w:t>обучающихся</w:t>
      </w:r>
      <w:proofErr w:type="gramEnd"/>
      <w:r w:rsidRPr="00342E0D">
        <w:rPr>
          <w:rFonts w:ascii="Times New Roman" w:hAnsi="Times New Roman" w:cs="Times New Roman"/>
          <w:bCs/>
          <w:sz w:val="24"/>
          <w:szCs w:val="24"/>
        </w:rPr>
        <w:t>.</w:t>
      </w:r>
    </w:p>
    <w:p w:rsidR="00B15D31" w:rsidRPr="00342E0D" w:rsidRDefault="00B15D31" w:rsidP="00B15D31">
      <w:pPr>
        <w:tabs>
          <w:tab w:val="left" w:pos="0"/>
          <w:tab w:val="left" w:pos="851"/>
        </w:tabs>
        <w:jc w:val="both"/>
        <w:rPr>
          <w:rFonts w:ascii="Times New Roman" w:eastAsia="№Е" w:hAnsi="Times New Roman" w:cs="Times New Roman"/>
          <w:b/>
          <w:bCs/>
          <w:iCs/>
          <w:sz w:val="24"/>
          <w:szCs w:val="24"/>
        </w:rPr>
      </w:pPr>
    </w:p>
    <w:p w:rsidR="00B15D31" w:rsidRPr="00342E0D" w:rsidRDefault="00B15D31" w:rsidP="00B15D31">
      <w:pPr>
        <w:jc w:val="both"/>
        <w:rPr>
          <w:rFonts w:ascii="Times New Roman" w:eastAsia="SimSun" w:hAnsi="Times New Roman" w:cs="Times New Roman"/>
          <w:sz w:val="24"/>
          <w:szCs w:val="24"/>
        </w:rPr>
      </w:pPr>
      <w:r w:rsidRPr="00342E0D">
        <w:rPr>
          <w:rFonts w:ascii="Times New Roman" w:hAnsi="Times New Roman" w:cs="Times New Roman"/>
          <w:b/>
          <w:bCs/>
          <w:i/>
          <w:iCs/>
          <w:sz w:val="24"/>
          <w:szCs w:val="24"/>
        </w:rPr>
        <w:t>На школьном уровне:</w:t>
      </w:r>
    </w:p>
    <w:p w:rsidR="00B15D31" w:rsidRPr="00342E0D" w:rsidRDefault="00B15D31" w:rsidP="00486834">
      <w:pPr>
        <w:widowControl w:val="0"/>
        <w:numPr>
          <w:ilvl w:val="0"/>
          <w:numId w:val="32"/>
        </w:numPr>
        <w:suppressAutoHyphens/>
        <w:spacing w:after="0" w:line="240" w:lineRule="auto"/>
        <w:ind w:left="0"/>
        <w:jc w:val="both"/>
        <w:rPr>
          <w:rFonts w:ascii="Times New Roman" w:hAnsi="Times New Roman" w:cs="Times New Roman"/>
          <w:sz w:val="24"/>
          <w:szCs w:val="24"/>
        </w:rPr>
      </w:pPr>
      <w:proofErr w:type="gramStart"/>
      <w:r w:rsidRPr="00342E0D">
        <w:rPr>
          <w:rFonts w:ascii="Times New Roman" w:hAnsi="Times New Roman" w:cs="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B15D31" w:rsidRPr="00342E0D" w:rsidRDefault="00B15D31" w:rsidP="00486834">
      <w:pPr>
        <w:widowControl w:val="0"/>
        <w:numPr>
          <w:ilvl w:val="0"/>
          <w:numId w:val="32"/>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B15D31" w:rsidRPr="00342E0D" w:rsidRDefault="00B15D31" w:rsidP="00486834">
      <w:pPr>
        <w:widowControl w:val="0"/>
        <w:numPr>
          <w:ilvl w:val="0"/>
          <w:numId w:val="32"/>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(конкурсы «Класс года», «Активист года», «Успех года»).</w:t>
      </w:r>
    </w:p>
    <w:p w:rsidR="00B15D31" w:rsidRPr="00342E0D" w:rsidRDefault="00B15D31" w:rsidP="00B15D31">
      <w:pPr>
        <w:jc w:val="both"/>
        <w:rPr>
          <w:rFonts w:ascii="Times New Roman" w:hAnsi="Times New Roman" w:cs="Times New Roman"/>
          <w:sz w:val="24"/>
          <w:szCs w:val="24"/>
        </w:rPr>
      </w:pPr>
      <w:r w:rsidRPr="00342E0D">
        <w:rPr>
          <w:rFonts w:ascii="Times New Roman" w:hAnsi="Times New Roman" w:cs="Times New Roman"/>
          <w:b/>
          <w:bCs/>
          <w:i/>
          <w:iCs/>
          <w:sz w:val="24"/>
          <w:szCs w:val="24"/>
        </w:rPr>
        <w:t>На уровне классов:</w:t>
      </w:r>
    </w:p>
    <w:p w:rsidR="00B15D31" w:rsidRPr="00342E0D" w:rsidRDefault="00B15D31" w:rsidP="00486834">
      <w:pPr>
        <w:widowControl w:val="0"/>
        <w:numPr>
          <w:ilvl w:val="0"/>
          <w:numId w:val="33"/>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выбор и делегирование представителей классов в общешкольные советы дел, ответственных за подготовку общешкольных ключевых дел;</w:t>
      </w:r>
    </w:p>
    <w:p w:rsidR="00B15D31" w:rsidRPr="00342E0D" w:rsidRDefault="00B15D31" w:rsidP="00486834">
      <w:pPr>
        <w:widowControl w:val="0"/>
        <w:numPr>
          <w:ilvl w:val="0"/>
          <w:numId w:val="33"/>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участие школьных классов в реализации общешкольных ключевых дел;</w:t>
      </w:r>
    </w:p>
    <w:p w:rsidR="00B15D31" w:rsidRPr="00342E0D" w:rsidRDefault="00B15D31" w:rsidP="00486834">
      <w:pPr>
        <w:widowControl w:val="0"/>
        <w:numPr>
          <w:ilvl w:val="0"/>
          <w:numId w:val="33"/>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B15D31" w:rsidRPr="00342E0D" w:rsidRDefault="00B15D31" w:rsidP="00B15D31">
      <w:pPr>
        <w:jc w:val="both"/>
        <w:rPr>
          <w:rFonts w:ascii="Times New Roman" w:hAnsi="Times New Roman" w:cs="Times New Roman"/>
          <w:sz w:val="24"/>
          <w:szCs w:val="24"/>
        </w:rPr>
      </w:pPr>
      <w:r w:rsidRPr="00342E0D">
        <w:rPr>
          <w:rFonts w:ascii="Times New Roman" w:hAnsi="Times New Roman" w:cs="Times New Roman"/>
          <w:b/>
          <w:bCs/>
          <w:i/>
          <w:iCs/>
          <w:sz w:val="24"/>
          <w:szCs w:val="24"/>
        </w:rPr>
        <w:t>На индивидуальном уровне:</w:t>
      </w:r>
    </w:p>
    <w:p w:rsidR="00B15D31" w:rsidRPr="00342E0D" w:rsidRDefault="00B15D31" w:rsidP="00486834">
      <w:pPr>
        <w:widowControl w:val="0"/>
        <w:numPr>
          <w:ilvl w:val="0"/>
          <w:numId w:val="34"/>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lastRenderedPageBreak/>
        <w:t xml:space="preserve">вовлечение </w:t>
      </w:r>
      <w:proofErr w:type="gramStart"/>
      <w:r w:rsidRPr="00342E0D">
        <w:rPr>
          <w:rFonts w:ascii="Times New Roman" w:hAnsi="Times New Roman" w:cs="Times New Roman"/>
          <w:sz w:val="24"/>
          <w:szCs w:val="24"/>
        </w:rPr>
        <w:t>по возможности каждого ребенка в ключевые дела школы в одной из возможных для них ролей</w:t>
      </w:r>
      <w:proofErr w:type="gramEnd"/>
      <w:r w:rsidRPr="00342E0D">
        <w:rPr>
          <w:rFonts w:ascii="Times New Roman" w:hAnsi="Times New Roman" w:cs="Times New Roman"/>
          <w:sz w:val="24"/>
          <w:szCs w:val="24"/>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15D31" w:rsidRPr="00342E0D" w:rsidRDefault="00B15D31" w:rsidP="00486834">
      <w:pPr>
        <w:widowControl w:val="0"/>
        <w:numPr>
          <w:ilvl w:val="0"/>
          <w:numId w:val="34"/>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индивидуальная помощь ребенку (при необходимости) в освоении навыков подготовки, проведения и анализа ключевых дел;</w:t>
      </w:r>
    </w:p>
    <w:p w:rsidR="00B15D31" w:rsidRPr="00342E0D" w:rsidRDefault="00B15D31" w:rsidP="00486834">
      <w:pPr>
        <w:widowControl w:val="0"/>
        <w:numPr>
          <w:ilvl w:val="0"/>
          <w:numId w:val="34"/>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15D31" w:rsidRPr="00342E0D" w:rsidRDefault="00B15D31" w:rsidP="00486834">
      <w:pPr>
        <w:widowControl w:val="0"/>
        <w:numPr>
          <w:ilvl w:val="0"/>
          <w:numId w:val="34"/>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B15D31" w:rsidRPr="00D736BF" w:rsidRDefault="00B15D31" w:rsidP="00B15D31">
      <w:pPr>
        <w:ind w:hanging="360"/>
        <w:jc w:val="both"/>
        <w:rPr>
          <w:rFonts w:ascii="Times New Roman" w:hAnsi="Times New Roman" w:cs="Times New Roman"/>
          <w:b/>
          <w:bCs/>
        </w:rPr>
      </w:pPr>
    </w:p>
    <w:p w:rsidR="00B15D31" w:rsidRPr="00342E0D" w:rsidRDefault="00B15D31" w:rsidP="00B15D31">
      <w:pPr>
        <w:tabs>
          <w:tab w:val="left" w:pos="851"/>
        </w:tabs>
        <w:ind w:firstLine="709"/>
        <w:jc w:val="center"/>
        <w:rPr>
          <w:rFonts w:ascii="Times New Roman" w:hAnsi="Times New Roman" w:cs="Times New Roman"/>
          <w:sz w:val="24"/>
          <w:szCs w:val="24"/>
          <w:lang w:eastAsia="zh-CN"/>
        </w:rPr>
      </w:pPr>
      <w:r w:rsidRPr="00342E0D">
        <w:rPr>
          <w:rFonts w:ascii="Times New Roman" w:hAnsi="Times New Roman" w:cs="Times New Roman"/>
          <w:b/>
          <w:bCs/>
          <w:sz w:val="24"/>
          <w:szCs w:val="24"/>
          <w:u w:val="single"/>
        </w:rPr>
        <w:t>Модуль «Урочная деятельность</w:t>
      </w:r>
    </w:p>
    <w:p w:rsidR="00B15D31" w:rsidRPr="00342E0D" w:rsidRDefault="00B15D31" w:rsidP="00B15D31">
      <w:pPr>
        <w:tabs>
          <w:tab w:val="left" w:pos="851"/>
        </w:tabs>
        <w:ind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5" w:name="_Hlk107917849"/>
      <w:r w:rsidRPr="00342E0D">
        <w:rPr>
          <w:rFonts w:ascii="Times New Roman" w:hAnsi="Times New Roman" w:cs="Times New Roman"/>
          <w:sz w:val="24"/>
          <w:szCs w:val="24"/>
        </w:rPr>
        <w:t xml:space="preserve"> предусматрива</w:t>
      </w:r>
      <w:bookmarkEnd w:id="5"/>
      <w:r w:rsidRPr="00342E0D">
        <w:rPr>
          <w:rFonts w:ascii="Times New Roman" w:hAnsi="Times New Roman" w:cs="Times New Roman"/>
          <w:sz w:val="24"/>
          <w:szCs w:val="24"/>
        </w:rPr>
        <w:t>ет:</w:t>
      </w:r>
    </w:p>
    <w:p w:rsidR="00B15D31" w:rsidRPr="00342E0D" w:rsidRDefault="00B15D31" w:rsidP="00486834">
      <w:pPr>
        <w:widowControl w:val="0"/>
        <w:numPr>
          <w:ilvl w:val="0"/>
          <w:numId w:val="35"/>
        </w:numPr>
        <w:tabs>
          <w:tab w:val="left" w:pos="851"/>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sidRPr="00342E0D">
        <w:rPr>
          <w:rFonts w:ascii="Times New Roman" w:hAnsi="Times New Roman" w:cs="Times New Roman"/>
          <w:sz w:val="24"/>
          <w:szCs w:val="24"/>
        </w:rPr>
        <w:t>социокультурных</w:t>
      </w:r>
      <w:proofErr w:type="spellEnd"/>
      <w:r w:rsidRPr="00342E0D">
        <w:rPr>
          <w:rFonts w:ascii="Times New Roman" w:hAnsi="Times New Roman" w:cs="Times New Roman"/>
          <w:sz w:val="24"/>
          <w:szCs w:val="24"/>
        </w:rPr>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15D31" w:rsidRPr="00342E0D" w:rsidRDefault="00B15D31" w:rsidP="00486834">
      <w:pPr>
        <w:widowControl w:val="0"/>
        <w:numPr>
          <w:ilvl w:val="0"/>
          <w:numId w:val="35"/>
        </w:numPr>
        <w:tabs>
          <w:tab w:val="left" w:pos="851"/>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B15D31" w:rsidRPr="00342E0D" w:rsidRDefault="00B15D31" w:rsidP="00486834">
      <w:pPr>
        <w:widowControl w:val="0"/>
        <w:numPr>
          <w:ilvl w:val="0"/>
          <w:numId w:val="35"/>
        </w:numPr>
        <w:tabs>
          <w:tab w:val="left" w:pos="851"/>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 (Изучение темы «Государственная символика РФ»;</w:t>
      </w:r>
    </w:p>
    <w:p w:rsidR="00B15D31" w:rsidRPr="00342E0D" w:rsidRDefault="00B15D31" w:rsidP="00486834">
      <w:pPr>
        <w:widowControl w:val="0"/>
        <w:numPr>
          <w:ilvl w:val="0"/>
          <w:numId w:val="35"/>
        </w:numPr>
        <w:tabs>
          <w:tab w:val="left" w:pos="851"/>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15D31" w:rsidRPr="00342E0D" w:rsidRDefault="00B15D31" w:rsidP="00486834">
      <w:pPr>
        <w:widowControl w:val="0"/>
        <w:numPr>
          <w:ilvl w:val="0"/>
          <w:numId w:val="35"/>
        </w:numPr>
        <w:tabs>
          <w:tab w:val="left" w:pos="851"/>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B15D31" w:rsidRPr="00342E0D" w:rsidRDefault="00B15D31" w:rsidP="00486834">
      <w:pPr>
        <w:widowControl w:val="0"/>
        <w:numPr>
          <w:ilvl w:val="0"/>
          <w:numId w:val="35"/>
        </w:numPr>
        <w:tabs>
          <w:tab w:val="left" w:pos="851"/>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B15D31" w:rsidRPr="00342E0D" w:rsidRDefault="00B15D31" w:rsidP="00486834">
      <w:pPr>
        <w:widowControl w:val="0"/>
        <w:numPr>
          <w:ilvl w:val="0"/>
          <w:numId w:val="35"/>
        </w:numPr>
        <w:tabs>
          <w:tab w:val="left" w:pos="851"/>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побуждение </w:t>
      </w:r>
      <w:proofErr w:type="gramStart"/>
      <w:r w:rsidRPr="00342E0D">
        <w:rPr>
          <w:rFonts w:ascii="Times New Roman" w:hAnsi="Times New Roman" w:cs="Times New Roman"/>
          <w:sz w:val="24"/>
          <w:szCs w:val="24"/>
        </w:rPr>
        <w:t>обучающихся</w:t>
      </w:r>
      <w:proofErr w:type="gramEnd"/>
      <w:r w:rsidRPr="00342E0D">
        <w:rPr>
          <w:rFonts w:ascii="Times New Roman" w:hAnsi="Times New Roman" w:cs="Times New Roman"/>
          <w:sz w:val="24"/>
          <w:szCs w:val="24"/>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B15D31" w:rsidRPr="00342E0D" w:rsidRDefault="00B15D31" w:rsidP="00486834">
      <w:pPr>
        <w:widowControl w:val="0"/>
        <w:numPr>
          <w:ilvl w:val="0"/>
          <w:numId w:val="35"/>
        </w:numPr>
        <w:tabs>
          <w:tab w:val="left" w:pos="851"/>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организацию шефства </w:t>
      </w:r>
      <w:proofErr w:type="gramStart"/>
      <w:r w:rsidRPr="00342E0D">
        <w:rPr>
          <w:rFonts w:ascii="Times New Roman" w:hAnsi="Times New Roman" w:cs="Times New Roman"/>
          <w:sz w:val="24"/>
          <w:szCs w:val="24"/>
        </w:rPr>
        <w:t>мотивированных</w:t>
      </w:r>
      <w:proofErr w:type="gramEnd"/>
      <w:r w:rsidRPr="00342E0D">
        <w:rPr>
          <w:rFonts w:ascii="Times New Roman" w:hAnsi="Times New Roman" w:cs="Times New Roman"/>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15D31" w:rsidRPr="00102217" w:rsidRDefault="00B15D31" w:rsidP="00486834">
      <w:pPr>
        <w:widowControl w:val="0"/>
        <w:numPr>
          <w:ilvl w:val="0"/>
          <w:numId w:val="35"/>
        </w:numPr>
        <w:tabs>
          <w:tab w:val="left" w:pos="851"/>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lastRenderedPageBreak/>
        <w:t>инициирование и поддержку исследовательской деятельности обучающихся, планирование и выполнение индивидуальных и групповых проекто</w:t>
      </w:r>
      <w:r w:rsidR="00102217">
        <w:rPr>
          <w:rFonts w:ascii="Times New Roman" w:hAnsi="Times New Roman" w:cs="Times New Roman"/>
          <w:sz w:val="24"/>
          <w:szCs w:val="24"/>
        </w:rPr>
        <w:t>в воспитательной направленности</w:t>
      </w:r>
      <w:r w:rsidR="00102217" w:rsidRPr="00102217">
        <w:rPr>
          <w:rFonts w:ascii="Times New Roman" w:hAnsi="Times New Roman" w:cs="Times New Roman"/>
          <w:sz w:val="24"/>
          <w:szCs w:val="24"/>
        </w:rPr>
        <w:t>;</w:t>
      </w:r>
    </w:p>
    <w:p w:rsidR="00102217" w:rsidRPr="00102217" w:rsidRDefault="00102217" w:rsidP="00486834">
      <w:pPr>
        <w:widowControl w:val="0"/>
        <w:numPr>
          <w:ilvl w:val="0"/>
          <w:numId w:val="35"/>
        </w:numPr>
        <w:tabs>
          <w:tab w:val="left" w:pos="851"/>
          <w:tab w:val="left" w:pos="993"/>
        </w:tabs>
        <w:suppressAutoHyphens/>
        <w:spacing w:after="0" w:line="240" w:lineRule="auto"/>
        <w:ind w:left="0" w:firstLine="709"/>
        <w:jc w:val="both"/>
        <w:rPr>
          <w:rFonts w:ascii="Times New Roman" w:hAnsi="Times New Roman" w:cs="Times New Roman"/>
          <w:sz w:val="24"/>
          <w:szCs w:val="24"/>
        </w:rPr>
      </w:pPr>
      <w:r w:rsidRPr="00102217">
        <w:rPr>
          <w:rFonts w:ascii="Times New Roman" w:hAnsi="Times New Roman" w:cs="Times New Roman"/>
          <w:color w:val="000000"/>
          <w:sz w:val="24"/>
          <w:szCs w:val="24"/>
          <w:lang w:bidi="ru-RU"/>
        </w:rPr>
        <w:t>организация и проведение родительских собраний по профессиональной ориентации обучающихся, ознакомлению с системой воспитания и дополнительного образования.</w:t>
      </w:r>
    </w:p>
    <w:p w:rsidR="00B15D31" w:rsidRPr="00102217" w:rsidRDefault="00B15D31" w:rsidP="00B15D31">
      <w:pPr>
        <w:tabs>
          <w:tab w:val="left" w:pos="851"/>
          <w:tab w:val="left" w:pos="993"/>
        </w:tabs>
        <w:spacing w:after="0"/>
        <w:ind w:left="1429"/>
        <w:jc w:val="both"/>
        <w:rPr>
          <w:rFonts w:ascii="Times New Roman" w:hAnsi="Times New Roman" w:cs="Times New Roman"/>
          <w:sz w:val="24"/>
          <w:szCs w:val="24"/>
        </w:rPr>
      </w:pPr>
      <w:r w:rsidRPr="00102217">
        <w:rPr>
          <w:rFonts w:ascii="Times New Roman" w:hAnsi="Times New Roman" w:cs="Times New Roman"/>
          <w:sz w:val="24"/>
          <w:szCs w:val="24"/>
        </w:rPr>
        <w:t>Традиционными уроками являются:</w:t>
      </w:r>
    </w:p>
    <w:tbl>
      <w:tblPr>
        <w:tblW w:w="0" w:type="auto"/>
        <w:tblInd w:w="317" w:type="dxa"/>
        <w:tblLayout w:type="fixed"/>
        <w:tblCellMar>
          <w:top w:w="55" w:type="dxa"/>
          <w:left w:w="55" w:type="dxa"/>
          <w:bottom w:w="55" w:type="dxa"/>
          <w:right w:w="55" w:type="dxa"/>
        </w:tblCellMar>
        <w:tblLook w:val="04A0"/>
      </w:tblPr>
      <w:tblGrid>
        <w:gridCol w:w="9795"/>
      </w:tblGrid>
      <w:tr w:rsidR="00B15D31" w:rsidRPr="00342E0D" w:rsidTr="00B15D31">
        <w:trPr>
          <w:trHeight w:val="337"/>
        </w:trPr>
        <w:tc>
          <w:tcPr>
            <w:tcW w:w="9795" w:type="dxa"/>
            <w:hideMark/>
          </w:tcPr>
          <w:p w:rsidR="00B15D31" w:rsidRPr="00342E0D" w:rsidRDefault="00B15D31" w:rsidP="00B15D31">
            <w:pPr>
              <w:suppressAutoHyphens/>
              <w:spacing w:after="0"/>
              <w:rPr>
                <w:rFonts w:ascii="Times New Roman" w:eastAsia="SimSun" w:hAnsi="Times New Roman" w:cs="Times New Roman"/>
                <w:sz w:val="24"/>
                <w:szCs w:val="24"/>
                <w:lang w:eastAsia="zh-CN" w:bidi="hi-IN"/>
              </w:rPr>
            </w:pPr>
            <w:r w:rsidRPr="00342E0D">
              <w:rPr>
                <w:rFonts w:ascii="Times New Roman" w:eastAsia="Times New Roman" w:hAnsi="Times New Roman" w:cs="Times New Roman"/>
                <w:sz w:val="24"/>
                <w:szCs w:val="24"/>
              </w:rPr>
              <w:t>-Уроки памяти</w:t>
            </w:r>
          </w:p>
        </w:tc>
      </w:tr>
      <w:tr w:rsidR="00B15D31" w:rsidRPr="00342E0D" w:rsidTr="00B15D31">
        <w:trPr>
          <w:trHeight w:val="410"/>
        </w:trPr>
        <w:tc>
          <w:tcPr>
            <w:tcW w:w="9795" w:type="dxa"/>
            <w:hideMark/>
          </w:tcPr>
          <w:p w:rsidR="00B15D31" w:rsidRPr="00342E0D" w:rsidRDefault="00B15D31" w:rsidP="00B15D31">
            <w:pPr>
              <w:suppressAutoHyphens/>
              <w:spacing w:after="0"/>
              <w:ind w:left="1429" w:right="23"/>
              <w:rPr>
                <w:rFonts w:ascii="Times New Roman" w:eastAsia="SimSun" w:hAnsi="Times New Roman" w:cs="Times New Roman"/>
                <w:sz w:val="24"/>
                <w:szCs w:val="24"/>
                <w:lang w:eastAsia="zh-CN" w:bidi="hi-IN"/>
              </w:rPr>
            </w:pPr>
            <w:r w:rsidRPr="00342E0D">
              <w:rPr>
                <w:rFonts w:ascii="Times New Roman" w:eastAsia="Times New Roman" w:hAnsi="Times New Roman" w:cs="Times New Roman"/>
                <w:sz w:val="24"/>
                <w:szCs w:val="24"/>
              </w:rPr>
              <w:t>-Уроки по Календарю знаменательных  событий</w:t>
            </w:r>
          </w:p>
        </w:tc>
      </w:tr>
      <w:tr w:rsidR="00B15D31" w:rsidRPr="00342E0D" w:rsidTr="00B15D31">
        <w:trPr>
          <w:trHeight w:val="345"/>
        </w:trPr>
        <w:tc>
          <w:tcPr>
            <w:tcW w:w="9795" w:type="dxa"/>
            <w:hideMark/>
          </w:tcPr>
          <w:p w:rsidR="00B15D31" w:rsidRPr="00342E0D" w:rsidRDefault="00B15D31" w:rsidP="00B15D31">
            <w:pPr>
              <w:suppressAutoHyphens/>
              <w:spacing w:after="0"/>
              <w:ind w:left="1429" w:right="23"/>
              <w:rPr>
                <w:rFonts w:ascii="Times New Roman" w:eastAsia="SimSun" w:hAnsi="Times New Roman" w:cs="Times New Roman"/>
                <w:sz w:val="24"/>
                <w:szCs w:val="24"/>
                <w:lang w:eastAsia="zh-CN" w:bidi="hi-IN"/>
              </w:rPr>
            </w:pPr>
            <w:r w:rsidRPr="00342E0D">
              <w:rPr>
                <w:rFonts w:ascii="Times New Roman" w:eastAsia="Times New Roman" w:hAnsi="Times New Roman" w:cs="Times New Roman"/>
                <w:sz w:val="24"/>
                <w:szCs w:val="24"/>
              </w:rPr>
              <w:t xml:space="preserve">- </w:t>
            </w:r>
            <w:proofErr w:type="spellStart"/>
            <w:r w:rsidRPr="00342E0D">
              <w:rPr>
                <w:rFonts w:ascii="Times New Roman" w:eastAsia="Times New Roman" w:hAnsi="Times New Roman" w:cs="Times New Roman"/>
                <w:sz w:val="24"/>
                <w:szCs w:val="24"/>
              </w:rPr>
              <w:t>Онлайн</w:t>
            </w:r>
            <w:proofErr w:type="spellEnd"/>
            <w:r w:rsidRPr="00342E0D">
              <w:rPr>
                <w:rFonts w:ascii="Times New Roman" w:eastAsia="Times New Roman" w:hAnsi="Times New Roman" w:cs="Times New Roman"/>
                <w:sz w:val="24"/>
                <w:szCs w:val="24"/>
              </w:rPr>
              <w:t xml:space="preserve"> – уроки по финансовой грамотности</w:t>
            </w:r>
          </w:p>
        </w:tc>
      </w:tr>
      <w:tr w:rsidR="00B15D31" w:rsidRPr="00342E0D" w:rsidTr="00B15D31">
        <w:trPr>
          <w:trHeight w:val="287"/>
        </w:trPr>
        <w:tc>
          <w:tcPr>
            <w:tcW w:w="9795" w:type="dxa"/>
            <w:hideMark/>
          </w:tcPr>
          <w:p w:rsidR="00B15D31" w:rsidRPr="00342E0D" w:rsidRDefault="00B15D31" w:rsidP="00B15D31">
            <w:pPr>
              <w:suppressAutoHyphens/>
              <w:spacing w:after="0"/>
              <w:ind w:left="1429" w:right="23"/>
              <w:rPr>
                <w:rFonts w:ascii="Times New Roman" w:eastAsia="SimSun" w:hAnsi="Times New Roman" w:cs="Times New Roman"/>
                <w:sz w:val="24"/>
                <w:szCs w:val="24"/>
                <w:lang w:eastAsia="zh-CN" w:bidi="hi-IN"/>
              </w:rPr>
            </w:pPr>
            <w:r w:rsidRPr="00342E0D">
              <w:rPr>
                <w:rFonts w:ascii="Times New Roman" w:eastAsia="Times New Roman" w:hAnsi="Times New Roman" w:cs="Times New Roman"/>
                <w:sz w:val="24"/>
                <w:szCs w:val="24"/>
              </w:rPr>
              <w:t>-</w:t>
            </w:r>
            <w:proofErr w:type="spellStart"/>
            <w:r w:rsidRPr="00342E0D">
              <w:rPr>
                <w:rFonts w:ascii="Times New Roman" w:eastAsia="Times New Roman" w:hAnsi="Times New Roman" w:cs="Times New Roman"/>
                <w:sz w:val="24"/>
                <w:szCs w:val="24"/>
              </w:rPr>
              <w:t>Онлайн</w:t>
            </w:r>
            <w:proofErr w:type="spellEnd"/>
            <w:r w:rsidRPr="00342E0D">
              <w:rPr>
                <w:rFonts w:ascii="Times New Roman" w:eastAsia="Times New Roman" w:hAnsi="Times New Roman" w:cs="Times New Roman"/>
                <w:sz w:val="24"/>
                <w:szCs w:val="24"/>
              </w:rPr>
              <w:t xml:space="preserve"> – открытые  уроки проекта  «</w:t>
            </w:r>
            <w:proofErr w:type="spellStart"/>
            <w:r w:rsidRPr="00342E0D">
              <w:rPr>
                <w:rFonts w:ascii="Times New Roman" w:eastAsia="Times New Roman" w:hAnsi="Times New Roman" w:cs="Times New Roman"/>
                <w:sz w:val="24"/>
                <w:szCs w:val="24"/>
              </w:rPr>
              <w:t>Проектория</w:t>
            </w:r>
            <w:proofErr w:type="spellEnd"/>
            <w:r w:rsidRPr="00342E0D">
              <w:rPr>
                <w:rFonts w:ascii="Times New Roman" w:eastAsia="Times New Roman" w:hAnsi="Times New Roman" w:cs="Times New Roman"/>
                <w:sz w:val="24"/>
                <w:szCs w:val="24"/>
              </w:rPr>
              <w:t>», прямые трансляции «Большая перемена»</w:t>
            </w:r>
          </w:p>
        </w:tc>
      </w:tr>
      <w:tr w:rsidR="00B15D31" w:rsidRPr="00342E0D" w:rsidTr="00B15D31">
        <w:trPr>
          <w:trHeight w:val="253"/>
        </w:trPr>
        <w:tc>
          <w:tcPr>
            <w:tcW w:w="9795" w:type="dxa"/>
            <w:hideMark/>
          </w:tcPr>
          <w:p w:rsidR="00B15D31" w:rsidRPr="00342E0D" w:rsidRDefault="00B15D31" w:rsidP="00B15D31">
            <w:pPr>
              <w:spacing w:after="0"/>
              <w:ind w:left="1032"/>
              <w:rPr>
                <w:rFonts w:ascii="Times New Roman" w:eastAsia="SimSun" w:hAnsi="Times New Roman" w:cs="Times New Roman"/>
                <w:sz w:val="24"/>
                <w:szCs w:val="24"/>
                <w:lang w:eastAsia="zh-CN" w:bidi="hi-IN"/>
              </w:rPr>
            </w:pPr>
            <w:r w:rsidRPr="00342E0D">
              <w:rPr>
                <w:rFonts w:ascii="Times New Roman" w:hAnsi="Times New Roman" w:cs="Times New Roman"/>
                <w:sz w:val="24"/>
                <w:szCs w:val="24"/>
                <w:shd w:val="clear" w:color="auto" w:fill="FFFFFF"/>
              </w:rPr>
              <w:t xml:space="preserve"> - Уроки Мужества</w:t>
            </w:r>
          </w:p>
          <w:p w:rsidR="00B15D31" w:rsidRPr="00342E0D" w:rsidRDefault="00B15D31" w:rsidP="00486834">
            <w:pPr>
              <w:numPr>
                <w:ilvl w:val="0"/>
                <w:numId w:val="35"/>
              </w:numPr>
              <w:suppressAutoHyphens/>
              <w:spacing w:after="0" w:line="240" w:lineRule="auto"/>
              <w:ind w:left="-57" w:hanging="340"/>
              <w:rPr>
                <w:rFonts w:ascii="Times New Roman" w:hAnsi="Times New Roman" w:cs="Times New Roman"/>
                <w:sz w:val="24"/>
                <w:szCs w:val="24"/>
              </w:rPr>
            </w:pPr>
            <w:r w:rsidRPr="00342E0D">
              <w:rPr>
                <w:rFonts w:ascii="Times New Roman" w:hAnsi="Times New Roman" w:cs="Times New Roman"/>
                <w:sz w:val="24"/>
                <w:szCs w:val="24"/>
                <w:shd w:val="clear" w:color="auto" w:fill="FFFFFF"/>
              </w:rPr>
              <w:t>- Уроки безопасности</w:t>
            </w:r>
          </w:p>
          <w:p w:rsidR="00B15D31" w:rsidRPr="00342E0D" w:rsidRDefault="00B15D31" w:rsidP="00486834">
            <w:pPr>
              <w:numPr>
                <w:ilvl w:val="0"/>
                <w:numId w:val="35"/>
              </w:numPr>
              <w:suppressAutoHyphens/>
              <w:spacing w:after="0" w:line="240" w:lineRule="auto"/>
              <w:ind w:left="-57" w:hanging="340"/>
              <w:rPr>
                <w:rFonts w:ascii="Times New Roman" w:eastAsia="SimSun" w:hAnsi="Times New Roman" w:cs="Times New Roman"/>
                <w:sz w:val="24"/>
                <w:szCs w:val="24"/>
                <w:lang w:eastAsia="zh-CN" w:bidi="hi-IN"/>
              </w:rPr>
            </w:pPr>
            <w:r w:rsidRPr="00342E0D">
              <w:rPr>
                <w:rFonts w:ascii="Times New Roman" w:hAnsi="Times New Roman" w:cs="Times New Roman"/>
                <w:sz w:val="24"/>
                <w:szCs w:val="24"/>
                <w:shd w:val="clear" w:color="auto" w:fill="FFFFFF"/>
              </w:rPr>
              <w:t>- Уроки изучения государственной символики</w:t>
            </w:r>
          </w:p>
        </w:tc>
      </w:tr>
    </w:tbl>
    <w:p w:rsidR="00B15D31" w:rsidRPr="00342E0D" w:rsidRDefault="00B15D31" w:rsidP="00B15D31">
      <w:pPr>
        <w:tabs>
          <w:tab w:val="left" w:pos="851"/>
          <w:tab w:val="left" w:pos="993"/>
        </w:tabs>
        <w:spacing w:after="0"/>
        <w:ind w:left="1429"/>
        <w:jc w:val="both"/>
        <w:rPr>
          <w:rFonts w:ascii="Times New Roman" w:eastAsia="SimSun" w:hAnsi="Times New Roman" w:cs="Times New Roman"/>
          <w:sz w:val="24"/>
          <w:szCs w:val="24"/>
          <w:lang w:bidi="hi-IN"/>
        </w:rPr>
      </w:pPr>
    </w:p>
    <w:p w:rsidR="00B15D31" w:rsidRPr="00342E0D" w:rsidRDefault="00B15D31" w:rsidP="00B15D31">
      <w:pPr>
        <w:jc w:val="both"/>
        <w:rPr>
          <w:rFonts w:ascii="Times New Roman" w:hAnsi="Times New Roman" w:cs="Times New Roman"/>
          <w:sz w:val="24"/>
          <w:szCs w:val="24"/>
          <w:lang w:eastAsia="zh-CN"/>
        </w:rPr>
      </w:pPr>
      <w:r w:rsidRPr="00342E0D">
        <w:rPr>
          <w:rFonts w:ascii="Times New Roman" w:hAnsi="Times New Roman" w:cs="Times New Roman"/>
          <w:b/>
          <w:bCs/>
          <w:sz w:val="24"/>
          <w:szCs w:val="24"/>
          <w:u w:val="single"/>
        </w:rPr>
        <w:t>Модуль «Внеурочная деятельность»</w:t>
      </w:r>
    </w:p>
    <w:p w:rsidR="00B15D31" w:rsidRPr="00342E0D" w:rsidRDefault="00B15D31" w:rsidP="00B15D31">
      <w:pPr>
        <w:jc w:val="both"/>
        <w:rPr>
          <w:rFonts w:ascii="Times New Roman" w:hAnsi="Times New Roman" w:cs="Times New Roman"/>
          <w:sz w:val="24"/>
          <w:szCs w:val="24"/>
        </w:rPr>
      </w:pP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Воспитание</w:t>
      </w:r>
      <w:r w:rsidRPr="00342E0D">
        <w:rPr>
          <w:rFonts w:ascii="Times New Roman" w:hAnsi="Times New Roman" w:cs="Times New Roman"/>
          <w:sz w:val="24"/>
          <w:szCs w:val="24"/>
        </w:rPr>
        <w:tab/>
        <w:t>на</w:t>
      </w:r>
      <w:r w:rsidRPr="00342E0D">
        <w:rPr>
          <w:rFonts w:ascii="Times New Roman" w:hAnsi="Times New Roman" w:cs="Times New Roman"/>
          <w:sz w:val="24"/>
          <w:szCs w:val="24"/>
        </w:rPr>
        <w:tab/>
        <w:t>занятиях</w:t>
      </w:r>
      <w:r w:rsidRPr="00342E0D">
        <w:rPr>
          <w:rFonts w:ascii="Times New Roman" w:hAnsi="Times New Roman" w:cs="Times New Roman"/>
          <w:sz w:val="24"/>
          <w:szCs w:val="24"/>
        </w:rPr>
        <w:tab/>
        <w:t>школьных</w:t>
      </w:r>
      <w:r w:rsidRPr="00342E0D">
        <w:rPr>
          <w:rFonts w:ascii="Times New Roman" w:hAnsi="Times New Roman" w:cs="Times New Roman"/>
          <w:sz w:val="24"/>
          <w:szCs w:val="24"/>
        </w:rPr>
        <w:tab/>
        <w:t>курсов</w:t>
      </w:r>
      <w:r w:rsidRPr="00342E0D">
        <w:rPr>
          <w:rFonts w:ascii="Times New Roman" w:hAnsi="Times New Roman" w:cs="Times New Roman"/>
          <w:sz w:val="24"/>
          <w:szCs w:val="24"/>
        </w:rPr>
        <w:tab/>
        <w:t xml:space="preserve"> внеурочной деятельности и дополнительного образования осуществляется преимущественно </w:t>
      </w:r>
      <w:proofErr w:type="gramStart"/>
      <w:r w:rsidRPr="00342E0D">
        <w:rPr>
          <w:rFonts w:ascii="Times New Roman" w:hAnsi="Times New Roman" w:cs="Times New Roman"/>
          <w:sz w:val="24"/>
          <w:szCs w:val="24"/>
        </w:rPr>
        <w:t>через</w:t>
      </w:r>
      <w:proofErr w:type="gramEnd"/>
      <w:r w:rsidRPr="00342E0D">
        <w:rPr>
          <w:rFonts w:ascii="Times New Roman" w:hAnsi="Times New Roman" w:cs="Times New Roman"/>
          <w:sz w:val="24"/>
          <w:szCs w:val="24"/>
        </w:rPr>
        <w:t>:</w:t>
      </w:r>
    </w:p>
    <w:p w:rsidR="00B15D31" w:rsidRPr="00342E0D" w:rsidRDefault="00B15D31" w:rsidP="00486834">
      <w:pPr>
        <w:widowControl w:val="0"/>
        <w:numPr>
          <w:ilvl w:val="0"/>
          <w:numId w:val="36"/>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342E0D">
        <w:rPr>
          <w:rFonts w:ascii="Times New Roman" w:hAnsi="Times New Roman" w:cs="Times New Roman"/>
          <w:sz w:val="24"/>
          <w:szCs w:val="24"/>
        </w:rPr>
        <w:t>самореализоваться</w:t>
      </w:r>
      <w:proofErr w:type="spellEnd"/>
      <w:r w:rsidRPr="00342E0D">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15D31" w:rsidRPr="00342E0D" w:rsidRDefault="00B15D31" w:rsidP="00486834">
      <w:pPr>
        <w:widowControl w:val="0"/>
        <w:numPr>
          <w:ilvl w:val="0"/>
          <w:numId w:val="36"/>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формирование в кружках, секциях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B15D31" w:rsidRPr="00342E0D" w:rsidRDefault="00B15D31" w:rsidP="00486834">
      <w:pPr>
        <w:widowControl w:val="0"/>
        <w:numPr>
          <w:ilvl w:val="0"/>
          <w:numId w:val="36"/>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создание в детских объединениях традиций, задающих их членам определенные социально значимые формы поведения;</w:t>
      </w:r>
    </w:p>
    <w:p w:rsidR="00B15D31" w:rsidRPr="00342E0D" w:rsidRDefault="00B15D31" w:rsidP="00486834">
      <w:pPr>
        <w:widowControl w:val="0"/>
        <w:numPr>
          <w:ilvl w:val="0"/>
          <w:numId w:val="36"/>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B15D31" w:rsidRPr="00342E0D" w:rsidRDefault="00B15D31" w:rsidP="00486834">
      <w:pPr>
        <w:widowControl w:val="0"/>
        <w:numPr>
          <w:ilvl w:val="0"/>
          <w:numId w:val="36"/>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 xml:space="preserve">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rsidR="00B15D31" w:rsidRPr="00342E0D" w:rsidRDefault="00B15D31" w:rsidP="00486834">
      <w:pPr>
        <w:widowControl w:val="0"/>
        <w:numPr>
          <w:ilvl w:val="0"/>
          <w:numId w:val="36"/>
        </w:numPr>
        <w:suppressAutoHyphens/>
        <w:spacing w:after="0" w:line="240" w:lineRule="auto"/>
        <w:ind w:left="0"/>
        <w:jc w:val="both"/>
        <w:rPr>
          <w:rFonts w:ascii="Times New Roman" w:hAnsi="Times New Roman" w:cs="Times New Roman"/>
          <w:sz w:val="24"/>
          <w:szCs w:val="24"/>
        </w:rPr>
      </w:pPr>
    </w:p>
    <w:tbl>
      <w:tblPr>
        <w:tblW w:w="10207" w:type="dxa"/>
        <w:tblLook w:val="0600"/>
      </w:tblPr>
      <w:tblGrid>
        <w:gridCol w:w="4348"/>
        <w:gridCol w:w="2309"/>
        <w:gridCol w:w="3483"/>
        <w:gridCol w:w="67"/>
      </w:tblGrid>
      <w:tr w:rsidR="00B15D31" w:rsidRPr="00342E0D" w:rsidTr="00B15D31">
        <w:trPr>
          <w:gridAfter w:val="1"/>
          <w:wAfter w:w="67" w:type="dxa"/>
          <w:trHeight w:val="517"/>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b/>
                <w:bCs/>
                <w:color w:val="000000"/>
                <w:sz w:val="24"/>
                <w:szCs w:val="24"/>
              </w:rPr>
              <w:t>Направление внеурочной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b/>
                <w:bCs/>
                <w:color w:val="000000"/>
                <w:sz w:val="24"/>
                <w:szCs w:val="24"/>
              </w:rPr>
              <w:t>Программа</w:t>
            </w:r>
          </w:p>
        </w:tc>
        <w:tc>
          <w:tcPr>
            <w:tcW w:w="34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b/>
                <w:bCs/>
                <w:color w:val="000000"/>
                <w:sz w:val="24"/>
                <w:szCs w:val="24"/>
              </w:rPr>
              <w:t>Форма организации внеурочной деятельности</w:t>
            </w:r>
          </w:p>
        </w:tc>
      </w:tr>
      <w:tr w:rsidR="00B15D31" w:rsidRPr="00342E0D" w:rsidTr="00B15D31">
        <w:trPr>
          <w:gridAfter w:val="1"/>
          <w:wAfter w:w="67" w:type="dxa"/>
          <w:trHeight w:val="5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D31" w:rsidRPr="00342E0D" w:rsidRDefault="00B15D31" w:rsidP="00B15D31">
            <w:pPr>
              <w:rPr>
                <w:rFonts w:ascii="Times New Roman" w:eastAsia="SimSun" w:hAnsi="Times New Roman" w:cs="Times New Roman"/>
                <w:color w:val="000000"/>
                <w:sz w:val="24"/>
                <w:szCs w:val="24"/>
                <w:lang w:eastAsia="zh-CN" w:bidi="hi-I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D31" w:rsidRPr="00342E0D" w:rsidRDefault="00B15D31" w:rsidP="00B15D31">
            <w:pPr>
              <w:rPr>
                <w:rFonts w:ascii="Times New Roman" w:eastAsia="SimSun" w:hAnsi="Times New Roman" w:cs="Times New Roman"/>
                <w:color w:val="000000"/>
                <w:sz w:val="24"/>
                <w:szCs w:val="24"/>
                <w:lang w:eastAsia="zh-CN" w:bidi="hi-IN"/>
              </w:rPr>
            </w:pPr>
          </w:p>
        </w:tc>
        <w:tc>
          <w:tcPr>
            <w:tcW w:w="3483" w:type="dxa"/>
            <w:vMerge/>
            <w:tcBorders>
              <w:top w:val="single" w:sz="6" w:space="0" w:color="000000"/>
              <w:left w:val="single" w:sz="6" w:space="0" w:color="000000"/>
              <w:bottom w:val="single" w:sz="6" w:space="0" w:color="000000"/>
              <w:right w:val="single" w:sz="6" w:space="0" w:color="000000"/>
            </w:tcBorders>
            <w:vAlign w:val="center"/>
            <w:hideMark/>
          </w:tcPr>
          <w:p w:rsidR="00B15D31" w:rsidRPr="00342E0D" w:rsidRDefault="00B15D31" w:rsidP="00B15D31">
            <w:pPr>
              <w:rPr>
                <w:rFonts w:ascii="Times New Roman" w:eastAsia="SimSun" w:hAnsi="Times New Roman" w:cs="Times New Roman"/>
                <w:color w:val="000000"/>
                <w:sz w:val="24"/>
                <w:szCs w:val="24"/>
                <w:lang w:eastAsia="zh-CN" w:bidi="hi-IN"/>
              </w:rPr>
            </w:pPr>
          </w:p>
        </w:tc>
      </w:tr>
      <w:tr w:rsidR="00B15D31" w:rsidRPr="00342E0D" w:rsidTr="00B15D31">
        <w:trPr>
          <w:gridAfter w:val="1"/>
          <w:wAfter w:w="67" w:type="dxa"/>
          <w:trHeight w:val="276"/>
        </w:trPr>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ind w:left="75" w:right="75"/>
              <w:jc w:val="center"/>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1-4 классы</w:t>
            </w:r>
          </w:p>
        </w:tc>
      </w:tr>
      <w:tr w:rsidR="00B15D31" w:rsidRPr="00342E0D" w:rsidTr="00B15D31">
        <w:trPr>
          <w:gridAfter w:val="1"/>
          <w:wAfter w:w="67" w:type="dxa"/>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Внеурочные занятия патриотической, нравственной и экологической 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 xml:space="preserve">«Разговоры о </w:t>
            </w:r>
            <w:proofErr w:type="gramStart"/>
            <w:r w:rsidRPr="00342E0D">
              <w:rPr>
                <w:rFonts w:ascii="Times New Roman" w:hAnsi="Times New Roman" w:cs="Times New Roman"/>
                <w:color w:val="000000"/>
                <w:sz w:val="24"/>
                <w:szCs w:val="24"/>
              </w:rPr>
              <w:t>важном</w:t>
            </w:r>
            <w:proofErr w:type="gramEnd"/>
            <w:r w:rsidRPr="00342E0D">
              <w:rPr>
                <w:rFonts w:ascii="Times New Roman" w:hAnsi="Times New Roman" w:cs="Times New Roman"/>
                <w:color w:val="000000"/>
                <w:sz w:val="24"/>
                <w:szCs w:val="24"/>
              </w:rPr>
              <w:t>»</w:t>
            </w:r>
          </w:p>
        </w:tc>
        <w:tc>
          <w:tcPr>
            <w:tcW w:w="3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 xml:space="preserve">Разговор или беседа с </w:t>
            </w:r>
            <w:proofErr w:type="gramStart"/>
            <w:r w:rsidRPr="00342E0D">
              <w:rPr>
                <w:rFonts w:ascii="Times New Roman" w:hAnsi="Times New Roman" w:cs="Times New Roman"/>
                <w:color w:val="000000"/>
                <w:sz w:val="24"/>
                <w:szCs w:val="24"/>
              </w:rPr>
              <w:t>обучающимися</w:t>
            </w:r>
            <w:proofErr w:type="gramEnd"/>
          </w:p>
        </w:tc>
      </w:tr>
      <w:tr w:rsidR="00B15D31" w:rsidRPr="00342E0D" w:rsidTr="00B15D31">
        <w:trPr>
          <w:gridAfter w:val="1"/>
          <w:wAfter w:w="6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D31" w:rsidRPr="00342E0D" w:rsidRDefault="00B15D31" w:rsidP="00B15D31">
            <w:pPr>
              <w:rPr>
                <w:rFonts w:ascii="Times New Roman" w:eastAsia="SimSun" w:hAnsi="Times New Roman" w:cs="Times New Roman"/>
                <w:color w:val="000000"/>
                <w:sz w:val="24"/>
                <w:szCs w:val="24"/>
                <w:lang w:eastAsia="zh-CN" w:bidi="hi-I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Орлята России</w:t>
            </w:r>
          </w:p>
        </w:tc>
        <w:tc>
          <w:tcPr>
            <w:tcW w:w="3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p>
        </w:tc>
      </w:tr>
      <w:tr w:rsidR="00B15D31" w:rsidRPr="00342E0D" w:rsidTr="00B15D31">
        <w:trPr>
          <w:gridAfter w:val="1"/>
          <w:wAfter w:w="67" w:type="dxa"/>
          <w:trHeight w:val="832"/>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Спортивно-оздоровительная деятельность</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Баскетбол</w:t>
            </w:r>
          </w:p>
        </w:tc>
        <w:tc>
          <w:tcPr>
            <w:tcW w:w="3483"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секция</w:t>
            </w:r>
          </w:p>
        </w:tc>
      </w:tr>
      <w:tr w:rsidR="00B15D31" w:rsidRPr="00342E0D" w:rsidTr="00B15D31">
        <w:trPr>
          <w:gridAfter w:val="1"/>
          <w:wAfter w:w="6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D31" w:rsidRPr="00342E0D" w:rsidRDefault="00B15D31" w:rsidP="00B15D31">
            <w:pPr>
              <w:rPr>
                <w:rFonts w:ascii="Times New Roman" w:eastAsia="SimSun" w:hAnsi="Times New Roman" w:cs="Times New Roman"/>
                <w:color w:val="000000"/>
                <w:sz w:val="24"/>
                <w:szCs w:val="24"/>
                <w:lang w:eastAsia="zh-CN" w:bidi="hi-I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Спорт-это сила</w:t>
            </w:r>
          </w:p>
        </w:tc>
        <w:tc>
          <w:tcPr>
            <w:tcW w:w="3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Спортивные соревнования между классами</w:t>
            </w:r>
          </w:p>
        </w:tc>
      </w:tr>
      <w:tr w:rsidR="00B15D31" w:rsidRPr="00342E0D" w:rsidTr="00B15D31">
        <w:trPr>
          <w:gridAfter w:val="1"/>
          <w:wAfter w:w="6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D31" w:rsidRPr="00342E0D" w:rsidRDefault="00B15D31" w:rsidP="00B15D31">
            <w:pPr>
              <w:rPr>
                <w:rFonts w:ascii="Times New Roman" w:eastAsia="SimSun" w:hAnsi="Times New Roman" w:cs="Times New Roman"/>
                <w:color w:val="000000"/>
                <w:sz w:val="24"/>
                <w:szCs w:val="24"/>
                <w:lang w:eastAsia="zh-CN" w:bidi="hi-I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Турист</w:t>
            </w:r>
          </w:p>
        </w:tc>
        <w:tc>
          <w:tcPr>
            <w:tcW w:w="3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Детское объединение</w:t>
            </w:r>
          </w:p>
        </w:tc>
      </w:tr>
      <w:tr w:rsidR="00B15D31" w:rsidRPr="00342E0D" w:rsidTr="00B15D31">
        <w:trPr>
          <w:gridAfter w:val="1"/>
          <w:wAfter w:w="67"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Коммуникативная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Мероприятия по плану советника</w:t>
            </w:r>
          </w:p>
        </w:tc>
        <w:tc>
          <w:tcPr>
            <w:tcW w:w="3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proofErr w:type="spellStart"/>
            <w:r w:rsidRPr="00342E0D">
              <w:rPr>
                <w:rFonts w:ascii="Times New Roman" w:hAnsi="Times New Roman" w:cs="Times New Roman"/>
                <w:color w:val="000000"/>
                <w:sz w:val="24"/>
                <w:szCs w:val="24"/>
              </w:rPr>
              <w:t>Квесты</w:t>
            </w:r>
            <w:proofErr w:type="spellEnd"/>
            <w:r w:rsidRPr="00342E0D">
              <w:rPr>
                <w:rFonts w:ascii="Times New Roman" w:hAnsi="Times New Roman" w:cs="Times New Roman"/>
                <w:color w:val="000000"/>
                <w:sz w:val="24"/>
                <w:szCs w:val="24"/>
              </w:rPr>
              <w:t>, игры, соревнования, беседы</w:t>
            </w:r>
          </w:p>
        </w:tc>
      </w:tr>
      <w:tr w:rsidR="00B15D31" w:rsidRPr="00342E0D" w:rsidTr="00B15D31">
        <w:trPr>
          <w:gridAfter w:val="1"/>
          <w:wAfter w:w="67"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Художественно-эстетическая творческая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 xml:space="preserve"> «Чудеса для детей из ненужных вещей»</w:t>
            </w:r>
          </w:p>
        </w:tc>
        <w:tc>
          <w:tcPr>
            <w:tcW w:w="3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Творческая мастерская</w:t>
            </w:r>
          </w:p>
        </w:tc>
      </w:tr>
      <w:tr w:rsidR="00B15D31" w:rsidRPr="00342E0D" w:rsidTr="00B15D31">
        <w:trPr>
          <w:gridAfter w:val="1"/>
          <w:wAfter w:w="67"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Информационная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Мир информации</w:t>
            </w:r>
          </w:p>
        </w:tc>
        <w:tc>
          <w:tcPr>
            <w:tcW w:w="3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 xml:space="preserve">Система практических занятий с использованием компьютеров, смартфонов, планшетов, </w:t>
            </w:r>
            <w:proofErr w:type="spellStart"/>
            <w:r w:rsidRPr="00342E0D">
              <w:rPr>
                <w:rFonts w:ascii="Times New Roman" w:hAnsi="Times New Roman" w:cs="Times New Roman"/>
                <w:color w:val="000000"/>
                <w:sz w:val="24"/>
                <w:szCs w:val="24"/>
              </w:rPr>
              <w:t>смарт-часов</w:t>
            </w:r>
            <w:proofErr w:type="spellEnd"/>
            <w:r w:rsidRPr="00342E0D">
              <w:rPr>
                <w:rFonts w:ascii="Times New Roman" w:hAnsi="Times New Roman" w:cs="Times New Roman"/>
                <w:color w:val="000000"/>
                <w:sz w:val="24"/>
                <w:szCs w:val="24"/>
              </w:rPr>
              <w:t>, наушников и других технических устройств</w:t>
            </w:r>
          </w:p>
        </w:tc>
      </w:tr>
      <w:tr w:rsidR="00B15D31" w:rsidRPr="00342E0D" w:rsidTr="00B15D31">
        <w:trPr>
          <w:gridAfter w:val="1"/>
          <w:wAfter w:w="67"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ind w:left="75" w:right="75"/>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Интеллектуальные марафоны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Я – путешественник (Путешествуем по России, миру)</w:t>
            </w:r>
          </w:p>
        </w:tc>
        <w:tc>
          <w:tcPr>
            <w:tcW w:w="3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Игры-путешествия</w:t>
            </w:r>
          </w:p>
        </w:tc>
      </w:tr>
      <w:tr w:rsidR="00B15D31" w:rsidRPr="00342E0D" w:rsidTr="00B15D31">
        <w:trPr>
          <w:gridAfter w:val="1"/>
          <w:wAfter w:w="67"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ind w:left="75" w:right="75"/>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Учение с увлечением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Чтение с увлечением</w:t>
            </w:r>
          </w:p>
        </w:tc>
        <w:tc>
          <w:tcPr>
            <w:tcW w:w="3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p>
        </w:tc>
      </w:tr>
      <w:tr w:rsidR="00B15D31" w:rsidRPr="00342E0D" w:rsidTr="00B15D31">
        <w:trPr>
          <w:gridAfter w:val="1"/>
          <w:wAfter w:w="67" w:type="dxa"/>
        </w:trPr>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jc w:val="center"/>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5-9 классы</w:t>
            </w:r>
          </w:p>
        </w:tc>
      </w:tr>
      <w:tr w:rsidR="00B15D31" w:rsidRPr="00342E0D" w:rsidTr="00B15D31">
        <w:trPr>
          <w:gridAfter w:val="1"/>
          <w:wAfter w:w="67"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Внеурочные занятия патриотической, нравственной и экологической 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 xml:space="preserve">«Разговоры о </w:t>
            </w:r>
            <w:proofErr w:type="gramStart"/>
            <w:r w:rsidRPr="00342E0D">
              <w:rPr>
                <w:rFonts w:ascii="Times New Roman" w:hAnsi="Times New Roman" w:cs="Times New Roman"/>
                <w:color w:val="000000"/>
                <w:sz w:val="24"/>
                <w:szCs w:val="24"/>
              </w:rPr>
              <w:t>важном</w:t>
            </w:r>
            <w:proofErr w:type="gramEnd"/>
            <w:r w:rsidRPr="00342E0D">
              <w:rPr>
                <w:rFonts w:ascii="Times New Roman" w:hAnsi="Times New Roman" w:cs="Times New Roman"/>
                <w:color w:val="000000"/>
                <w:sz w:val="24"/>
                <w:szCs w:val="24"/>
              </w:rPr>
              <w:t>»</w:t>
            </w:r>
          </w:p>
        </w:tc>
        <w:tc>
          <w:tcPr>
            <w:tcW w:w="3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 xml:space="preserve">Разговор или беседа с </w:t>
            </w:r>
            <w:proofErr w:type="gramStart"/>
            <w:r w:rsidRPr="00342E0D">
              <w:rPr>
                <w:rFonts w:ascii="Times New Roman" w:hAnsi="Times New Roman" w:cs="Times New Roman"/>
                <w:color w:val="000000"/>
                <w:sz w:val="24"/>
                <w:szCs w:val="24"/>
              </w:rPr>
              <w:t>обучающимися</w:t>
            </w:r>
            <w:proofErr w:type="gramEnd"/>
          </w:p>
        </w:tc>
      </w:tr>
      <w:tr w:rsidR="00B15D31" w:rsidRPr="00342E0D" w:rsidTr="00B15D31">
        <w:trPr>
          <w:gridAfter w:val="1"/>
          <w:wAfter w:w="67" w:type="dxa"/>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w:t>
            </w:r>
            <w:proofErr w:type="spellStart"/>
            <w:r w:rsidRPr="00342E0D">
              <w:rPr>
                <w:rFonts w:ascii="Times New Roman" w:hAnsi="Times New Roman" w:cs="Times New Roman"/>
                <w:color w:val="000000"/>
                <w:sz w:val="24"/>
                <w:szCs w:val="24"/>
              </w:rPr>
              <w:t>Эрон</w:t>
            </w:r>
            <w:proofErr w:type="spellEnd"/>
            <w:r w:rsidRPr="00342E0D">
              <w:rPr>
                <w:rFonts w:ascii="Times New Roman" w:hAnsi="Times New Roman" w:cs="Times New Roman"/>
                <w:color w:val="000000"/>
                <w:sz w:val="24"/>
                <w:szCs w:val="24"/>
              </w:rPr>
              <w:t>»</w:t>
            </w:r>
          </w:p>
        </w:tc>
        <w:tc>
          <w:tcPr>
            <w:tcW w:w="3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proofErr w:type="spellStart"/>
            <w:r w:rsidRPr="00342E0D">
              <w:rPr>
                <w:rFonts w:ascii="Times New Roman" w:hAnsi="Times New Roman" w:cs="Times New Roman"/>
                <w:color w:val="000000"/>
                <w:sz w:val="24"/>
                <w:szCs w:val="24"/>
              </w:rPr>
              <w:t>Интеллетуальный</w:t>
            </w:r>
            <w:proofErr w:type="spellEnd"/>
            <w:r w:rsidRPr="00342E0D">
              <w:rPr>
                <w:rFonts w:ascii="Times New Roman" w:hAnsi="Times New Roman" w:cs="Times New Roman"/>
                <w:color w:val="000000"/>
                <w:sz w:val="24"/>
                <w:szCs w:val="24"/>
              </w:rPr>
              <w:t xml:space="preserve"> клуб</w:t>
            </w:r>
          </w:p>
        </w:tc>
      </w:tr>
      <w:tr w:rsidR="00B15D31" w:rsidRPr="00342E0D" w:rsidTr="00B15D31">
        <w:trPr>
          <w:gridAfter w:val="1"/>
          <w:wAfter w:w="6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D31" w:rsidRPr="00342E0D" w:rsidRDefault="00B15D31" w:rsidP="00B15D31">
            <w:pPr>
              <w:rPr>
                <w:rFonts w:ascii="Times New Roman" w:eastAsia="SimSun" w:hAnsi="Times New Roman" w:cs="Times New Roman"/>
                <w:color w:val="000000"/>
                <w:sz w:val="24"/>
                <w:szCs w:val="24"/>
                <w:lang w:eastAsia="zh-CN" w:bidi="hi-I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 xml:space="preserve">«Россия </w:t>
            </w:r>
            <w:proofErr w:type="gramStart"/>
            <w:r w:rsidRPr="00342E0D">
              <w:rPr>
                <w:rFonts w:ascii="Times New Roman" w:hAnsi="Times New Roman" w:cs="Times New Roman"/>
                <w:color w:val="000000"/>
                <w:sz w:val="24"/>
                <w:szCs w:val="24"/>
              </w:rPr>
              <w:t>–м</w:t>
            </w:r>
            <w:proofErr w:type="gramEnd"/>
            <w:r w:rsidRPr="00342E0D">
              <w:rPr>
                <w:rFonts w:ascii="Times New Roman" w:hAnsi="Times New Roman" w:cs="Times New Roman"/>
                <w:color w:val="000000"/>
                <w:sz w:val="24"/>
                <w:szCs w:val="24"/>
              </w:rPr>
              <w:t>ои горизонты»</w:t>
            </w:r>
          </w:p>
        </w:tc>
        <w:tc>
          <w:tcPr>
            <w:tcW w:w="3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Курс</w:t>
            </w:r>
          </w:p>
        </w:tc>
      </w:tr>
      <w:tr w:rsidR="00B15D31" w:rsidRPr="00342E0D" w:rsidTr="00B15D31">
        <w:trPr>
          <w:gridAfter w:val="1"/>
          <w:wAfter w:w="6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D31" w:rsidRPr="00342E0D" w:rsidRDefault="00B15D31" w:rsidP="00B15D31">
            <w:pPr>
              <w:rPr>
                <w:rFonts w:ascii="Times New Roman" w:eastAsia="SimSun" w:hAnsi="Times New Roman" w:cs="Times New Roman"/>
                <w:color w:val="000000"/>
                <w:sz w:val="24"/>
                <w:szCs w:val="24"/>
                <w:lang w:eastAsia="zh-CN" w:bidi="hi-I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Баскетбол</w:t>
            </w:r>
          </w:p>
        </w:tc>
        <w:tc>
          <w:tcPr>
            <w:tcW w:w="3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секция</w:t>
            </w:r>
          </w:p>
        </w:tc>
      </w:tr>
      <w:tr w:rsidR="00B15D31" w:rsidRPr="00342E0D" w:rsidTr="00B15D31">
        <w:trPr>
          <w:gridAfter w:val="1"/>
          <w:wAfter w:w="6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D31" w:rsidRPr="00342E0D" w:rsidRDefault="00B15D31" w:rsidP="00B15D31">
            <w:pPr>
              <w:rPr>
                <w:rFonts w:ascii="Times New Roman" w:eastAsia="SimSun" w:hAnsi="Times New Roman" w:cs="Times New Roman"/>
                <w:color w:val="000000"/>
                <w:sz w:val="24"/>
                <w:szCs w:val="24"/>
                <w:lang w:eastAsia="zh-CN" w:bidi="hi-I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Турист</w:t>
            </w:r>
          </w:p>
        </w:tc>
        <w:tc>
          <w:tcPr>
            <w:tcW w:w="3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Детское объединение</w:t>
            </w:r>
          </w:p>
        </w:tc>
      </w:tr>
      <w:tr w:rsidR="00B15D31" w:rsidRPr="00342E0D" w:rsidTr="00B15D31">
        <w:trPr>
          <w:gridAfter w:val="1"/>
          <w:wAfter w:w="67" w:type="dxa"/>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Мероприятия по плану Советника</w:t>
            </w:r>
          </w:p>
        </w:tc>
        <w:tc>
          <w:tcPr>
            <w:tcW w:w="3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proofErr w:type="spellStart"/>
            <w:r w:rsidRPr="00342E0D">
              <w:rPr>
                <w:rFonts w:ascii="Times New Roman" w:hAnsi="Times New Roman" w:cs="Times New Roman"/>
                <w:color w:val="000000"/>
                <w:sz w:val="24"/>
                <w:szCs w:val="24"/>
              </w:rPr>
              <w:t>Квесты</w:t>
            </w:r>
            <w:proofErr w:type="gramStart"/>
            <w:r w:rsidRPr="00342E0D">
              <w:rPr>
                <w:rFonts w:ascii="Times New Roman" w:hAnsi="Times New Roman" w:cs="Times New Roman"/>
                <w:color w:val="000000"/>
                <w:sz w:val="24"/>
                <w:szCs w:val="24"/>
              </w:rPr>
              <w:t>,и</w:t>
            </w:r>
            <w:proofErr w:type="gramEnd"/>
            <w:r w:rsidRPr="00342E0D">
              <w:rPr>
                <w:rFonts w:ascii="Times New Roman" w:hAnsi="Times New Roman" w:cs="Times New Roman"/>
                <w:color w:val="000000"/>
                <w:sz w:val="24"/>
                <w:szCs w:val="24"/>
              </w:rPr>
              <w:t>гры,беседы</w:t>
            </w:r>
            <w:proofErr w:type="spellEnd"/>
          </w:p>
        </w:tc>
      </w:tr>
      <w:tr w:rsidR="00B15D31" w:rsidRPr="00342E0D" w:rsidTr="00B15D31">
        <w:trPr>
          <w:gridAfter w:val="1"/>
          <w:wAfter w:w="6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D31" w:rsidRPr="00342E0D" w:rsidRDefault="00B15D31" w:rsidP="00B15D31">
            <w:pPr>
              <w:rPr>
                <w:rFonts w:ascii="Times New Roman" w:eastAsia="SimSun" w:hAnsi="Times New Roman" w:cs="Times New Roman"/>
                <w:color w:val="000000"/>
                <w:sz w:val="24"/>
                <w:szCs w:val="24"/>
                <w:lang w:eastAsia="zh-CN" w:bidi="hi-I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Общешкольные мероприятия</w:t>
            </w:r>
          </w:p>
        </w:tc>
        <w:tc>
          <w:tcPr>
            <w:tcW w:w="3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proofErr w:type="spellStart"/>
            <w:r w:rsidRPr="00342E0D">
              <w:rPr>
                <w:rFonts w:ascii="Times New Roman" w:hAnsi="Times New Roman" w:cs="Times New Roman"/>
                <w:color w:val="000000"/>
                <w:sz w:val="24"/>
                <w:szCs w:val="24"/>
              </w:rPr>
              <w:t>Беседы</w:t>
            </w:r>
            <w:proofErr w:type="gramStart"/>
            <w:r w:rsidRPr="00342E0D">
              <w:rPr>
                <w:rFonts w:ascii="Times New Roman" w:hAnsi="Times New Roman" w:cs="Times New Roman"/>
                <w:color w:val="000000"/>
                <w:sz w:val="24"/>
                <w:szCs w:val="24"/>
              </w:rPr>
              <w:t>,и</w:t>
            </w:r>
            <w:proofErr w:type="gramEnd"/>
            <w:r w:rsidRPr="00342E0D">
              <w:rPr>
                <w:rFonts w:ascii="Times New Roman" w:hAnsi="Times New Roman" w:cs="Times New Roman"/>
                <w:color w:val="000000"/>
                <w:sz w:val="24"/>
                <w:szCs w:val="24"/>
              </w:rPr>
              <w:t>гры</w:t>
            </w:r>
            <w:proofErr w:type="spellEnd"/>
          </w:p>
        </w:tc>
      </w:tr>
      <w:tr w:rsidR="00B15D31" w:rsidRPr="00342E0D" w:rsidTr="00B15D31">
        <w:trPr>
          <w:gridAfter w:val="1"/>
          <w:wAfter w:w="67" w:type="dxa"/>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Внеурочная деятельность по организации деятельности ученических сообществ (подростковых коллективов)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 Совет первых»</w:t>
            </w:r>
          </w:p>
        </w:tc>
        <w:tc>
          <w:tcPr>
            <w:tcW w:w="3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Объединение</w:t>
            </w:r>
          </w:p>
        </w:tc>
      </w:tr>
      <w:tr w:rsidR="00B15D31" w:rsidRPr="00342E0D" w:rsidTr="00B15D31">
        <w:trPr>
          <w:gridAfter w:val="1"/>
          <w:wAfter w:w="6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D31" w:rsidRPr="00342E0D" w:rsidRDefault="00B15D31" w:rsidP="00B15D31">
            <w:pPr>
              <w:rPr>
                <w:rFonts w:ascii="Times New Roman" w:eastAsia="SimSun" w:hAnsi="Times New Roman" w:cs="Times New Roman"/>
                <w:color w:val="000000"/>
                <w:sz w:val="24"/>
                <w:szCs w:val="24"/>
                <w:lang w:eastAsia="zh-CN" w:bidi="hi-I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«Движение первых»</w:t>
            </w:r>
          </w:p>
        </w:tc>
        <w:tc>
          <w:tcPr>
            <w:tcW w:w="3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Объединение</w:t>
            </w:r>
          </w:p>
        </w:tc>
      </w:tr>
      <w:tr w:rsidR="00B15D31" w:rsidRPr="00342E0D" w:rsidTr="00B15D31">
        <w:trPr>
          <w:gridAfter w:val="1"/>
          <w:wAfter w:w="67"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Внеурочная деятельность, направленная на организационное обеспечение учебной деятельности</w:t>
            </w:r>
            <w:r w:rsidRPr="00342E0D">
              <w:rPr>
                <w:rFonts w:ascii="Times New Roman" w:hAnsi="Times New Roman" w:cs="Times New Roman"/>
                <w:sz w:val="24"/>
                <w:szCs w:val="24"/>
              </w:rPr>
              <w:br/>
            </w:r>
            <w:r w:rsidRPr="00342E0D">
              <w:rPr>
                <w:rFonts w:ascii="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Еженедельная организационная линейка</w:t>
            </w:r>
          </w:p>
        </w:tc>
        <w:tc>
          <w:tcPr>
            <w:tcW w:w="3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Общешкольное собрание</w:t>
            </w:r>
          </w:p>
        </w:tc>
      </w:tr>
      <w:tr w:rsidR="00B15D31" w:rsidRPr="00342E0D" w:rsidTr="00B15D31">
        <w:trPr>
          <w:gridAfter w:val="1"/>
          <w:wAfter w:w="67" w:type="dxa"/>
        </w:trPr>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jc w:val="center"/>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10-11 классы</w:t>
            </w:r>
          </w:p>
        </w:tc>
      </w:tr>
      <w:tr w:rsidR="00B15D31" w:rsidRPr="00342E0D" w:rsidTr="00B15D31">
        <w:trPr>
          <w:trHeight w:val="517"/>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b/>
                <w:bCs/>
                <w:color w:val="000000"/>
                <w:sz w:val="24"/>
                <w:szCs w:val="24"/>
              </w:rPr>
              <w:t>Направление</w:t>
            </w:r>
          </w:p>
        </w:tc>
        <w:tc>
          <w:tcPr>
            <w:tcW w:w="5776" w:type="dxa"/>
            <w:gridSpan w:val="3"/>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b/>
                <w:bCs/>
                <w:color w:val="000000"/>
                <w:sz w:val="24"/>
                <w:szCs w:val="24"/>
              </w:rPr>
              <w:t>Название курса/объединения, форма организации</w:t>
            </w:r>
          </w:p>
        </w:tc>
      </w:tr>
      <w:tr w:rsidR="00B15D31" w:rsidRPr="00342E0D" w:rsidTr="00B15D31">
        <w:trPr>
          <w:trHeight w:val="5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D31" w:rsidRPr="00342E0D" w:rsidRDefault="00B15D31" w:rsidP="00B15D31">
            <w:pPr>
              <w:rPr>
                <w:rFonts w:ascii="Times New Roman" w:eastAsia="SimSun" w:hAnsi="Times New Roman" w:cs="Times New Roman"/>
                <w:sz w:val="24"/>
                <w:szCs w:val="24"/>
                <w:lang w:eastAsia="zh-CN" w:bidi="hi-IN"/>
              </w:rPr>
            </w:pPr>
          </w:p>
        </w:tc>
        <w:tc>
          <w:tcPr>
            <w:tcW w:w="5776" w:type="dxa"/>
            <w:gridSpan w:val="3"/>
            <w:vMerge/>
            <w:tcBorders>
              <w:top w:val="single" w:sz="6" w:space="0" w:color="000000"/>
              <w:left w:val="single" w:sz="6" w:space="0" w:color="000000"/>
              <w:bottom w:val="single" w:sz="6" w:space="0" w:color="000000"/>
              <w:right w:val="single" w:sz="6" w:space="0" w:color="000000"/>
            </w:tcBorders>
            <w:vAlign w:val="center"/>
            <w:hideMark/>
          </w:tcPr>
          <w:p w:rsidR="00B15D31" w:rsidRPr="00342E0D" w:rsidRDefault="00B15D31" w:rsidP="00B15D31">
            <w:pPr>
              <w:rPr>
                <w:rFonts w:ascii="Times New Roman" w:eastAsia="SimSun" w:hAnsi="Times New Roman" w:cs="Times New Roman"/>
                <w:sz w:val="24"/>
                <w:szCs w:val="24"/>
                <w:lang w:eastAsia="zh-CN" w:bidi="hi-IN"/>
              </w:rPr>
            </w:pPr>
          </w:p>
        </w:tc>
      </w:tr>
      <w:tr w:rsidR="00B15D31" w:rsidRPr="00342E0D" w:rsidTr="00B15D31">
        <w:tc>
          <w:tcPr>
            <w:tcW w:w="1020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b/>
                <w:bCs/>
                <w:color w:val="000000"/>
                <w:sz w:val="24"/>
                <w:szCs w:val="24"/>
              </w:rPr>
              <w:t>Инвариантный компонент</w:t>
            </w:r>
          </w:p>
        </w:tc>
      </w:tr>
      <w:tr w:rsidR="00B15D31" w:rsidRPr="00342E0D" w:rsidTr="00B15D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Духовно-нравственное</w:t>
            </w:r>
          </w:p>
        </w:tc>
        <w:tc>
          <w:tcPr>
            <w:tcW w:w="577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 xml:space="preserve">Беседа «Разговоры о </w:t>
            </w:r>
            <w:proofErr w:type="gramStart"/>
            <w:r w:rsidRPr="00342E0D">
              <w:rPr>
                <w:rFonts w:ascii="Times New Roman" w:hAnsi="Times New Roman" w:cs="Times New Roman"/>
                <w:color w:val="000000"/>
                <w:sz w:val="24"/>
                <w:szCs w:val="24"/>
              </w:rPr>
              <w:t>важном</w:t>
            </w:r>
            <w:proofErr w:type="gramEnd"/>
            <w:r w:rsidRPr="00342E0D">
              <w:rPr>
                <w:rFonts w:ascii="Times New Roman" w:hAnsi="Times New Roman" w:cs="Times New Roman"/>
                <w:color w:val="000000"/>
                <w:sz w:val="24"/>
                <w:szCs w:val="24"/>
              </w:rPr>
              <w:t>»</w:t>
            </w:r>
          </w:p>
        </w:tc>
      </w:tr>
      <w:tr w:rsidR="00B15D31" w:rsidRPr="00342E0D" w:rsidTr="00B15D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Общеинтеллектуальное</w:t>
            </w:r>
          </w:p>
        </w:tc>
        <w:tc>
          <w:tcPr>
            <w:tcW w:w="577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Общешкольные мероприятия</w:t>
            </w:r>
          </w:p>
        </w:tc>
      </w:tr>
      <w:tr w:rsidR="00B15D31" w:rsidRPr="00342E0D" w:rsidTr="00B15D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Социальное</w:t>
            </w:r>
          </w:p>
        </w:tc>
        <w:tc>
          <w:tcPr>
            <w:tcW w:w="577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Школьное ученическое самоуправление «Совет первых»</w:t>
            </w:r>
          </w:p>
        </w:tc>
      </w:tr>
      <w:tr w:rsidR="00B15D31" w:rsidRPr="00342E0D" w:rsidTr="00B15D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Социальное</w:t>
            </w:r>
          </w:p>
        </w:tc>
        <w:tc>
          <w:tcPr>
            <w:tcW w:w="577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Учебные собрания по проблемам организации учебного процесса</w:t>
            </w:r>
          </w:p>
        </w:tc>
      </w:tr>
      <w:tr w:rsidR="00B15D31" w:rsidRPr="00342E0D" w:rsidTr="00B15D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Спортивно-оздоровительное</w:t>
            </w:r>
          </w:p>
        </w:tc>
        <w:tc>
          <w:tcPr>
            <w:tcW w:w="577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Секция баскетбола</w:t>
            </w:r>
          </w:p>
        </w:tc>
      </w:tr>
      <w:tr w:rsidR="00B15D31" w:rsidRPr="00342E0D" w:rsidTr="00B15D31">
        <w:tc>
          <w:tcPr>
            <w:tcW w:w="1020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b/>
                <w:bCs/>
                <w:color w:val="000000"/>
                <w:sz w:val="24"/>
                <w:szCs w:val="24"/>
              </w:rPr>
              <w:t>Вариативный компонент</w:t>
            </w:r>
          </w:p>
        </w:tc>
      </w:tr>
      <w:tr w:rsidR="00B15D31" w:rsidRPr="00342E0D" w:rsidTr="00B15D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Общеинтеллектуальное</w:t>
            </w:r>
          </w:p>
        </w:tc>
        <w:tc>
          <w:tcPr>
            <w:tcW w:w="577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Клуб «</w:t>
            </w:r>
            <w:proofErr w:type="spellStart"/>
            <w:r w:rsidRPr="00342E0D">
              <w:rPr>
                <w:rFonts w:ascii="Times New Roman" w:hAnsi="Times New Roman" w:cs="Times New Roman"/>
                <w:color w:val="000000"/>
                <w:sz w:val="24"/>
                <w:szCs w:val="24"/>
              </w:rPr>
              <w:t>Эрон</w:t>
            </w:r>
            <w:proofErr w:type="spellEnd"/>
            <w:r w:rsidRPr="00342E0D">
              <w:rPr>
                <w:rFonts w:ascii="Times New Roman" w:hAnsi="Times New Roman" w:cs="Times New Roman"/>
                <w:color w:val="000000"/>
                <w:sz w:val="24"/>
                <w:szCs w:val="24"/>
              </w:rPr>
              <w:t>»</w:t>
            </w:r>
          </w:p>
        </w:tc>
      </w:tr>
      <w:tr w:rsidR="00B15D31" w:rsidRPr="00342E0D" w:rsidTr="00B15D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color w:val="000000"/>
                <w:sz w:val="24"/>
                <w:szCs w:val="24"/>
                <w:lang w:eastAsia="zh-CN" w:bidi="hi-IN"/>
              </w:rPr>
            </w:pPr>
            <w:r w:rsidRPr="00342E0D">
              <w:rPr>
                <w:rFonts w:ascii="Times New Roman" w:hAnsi="Times New Roman" w:cs="Times New Roman"/>
                <w:color w:val="000000"/>
                <w:sz w:val="24"/>
                <w:szCs w:val="24"/>
              </w:rPr>
              <w:t>Общеинтеллектуальное</w:t>
            </w:r>
          </w:p>
        </w:tc>
        <w:tc>
          <w:tcPr>
            <w:tcW w:w="577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sz w:val="24"/>
                <w:szCs w:val="24"/>
              </w:rPr>
              <w:t>Мероприятия по плану советника</w:t>
            </w:r>
          </w:p>
        </w:tc>
      </w:tr>
      <w:tr w:rsidR="00B15D31" w:rsidRPr="00342E0D" w:rsidTr="00B15D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lastRenderedPageBreak/>
              <w:t>Социальное</w:t>
            </w:r>
          </w:p>
        </w:tc>
        <w:tc>
          <w:tcPr>
            <w:tcW w:w="577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Курсы «Россия мои горизонты»</w:t>
            </w:r>
          </w:p>
        </w:tc>
      </w:tr>
      <w:tr w:rsidR="00B15D31" w:rsidRPr="00342E0D" w:rsidTr="00B15D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Спортивно-оздоровительное</w:t>
            </w:r>
          </w:p>
        </w:tc>
        <w:tc>
          <w:tcPr>
            <w:tcW w:w="577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15D31" w:rsidRPr="00342E0D" w:rsidRDefault="00B15D31" w:rsidP="00B15D31">
            <w:pPr>
              <w:widowControl w:val="0"/>
              <w:suppressAutoHyphens/>
              <w:rPr>
                <w:rFonts w:ascii="Times New Roman" w:eastAsia="SimSun" w:hAnsi="Times New Roman" w:cs="Times New Roman"/>
                <w:sz w:val="24"/>
                <w:szCs w:val="24"/>
                <w:lang w:eastAsia="zh-CN" w:bidi="hi-IN"/>
              </w:rPr>
            </w:pPr>
            <w:r w:rsidRPr="00342E0D">
              <w:rPr>
                <w:rFonts w:ascii="Times New Roman" w:hAnsi="Times New Roman" w:cs="Times New Roman"/>
                <w:color w:val="000000"/>
                <w:sz w:val="24"/>
                <w:szCs w:val="24"/>
              </w:rPr>
              <w:t>Туристические походы</w:t>
            </w:r>
          </w:p>
        </w:tc>
      </w:tr>
    </w:tbl>
    <w:p w:rsidR="00B15D31" w:rsidRPr="00342E0D" w:rsidRDefault="00B15D31" w:rsidP="00B15D31">
      <w:pPr>
        <w:tabs>
          <w:tab w:val="left" w:pos="851"/>
          <w:tab w:val="left" w:pos="993"/>
        </w:tabs>
        <w:ind w:firstLine="709"/>
        <w:jc w:val="both"/>
        <w:rPr>
          <w:rFonts w:ascii="Times New Roman" w:eastAsia="SimSun" w:hAnsi="Times New Roman" w:cs="Times New Roman"/>
          <w:sz w:val="24"/>
          <w:szCs w:val="24"/>
          <w:lang w:bidi="hi-IN"/>
        </w:rPr>
      </w:pPr>
    </w:p>
    <w:p w:rsidR="00B15D31" w:rsidRPr="00342E0D" w:rsidRDefault="00B15D31" w:rsidP="00B15D31">
      <w:pPr>
        <w:tabs>
          <w:tab w:val="left" w:pos="851"/>
          <w:tab w:val="left" w:pos="993"/>
        </w:tabs>
        <w:jc w:val="center"/>
        <w:rPr>
          <w:rFonts w:ascii="Times New Roman" w:hAnsi="Times New Roman" w:cs="Times New Roman"/>
          <w:sz w:val="24"/>
          <w:szCs w:val="24"/>
          <w:lang w:eastAsia="zh-CN"/>
        </w:rPr>
      </w:pPr>
      <w:r w:rsidRPr="00342E0D">
        <w:rPr>
          <w:rFonts w:ascii="Times New Roman" w:hAnsi="Times New Roman" w:cs="Times New Roman"/>
          <w:b/>
          <w:bCs/>
          <w:sz w:val="24"/>
          <w:szCs w:val="24"/>
          <w:u w:val="single"/>
        </w:rPr>
        <w:t>Модуль «Внешкольные мероприятия»</w:t>
      </w:r>
    </w:p>
    <w:p w:rsidR="00B15D31" w:rsidRPr="00342E0D" w:rsidRDefault="00B15D31" w:rsidP="00B15D31">
      <w:pPr>
        <w:jc w:val="both"/>
        <w:rPr>
          <w:rFonts w:ascii="Times New Roman" w:hAnsi="Times New Roman" w:cs="Times New Roman"/>
          <w:sz w:val="24"/>
          <w:szCs w:val="24"/>
        </w:rPr>
      </w:pPr>
      <w:r w:rsidRPr="00342E0D">
        <w:rPr>
          <w:rFonts w:ascii="Times New Roman" w:hAnsi="Times New Roman" w:cs="Times New Roman"/>
          <w:iCs/>
          <w:sz w:val="24"/>
          <w:szCs w:val="24"/>
        </w:rPr>
        <w:tab/>
        <w:t>На внешкольном уровне воспитательная работа проводится  в виде:</w:t>
      </w:r>
    </w:p>
    <w:p w:rsidR="00B15D31" w:rsidRPr="00342E0D" w:rsidRDefault="00B15D31" w:rsidP="00486834">
      <w:pPr>
        <w:widowControl w:val="0"/>
        <w:numPr>
          <w:ilvl w:val="0"/>
          <w:numId w:val="30"/>
        </w:numPr>
        <w:tabs>
          <w:tab w:val="left" w:pos="993"/>
          <w:tab w:val="left" w:pos="1310"/>
        </w:tabs>
        <w:autoSpaceDE w:val="0"/>
        <w:spacing w:after="0" w:line="240" w:lineRule="auto"/>
        <w:ind w:left="0" w:firstLine="567"/>
        <w:jc w:val="both"/>
        <w:rPr>
          <w:rFonts w:ascii="Times New Roman" w:hAnsi="Times New Roman" w:cs="Times New Roman"/>
          <w:sz w:val="24"/>
          <w:szCs w:val="24"/>
        </w:rPr>
      </w:pP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с</w:t>
      </w:r>
      <w:r w:rsidRPr="00342E0D">
        <w:rPr>
          <w:rStyle w:val="CharAttribute501"/>
          <w:rFonts w:eastAsia="№Е"/>
          <w:sz w:val="24"/>
          <w:szCs w:val="24"/>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B15D31" w:rsidRPr="00342E0D" w:rsidRDefault="00B15D31" w:rsidP="00B15D31">
      <w:pPr>
        <w:tabs>
          <w:tab w:val="left" w:pos="993"/>
          <w:tab w:val="left" w:pos="1310"/>
        </w:tabs>
        <w:jc w:val="both"/>
        <w:rPr>
          <w:rFonts w:ascii="Times New Roman" w:hAnsi="Times New Roman" w:cs="Times New Roman"/>
          <w:sz w:val="24"/>
          <w:szCs w:val="24"/>
        </w:rPr>
      </w:pPr>
      <w:r w:rsidRPr="00342E0D">
        <w:rPr>
          <w:rFonts w:ascii="Times New Roman" w:hAnsi="Times New Roman" w:cs="Times New Roman"/>
          <w:sz w:val="24"/>
          <w:szCs w:val="24"/>
        </w:rPr>
        <w:t>-патриотические акции «Бессмертный полк», «Окна Победы», «Окна России», «Флаг России»,  «Сирень Победы»,  «Елка желаний», « Георгиевская ленточка»;  экологическая викторина,  акции «</w:t>
      </w:r>
      <w:proofErr w:type="spellStart"/>
      <w:r w:rsidRPr="00342E0D">
        <w:rPr>
          <w:rFonts w:ascii="Times New Roman" w:hAnsi="Times New Roman" w:cs="Times New Roman"/>
          <w:sz w:val="24"/>
          <w:szCs w:val="24"/>
        </w:rPr>
        <w:t>Мы-вместе</w:t>
      </w:r>
      <w:proofErr w:type="spellEnd"/>
      <w:r w:rsidRPr="00342E0D">
        <w:rPr>
          <w:rFonts w:ascii="Times New Roman" w:hAnsi="Times New Roman" w:cs="Times New Roman"/>
          <w:sz w:val="24"/>
          <w:szCs w:val="24"/>
        </w:rPr>
        <w:t>», «Дай вещам вторую жизнь»</w:t>
      </w:r>
      <w:proofErr w:type="gramStart"/>
      <w:r w:rsidRPr="00342E0D">
        <w:rPr>
          <w:rFonts w:ascii="Times New Roman" w:hAnsi="Times New Roman" w:cs="Times New Roman"/>
          <w:sz w:val="24"/>
          <w:szCs w:val="24"/>
        </w:rPr>
        <w:t>.</w:t>
      </w:r>
      <w:proofErr w:type="gramEnd"/>
      <w:r w:rsidRPr="00342E0D">
        <w:rPr>
          <w:rFonts w:ascii="Times New Roman" w:hAnsi="Times New Roman" w:cs="Times New Roman"/>
          <w:sz w:val="24"/>
          <w:szCs w:val="24"/>
        </w:rPr>
        <w:t xml:space="preserve"> </w:t>
      </w:r>
      <w:proofErr w:type="gramStart"/>
      <w:r w:rsidRPr="00342E0D">
        <w:rPr>
          <w:rFonts w:ascii="Times New Roman" w:hAnsi="Times New Roman" w:cs="Times New Roman"/>
          <w:sz w:val="24"/>
          <w:szCs w:val="24"/>
        </w:rPr>
        <w:t>а</w:t>
      </w:r>
      <w:proofErr w:type="gramEnd"/>
      <w:r w:rsidRPr="00342E0D">
        <w:rPr>
          <w:rFonts w:ascii="Times New Roman" w:hAnsi="Times New Roman" w:cs="Times New Roman"/>
          <w:sz w:val="24"/>
          <w:szCs w:val="24"/>
        </w:rPr>
        <w:t>кция «Посылка  солдату» (накануне Дня защитника Отечества школьники готовят посылки и отправляют их по почте выпускникам школы, проходящим на данный момент срочную службу в Армии) и др.</w:t>
      </w:r>
    </w:p>
    <w:p w:rsidR="00B15D31" w:rsidRPr="00342E0D" w:rsidRDefault="00B15D31" w:rsidP="00486834">
      <w:pPr>
        <w:widowControl w:val="0"/>
        <w:numPr>
          <w:ilvl w:val="0"/>
          <w:numId w:val="30"/>
        </w:numPr>
        <w:tabs>
          <w:tab w:val="left" w:pos="993"/>
          <w:tab w:val="left" w:pos="1310"/>
        </w:tabs>
        <w:autoSpaceDE w:val="0"/>
        <w:spacing w:after="0" w:line="240" w:lineRule="auto"/>
        <w:ind w:left="0" w:firstLine="567"/>
        <w:jc w:val="both"/>
        <w:rPr>
          <w:rFonts w:ascii="Times New Roman" w:hAnsi="Times New Roman" w:cs="Times New Roman"/>
          <w:sz w:val="24"/>
          <w:szCs w:val="24"/>
        </w:rPr>
      </w:pPr>
      <w:r w:rsidRPr="00342E0D">
        <w:rPr>
          <w:rStyle w:val="CharAttribute501"/>
          <w:rFonts w:eastAsia="№Е"/>
          <w:sz w:val="24"/>
          <w:szCs w:val="24"/>
        </w:rPr>
        <w:t xml:space="preserve">открытые дискуссионные площадки –  комплекс открытых дискуссионных площадок. </w:t>
      </w:r>
    </w:p>
    <w:p w:rsidR="00B15D31" w:rsidRPr="00342E0D" w:rsidRDefault="00B15D31" w:rsidP="00B15D31">
      <w:pPr>
        <w:tabs>
          <w:tab w:val="left" w:pos="993"/>
          <w:tab w:val="left" w:pos="1310"/>
        </w:tabs>
        <w:jc w:val="both"/>
        <w:rPr>
          <w:rFonts w:ascii="Times New Roman" w:hAnsi="Times New Roman" w:cs="Times New Roman"/>
          <w:sz w:val="24"/>
          <w:szCs w:val="24"/>
        </w:rPr>
      </w:pPr>
      <w:r w:rsidRPr="00342E0D">
        <w:rPr>
          <w:rStyle w:val="CharAttribute501"/>
          <w:rFonts w:eastAsia="№Е"/>
          <w:sz w:val="24"/>
          <w:szCs w:val="24"/>
        </w:rPr>
        <w:t>- общешкольные родительские и ученические собрания, которые проводятся регулярно, в их рамках  обсуждаются насущные проблемы;</w:t>
      </w:r>
      <w:r w:rsidRPr="00342E0D">
        <w:rPr>
          <w:rFonts w:ascii="Times New Roman" w:hAnsi="Times New Roman" w:cs="Times New Roman"/>
          <w:sz w:val="24"/>
          <w:szCs w:val="24"/>
        </w:rPr>
        <w:t xml:space="preserve"> </w:t>
      </w:r>
    </w:p>
    <w:p w:rsidR="00B15D31" w:rsidRPr="00342E0D" w:rsidRDefault="00B15D31" w:rsidP="00B15D31">
      <w:pPr>
        <w:tabs>
          <w:tab w:val="left" w:pos="993"/>
          <w:tab w:val="left" w:pos="1310"/>
        </w:tabs>
        <w:jc w:val="both"/>
        <w:rPr>
          <w:rFonts w:ascii="Times New Roman" w:hAnsi="Times New Roman" w:cs="Times New Roman"/>
          <w:sz w:val="24"/>
          <w:szCs w:val="24"/>
        </w:rPr>
      </w:pPr>
      <w:proofErr w:type="gramStart"/>
      <w:r w:rsidRPr="00342E0D">
        <w:rPr>
          <w:rStyle w:val="CharAttribute501"/>
          <w:rFonts w:eastAsia="№Е"/>
          <w:sz w:val="24"/>
          <w:szCs w:val="24"/>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КДН и ЗП, ПДН);</w:t>
      </w:r>
      <w:proofErr w:type="gramEnd"/>
    </w:p>
    <w:p w:rsidR="00B15D31" w:rsidRPr="00342E0D" w:rsidRDefault="00B15D31" w:rsidP="00486834">
      <w:pPr>
        <w:widowControl w:val="0"/>
        <w:numPr>
          <w:ilvl w:val="0"/>
          <w:numId w:val="30"/>
        </w:numPr>
        <w:tabs>
          <w:tab w:val="left" w:pos="993"/>
          <w:tab w:val="left" w:pos="1310"/>
        </w:tabs>
        <w:autoSpaceDE w:val="0"/>
        <w:spacing w:after="0" w:line="240" w:lineRule="auto"/>
        <w:ind w:left="0" w:firstLine="567"/>
        <w:jc w:val="both"/>
        <w:rPr>
          <w:rFonts w:ascii="Times New Roman" w:hAnsi="Times New Roman" w:cs="Times New Roman"/>
          <w:sz w:val="24"/>
          <w:szCs w:val="24"/>
        </w:rPr>
      </w:pPr>
      <w:r w:rsidRPr="00342E0D">
        <w:rPr>
          <w:rFonts w:ascii="Times New Roman" w:hAnsi="Times New Roman" w:cs="Times New Roman"/>
          <w:bCs/>
          <w:sz w:val="24"/>
          <w:szCs w:val="24"/>
        </w:rPr>
        <w:t xml:space="preserve">проводимые для жителей села и организуемые </w:t>
      </w:r>
      <w:r w:rsidRPr="00342E0D">
        <w:rPr>
          <w:rStyle w:val="CharAttribute501"/>
          <w:rFonts w:eastAsia="№Е"/>
          <w:iCs/>
          <w:sz w:val="24"/>
          <w:szCs w:val="24"/>
        </w:rPr>
        <w:t>совместно</w:t>
      </w:r>
      <w:r w:rsidRPr="00342E0D">
        <w:rPr>
          <w:rFonts w:ascii="Times New Roman" w:hAnsi="Times New Roman" w:cs="Times New Roman"/>
          <w:bCs/>
          <w:iCs/>
          <w:sz w:val="24"/>
          <w:szCs w:val="24"/>
        </w:rPr>
        <w:t xml:space="preserve"> </w:t>
      </w:r>
      <w:r w:rsidRPr="00342E0D">
        <w:rPr>
          <w:rFonts w:ascii="Times New Roman" w:hAnsi="Times New Roman" w:cs="Times New Roman"/>
          <w:bCs/>
          <w:sz w:val="24"/>
          <w:szCs w:val="24"/>
        </w:rPr>
        <w:t>с семьями учащихся спортивные состязания, праздники села,  которые открывают возможности для творческой самореализации школьников и включают их в деятельную заботу об окружающих:</w:t>
      </w:r>
    </w:p>
    <w:p w:rsidR="00B15D31" w:rsidRPr="00342E0D" w:rsidRDefault="00B15D31" w:rsidP="00B15D31">
      <w:pPr>
        <w:tabs>
          <w:tab w:val="left" w:pos="993"/>
          <w:tab w:val="left" w:pos="1310"/>
        </w:tabs>
        <w:jc w:val="both"/>
        <w:rPr>
          <w:rFonts w:ascii="Times New Roman" w:hAnsi="Times New Roman" w:cs="Times New Roman"/>
          <w:sz w:val="24"/>
          <w:szCs w:val="24"/>
        </w:rPr>
      </w:pPr>
      <w:r w:rsidRPr="00342E0D">
        <w:rPr>
          <w:rFonts w:ascii="Times New Roman" w:hAnsi="Times New Roman" w:cs="Times New Roman"/>
          <w:bCs/>
          <w:sz w:val="24"/>
          <w:szCs w:val="24"/>
        </w:rPr>
        <w:t>- спортивно-оздоровительная деятельность:  Дни здоровья, состязания «Зарница», «Веселые старты» с участием родителей в командах;</w:t>
      </w:r>
      <w:r w:rsidRPr="00342E0D">
        <w:rPr>
          <w:rFonts w:ascii="Times New Roman" w:hAnsi="Times New Roman" w:cs="Times New Roman"/>
          <w:sz w:val="24"/>
          <w:szCs w:val="24"/>
        </w:rPr>
        <w:t xml:space="preserve"> </w:t>
      </w:r>
      <w:r w:rsidRPr="00342E0D">
        <w:rPr>
          <w:rFonts w:ascii="Times New Roman" w:hAnsi="Times New Roman" w:cs="Times New Roman"/>
          <w:bCs/>
          <w:sz w:val="24"/>
          <w:szCs w:val="24"/>
        </w:rPr>
        <w:t>Масленица.</w:t>
      </w:r>
    </w:p>
    <w:p w:rsidR="00B15D31" w:rsidRPr="00342E0D" w:rsidRDefault="00B15D31" w:rsidP="00B15D31">
      <w:pPr>
        <w:tabs>
          <w:tab w:val="left" w:pos="993"/>
          <w:tab w:val="left" w:pos="1310"/>
        </w:tabs>
        <w:jc w:val="both"/>
        <w:rPr>
          <w:rFonts w:ascii="Times New Roman" w:hAnsi="Times New Roman" w:cs="Times New Roman"/>
          <w:sz w:val="24"/>
          <w:szCs w:val="24"/>
        </w:rPr>
      </w:pPr>
      <w:r w:rsidRPr="00342E0D">
        <w:rPr>
          <w:rFonts w:ascii="Times New Roman" w:hAnsi="Times New Roman" w:cs="Times New Roman"/>
          <w:bCs/>
          <w:sz w:val="24"/>
          <w:szCs w:val="24"/>
        </w:rPr>
        <w:t xml:space="preserve">- </w:t>
      </w:r>
      <w:proofErr w:type="spellStart"/>
      <w:r w:rsidRPr="00342E0D">
        <w:rPr>
          <w:rFonts w:ascii="Times New Roman" w:hAnsi="Times New Roman" w:cs="Times New Roman"/>
          <w:bCs/>
          <w:sz w:val="24"/>
          <w:szCs w:val="24"/>
        </w:rPr>
        <w:t>досугово-развлекательная</w:t>
      </w:r>
      <w:proofErr w:type="spellEnd"/>
      <w:r w:rsidRPr="00342E0D">
        <w:rPr>
          <w:rFonts w:ascii="Times New Roman" w:hAnsi="Times New Roman" w:cs="Times New Roman"/>
          <w:bCs/>
          <w:sz w:val="24"/>
          <w:szCs w:val="24"/>
        </w:rPr>
        <w:t xml:space="preserve"> деятельность: праздники, концерты, конкурсные программы  ко Дню матери, 8 Марта, выпускные вечера и т.п. с участием родителей, бабушек и дедушек</w:t>
      </w:r>
    </w:p>
    <w:p w:rsidR="00B15D31" w:rsidRPr="00342E0D" w:rsidRDefault="00B15D31" w:rsidP="00B15D31">
      <w:pPr>
        <w:jc w:val="center"/>
        <w:rPr>
          <w:rFonts w:ascii="Times New Roman" w:hAnsi="Times New Roman" w:cs="Times New Roman"/>
          <w:sz w:val="24"/>
          <w:szCs w:val="24"/>
        </w:rPr>
      </w:pPr>
      <w:r w:rsidRPr="00342E0D">
        <w:rPr>
          <w:rFonts w:ascii="Times New Roman" w:hAnsi="Times New Roman" w:cs="Times New Roman"/>
          <w:b/>
          <w:bCs/>
          <w:sz w:val="24"/>
          <w:szCs w:val="24"/>
          <w:u w:val="single"/>
        </w:rPr>
        <w:t>Модуль «Классное руководство»</w:t>
      </w:r>
    </w:p>
    <w:p w:rsidR="00B15D31" w:rsidRPr="00342E0D" w:rsidRDefault="00B15D31" w:rsidP="00B15D31">
      <w:pPr>
        <w:jc w:val="both"/>
        <w:rPr>
          <w:rFonts w:ascii="Times New Roman" w:hAnsi="Times New Roman" w:cs="Times New Roman"/>
          <w:sz w:val="24"/>
          <w:szCs w:val="24"/>
        </w:rPr>
      </w:pPr>
      <w:r w:rsidRPr="00342E0D">
        <w:rPr>
          <w:rFonts w:ascii="Times New Roman" w:eastAsia="Times New Roman" w:hAnsi="Times New Roman" w:cs="Times New Roman"/>
          <w:b/>
          <w:bCs/>
          <w:sz w:val="24"/>
          <w:szCs w:val="24"/>
        </w:rPr>
        <w:t xml:space="preserve">  </w:t>
      </w:r>
      <w:r w:rsidRPr="00342E0D">
        <w:rPr>
          <w:rFonts w:ascii="Times New Roman" w:hAnsi="Times New Roman" w:cs="Times New Roman"/>
          <w:sz w:val="24"/>
          <w:szCs w:val="24"/>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B15D31" w:rsidRPr="00342E0D" w:rsidRDefault="00B15D31" w:rsidP="00B15D31">
      <w:pPr>
        <w:jc w:val="both"/>
        <w:rPr>
          <w:rFonts w:ascii="Times New Roman" w:hAnsi="Times New Roman" w:cs="Times New Roman"/>
          <w:sz w:val="24"/>
          <w:szCs w:val="24"/>
        </w:rPr>
      </w:pPr>
      <w:r w:rsidRPr="00342E0D">
        <w:rPr>
          <w:rFonts w:ascii="Times New Roman" w:eastAsia="Times New Roman" w:hAnsi="Times New Roman" w:cs="Times New Roman"/>
          <w:sz w:val="24"/>
          <w:szCs w:val="24"/>
        </w:rPr>
        <w:t xml:space="preserve">     </w:t>
      </w:r>
      <w:r w:rsidRPr="00342E0D">
        <w:rPr>
          <w:rFonts w:ascii="Times New Roman" w:hAnsi="Times New Roman" w:cs="Times New Roman"/>
          <w:b/>
          <w:bCs/>
          <w:i/>
          <w:iCs/>
          <w:sz w:val="24"/>
          <w:szCs w:val="24"/>
        </w:rPr>
        <w:t>Работа с классным коллективом:</w:t>
      </w:r>
    </w:p>
    <w:p w:rsidR="00B15D31" w:rsidRPr="00342E0D" w:rsidRDefault="00B15D31" w:rsidP="00486834">
      <w:pPr>
        <w:widowControl w:val="0"/>
        <w:numPr>
          <w:ilvl w:val="0"/>
          <w:numId w:val="37"/>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 xml:space="preserve">инициирование и поддержка участия класса в общешкольных ключевых делах, </w:t>
      </w:r>
      <w:r w:rsidRPr="00342E0D">
        <w:rPr>
          <w:rFonts w:ascii="Times New Roman" w:hAnsi="Times New Roman" w:cs="Times New Roman"/>
          <w:sz w:val="24"/>
          <w:szCs w:val="24"/>
        </w:rPr>
        <w:lastRenderedPageBreak/>
        <w:t>оказание необходимой помощи детям в их подготовке, проведении и анализе;</w:t>
      </w:r>
    </w:p>
    <w:p w:rsidR="00B15D31" w:rsidRPr="00342E0D" w:rsidRDefault="00B15D31" w:rsidP="00486834">
      <w:pPr>
        <w:widowControl w:val="0"/>
        <w:numPr>
          <w:ilvl w:val="0"/>
          <w:numId w:val="37"/>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w:t>
      </w:r>
      <w:proofErr w:type="spellStart"/>
      <w:r w:rsidRPr="00342E0D">
        <w:rPr>
          <w:rFonts w:ascii="Times New Roman" w:hAnsi="Times New Roman" w:cs="Times New Roman"/>
          <w:sz w:val="24"/>
          <w:szCs w:val="24"/>
        </w:rPr>
        <w:t>трудовой</w:t>
      </w:r>
      <w:proofErr w:type="gramStart"/>
      <w:r w:rsidRPr="00342E0D">
        <w:rPr>
          <w:rFonts w:ascii="Times New Roman" w:hAnsi="Times New Roman" w:cs="Times New Roman"/>
          <w:sz w:val="24"/>
          <w:szCs w:val="24"/>
        </w:rPr>
        <w:t>,с</w:t>
      </w:r>
      <w:proofErr w:type="gramEnd"/>
      <w:r w:rsidRPr="00342E0D">
        <w:rPr>
          <w:rFonts w:ascii="Times New Roman" w:hAnsi="Times New Roman" w:cs="Times New Roman"/>
          <w:sz w:val="24"/>
          <w:szCs w:val="24"/>
        </w:rPr>
        <w:t>портивно-оздоровительной</w:t>
      </w:r>
      <w:proofErr w:type="spellEnd"/>
      <w:r w:rsidRPr="00342E0D">
        <w:rPr>
          <w:rFonts w:ascii="Times New Roman" w:hAnsi="Times New Roman" w:cs="Times New Roman"/>
          <w:sz w:val="24"/>
          <w:szCs w:val="24"/>
        </w:rPr>
        <w:t xml:space="preserve">, духовно-нравственной, творческой, </w:t>
      </w:r>
      <w:proofErr w:type="spellStart"/>
      <w:r w:rsidRPr="00342E0D">
        <w:rPr>
          <w:rFonts w:ascii="Times New Roman" w:hAnsi="Times New Roman" w:cs="Times New Roman"/>
          <w:sz w:val="24"/>
          <w:szCs w:val="24"/>
        </w:rPr>
        <w:t>профориентационной</w:t>
      </w:r>
      <w:proofErr w:type="spellEnd"/>
      <w:r w:rsidRPr="00342E0D">
        <w:rPr>
          <w:rFonts w:ascii="Times New Roman" w:hAnsi="Times New Roman" w:cs="Times New Roman"/>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342E0D">
        <w:rPr>
          <w:rFonts w:ascii="Times New Roman" w:hAnsi="Times New Roman" w:cs="Times New Roman"/>
          <w:sz w:val="24"/>
          <w:szCs w:val="24"/>
        </w:rPr>
        <w:t>самореализоваться</w:t>
      </w:r>
      <w:proofErr w:type="spellEnd"/>
      <w:r w:rsidRPr="00342E0D">
        <w:rPr>
          <w:rFonts w:ascii="Times New Roman" w:hAnsi="Times New Roman" w:cs="Times New Roman"/>
          <w:sz w:val="24"/>
          <w:szCs w:val="24"/>
        </w:rPr>
        <w:t xml:space="preserve"> в них, а с другой, – установить и упрочить доверительные отношения с учащимися класса;</w:t>
      </w:r>
    </w:p>
    <w:p w:rsidR="00B15D31" w:rsidRPr="00342E0D" w:rsidRDefault="00B15D31" w:rsidP="00486834">
      <w:pPr>
        <w:widowControl w:val="0"/>
        <w:numPr>
          <w:ilvl w:val="0"/>
          <w:numId w:val="37"/>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B15D31" w:rsidRPr="00342E0D" w:rsidRDefault="00B15D31" w:rsidP="00B15D31">
      <w:pPr>
        <w:ind w:left="360"/>
        <w:jc w:val="both"/>
        <w:rPr>
          <w:rFonts w:ascii="Times New Roman" w:hAnsi="Times New Roman" w:cs="Times New Roman"/>
          <w:sz w:val="24"/>
          <w:szCs w:val="24"/>
        </w:rPr>
      </w:pPr>
      <w:proofErr w:type="gramStart"/>
      <w:r w:rsidRPr="00342E0D">
        <w:rPr>
          <w:rFonts w:ascii="Times New Roman" w:eastAsia="Times New Roman" w:hAnsi="Times New Roman" w:cs="Times New Roman"/>
          <w:sz w:val="24"/>
          <w:szCs w:val="24"/>
        </w:rPr>
        <w:t xml:space="preserve">(еженедельное проведение урока «Разговоры о важном»: обсуждение событий, происходящих в школе, в регионе, в стране; формирование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w:t>
      </w:r>
      <w:r w:rsidRPr="00342E0D">
        <w:rPr>
          <w:rFonts w:ascii="Times New Roman" w:hAnsi="Times New Roman" w:cs="Times New Roman"/>
          <w:sz w:val="24"/>
          <w:szCs w:val="24"/>
        </w:rPr>
        <w:t>порчу государственных символов);</w:t>
      </w:r>
      <w:proofErr w:type="gramEnd"/>
    </w:p>
    <w:p w:rsidR="00B15D31" w:rsidRPr="00342E0D" w:rsidRDefault="00B15D31" w:rsidP="00486834">
      <w:pPr>
        <w:widowControl w:val="0"/>
        <w:numPr>
          <w:ilvl w:val="0"/>
          <w:numId w:val="37"/>
        </w:numPr>
        <w:suppressAutoHyphens/>
        <w:spacing w:after="0" w:line="240" w:lineRule="auto"/>
        <w:jc w:val="both"/>
        <w:rPr>
          <w:rFonts w:ascii="Times New Roman" w:hAnsi="Times New Roman" w:cs="Times New Roman"/>
          <w:sz w:val="24"/>
          <w:szCs w:val="24"/>
        </w:rPr>
      </w:pPr>
      <w:proofErr w:type="gramStart"/>
      <w:r w:rsidRPr="00342E0D">
        <w:rPr>
          <w:rFonts w:ascii="Times New Roman" w:hAnsi="Times New Roman" w:cs="Times New Roman"/>
          <w:sz w:val="24"/>
          <w:szCs w:val="24"/>
        </w:rPr>
        <w:t xml:space="preserve">сплочение коллектива класса через: игры и тренинги на сплочение и </w:t>
      </w:r>
      <w:proofErr w:type="spellStart"/>
      <w:r w:rsidRPr="00342E0D">
        <w:rPr>
          <w:rFonts w:ascii="Times New Roman" w:hAnsi="Times New Roman" w:cs="Times New Roman"/>
          <w:sz w:val="24"/>
          <w:szCs w:val="24"/>
        </w:rPr>
        <w:t>командообразование</w:t>
      </w:r>
      <w:proofErr w:type="spellEnd"/>
      <w:r w:rsidRPr="00342E0D">
        <w:rPr>
          <w:rFonts w:ascii="Times New Roman" w:hAnsi="Times New Roman" w:cs="Times New Roman"/>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342E0D">
        <w:rPr>
          <w:rFonts w:ascii="Times New Roman" w:hAnsi="Times New Roman" w:cs="Times New Roman"/>
          <w:sz w:val="24"/>
          <w:szCs w:val="24"/>
        </w:rPr>
        <w:t>микрогруппами</w:t>
      </w:r>
      <w:proofErr w:type="spellEnd"/>
      <w:r w:rsidRPr="00342E0D">
        <w:rPr>
          <w:rFonts w:ascii="Times New Roman" w:hAnsi="Times New Roman" w:cs="Times New Roman"/>
          <w:sz w:val="24"/>
          <w:szCs w:val="24"/>
        </w:rPr>
        <w:t xml:space="preserve"> поздравления, сюрпризы, творческие подарки и розыгрыши</w:t>
      </w:r>
      <w:proofErr w:type="gramEnd"/>
    </w:p>
    <w:p w:rsidR="00B15D31" w:rsidRPr="00342E0D" w:rsidRDefault="00B15D31" w:rsidP="00B15D31">
      <w:pPr>
        <w:jc w:val="both"/>
        <w:rPr>
          <w:rFonts w:ascii="Times New Roman" w:hAnsi="Times New Roman" w:cs="Times New Roman"/>
          <w:sz w:val="24"/>
          <w:szCs w:val="24"/>
        </w:rPr>
      </w:pPr>
      <w:r w:rsidRPr="00342E0D">
        <w:rPr>
          <w:rFonts w:ascii="Times New Roman" w:hAnsi="Times New Roman" w:cs="Times New Roman"/>
          <w:b/>
          <w:bCs/>
          <w:i/>
          <w:iCs/>
          <w:sz w:val="24"/>
          <w:szCs w:val="24"/>
        </w:rPr>
        <w:t>Индивидуальная работа с учащимися:</w:t>
      </w:r>
    </w:p>
    <w:p w:rsidR="00B15D31" w:rsidRPr="00342E0D" w:rsidRDefault="00B15D31" w:rsidP="00486834">
      <w:pPr>
        <w:widowControl w:val="0"/>
        <w:numPr>
          <w:ilvl w:val="0"/>
          <w:numId w:val="38"/>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педагогом-психологом.</w:t>
      </w:r>
    </w:p>
    <w:p w:rsidR="00B15D31" w:rsidRPr="00342E0D" w:rsidRDefault="00B15D31" w:rsidP="00486834">
      <w:pPr>
        <w:widowControl w:val="0"/>
        <w:numPr>
          <w:ilvl w:val="0"/>
          <w:numId w:val="38"/>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B15D31" w:rsidRPr="00342E0D" w:rsidRDefault="00B15D31" w:rsidP="00486834">
      <w:pPr>
        <w:widowControl w:val="0"/>
        <w:numPr>
          <w:ilvl w:val="0"/>
          <w:numId w:val="38"/>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 xml:space="preserve">индивидуальная работа со школьниками класса, направленная на заполнение ими личных </w:t>
      </w:r>
      <w:proofErr w:type="spellStart"/>
      <w:r w:rsidRPr="00342E0D">
        <w:rPr>
          <w:rFonts w:ascii="Times New Roman" w:hAnsi="Times New Roman" w:cs="Times New Roman"/>
          <w:sz w:val="24"/>
          <w:szCs w:val="24"/>
        </w:rPr>
        <w:t>портфолио</w:t>
      </w:r>
      <w:proofErr w:type="spellEnd"/>
      <w:r w:rsidRPr="00342E0D">
        <w:rPr>
          <w:rFonts w:ascii="Times New Roman" w:hAnsi="Times New Roman" w:cs="Times New Roman"/>
          <w:sz w:val="24"/>
          <w:szCs w:val="24"/>
        </w:rPr>
        <w:t>,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B15D31" w:rsidRPr="00342E0D" w:rsidRDefault="00B15D31" w:rsidP="00486834">
      <w:pPr>
        <w:widowControl w:val="0"/>
        <w:numPr>
          <w:ilvl w:val="0"/>
          <w:numId w:val="38"/>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работа с одаренными детьми, учениками, состоящими на всех видах учёта «группе риска», детьми-инвалидами и ОВЗ;</w:t>
      </w:r>
    </w:p>
    <w:p w:rsidR="00B15D31" w:rsidRPr="00342E0D" w:rsidRDefault="00B15D31" w:rsidP="00486834">
      <w:pPr>
        <w:widowControl w:val="0"/>
        <w:numPr>
          <w:ilvl w:val="0"/>
          <w:numId w:val="38"/>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15D31" w:rsidRPr="00342E0D" w:rsidRDefault="00B15D31" w:rsidP="00B15D31">
      <w:pPr>
        <w:jc w:val="both"/>
        <w:rPr>
          <w:rFonts w:ascii="Times New Roman" w:hAnsi="Times New Roman" w:cs="Times New Roman"/>
          <w:sz w:val="24"/>
          <w:szCs w:val="24"/>
        </w:rPr>
      </w:pPr>
      <w:r w:rsidRPr="00342E0D">
        <w:rPr>
          <w:rFonts w:ascii="Times New Roman" w:hAnsi="Times New Roman" w:cs="Times New Roman"/>
          <w:b/>
          <w:bCs/>
          <w:i/>
          <w:iCs/>
          <w:sz w:val="24"/>
          <w:szCs w:val="24"/>
        </w:rPr>
        <w:t>Работа с учителями, преподающими в классе:</w:t>
      </w:r>
    </w:p>
    <w:p w:rsidR="00B15D31" w:rsidRPr="00342E0D" w:rsidRDefault="00B15D31" w:rsidP="00486834">
      <w:pPr>
        <w:widowControl w:val="0"/>
        <w:numPr>
          <w:ilvl w:val="0"/>
          <w:numId w:val="39"/>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lastRenderedPageBreak/>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B15D31" w:rsidRPr="00342E0D" w:rsidRDefault="00B15D31" w:rsidP="00486834">
      <w:pPr>
        <w:widowControl w:val="0"/>
        <w:numPr>
          <w:ilvl w:val="0"/>
          <w:numId w:val="39"/>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B15D31" w:rsidRPr="00342E0D" w:rsidRDefault="00B15D31" w:rsidP="00486834">
      <w:pPr>
        <w:widowControl w:val="0"/>
        <w:numPr>
          <w:ilvl w:val="0"/>
          <w:numId w:val="39"/>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 xml:space="preserve">привлечение учителей к участию во </w:t>
      </w:r>
      <w:proofErr w:type="spellStart"/>
      <w:r w:rsidRPr="00342E0D">
        <w:rPr>
          <w:rFonts w:ascii="Times New Roman" w:hAnsi="Times New Roman" w:cs="Times New Roman"/>
          <w:sz w:val="24"/>
          <w:szCs w:val="24"/>
        </w:rPr>
        <w:t>внутриклассных</w:t>
      </w:r>
      <w:proofErr w:type="spellEnd"/>
      <w:r w:rsidRPr="00342E0D">
        <w:rPr>
          <w:rFonts w:ascii="Times New Roman" w:hAnsi="Times New Roman" w:cs="Times New Roman"/>
          <w:sz w:val="24"/>
          <w:szCs w:val="24"/>
        </w:rPr>
        <w:t xml:space="preserve"> делах, дающих педагогам возможность лучше узнавать и понимать своих учеников, увидев их в иной, отличной </w:t>
      </w:r>
      <w:proofErr w:type="gramStart"/>
      <w:r w:rsidRPr="00342E0D">
        <w:rPr>
          <w:rFonts w:ascii="Times New Roman" w:hAnsi="Times New Roman" w:cs="Times New Roman"/>
          <w:sz w:val="24"/>
          <w:szCs w:val="24"/>
        </w:rPr>
        <w:t>от</w:t>
      </w:r>
      <w:proofErr w:type="gramEnd"/>
      <w:r w:rsidRPr="00342E0D">
        <w:rPr>
          <w:rFonts w:ascii="Times New Roman" w:hAnsi="Times New Roman" w:cs="Times New Roman"/>
          <w:sz w:val="24"/>
          <w:szCs w:val="24"/>
        </w:rPr>
        <w:t xml:space="preserve"> учебной, обстановке;</w:t>
      </w:r>
    </w:p>
    <w:p w:rsidR="00B15D31" w:rsidRPr="00342E0D" w:rsidRDefault="00B15D31" w:rsidP="00486834">
      <w:pPr>
        <w:widowControl w:val="0"/>
        <w:numPr>
          <w:ilvl w:val="0"/>
          <w:numId w:val="39"/>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 xml:space="preserve">работа ШМО классных руководителей, совещания при директоре, совета по правовому учению и </w:t>
      </w:r>
      <w:proofErr w:type="spellStart"/>
      <w:r w:rsidRPr="00342E0D">
        <w:rPr>
          <w:rFonts w:ascii="Times New Roman" w:hAnsi="Times New Roman" w:cs="Times New Roman"/>
          <w:sz w:val="24"/>
          <w:szCs w:val="24"/>
        </w:rPr>
        <w:t>воспитанию-по</w:t>
      </w:r>
      <w:proofErr w:type="spellEnd"/>
      <w:r w:rsidRPr="00342E0D">
        <w:rPr>
          <w:rFonts w:ascii="Times New Roman" w:hAnsi="Times New Roman" w:cs="Times New Roman"/>
          <w:sz w:val="24"/>
          <w:szCs w:val="24"/>
        </w:rPr>
        <w:t xml:space="preserve"> плану;</w:t>
      </w:r>
    </w:p>
    <w:p w:rsidR="00B15D31" w:rsidRPr="00342E0D" w:rsidRDefault="00B15D31" w:rsidP="00486834">
      <w:pPr>
        <w:widowControl w:val="0"/>
        <w:numPr>
          <w:ilvl w:val="0"/>
          <w:numId w:val="39"/>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B15D31" w:rsidRPr="00342E0D" w:rsidRDefault="00B15D31" w:rsidP="00B15D31">
      <w:pPr>
        <w:ind w:left="360"/>
        <w:jc w:val="both"/>
        <w:rPr>
          <w:rFonts w:ascii="Times New Roman" w:hAnsi="Times New Roman" w:cs="Times New Roman"/>
          <w:sz w:val="24"/>
          <w:szCs w:val="24"/>
        </w:rPr>
      </w:pPr>
      <w:r w:rsidRPr="00342E0D">
        <w:rPr>
          <w:rFonts w:ascii="Times New Roman" w:hAnsi="Times New Roman" w:cs="Times New Roman"/>
          <w:b/>
          <w:bCs/>
          <w:i/>
          <w:iCs/>
          <w:sz w:val="24"/>
          <w:szCs w:val="24"/>
        </w:rPr>
        <w:t>Работа с родителями учащихся или их законными представителями:</w:t>
      </w:r>
    </w:p>
    <w:p w:rsidR="00B15D31" w:rsidRPr="00342E0D" w:rsidRDefault="00B15D31" w:rsidP="00486834">
      <w:pPr>
        <w:widowControl w:val="0"/>
        <w:numPr>
          <w:ilvl w:val="0"/>
          <w:numId w:val="39"/>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B15D31" w:rsidRPr="00342E0D" w:rsidRDefault="00B15D31" w:rsidP="00486834">
      <w:pPr>
        <w:widowControl w:val="0"/>
        <w:numPr>
          <w:ilvl w:val="0"/>
          <w:numId w:val="39"/>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B15D31" w:rsidRPr="00342E0D" w:rsidRDefault="00B15D31" w:rsidP="00486834">
      <w:pPr>
        <w:widowControl w:val="0"/>
        <w:numPr>
          <w:ilvl w:val="0"/>
          <w:numId w:val="39"/>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B15D31" w:rsidRPr="00342E0D" w:rsidRDefault="00B15D31" w:rsidP="00486834">
      <w:pPr>
        <w:widowControl w:val="0"/>
        <w:numPr>
          <w:ilvl w:val="0"/>
          <w:numId w:val="39"/>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B15D31" w:rsidRPr="00342E0D" w:rsidRDefault="00B15D31" w:rsidP="00486834">
      <w:pPr>
        <w:widowControl w:val="0"/>
        <w:numPr>
          <w:ilvl w:val="0"/>
          <w:numId w:val="39"/>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привлечение членов семей школьников к организации и проведению дел класса и школы;</w:t>
      </w:r>
    </w:p>
    <w:p w:rsidR="00B15D31" w:rsidRPr="00342E0D" w:rsidRDefault="00B15D31" w:rsidP="00486834">
      <w:pPr>
        <w:widowControl w:val="0"/>
        <w:numPr>
          <w:ilvl w:val="0"/>
          <w:numId w:val="39"/>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 xml:space="preserve">индивидуальное консультирование - по плану педагогов или личном </w:t>
      </w:r>
      <w:proofErr w:type="gramStart"/>
      <w:r w:rsidRPr="00342E0D">
        <w:rPr>
          <w:rFonts w:ascii="Times New Roman" w:hAnsi="Times New Roman" w:cs="Times New Roman"/>
          <w:sz w:val="24"/>
          <w:szCs w:val="24"/>
        </w:rPr>
        <w:t>запросе</w:t>
      </w:r>
      <w:proofErr w:type="gramEnd"/>
      <w:r w:rsidRPr="00342E0D">
        <w:rPr>
          <w:rFonts w:ascii="Times New Roman" w:hAnsi="Times New Roman" w:cs="Times New Roman"/>
          <w:sz w:val="24"/>
          <w:szCs w:val="24"/>
        </w:rPr>
        <w:t>;</w:t>
      </w:r>
    </w:p>
    <w:p w:rsidR="00B15D31" w:rsidRPr="00342E0D" w:rsidRDefault="00B15D31" w:rsidP="00486834">
      <w:pPr>
        <w:widowControl w:val="0"/>
        <w:numPr>
          <w:ilvl w:val="0"/>
          <w:numId w:val="39"/>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B15D31" w:rsidRPr="00342E0D" w:rsidRDefault="00B15D31" w:rsidP="00B15D31">
      <w:pPr>
        <w:ind w:left="-283"/>
        <w:jc w:val="both"/>
        <w:rPr>
          <w:rFonts w:ascii="Times New Roman" w:hAnsi="Times New Roman" w:cs="Times New Roman"/>
          <w:b/>
          <w:bCs/>
          <w:sz w:val="24"/>
          <w:szCs w:val="24"/>
          <w:u w:val="single"/>
        </w:rPr>
      </w:pPr>
    </w:p>
    <w:p w:rsidR="00B15D31" w:rsidRPr="00342E0D" w:rsidRDefault="00B15D31" w:rsidP="00B15D31">
      <w:pPr>
        <w:ind w:left="-283"/>
        <w:jc w:val="both"/>
        <w:rPr>
          <w:rFonts w:ascii="Times New Roman" w:hAnsi="Times New Roman" w:cs="Times New Roman"/>
          <w:sz w:val="24"/>
          <w:szCs w:val="24"/>
        </w:rPr>
      </w:pPr>
      <w:r w:rsidRPr="00342E0D">
        <w:rPr>
          <w:rFonts w:ascii="Times New Roman" w:hAnsi="Times New Roman" w:cs="Times New Roman"/>
          <w:b/>
          <w:bCs/>
          <w:sz w:val="24"/>
          <w:szCs w:val="24"/>
        </w:rPr>
        <w:tab/>
      </w:r>
      <w:r w:rsidRPr="00342E0D">
        <w:rPr>
          <w:rFonts w:ascii="Times New Roman" w:hAnsi="Times New Roman" w:cs="Times New Roman"/>
          <w:b/>
          <w:bCs/>
          <w:sz w:val="24"/>
          <w:szCs w:val="24"/>
        </w:rPr>
        <w:tab/>
      </w:r>
      <w:r w:rsidRPr="00342E0D">
        <w:rPr>
          <w:rFonts w:ascii="Times New Roman" w:hAnsi="Times New Roman" w:cs="Times New Roman"/>
          <w:b/>
          <w:bCs/>
          <w:sz w:val="24"/>
          <w:szCs w:val="24"/>
          <w:u w:val="single"/>
        </w:rPr>
        <w:t>Модуль «Взаимодействие с родителями (законными представителями)»</w:t>
      </w:r>
    </w:p>
    <w:p w:rsidR="00B15D31" w:rsidRPr="00342E0D" w:rsidRDefault="00B15D31" w:rsidP="00B15D31">
      <w:pPr>
        <w:ind w:left="-283"/>
        <w:jc w:val="both"/>
        <w:rPr>
          <w:rFonts w:ascii="Times New Roman" w:hAnsi="Times New Roman" w:cs="Times New Roman"/>
          <w:sz w:val="24"/>
          <w:szCs w:val="24"/>
        </w:rPr>
      </w:pPr>
      <w:r w:rsidRPr="00342E0D">
        <w:rPr>
          <w:rFonts w:ascii="Times New Roman" w:eastAsia="Times New Roman" w:hAnsi="Times New Roman" w:cs="Times New Roman"/>
          <w:b/>
          <w:bCs/>
          <w:sz w:val="24"/>
          <w:szCs w:val="24"/>
        </w:rPr>
        <w:t xml:space="preserve">    </w:t>
      </w:r>
      <w:r w:rsidRPr="00342E0D">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B15D31" w:rsidRPr="00342E0D" w:rsidRDefault="00B15D31" w:rsidP="00B15D31">
      <w:pPr>
        <w:jc w:val="both"/>
        <w:rPr>
          <w:rFonts w:ascii="Times New Roman" w:hAnsi="Times New Roman" w:cs="Times New Roman"/>
          <w:sz w:val="24"/>
          <w:szCs w:val="24"/>
        </w:rPr>
      </w:pPr>
      <w:r w:rsidRPr="00342E0D">
        <w:rPr>
          <w:rFonts w:ascii="Times New Roman" w:hAnsi="Times New Roman" w:cs="Times New Roman"/>
          <w:b/>
          <w:bCs/>
          <w:i/>
          <w:iCs/>
          <w:sz w:val="24"/>
          <w:szCs w:val="24"/>
        </w:rPr>
        <w:t>На групповом уровне:</w:t>
      </w:r>
    </w:p>
    <w:p w:rsidR="00B15D31" w:rsidRPr="00342E0D" w:rsidRDefault="00B15D31" w:rsidP="00486834">
      <w:pPr>
        <w:widowControl w:val="0"/>
        <w:numPr>
          <w:ilvl w:val="0"/>
          <w:numId w:val="40"/>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Совет школы, участвующий в управлении образовательной организацией и решении вопросов воспитания и социализации их детей;</w:t>
      </w:r>
    </w:p>
    <w:p w:rsidR="00B15D31" w:rsidRPr="00342E0D" w:rsidRDefault="00B15D31" w:rsidP="00486834">
      <w:pPr>
        <w:widowControl w:val="0"/>
        <w:numPr>
          <w:ilvl w:val="0"/>
          <w:numId w:val="40"/>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семейные клубы, предоставляющие родителям, педагогам и детям площадку для совместного проведения досуга и общения;</w:t>
      </w:r>
    </w:p>
    <w:p w:rsidR="00B15D31" w:rsidRPr="00342E0D" w:rsidRDefault="00B15D31" w:rsidP="00486834">
      <w:pPr>
        <w:widowControl w:val="0"/>
        <w:numPr>
          <w:ilvl w:val="0"/>
          <w:numId w:val="40"/>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B15D31" w:rsidRPr="00342E0D" w:rsidRDefault="00B15D31" w:rsidP="00486834">
      <w:pPr>
        <w:widowControl w:val="0"/>
        <w:numPr>
          <w:ilvl w:val="0"/>
          <w:numId w:val="40"/>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w:t>
      </w:r>
      <w:r w:rsidRPr="00342E0D">
        <w:rPr>
          <w:rFonts w:ascii="Times New Roman" w:hAnsi="Times New Roman" w:cs="Times New Roman"/>
          <w:sz w:val="24"/>
          <w:szCs w:val="24"/>
        </w:rPr>
        <w:lastRenderedPageBreak/>
        <w:t>воспитательного процесса в школе;</w:t>
      </w:r>
    </w:p>
    <w:p w:rsidR="00B15D31" w:rsidRPr="00342E0D" w:rsidRDefault="00B15D31" w:rsidP="00486834">
      <w:pPr>
        <w:widowControl w:val="0"/>
        <w:numPr>
          <w:ilvl w:val="0"/>
          <w:numId w:val="40"/>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проведение семейных конкурсов  «Папа, мама</w:t>
      </w:r>
      <w:proofErr w:type="gramStart"/>
      <w:r w:rsidRPr="00342E0D">
        <w:rPr>
          <w:rFonts w:ascii="Times New Roman" w:hAnsi="Times New Roman" w:cs="Times New Roman"/>
          <w:sz w:val="24"/>
          <w:szCs w:val="24"/>
        </w:rPr>
        <w:t xml:space="preserve"> ,</w:t>
      </w:r>
      <w:proofErr w:type="gramEnd"/>
      <w:r w:rsidRPr="00342E0D">
        <w:rPr>
          <w:rFonts w:ascii="Times New Roman" w:hAnsi="Times New Roman" w:cs="Times New Roman"/>
          <w:sz w:val="24"/>
          <w:szCs w:val="24"/>
        </w:rPr>
        <w:t xml:space="preserve">я -спортивная семья» </w:t>
      </w:r>
    </w:p>
    <w:p w:rsidR="00B15D31" w:rsidRPr="00342E0D" w:rsidRDefault="00B15D31" w:rsidP="00486834">
      <w:pPr>
        <w:widowControl w:val="0"/>
        <w:numPr>
          <w:ilvl w:val="0"/>
          <w:numId w:val="40"/>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 (4 раза в год);</w:t>
      </w:r>
    </w:p>
    <w:p w:rsidR="00B15D31" w:rsidRPr="00342E0D" w:rsidRDefault="00B15D31" w:rsidP="00486834">
      <w:pPr>
        <w:widowControl w:val="0"/>
        <w:numPr>
          <w:ilvl w:val="0"/>
          <w:numId w:val="40"/>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B15D31" w:rsidRPr="00342E0D" w:rsidRDefault="00B15D31" w:rsidP="00486834">
      <w:pPr>
        <w:widowControl w:val="0"/>
        <w:numPr>
          <w:ilvl w:val="0"/>
          <w:numId w:val="40"/>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B15D31" w:rsidRPr="00342E0D" w:rsidRDefault="00B15D31" w:rsidP="00B15D31">
      <w:pPr>
        <w:jc w:val="both"/>
        <w:rPr>
          <w:rFonts w:ascii="Times New Roman" w:hAnsi="Times New Roman" w:cs="Times New Roman"/>
          <w:sz w:val="24"/>
          <w:szCs w:val="24"/>
        </w:rPr>
      </w:pPr>
      <w:r w:rsidRPr="00342E0D">
        <w:rPr>
          <w:rFonts w:ascii="Times New Roman" w:hAnsi="Times New Roman" w:cs="Times New Roman"/>
          <w:b/>
          <w:bCs/>
          <w:i/>
          <w:iCs/>
          <w:sz w:val="24"/>
          <w:szCs w:val="24"/>
        </w:rPr>
        <w:t>На индивидуальном уровне:</w:t>
      </w:r>
    </w:p>
    <w:p w:rsidR="00B15D31" w:rsidRPr="00342E0D" w:rsidRDefault="00B15D31" w:rsidP="00486834">
      <w:pPr>
        <w:widowControl w:val="0"/>
        <w:numPr>
          <w:ilvl w:val="0"/>
          <w:numId w:val="41"/>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работа специалистов по запросу родителей для решения острых конфликтных ситуаций;</w:t>
      </w:r>
    </w:p>
    <w:p w:rsidR="00B15D31" w:rsidRPr="00342E0D" w:rsidRDefault="00B15D31" w:rsidP="00486834">
      <w:pPr>
        <w:widowControl w:val="0"/>
        <w:numPr>
          <w:ilvl w:val="0"/>
          <w:numId w:val="41"/>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15D31" w:rsidRPr="00342E0D" w:rsidRDefault="00B15D31" w:rsidP="00486834">
      <w:pPr>
        <w:widowControl w:val="0"/>
        <w:numPr>
          <w:ilvl w:val="0"/>
          <w:numId w:val="41"/>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 xml:space="preserve">помощь   со   стороны   родителей   в   подготовке   и   проведении общешкольных и </w:t>
      </w:r>
      <w:proofErr w:type="spellStart"/>
      <w:r w:rsidRPr="00342E0D">
        <w:rPr>
          <w:rFonts w:ascii="Times New Roman" w:hAnsi="Times New Roman" w:cs="Times New Roman"/>
          <w:sz w:val="24"/>
          <w:szCs w:val="24"/>
        </w:rPr>
        <w:t>внутриклассных</w:t>
      </w:r>
      <w:proofErr w:type="spellEnd"/>
      <w:r w:rsidRPr="00342E0D">
        <w:rPr>
          <w:rFonts w:ascii="Times New Roman" w:hAnsi="Times New Roman" w:cs="Times New Roman"/>
          <w:sz w:val="24"/>
          <w:szCs w:val="24"/>
        </w:rPr>
        <w:t xml:space="preserve"> мероприятий воспитательной направленности;</w:t>
      </w:r>
    </w:p>
    <w:p w:rsidR="00B15D31" w:rsidRPr="00342E0D" w:rsidRDefault="00B15D31" w:rsidP="00486834">
      <w:pPr>
        <w:widowControl w:val="0"/>
        <w:numPr>
          <w:ilvl w:val="0"/>
          <w:numId w:val="41"/>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 xml:space="preserve">индивидуальное консультирование </w:t>
      </w:r>
      <w:proofErr w:type="spellStart"/>
      <w:r w:rsidRPr="00342E0D">
        <w:rPr>
          <w:rFonts w:ascii="Times New Roman" w:hAnsi="Times New Roman" w:cs="Times New Roman"/>
          <w:sz w:val="24"/>
          <w:szCs w:val="24"/>
        </w:rPr>
        <w:t>c</w:t>
      </w:r>
      <w:proofErr w:type="spellEnd"/>
      <w:r w:rsidRPr="00342E0D">
        <w:rPr>
          <w:rFonts w:ascii="Times New Roman" w:hAnsi="Times New Roman" w:cs="Times New Roman"/>
          <w:sz w:val="24"/>
          <w:szCs w:val="24"/>
        </w:rPr>
        <w:t xml:space="preserve"> целью координации воспитательных усилий педагогов и родителей – по плану педагога или запросу родителей. </w:t>
      </w:r>
    </w:p>
    <w:p w:rsidR="00B15D31" w:rsidRPr="00342E0D" w:rsidRDefault="00B15D31" w:rsidP="00B15D31">
      <w:pPr>
        <w:ind w:left="360"/>
        <w:jc w:val="both"/>
        <w:rPr>
          <w:rFonts w:ascii="Times New Roman" w:hAnsi="Times New Roman" w:cs="Times New Roman"/>
          <w:sz w:val="24"/>
          <w:szCs w:val="24"/>
        </w:rPr>
      </w:pPr>
    </w:p>
    <w:p w:rsidR="00B15D31" w:rsidRPr="00342E0D" w:rsidRDefault="00B15D31" w:rsidP="00B15D31">
      <w:pPr>
        <w:ind w:left="-360"/>
        <w:jc w:val="center"/>
        <w:rPr>
          <w:rFonts w:ascii="Times New Roman" w:hAnsi="Times New Roman" w:cs="Times New Roman"/>
          <w:sz w:val="24"/>
          <w:szCs w:val="24"/>
        </w:rPr>
      </w:pPr>
      <w:r w:rsidRPr="00342E0D">
        <w:rPr>
          <w:rFonts w:ascii="Times New Roman" w:hAnsi="Times New Roman" w:cs="Times New Roman"/>
          <w:b/>
          <w:bCs/>
          <w:sz w:val="24"/>
          <w:szCs w:val="24"/>
          <w:u w:val="single"/>
        </w:rPr>
        <w:t>Модуль «Профилактика и безопасность»</w:t>
      </w:r>
    </w:p>
    <w:p w:rsidR="00B15D31" w:rsidRPr="00342E0D" w:rsidRDefault="00B15D31" w:rsidP="00B15D31">
      <w:pPr>
        <w:tabs>
          <w:tab w:val="left" w:pos="851"/>
        </w:tabs>
        <w:jc w:val="both"/>
        <w:rPr>
          <w:rFonts w:ascii="Times New Roman" w:hAnsi="Times New Roman" w:cs="Times New Roman"/>
          <w:sz w:val="24"/>
          <w:szCs w:val="24"/>
        </w:rPr>
      </w:pPr>
      <w:r w:rsidRPr="00342E0D">
        <w:rPr>
          <w:rFonts w:ascii="Times New Roman" w:hAnsi="Times New Roman" w:cs="Times New Roman"/>
          <w:sz w:val="24"/>
          <w:szCs w:val="24"/>
        </w:rPr>
        <w:t xml:space="preserve"> Реализация воспитательного потенциала профилактической деятельности в целях формирования и поддержки безопасной и комфортной среды в школе  осуществляется  созданным Советом по профилактике. План работы Совета включает следующие цели:</w:t>
      </w:r>
    </w:p>
    <w:p w:rsidR="00B15D31" w:rsidRPr="00342E0D" w:rsidRDefault="00B15D31" w:rsidP="00486834">
      <w:pPr>
        <w:widowControl w:val="0"/>
        <w:numPr>
          <w:ilvl w:val="0"/>
          <w:numId w:val="42"/>
        </w:numPr>
        <w:tabs>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организацию деятельности педагогического коллектива по созданию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B15D31" w:rsidRPr="00342E0D" w:rsidRDefault="00B15D31" w:rsidP="00486834">
      <w:pPr>
        <w:widowControl w:val="0"/>
        <w:numPr>
          <w:ilvl w:val="0"/>
          <w:numId w:val="42"/>
        </w:numPr>
        <w:tabs>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w:t>
      </w:r>
      <w:proofErr w:type="spellStart"/>
      <w:r w:rsidRPr="00342E0D">
        <w:rPr>
          <w:rFonts w:ascii="Times New Roman" w:hAnsi="Times New Roman" w:cs="Times New Roman"/>
          <w:sz w:val="24"/>
          <w:szCs w:val="24"/>
        </w:rPr>
        <w:t>зависимости</w:t>
      </w:r>
      <w:proofErr w:type="gramStart"/>
      <w:r w:rsidRPr="00342E0D">
        <w:rPr>
          <w:rFonts w:ascii="Times New Roman" w:hAnsi="Times New Roman" w:cs="Times New Roman"/>
          <w:sz w:val="24"/>
          <w:szCs w:val="24"/>
        </w:rPr>
        <w:t>,и</w:t>
      </w:r>
      <w:proofErr w:type="spellEnd"/>
      <w:proofErr w:type="gramEnd"/>
      <w:r w:rsidRPr="00342E0D">
        <w:rPr>
          <w:rFonts w:ascii="Times New Roman" w:hAnsi="Times New Roman" w:cs="Times New Roman"/>
          <w:sz w:val="24"/>
          <w:szCs w:val="24"/>
        </w:rPr>
        <w:t xml:space="preserve"> др.);</w:t>
      </w:r>
    </w:p>
    <w:p w:rsidR="00B15D31" w:rsidRPr="00342E0D" w:rsidRDefault="00B15D31" w:rsidP="00486834">
      <w:pPr>
        <w:widowControl w:val="0"/>
        <w:numPr>
          <w:ilvl w:val="0"/>
          <w:numId w:val="42"/>
        </w:numPr>
        <w:tabs>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педагогов Службы медиации и примирения</w:t>
      </w:r>
      <w:proofErr w:type="gramStart"/>
      <w:r w:rsidRPr="00342E0D">
        <w:rPr>
          <w:rFonts w:ascii="Times New Roman" w:hAnsi="Times New Roman" w:cs="Times New Roman"/>
          <w:sz w:val="24"/>
          <w:szCs w:val="24"/>
        </w:rPr>
        <w:t xml:space="preserve"> ,</w:t>
      </w:r>
      <w:proofErr w:type="gramEnd"/>
      <w:r w:rsidRPr="00342E0D">
        <w:rPr>
          <w:rFonts w:ascii="Times New Roman" w:hAnsi="Times New Roman" w:cs="Times New Roman"/>
          <w:sz w:val="24"/>
          <w:szCs w:val="24"/>
        </w:rPr>
        <w:t xml:space="preserve"> правоохранительных органов, опеки и т. д.); </w:t>
      </w:r>
    </w:p>
    <w:p w:rsidR="00B15D31" w:rsidRPr="00342E0D" w:rsidRDefault="00B15D31" w:rsidP="00486834">
      <w:pPr>
        <w:widowControl w:val="0"/>
        <w:numPr>
          <w:ilvl w:val="0"/>
          <w:numId w:val="42"/>
        </w:numPr>
        <w:tabs>
          <w:tab w:val="left" w:pos="993"/>
          <w:tab w:val="left" w:pos="1134"/>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разработку и реализацию профилактических программ, направленных на работу как с </w:t>
      </w:r>
      <w:proofErr w:type="spellStart"/>
      <w:r w:rsidRPr="00342E0D">
        <w:rPr>
          <w:rFonts w:ascii="Times New Roman" w:hAnsi="Times New Roman" w:cs="Times New Roman"/>
          <w:sz w:val="24"/>
          <w:szCs w:val="24"/>
        </w:rPr>
        <w:t>девиантными</w:t>
      </w:r>
      <w:proofErr w:type="spellEnd"/>
      <w:r w:rsidRPr="00342E0D">
        <w:rPr>
          <w:rFonts w:ascii="Times New Roman" w:hAnsi="Times New Roman" w:cs="Times New Roman"/>
          <w:sz w:val="24"/>
          <w:szCs w:val="24"/>
        </w:rPr>
        <w:t xml:space="preserve"> </w:t>
      </w:r>
      <w:proofErr w:type="gramStart"/>
      <w:r w:rsidRPr="00342E0D">
        <w:rPr>
          <w:rFonts w:ascii="Times New Roman" w:hAnsi="Times New Roman" w:cs="Times New Roman"/>
          <w:sz w:val="24"/>
          <w:szCs w:val="24"/>
        </w:rPr>
        <w:t>обучающимися</w:t>
      </w:r>
      <w:proofErr w:type="gramEnd"/>
      <w:r w:rsidRPr="00342E0D">
        <w:rPr>
          <w:rFonts w:ascii="Times New Roman" w:hAnsi="Times New Roman" w:cs="Times New Roman"/>
          <w:sz w:val="24"/>
          <w:szCs w:val="24"/>
        </w:rPr>
        <w:t>, так и с их окружением; организацию межведомственного взаимодействия;</w:t>
      </w:r>
    </w:p>
    <w:p w:rsidR="00B15D31" w:rsidRPr="00342E0D" w:rsidRDefault="00B15D31" w:rsidP="00486834">
      <w:pPr>
        <w:widowControl w:val="0"/>
        <w:numPr>
          <w:ilvl w:val="0"/>
          <w:numId w:val="42"/>
        </w:numPr>
        <w:tabs>
          <w:tab w:val="left" w:pos="993"/>
          <w:tab w:val="left" w:pos="1134"/>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w:t>
      </w:r>
      <w:proofErr w:type="spellStart"/>
      <w:r w:rsidRPr="00342E0D">
        <w:rPr>
          <w:rFonts w:ascii="Times New Roman" w:hAnsi="Times New Roman" w:cs="Times New Roman"/>
          <w:sz w:val="24"/>
          <w:szCs w:val="24"/>
        </w:rPr>
        <w:t>социокультурном</w:t>
      </w:r>
      <w:proofErr w:type="spellEnd"/>
      <w:r w:rsidRPr="00342E0D">
        <w:rPr>
          <w:rFonts w:ascii="Times New Roman" w:hAnsi="Times New Roman" w:cs="Times New Roman"/>
          <w:sz w:val="24"/>
          <w:szCs w:val="24"/>
        </w:rPr>
        <w:t xml:space="preserve"> окружении с педагогами, родителями, социальными партнёрами (</w:t>
      </w:r>
      <w:proofErr w:type="spellStart"/>
      <w:r w:rsidRPr="00342E0D">
        <w:rPr>
          <w:rFonts w:ascii="Times New Roman" w:hAnsi="Times New Roman" w:cs="Times New Roman"/>
          <w:sz w:val="24"/>
          <w:szCs w:val="24"/>
        </w:rPr>
        <w:t>антинаркотические</w:t>
      </w:r>
      <w:proofErr w:type="spellEnd"/>
      <w:r w:rsidRPr="00342E0D">
        <w:rPr>
          <w:rFonts w:ascii="Times New Roman" w:hAnsi="Times New Roman" w:cs="Times New Roman"/>
          <w:sz w:val="24"/>
          <w:szCs w:val="24"/>
        </w:rPr>
        <w:t xml:space="preserve">,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342E0D">
        <w:rPr>
          <w:rFonts w:ascii="Times New Roman" w:hAnsi="Times New Roman" w:cs="Times New Roman"/>
          <w:sz w:val="24"/>
          <w:szCs w:val="24"/>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342E0D">
        <w:rPr>
          <w:rFonts w:ascii="Times New Roman" w:hAnsi="Times New Roman" w:cs="Times New Roman"/>
          <w:sz w:val="24"/>
          <w:szCs w:val="24"/>
        </w:rPr>
        <w:t>антиэкстремистской</w:t>
      </w:r>
      <w:proofErr w:type="spellEnd"/>
      <w:r w:rsidRPr="00342E0D">
        <w:rPr>
          <w:rFonts w:ascii="Times New Roman" w:hAnsi="Times New Roman" w:cs="Times New Roman"/>
          <w:sz w:val="24"/>
          <w:szCs w:val="24"/>
        </w:rPr>
        <w:t xml:space="preserve"> безопасности, гражданской обороне и т. д.);</w:t>
      </w:r>
      <w:proofErr w:type="gramEnd"/>
    </w:p>
    <w:p w:rsidR="00B15D31" w:rsidRPr="00342E0D" w:rsidRDefault="00B15D31" w:rsidP="00486834">
      <w:pPr>
        <w:widowControl w:val="0"/>
        <w:numPr>
          <w:ilvl w:val="0"/>
          <w:numId w:val="42"/>
        </w:numPr>
        <w:tabs>
          <w:tab w:val="left" w:pos="993"/>
          <w:tab w:val="left" w:pos="1134"/>
        </w:tabs>
        <w:suppressAutoHyphens/>
        <w:spacing w:after="0" w:line="240" w:lineRule="auto"/>
        <w:ind w:left="0" w:firstLine="709"/>
        <w:jc w:val="both"/>
        <w:rPr>
          <w:rFonts w:ascii="Times New Roman" w:hAnsi="Times New Roman" w:cs="Times New Roman"/>
          <w:sz w:val="24"/>
          <w:szCs w:val="24"/>
        </w:rPr>
      </w:pPr>
      <w:proofErr w:type="gramStart"/>
      <w:r w:rsidRPr="00342E0D">
        <w:rPr>
          <w:rFonts w:ascii="Times New Roman" w:hAnsi="Times New Roman" w:cs="Times New Roman"/>
          <w:sz w:val="24"/>
          <w:szCs w:val="24"/>
        </w:rPr>
        <w:lastRenderedPageBreak/>
        <w:t xml:space="preserve">организацию превентивной работы с обучающимися со сценариями социально одобряемого поведения, по развитию навыков </w:t>
      </w:r>
      <w:proofErr w:type="spellStart"/>
      <w:r w:rsidRPr="00342E0D">
        <w:rPr>
          <w:rFonts w:ascii="Times New Roman" w:hAnsi="Times New Roman" w:cs="Times New Roman"/>
          <w:sz w:val="24"/>
          <w:szCs w:val="24"/>
        </w:rPr>
        <w:t>саморефлексии</w:t>
      </w:r>
      <w:proofErr w:type="spellEnd"/>
      <w:r w:rsidRPr="00342E0D">
        <w:rPr>
          <w:rFonts w:ascii="Times New Roman" w:hAnsi="Times New Roman" w:cs="Times New Roman"/>
          <w:sz w:val="24"/>
          <w:szCs w:val="24"/>
        </w:rPr>
        <w:t>, самоконтроля, устойчивости к негативным воздействиям, групповому давлению;</w:t>
      </w:r>
      <w:proofErr w:type="gramEnd"/>
    </w:p>
    <w:p w:rsidR="00B15D31" w:rsidRPr="00342E0D" w:rsidRDefault="00B15D31" w:rsidP="00486834">
      <w:pPr>
        <w:widowControl w:val="0"/>
        <w:numPr>
          <w:ilvl w:val="0"/>
          <w:numId w:val="42"/>
        </w:numPr>
        <w:tabs>
          <w:tab w:val="left" w:pos="993"/>
          <w:tab w:val="left" w:pos="1134"/>
        </w:tabs>
        <w:suppressAutoHyphens/>
        <w:spacing w:after="0" w:line="240" w:lineRule="auto"/>
        <w:ind w:left="0" w:firstLine="709"/>
        <w:jc w:val="both"/>
        <w:rPr>
          <w:rFonts w:ascii="Times New Roman" w:hAnsi="Times New Roman" w:cs="Times New Roman"/>
          <w:sz w:val="24"/>
          <w:szCs w:val="24"/>
        </w:rPr>
      </w:pPr>
      <w:r w:rsidRPr="00342E0D">
        <w:rPr>
          <w:rFonts w:ascii="Times New Roman" w:eastAsia="Times New Roman" w:hAnsi="Times New Roman" w:cs="Times New Roman"/>
          <w:sz w:val="24"/>
          <w:szCs w:val="24"/>
        </w:rPr>
        <w:t xml:space="preserve"> </w:t>
      </w:r>
      <w:proofErr w:type="gramStart"/>
      <w:r w:rsidRPr="00342E0D">
        <w:rPr>
          <w:rFonts w:ascii="Times New Roman" w:hAnsi="Times New Roman" w:cs="Times New Roman"/>
          <w:sz w:val="24"/>
          <w:szCs w:val="24"/>
        </w:rPr>
        <w:t xml:space="preserve">профилактику правонарушений, девиаций посредством организации деятельности, альтернативной </w:t>
      </w:r>
      <w:proofErr w:type="spellStart"/>
      <w:r w:rsidRPr="00342E0D">
        <w:rPr>
          <w:rFonts w:ascii="Times New Roman" w:hAnsi="Times New Roman" w:cs="Times New Roman"/>
          <w:sz w:val="24"/>
          <w:szCs w:val="24"/>
        </w:rPr>
        <w:t>девиантному</w:t>
      </w:r>
      <w:proofErr w:type="spellEnd"/>
      <w:r w:rsidRPr="00342E0D">
        <w:rPr>
          <w:rFonts w:ascii="Times New Roman" w:hAnsi="Times New Roman" w:cs="Times New Roman"/>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B15D31" w:rsidRPr="00342E0D" w:rsidRDefault="00B15D31" w:rsidP="00486834">
      <w:pPr>
        <w:widowControl w:val="0"/>
        <w:numPr>
          <w:ilvl w:val="0"/>
          <w:numId w:val="42"/>
        </w:numPr>
        <w:tabs>
          <w:tab w:val="left" w:pos="993"/>
          <w:tab w:val="left" w:pos="1134"/>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B15D31" w:rsidRPr="00342E0D" w:rsidRDefault="00B15D31" w:rsidP="00486834">
      <w:pPr>
        <w:widowControl w:val="0"/>
        <w:numPr>
          <w:ilvl w:val="0"/>
          <w:numId w:val="42"/>
        </w:numPr>
        <w:tabs>
          <w:tab w:val="left" w:pos="993"/>
          <w:tab w:val="left" w:pos="1134"/>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B15D31" w:rsidRPr="00342E0D" w:rsidRDefault="00B15D31" w:rsidP="00B15D31">
      <w:pPr>
        <w:ind w:firstLine="709"/>
        <w:jc w:val="both"/>
        <w:rPr>
          <w:rFonts w:ascii="Times New Roman" w:hAnsi="Times New Roman" w:cs="Times New Roman"/>
          <w:b/>
          <w:bCs/>
          <w:sz w:val="24"/>
          <w:szCs w:val="24"/>
        </w:rPr>
      </w:pPr>
    </w:p>
    <w:p w:rsidR="00B15D31" w:rsidRPr="00342E0D" w:rsidRDefault="00B15D31" w:rsidP="00B15D31">
      <w:pPr>
        <w:ind w:firstLine="709"/>
        <w:jc w:val="center"/>
        <w:rPr>
          <w:rFonts w:ascii="Times New Roman" w:hAnsi="Times New Roman" w:cs="Times New Roman"/>
          <w:sz w:val="24"/>
          <w:szCs w:val="24"/>
        </w:rPr>
      </w:pPr>
      <w:r w:rsidRPr="00342E0D">
        <w:rPr>
          <w:rFonts w:ascii="Times New Roman" w:hAnsi="Times New Roman" w:cs="Times New Roman"/>
          <w:b/>
          <w:bCs/>
          <w:sz w:val="24"/>
          <w:szCs w:val="24"/>
          <w:u w:val="single"/>
        </w:rPr>
        <w:t>Модуль «Социальное партнёрство»</w:t>
      </w:r>
    </w:p>
    <w:p w:rsidR="00B15D31" w:rsidRPr="00342E0D" w:rsidRDefault="00B15D31" w:rsidP="00B15D31">
      <w:pPr>
        <w:tabs>
          <w:tab w:val="left" w:pos="851"/>
        </w:tabs>
        <w:ind w:firstLine="709"/>
        <w:jc w:val="both"/>
        <w:rPr>
          <w:rFonts w:ascii="Times New Roman" w:hAnsi="Times New Roman" w:cs="Times New Roman"/>
          <w:sz w:val="24"/>
          <w:szCs w:val="24"/>
        </w:rPr>
      </w:pPr>
      <w:r w:rsidRPr="00342E0D">
        <w:rPr>
          <w:rFonts w:ascii="Times New Roman" w:hAnsi="Times New Roman" w:cs="Times New Roman"/>
          <w:sz w:val="24"/>
          <w:szCs w:val="24"/>
        </w:rPr>
        <w:t>Реализация воспитательного потенциала социального партнёрства предусматривает:</w:t>
      </w:r>
    </w:p>
    <w:p w:rsidR="00B15D31" w:rsidRPr="00342E0D" w:rsidRDefault="00B15D31" w:rsidP="00486834">
      <w:pPr>
        <w:widowControl w:val="0"/>
        <w:numPr>
          <w:ilvl w:val="0"/>
          <w:numId w:val="43"/>
        </w:numPr>
        <w:tabs>
          <w:tab w:val="left" w:pos="993"/>
          <w:tab w:val="left" w:pos="1134"/>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B15D31" w:rsidRPr="00342E0D" w:rsidRDefault="00B15D31" w:rsidP="00486834">
      <w:pPr>
        <w:widowControl w:val="0"/>
        <w:numPr>
          <w:ilvl w:val="0"/>
          <w:numId w:val="43"/>
        </w:numPr>
        <w:tabs>
          <w:tab w:val="left" w:pos="993"/>
          <w:tab w:val="left" w:pos="1134"/>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B15D31" w:rsidRPr="00342E0D" w:rsidRDefault="00B15D31" w:rsidP="00486834">
      <w:pPr>
        <w:widowControl w:val="0"/>
        <w:numPr>
          <w:ilvl w:val="0"/>
          <w:numId w:val="43"/>
        </w:numPr>
        <w:tabs>
          <w:tab w:val="left" w:pos="993"/>
          <w:tab w:val="left" w:pos="1134"/>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B15D31" w:rsidRPr="00342E0D" w:rsidRDefault="00B15D31" w:rsidP="00486834">
      <w:pPr>
        <w:widowControl w:val="0"/>
        <w:numPr>
          <w:ilvl w:val="0"/>
          <w:numId w:val="43"/>
        </w:numPr>
        <w:tabs>
          <w:tab w:val="left" w:pos="993"/>
          <w:tab w:val="left" w:pos="1134"/>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B15D31" w:rsidRPr="00342E0D" w:rsidRDefault="00B15D31" w:rsidP="00486834">
      <w:pPr>
        <w:widowControl w:val="0"/>
        <w:numPr>
          <w:ilvl w:val="0"/>
          <w:numId w:val="43"/>
        </w:numPr>
        <w:tabs>
          <w:tab w:val="left" w:pos="993"/>
          <w:tab w:val="left" w:pos="1134"/>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15D31" w:rsidRPr="00342E0D" w:rsidRDefault="00B15D31" w:rsidP="00B15D31">
      <w:pPr>
        <w:tabs>
          <w:tab w:val="left" w:pos="993"/>
          <w:tab w:val="left" w:pos="1134"/>
        </w:tabs>
        <w:jc w:val="both"/>
        <w:rPr>
          <w:rFonts w:ascii="Times New Roman" w:hAnsi="Times New Roman" w:cs="Times New Roman"/>
          <w:sz w:val="24"/>
          <w:szCs w:val="24"/>
        </w:rPr>
      </w:pPr>
      <w:r w:rsidRPr="00342E0D">
        <w:rPr>
          <w:rFonts w:ascii="Times New Roman" w:eastAsia="Times New Roman" w:hAnsi="Times New Roman" w:cs="Times New Roman"/>
          <w:color w:val="000000"/>
          <w:sz w:val="24"/>
          <w:szCs w:val="24"/>
        </w:rPr>
        <w:t xml:space="preserve">     </w:t>
      </w:r>
      <w:r w:rsidRPr="00342E0D">
        <w:rPr>
          <w:rFonts w:ascii="Times New Roman" w:eastAsia="Calibri" w:hAnsi="Times New Roman" w:cs="Times New Roman"/>
          <w:color w:val="000000"/>
          <w:sz w:val="24"/>
          <w:szCs w:val="24"/>
        </w:rPr>
        <w:t xml:space="preserve">В процессе воспитания социальными партнерами являются: Центр </w:t>
      </w:r>
      <w:proofErr w:type="spellStart"/>
      <w:r w:rsidRPr="00342E0D">
        <w:rPr>
          <w:rFonts w:ascii="Times New Roman" w:eastAsia="Calibri" w:hAnsi="Times New Roman" w:cs="Times New Roman"/>
          <w:color w:val="000000"/>
          <w:sz w:val="24"/>
          <w:szCs w:val="24"/>
        </w:rPr>
        <w:t>досуга</w:t>
      </w:r>
      <w:proofErr w:type="gramStart"/>
      <w:r w:rsidRPr="00342E0D">
        <w:rPr>
          <w:rFonts w:ascii="Times New Roman" w:eastAsia="Calibri" w:hAnsi="Times New Roman" w:cs="Times New Roman"/>
          <w:color w:val="000000"/>
          <w:sz w:val="24"/>
          <w:szCs w:val="24"/>
        </w:rPr>
        <w:t>.б</w:t>
      </w:r>
      <w:proofErr w:type="gramEnd"/>
      <w:r w:rsidRPr="00342E0D">
        <w:rPr>
          <w:rFonts w:ascii="Times New Roman" w:eastAsia="Calibri" w:hAnsi="Times New Roman" w:cs="Times New Roman"/>
          <w:color w:val="000000"/>
          <w:sz w:val="24"/>
          <w:szCs w:val="24"/>
        </w:rPr>
        <w:t>иблиотека,дислокация</w:t>
      </w:r>
      <w:proofErr w:type="spellEnd"/>
      <w:r w:rsidRPr="00342E0D">
        <w:rPr>
          <w:rFonts w:ascii="Times New Roman" w:eastAsia="Calibri" w:hAnsi="Times New Roman" w:cs="Times New Roman"/>
          <w:color w:val="000000"/>
          <w:sz w:val="24"/>
          <w:szCs w:val="24"/>
        </w:rPr>
        <w:t xml:space="preserve"> ПОМ с </w:t>
      </w:r>
      <w:proofErr w:type="spellStart"/>
      <w:r w:rsidRPr="00342E0D">
        <w:rPr>
          <w:rFonts w:ascii="Times New Roman" w:eastAsia="Calibri" w:hAnsi="Times New Roman" w:cs="Times New Roman"/>
          <w:color w:val="000000"/>
          <w:sz w:val="24"/>
          <w:szCs w:val="24"/>
        </w:rPr>
        <w:t>Серга</w:t>
      </w:r>
      <w:proofErr w:type="spellEnd"/>
      <w:r w:rsidRPr="00342E0D">
        <w:rPr>
          <w:rFonts w:ascii="Times New Roman" w:eastAsia="Calibri" w:hAnsi="Times New Roman" w:cs="Times New Roman"/>
          <w:color w:val="000000"/>
          <w:sz w:val="24"/>
          <w:szCs w:val="24"/>
        </w:rPr>
        <w:t xml:space="preserve"> МВД </w:t>
      </w:r>
      <w:proofErr w:type="spellStart"/>
      <w:r w:rsidRPr="00342E0D">
        <w:rPr>
          <w:rFonts w:ascii="Times New Roman" w:eastAsia="Calibri" w:hAnsi="Times New Roman" w:cs="Times New Roman"/>
          <w:color w:val="000000"/>
          <w:sz w:val="24"/>
          <w:szCs w:val="24"/>
        </w:rPr>
        <w:t>Россиии</w:t>
      </w:r>
      <w:proofErr w:type="spellEnd"/>
      <w:r w:rsidRPr="00342E0D">
        <w:rPr>
          <w:rFonts w:ascii="Times New Roman" w:eastAsia="Calibri" w:hAnsi="Times New Roman" w:cs="Times New Roman"/>
          <w:color w:val="000000"/>
          <w:sz w:val="24"/>
          <w:szCs w:val="24"/>
        </w:rPr>
        <w:t xml:space="preserve"> ,ПЧ-42,Кунгурская городская </w:t>
      </w:r>
      <w:proofErr w:type="spellStart"/>
      <w:r w:rsidRPr="00342E0D">
        <w:rPr>
          <w:rFonts w:ascii="Times New Roman" w:eastAsia="Calibri" w:hAnsi="Times New Roman" w:cs="Times New Roman"/>
          <w:color w:val="000000"/>
          <w:sz w:val="24"/>
          <w:szCs w:val="24"/>
        </w:rPr>
        <w:t>больница,Музей</w:t>
      </w:r>
      <w:proofErr w:type="spellEnd"/>
      <w:r w:rsidRPr="00342E0D">
        <w:rPr>
          <w:rFonts w:ascii="Times New Roman" w:eastAsia="Calibri" w:hAnsi="Times New Roman" w:cs="Times New Roman"/>
          <w:color w:val="000000"/>
          <w:sz w:val="24"/>
          <w:szCs w:val="24"/>
        </w:rPr>
        <w:t xml:space="preserve"> с. </w:t>
      </w:r>
      <w:proofErr w:type="spellStart"/>
      <w:r w:rsidRPr="00342E0D">
        <w:rPr>
          <w:rFonts w:ascii="Times New Roman" w:eastAsia="Calibri" w:hAnsi="Times New Roman" w:cs="Times New Roman"/>
          <w:color w:val="000000"/>
          <w:sz w:val="24"/>
          <w:szCs w:val="24"/>
        </w:rPr>
        <w:t>Серга</w:t>
      </w:r>
      <w:proofErr w:type="spellEnd"/>
    </w:p>
    <w:p w:rsidR="00B15D31" w:rsidRPr="00342E0D" w:rsidRDefault="00B15D31" w:rsidP="00B15D31">
      <w:pPr>
        <w:tabs>
          <w:tab w:val="left" w:pos="993"/>
          <w:tab w:val="left" w:pos="1134"/>
        </w:tabs>
        <w:jc w:val="both"/>
        <w:rPr>
          <w:rFonts w:ascii="Times New Roman" w:hAnsi="Times New Roman" w:cs="Times New Roman"/>
          <w:sz w:val="24"/>
          <w:szCs w:val="24"/>
          <w:u w:val="single"/>
        </w:rPr>
      </w:pPr>
    </w:p>
    <w:p w:rsidR="00B15D31" w:rsidRPr="00342E0D" w:rsidRDefault="00B15D31" w:rsidP="00B15D31">
      <w:pPr>
        <w:tabs>
          <w:tab w:val="left" w:pos="993"/>
          <w:tab w:val="left" w:pos="1134"/>
        </w:tabs>
        <w:jc w:val="center"/>
        <w:rPr>
          <w:rFonts w:ascii="Times New Roman" w:hAnsi="Times New Roman" w:cs="Times New Roman"/>
          <w:sz w:val="24"/>
          <w:szCs w:val="24"/>
        </w:rPr>
      </w:pPr>
      <w:r w:rsidRPr="00342E0D">
        <w:rPr>
          <w:rFonts w:ascii="Times New Roman" w:hAnsi="Times New Roman" w:cs="Times New Roman"/>
          <w:b/>
          <w:bCs/>
          <w:sz w:val="24"/>
          <w:szCs w:val="24"/>
          <w:u w:val="single"/>
        </w:rPr>
        <w:t>Модуль «Самоуправление»</w:t>
      </w:r>
    </w:p>
    <w:p w:rsidR="00B15D31" w:rsidRPr="00342E0D" w:rsidRDefault="00B15D31" w:rsidP="00B15D31">
      <w:pPr>
        <w:jc w:val="both"/>
        <w:rPr>
          <w:rFonts w:ascii="Times New Roman" w:hAnsi="Times New Roman" w:cs="Times New Roman"/>
          <w:sz w:val="24"/>
          <w:szCs w:val="24"/>
        </w:rPr>
      </w:pPr>
    </w:p>
    <w:p w:rsidR="00B15D31" w:rsidRPr="00342E0D" w:rsidRDefault="00B15D31" w:rsidP="00B15D31">
      <w:pPr>
        <w:jc w:val="both"/>
        <w:rPr>
          <w:rFonts w:ascii="Times New Roman" w:hAnsi="Times New Roman" w:cs="Times New Roman"/>
          <w:sz w:val="24"/>
          <w:szCs w:val="24"/>
        </w:rPr>
      </w:pPr>
      <w:r w:rsidRPr="00342E0D">
        <w:rPr>
          <w:rFonts w:ascii="Times New Roman" w:hAnsi="Times New Roman" w:cs="Times New Roman"/>
          <w:b/>
          <w:sz w:val="24"/>
          <w:szCs w:val="24"/>
        </w:rPr>
        <w:t>Структура ученического самоуправления:</w:t>
      </w:r>
    </w:p>
    <w:p w:rsidR="00B15D31" w:rsidRPr="00342E0D" w:rsidRDefault="007F15F7" w:rsidP="00B15D31">
      <w:pPr>
        <w:jc w:val="both"/>
        <w:rPr>
          <w:rFonts w:ascii="Times New Roman" w:hAnsi="Times New Roman" w:cs="Times New Roman"/>
          <w:b/>
          <w:sz w:val="24"/>
          <w:szCs w:val="24"/>
        </w:rPr>
      </w:pPr>
      <w:r w:rsidRPr="007F15F7">
        <w:rPr>
          <w:rFonts w:ascii="Times New Roman" w:hAnsi="Times New Roman" w:cs="Times New Roman"/>
          <w:sz w:val="24"/>
          <w:szCs w:val="24"/>
          <w:lang w:eastAsia="zh-CN" w:bidi="hi-IN"/>
        </w:rPr>
        <w:lastRenderedPageBreak/>
        <w:pict>
          <v:shapetype id="_x0000_t202" coordsize="21600,21600" o:spt="202" path="m,l,21600r21600,l21600,xe">
            <v:stroke joinstyle="miter"/>
            <v:path gradientshapeok="t" o:connecttype="rect"/>
          </v:shapetype>
          <v:shape id="_x0000_s1026" type="#_x0000_t202" style="position:absolute;left:0;text-align:left;margin-left:161.4pt;margin-top:12pt;width:171.3pt;height:35.1pt;z-index:251647488;mso-wrap-distance-left:9.05pt;mso-wrap-distance-right:9.05pt">
            <v:fill color2="black"/>
            <v:textbox>
              <w:txbxContent>
                <w:p w:rsidR="008242A4" w:rsidRDefault="008242A4" w:rsidP="00B15D31">
                  <w:pPr>
                    <w:shd w:val="clear" w:color="auto" w:fill="00B0F0"/>
                    <w:jc w:val="center"/>
                  </w:pPr>
                  <w:r>
                    <w:t>Совет старшеклассников</w:t>
                  </w:r>
                </w:p>
              </w:txbxContent>
            </v:textbox>
          </v:shape>
        </w:pict>
      </w:r>
      <w:r w:rsidRPr="007F15F7">
        <w:rPr>
          <w:rFonts w:ascii="Times New Roman" w:hAnsi="Times New Roman" w:cs="Times New Roman"/>
          <w:sz w:val="24"/>
          <w:szCs w:val="24"/>
          <w:lang w:eastAsia="zh-CN" w:bidi="hi-IN"/>
        </w:rPr>
        <w:pict>
          <v:shape id="_x0000_s1027" type="#_x0000_t202" style="position:absolute;left:0;text-align:left;margin-left:162pt;margin-top:94.85pt;width:171.3pt;height:21.3pt;z-index:251648512;mso-wrap-distance-left:9.05pt;mso-wrap-distance-right:9.05pt">
            <v:fill color2="black"/>
            <v:textbox>
              <w:txbxContent>
                <w:p w:rsidR="008242A4" w:rsidRDefault="008242A4" w:rsidP="00B15D31">
                  <w:pPr>
                    <w:jc w:val="center"/>
                  </w:pPr>
                  <w:r>
                    <w:t>Председатель совета</w:t>
                  </w:r>
                </w:p>
              </w:txbxContent>
            </v:textbox>
          </v:shape>
        </w:pict>
      </w:r>
      <w:r w:rsidRPr="007F15F7">
        <w:rPr>
          <w:rFonts w:ascii="Times New Roman" w:hAnsi="Times New Roman" w:cs="Times New Roman"/>
          <w:sz w:val="24"/>
          <w:szCs w:val="24"/>
          <w:lang w:eastAsia="zh-CN" w:bidi="hi-IN"/>
        </w:rPr>
        <w:pict>
          <v:shape id="_x0000_s1028" type="#_x0000_t202" style="position:absolute;left:0;text-align:left;margin-left:41.75pt;margin-top:163.25pt;width:69.05pt;height:34.75pt;z-index:251649536;mso-wrap-distance-left:9.05pt;mso-wrap-distance-right:9.05pt">
            <v:fill color2="black"/>
            <v:textbox>
              <w:txbxContent>
                <w:p w:rsidR="008242A4" w:rsidRDefault="008242A4" w:rsidP="00B15D31">
                  <w:pPr>
                    <w:jc w:val="center"/>
                  </w:pPr>
                  <w:r>
                    <w:t>Отдел спорта</w:t>
                  </w:r>
                </w:p>
              </w:txbxContent>
            </v:textbox>
          </v:shape>
        </w:pict>
      </w:r>
      <w:r w:rsidRPr="007F15F7">
        <w:rPr>
          <w:rFonts w:ascii="Times New Roman" w:hAnsi="Times New Roman" w:cs="Times New Roman"/>
          <w:sz w:val="24"/>
          <w:szCs w:val="24"/>
          <w:lang w:eastAsia="zh-CN" w:bidi="hi-IN"/>
        </w:rPr>
        <w:pict>
          <v:shape id="_x0000_s1029" type="#_x0000_t202" style="position:absolute;left:0;text-align:left;margin-left:396.5pt;margin-top:164pt;width:69.05pt;height:34.75pt;z-index:251650560;mso-wrap-distance-left:9.05pt;mso-wrap-distance-right:9.05pt">
            <v:fill color2="black"/>
            <v:textbox>
              <w:txbxContent>
                <w:p w:rsidR="008242A4" w:rsidRDefault="008242A4" w:rsidP="00B15D31">
                  <w:pPr>
                    <w:jc w:val="center"/>
                  </w:pPr>
                  <w:r>
                    <w:t xml:space="preserve">Отдел </w:t>
                  </w:r>
                </w:p>
                <w:p w:rsidR="008242A4" w:rsidRDefault="008242A4" w:rsidP="00B15D31">
                  <w:pPr>
                    <w:jc w:val="center"/>
                  </w:pPr>
                  <w:r>
                    <w:t>труда</w:t>
                  </w:r>
                </w:p>
              </w:txbxContent>
            </v:textbox>
          </v:shape>
        </w:pict>
      </w:r>
      <w:r w:rsidRPr="007F15F7">
        <w:rPr>
          <w:rFonts w:ascii="Times New Roman" w:hAnsi="Times New Roman" w:cs="Times New Roman"/>
          <w:sz w:val="24"/>
          <w:szCs w:val="24"/>
          <w:lang w:eastAsia="zh-CN" w:bidi="hi-IN"/>
        </w:rPr>
        <w:pict>
          <v:shape id="_x0000_s1030" type="#_x0000_t202" style="position:absolute;left:0;text-align:left;margin-left:308pt;margin-top:164pt;width:69.05pt;height:34.75pt;z-index:251651584;mso-wrap-distance-left:9.05pt;mso-wrap-distance-right:9.05pt">
            <v:fill color2="black"/>
            <v:textbox>
              <w:txbxContent>
                <w:p w:rsidR="008242A4" w:rsidRDefault="008242A4" w:rsidP="00B15D31">
                  <w:pPr>
                    <w:jc w:val="center"/>
                  </w:pPr>
                  <w:r>
                    <w:t xml:space="preserve">Отдел </w:t>
                  </w:r>
                </w:p>
                <w:p w:rsidR="008242A4" w:rsidRDefault="008242A4" w:rsidP="00B15D31">
                  <w:pPr>
                    <w:jc w:val="center"/>
                  </w:pPr>
                  <w:proofErr w:type="spellStart"/>
                  <w:r>
                    <w:t>информацииииии</w:t>
                  </w:r>
                  <w:proofErr w:type="spellEnd"/>
                </w:p>
              </w:txbxContent>
            </v:textbox>
          </v:shape>
        </w:pict>
      </w:r>
      <w:r w:rsidRPr="007F15F7">
        <w:rPr>
          <w:rFonts w:ascii="Times New Roman" w:hAnsi="Times New Roman" w:cs="Times New Roman"/>
          <w:sz w:val="24"/>
          <w:szCs w:val="24"/>
          <w:lang w:eastAsia="zh-CN" w:bidi="hi-IN"/>
        </w:rPr>
        <w:pict>
          <v:shape id="_x0000_s1031" type="#_x0000_t202" style="position:absolute;left:0;text-align:left;margin-left:213.5pt;margin-top:164pt;width:69.05pt;height:34.75pt;z-index:251652608;mso-wrap-distance-left:9.05pt;mso-wrap-distance-right:9.05pt">
            <v:fill color2="black"/>
            <v:textbox>
              <w:txbxContent>
                <w:p w:rsidR="008242A4" w:rsidRDefault="008242A4" w:rsidP="00B15D31">
                  <w:pPr>
                    <w:jc w:val="center"/>
                  </w:pPr>
                  <w:r>
                    <w:t xml:space="preserve">Отдел </w:t>
                  </w:r>
                </w:p>
                <w:p w:rsidR="008242A4" w:rsidRDefault="008242A4" w:rsidP="00B15D31">
                  <w:pPr>
                    <w:jc w:val="center"/>
                  </w:pPr>
                  <w:r>
                    <w:t>культуры</w:t>
                  </w:r>
                </w:p>
              </w:txbxContent>
            </v:textbox>
          </v:shape>
        </w:pict>
      </w:r>
      <w:r w:rsidRPr="007F15F7">
        <w:rPr>
          <w:rFonts w:ascii="Times New Roman" w:hAnsi="Times New Roman" w:cs="Times New Roman"/>
          <w:sz w:val="24"/>
          <w:szCs w:val="24"/>
          <w:lang w:eastAsia="zh-CN" w:bidi="hi-IN"/>
        </w:rPr>
        <w:pict>
          <v:shape id="_x0000_s1032" type="#_x0000_t202" style="position:absolute;left:0;text-align:left;margin-left:123.3pt;margin-top:164pt;width:69.05pt;height:34.75pt;z-index:251653632;mso-wrap-distance-left:9.05pt;mso-wrap-distance-right:9.05pt">
            <v:fill color2="black"/>
            <v:textbox>
              <w:txbxContent>
                <w:p w:rsidR="008242A4" w:rsidRDefault="008242A4" w:rsidP="00B15D31">
                  <w:pPr>
                    <w:jc w:val="center"/>
                  </w:pPr>
                  <w:r>
                    <w:t>Отдел</w:t>
                  </w:r>
                </w:p>
                <w:p w:rsidR="008242A4" w:rsidRDefault="008242A4" w:rsidP="00B15D31">
                  <w:pPr>
                    <w:jc w:val="center"/>
                  </w:pPr>
                  <w:r>
                    <w:t xml:space="preserve">знаний </w:t>
                  </w:r>
                </w:p>
              </w:txbxContent>
            </v:textbox>
          </v:shape>
        </w:pict>
      </w:r>
      <w:r w:rsidRPr="007F15F7">
        <w:rPr>
          <w:rFonts w:ascii="Times New Roman" w:hAnsi="Times New Roman" w:cs="Times New Roman"/>
          <w:sz w:val="24"/>
          <w:szCs w:val="24"/>
          <w:lang w:eastAsia="zh-CN" w:bidi="hi-IN"/>
        </w:rPr>
        <w:pict>
          <v:line id="Линия 1" o:spid="_x0000_s1033" style="position:absolute;left:0;text-align:left;flip:x;z-index:251654656" from="66.95pt,117.7pt" to="196.3pt,161.55pt" strokecolor="#3465a4" strokeweight=".26mm">
            <v:stroke color2="#cb9a5b"/>
          </v:line>
        </w:pict>
      </w:r>
      <w:r w:rsidRPr="007F15F7">
        <w:rPr>
          <w:rFonts w:ascii="Times New Roman" w:hAnsi="Times New Roman" w:cs="Times New Roman"/>
          <w:sz w:val="24"/>
          <w:szCs w:val="24"/>
          <w:lang w:eastAsia="zh-CN" w:bidi="hi-IN"/>
        </w:rPr>
        <w:pict>
          <v:line id="Линия 2" o:spid="_x0000_s1034" style="position:absolute;left:0;text-align:left;flip:x;z-index:251655680" from="169.05pt,117.7pt" to="234.85pt,161.55pt" strokecolor="#3465a4" strokeweight=".26mm">
            <v:stroke color2="#cb9a5b"/>
          </v:line>
        </w:pict>
      </w:r>
      <w:r w:rsidRPr="007F15F7">
        <w:rPr>
          <w:rFonts w:ascii="Times New Roman" w:hAnsi="Times New Roman" w:cs="Times New Roman"/>
          <w:sz w:val="24"/>
          <w:szCs w:val="24"/>
          <w:lang w:eastAsia="zh-CN" w:bidi="hi-IN"/>
        </w:rPr>
        <w:pict>
          <v:line id="Вертикальная линия 1" o:spid="_x0000_s1035" style="position:absolute;left:0;text-align:left;z-index:251656704" from="254pt,117.7pt" to="254pt,162.3pt" strokecolor="#3465a4" strokeweight=".26mm">
            <v:stroke color2="#cb9a5b"/>
          </v:line>
        </w:pict>
      </w:r>
      <w:r w:rsidRPr="007F15F7">
        <w:rPr>
          <w:rFonts w:ascii="Times New Roman" w:hAnsi="Times New Roman" w:cs="Times New Roman"/>
          <w:sz w:val="24"/>
          <w:szCs w:val="24"/>
          <w:lang w:eastAsia="zh-CN" w:bidi="hi-IN"/>
        </w:rPr>
        <w:pict>
          <v:line id="Линия 3" o:spid="_x0000_s1036" style="position:absolute;left:0;text-align:left;z-index:251657728" from="280pt,117.7pt" to="342.75pt,162.3pt" strokecolor="#3465a4" strokeweight=".26mm">
            <v:stroke color2="#cb9a5b"/>
          </v:line>
        </w:pict>
      </w:r>
      <w:r w:rsidRPr="007F15F7">
        <w:rPr>
          <w:rFonts w:ascii="Times New Roman" w:hAnsi="Times New Roman" w:cs="Times New Roman"/>
          <w:sz w:val="24"/>
          <w:szCs w:val="24"/>
          <w:lang w:eastAsia="zh-CN" w:bidi="hi-IN"/>
        </w:rPr>
        <w:pict>
          <v:line id="Линия 4" o:spid="_x0000_s1037" style="position:absolute;left:0;text-align:left;z-index:251658752" from="310.6pt,117.7pt" to="425.4pt,162.3pt" strokecolor="#3465a4" strokeweight=".26mm">
            <v:stroke color2="#cb9a5b"/>
          </v:line>
        </w:pict>
      </w:r>
      <w:r w:rsidRPr="007F15F7">
        <w:rPr>
          <w:rFonts w:ascii="Times New Roman" w:hAnsi="Times New Roman" w:cs="Times New Roman"/>
          <w:sz w:val="24"/>
          <w:szCs w:val="24"/>
          <w:lang w:eastAsia="zh-CN" w:bidi="hi-IN"/>
        </w:rPr>
        <w:pict>
          <v:line id="Линия 6" o:spid="_x0000_s1038" style="position:absolute;left:0;text-align:left;z-index:251659776" from="247.1pt,75.95pt" to="248.65pt,99.35pt" strokecolor="#3465a4" strokeweight=".26mm">
            <v:stroke color2="#cb9a5b"/>
          </v:line>
        </w:pict>
      </w:r>
      <w:r w:rsidRPr="007F15F7">
        <w:rPr>
          <w:rFonts w:ascii="Times New Roman" w:hAnsi="Times New Roman" w:cs="Times New Roman"/>
          <w:sz w:val="24"/>
          <w:szCs w:val="24"/>
          <w:lang w:eastAsia="zh-CN" w:bidi="hi-IN"/>
        </w:rPr>
        <w:pict>
          <v:shape id="_x0000_s1039" type="#_x0000_t202" style="position:absolute;left:0;text-align:left;margin-left:213.5pt;margin-top:265.2pt;width:69.05pt;height:34.75pt;z-index:251660800;mso-wrap-distance-left:9.05pt;mso-wrap-distance-right:9.05pt">
            <v:fill color2="black"/>
            <v:textbox>
              <w:txbxContent>
                <w:p w:rsidR="008242A4" w:rsidRDefault="008242A4" w:rsidP="00B15D31">
                  <w:pPr>
                    <w:jc w:val="center"/>
                  </w:pPr>
                  <w:r>
                    <w:t>сектор культуры</w:t>
                  </w:r>
                </w:p>
              </w:txbxContent>
            </v:textbox>
          </v:shape>
        </w:pict>
      </w:r>
      <w:r w:rsidRPr="007F15F7">
        <w:rPr>
          <w:rFonts w:ascii="Times New Roman" w:hAnsi="Times New Roman" w:cs="Times New Roman"/>
          <w:sz w:val="24"/>
          <w:szCs w:val="24"/>
          <w:lang w:eastAsia="zh-CN" w:bidi="hi-IN"/>
        </w:rPr>
        <w:pict>
          <v:shape id="_x0000_s1040" type="#_x0000_t202" style="position:absolute;left:0;text-align:left;margin-left:63.5pt;margin-top:265.2pt;width:69.05pt;height:34.75pt;z-index:251661824;mso-wrap-distance-left:9.05pt;mso-wrap-distance-right:9.05pt">
            <v:fill color2="black"/>
            <v:textbox>
              <w:txbxContent>
                <w:p w:rsidR="008242A4" w:rsidRDefault="008242A4" w:rsidP="00B15D31">
                  <w:pPr>
                    <w:jc w:val="center"/>
                  </w:pPr>
                  <w:r>
                    <w:t>Сектор</w:t>
                  </w:r>
                </w:p>
                <w:p w:rsidR="008242A4" w:rsidRDefault="008242A4" w:rsidP="00B15D31">
                  <w:pPr>
                    <w:jc w:val="center"/>
                  </w:pPr>
                  <w:r>
                    <w:t>спорта</w:t>
                  </w:r>
                </w:p>
              </w:txbxContent>
            </v:textbox>
          </v:shape>
        </w:pict>
      </w:r>
      <w:r w:rsidRPr="007F15F7">
        <w:rPr>
          <w:rFonts w:ascii="Times New Roman" w:hAnsi="Times New Roman" w:cs="Times New Roman"/>
          <w:sz w:val="24"/>
          <w:szCs w:val="24"/>
          <w:lang w:eastAsia="zh-CN" w:bidi="hi-IN"/>
        </w:rPr>
        <w:pict>
          <v:shape id="_x0000_s1041" type="#_x0000_t202" style="position:absolute;left:0;text-align:left;margin-left:362.75pt;margin-top:265.2pt;width:69.05pt;height:34.75pt;z-index:251662848;mso-wrap-distance-left:9.05pt;mso-wrap-distance-right:9.05pt">
            <v:fill color2="black"/>
            <v:textbox>
              <w:txbxContent>
                <w:p w:rsidR="008242A4" w:rsidRDefault="008242A4" w:rsidP="00B15D31">
                  <w:pPr>
                    <w:jc w:val="center"/>
                  </w:pPr>
                  <w:r>
                    <w:t>сектор</w:t>
                  </w:r>
                </w:p>
                <w:p w:rsidR="008242A4" w:rsidRDefault="008242A4" w:rsidP="00B15D31">
                  <w:pPr>
                    <w:jc w:val="center"/>
                  </w:pPr>
                  <w:r>
                    <w:t>труда</w:t>
                  </w:r>
                </w:p>
              </w:txbxContent>
            </v:textbox>
          </v:shape>
        </w:pict>
      </w:r>
      <w:r w:rsidRPr="007F15F7">
        <w:rPr>
          <w:rFonts w:ascii="Times New Roman" w:hAnsi="Times New Roman" w:cs="Times New Roman"/>
          <w:sz w:val="24"/>
          <w:szCs w:val="24"/>
          <w:lang w:eastAsia="zh-CN" w:bidi="hi-IN"/>
        </w:rPr>
        <w:pict>
          <v:shape id="_x0000_s1042" type="#_x0000_t202" style="position:absolute;left:0;text-align:left;margin-left:156.3pt;margin-top:218.05pt;width:186.25pt;height:21.3pt;z-index:251663872;mso-wrap-distance-left:9.05pt;mso-wrap-distance-right:9.05pt">
            <v:fill color2="black"/>
            <v:textbox>
              <w:txbxContent>
                <w:p w:rsidR="008242A4" w:rsidRDefault="008242A4" w:rsidP="00B15D31">
                  <w:pPr>
                    <w:jc w:val="center"/>
                  </w:pPr>
                  <w:r>
                    <w:t>староста</w:t>
                  </w:r>
                </w:p>
              </w:txbxContent>
            </v:textbox>
          </v:shape>
        </w:pict>
      </w:r>
      <w:r w:rsidRPr="007F15F7">
        <w:rPr>
          <w:rFonts w:ascii="Times New Roman" w:hAnsi="Times New Roman" w:cs="Times New Roman"/>
          <w:sz w:val="24"/>
          <w:szCs w:val="24"/>
          <w:lang w:eastAsia="zh-CN" w:bidi="hi-IN"/>
        </w:rPr>
        <w:pict>
          <v:line id="Линия 5" o:spid="_x0000_s1043" style="position:absolute;left:0;text-align:left;z-index:251664896" from="249.4pt,240.3pt" to="249.4pt,263.95pt" strokecolor="#3465a4" strokeweight=".26mm">
            <v:stroke color2="#cb9a5b"/>
          </v:line>
        </w:pict>
      </w:r>
      <w:r w:rsidRPr="007F15F7">
        <w:rPr>
          <w:rFonts w:ascii="Times New Roman" w:hAnsi="Times New Roman" w:cs="Times New Roman"/>
          <w:sz w:val="24"/>
          <w:szCs w:val="24"/>
          <w:lang w:eastAsia="zh-CN" w:bidi="hi-IN"/>
        </w:rPr>
        <w:pict>
          <v:line id="Линия 7" o:spid="_x0000_s1044" style="position:absolute;left:0;text-align:left;flip:x;z-index:251665920" from="100.15pt,240.3pt" to="184.35pt,263.95pt" strokecolor="#3465a4" strokeweight=".26mm">
            <v:stroke color2="#cb9a5b"/>
          </v:line>
        </w:pict>
      </w:r>
      <w:r w:rsidRPr="007F15F7">
        <w:rPr>
          <w:rFonts w:ascii="Times New Roman" w:hAnsi="Times New Roman" w:cs="Times New Roman"/>
          <w:sz w:val="24"/>
          <w:szCs w:val="24"/>
          <w:lang w:eastAsia="zh-CN" w:bidi="hi-IN"/>
        </w:rPr>
        <w:pict>
          <v:line id="Линия 10" o:spid="_x0000_s1045" style="position:absolute;left:0;text-align:left;z-index:251666944" from="320.55pt,240.3pt" to="394.05pt,263.95pt" strokecolor="#3465a4" strokeweight=".26mm">
            <v:stroke color2="#cb9a5b"/>
          </v:line>
        </w:pict>
      </w:r>
      <w:r w:rsidRPr="007F15F7">
        <w:rPr>
          <w:rFonts w:ascii="Times New Roman" w:hAnsi="Times New Roman" w:cs="Times New Roman"/>
          <w:sz w:val="24"/>
          <w:szCs w:val="24"/>
          <w:lang w:eastAsia="zh-CN" w:bidi="hi-IN"/>
        </w:rPr>
        <w:pict>
          <v:shape id="_x0000_s1046" type="#_x0000_t202" style="position:absolute;left:0;text-align:left;margin-left:213.5pt;margin-top:308.6pt;width:69.05pt;height:25pt;z-index:251667968;mso-wrap-distance-left:9.05pt;mso-wrap-distance-right:9.05pt">
            <v:fill color2="black"/>
            <v:textbox>
              <w:txbxContent>
                <w:p w:rsidR="008242A4" w:rsidRDefault="008242A4" w:rsidP="00B15D31">
                  <w:pPr>
                    <w:shd w:val="clear" w:color="auto" w:fill="00B0F0"/>
                    <w:jc w:val="center"/>
                  </w:pPr>
                  <w:r>
                    <w:t>Ученик</w:t>
                  </w:r>
                </w:p>
              </w:txbxContent>
            </v:textbox>
          </v:shape>
        </w:pict>
      </w:r>
    </w:p>
    <w:p w:rsidR="00B15D31" w:rsidRPr="00342E0D" w:rsidRDefault="00B15D31" w:rsidP="00B15D31">
      <w:pPr>
        <w:jc w:val="both"/>
        <w:rPr>
          <w:rFonts w:ascii="Times New Roman" w:hAnsi="Times New Roman" w:cs="Times New Roman"/>
          <w:b/>
          <w:sz w:val="24"/>
          <w:szCs w:val="24"/>
        </w:rPr>
      </w:pPr>
    </w:p>
    <w:p w:rsidR="00B15D31" w:rsidRPr="00342E0D" w:rsidRDefault="00B15D31" w:rsidP="00B15D31">
      <w:pPr>
        <w:jc w:val="both"/>
        <w:rPr>
          <w:rFonts w:ascii="Times New Roman" w:hAnsi="Times New Roman" w:cs="Times New Roman"/>
          <w:b/>
          <w:sz w:val="24"/>
          <w:szCs w:val="24"/>
        </w:rPr>
      </w:pPr>
    </w:p>
    <w:p w:rsidR="00B15D31" w:rsidRPr="00342E0D" w:rsidRDefault="00B15D31" w:rsidP="00B15D31">
      <w:pPr>
        <w:jc w:val="both"/>
        <w:rPr>
          <w:rFonts w:ascii="Times New Roman" w:hAnsi="Times New Roman" w:cs="Times New Roman"/>
          <w:b/>
          <w:sz w:val="24"/>
          <w:szCs w:val="24"/>
        </w:rPr>
      </w:pPr>
    </w:p>
    <w:p w:rsidR="00B15D31" w:rsidRPr="00342E0D" w:rsidRDefault="00B15D31" w:rsidP="00B15D31">
      <w:pPr>
        <w:jc w:val="both"/>
        <w:rPr>
          <w:rFonts w:ascii="Times New Roman" w:hAnsi="Times New Roman" w:cs="Times New Roman"/>
          <w:b/>
          <w:sz w:val="24"/>
          <w:szCs w:val="24"/>
        </w:rPr>
      </w:pPr>
    </w:p>
    <w:p w:rsidR="00B15D31" w:rsidRPr="00342E0D" w:rsidRDefault="00B15D31" w:rsidP="00B15D31">
      <w:pPr>
        <w:jc w:val="both"/>
        <w:rPr>
          <w:rFonts w:ascii="Times New Roman" w:hAnsi="Times New Roman" w:cs="Times New Roman"/>
          <w:b/>
          <w:sz w:val="24"/>
          <w:szCs w:val="24"/>
        </w:rPr>
      </w:pPr>
    </w:p>
    <w:p w:rsidR="00B15D31" w:rsidRPr="00342E0D" w:rsidRDefault="00B15D31" w:rsidP="00B15D31">
      <w:pPr>
        <w:jc w:val="both"/>
        <w:rPr>
          <w:rFonts w:ascii="Times New Roman" w:hAnsi="Times New Roman" w:cs="Times New Roman"/>
          <w:b/>
          <w:sz w:val="24"/>
          <w:szCs w:val="24"/>
        </w:rPr>
      </w:pPr>
    </w:p>
    <w:p w:rsidR="00B15D31" w:rsidRPr="00342E0D" w:rsidRDefault="00B15D31" w:rsidP="00B15D31">
      <w:pPr>
        <w:jc w:val="both"/>
        <w:rPr>
          <w:rFonts w:ascii="Times New Roman" w:hAnsi="Times New Roman" w:cs="Times New Roman"/>
          <w:b/>
          <w:sz w:val="24"/>
          <w:szCs w:val="24"/>
        </w:rPr>
      </w:pPr>
    </w:p>
    <w:p w:rsidR="00B15D31" w:rsidRPr="00342E0D" w:rsidRDefault="00B15D31" w:rsidP="00B15D31">
      <w:pPr>
        <w:jc w:val="both"/>
        <w:rPr>
          <w:rFonts w:ascii="Times New Roman" w:hAnsi="Times New Roman" w:cs="Times New Roman"/>
          <w:b/>
          <w:sz w:val="24"/>
          <w:szCs w:val="24"/>
        </w:rPr>
      </w:pPr>
    </w:p>
    <w:p w:rsidR="00B15D31" w:rsidRPr="00342E0D" w:rsidRDefault="00B15D31" w:rsidP="00B15D31">
      <w:pPr>
        <w:jc w:val="both"/>
        <w:rPr>
          <w:rFonts w:ascii="Times New Roman" w:hAnsi="Times New Roman" w:cs="Times New Roman"/>
          <w:b/>
          <w:sz w:val="24"/>
          <w:szCs w:val="24"/>
        </w:rPr>
      </w:pPr>
    </w:p>
    <w:p w:rsidR="00B15D31" w:rsidRPr="00342E0D" w:rsidRDefault="00B15D31" w:rsidP="00B15D31">
      <w:pPr>
        <w:jc w:val="both"/>
        <w:rPr>
          <w:rFonts w:ascii="Times New Roman" w:hAnsi="Times New Roman" w:cs="Times New Roman"/>
          <w:sz w:val="24"/>
          <w:szCs w:val="24"/>
        </w:rPr>
      </w:pPr>
    </w:p>
    <w:p w:rsidR="00B15D31" w:rsidRPr="00342E0D" w:rsidRDefault="00B15D31" w:rsidP="00B15D31">
      <w:pPr>
        <w:jc w:val="both"/>
        <w:rPr>
          <w:rFonts w:ascii="Times New Roman" w:hAnsi="Times New Roman" w:cs="Times New Roman"/>
          <w:sz w:val="24"/>
          <w:szCs w:val="24"/>
        </w:rPr>
      </w:pPr>
    </w:p>
    <w:p w:rsidR="00B15D31" w:rsidRPr="00342E0D" w:rsidRDefault="00B15D31" w:rsidP="00B15D31">
      <w:pPr>
        <w:jc w:val="both"/>
        <w:rPr>
          <w:rFonts w:ascii="Times New Roman" w:hAnsi="Times New Roman" w:cs="Times New Roman"/>
          <w:sz w:val="24"/>
          <w:szCs w:val="24"/>
        </w:rPr>
      </w:pPr>
    </w:p>
    <w:p w:rsidR="00B15D31" w:rsidRPr="00342E0D" w:rsidRDefault="00B15D31" w:rsidP="00B15D31">
      <w:pPr>
        <w:jc w:val="both"/>
        <w:rPr>
          <w:rFonts w:ascii="Times New Roman" w:hAnsi="Times New Roman" w:cs="Times New Roman"/>
          <w:sz w:val="24"/>
          <w:szCs w:val="24"/>
        </w:rPr>
      </w:pPr>
    </w:p>
    <w:p w:rsidR="00B15D31" w:rsidRPr="00342E0D" w:rsidRDefault="00B15D31" w:rsidP="00B15D31">
      <w:pPr>
        <w:jc w:val="both"/>
        <w:rPr>
          <w:rFonts w:ascii="Times New Roman" w:hAnsi="Times New Roman" w:cs="Times New Roman"/>
          <w:sz w:val="24"/>
          <w:szCs w:val="24"/>
          <w:lang w:eastAsia="zh-CN"/>
        </w:rPr>
      </w:pPr>
    </w:p>
    <w:p w:rsidR="00B15D31" w:rsidRPr="00342E0D" w:rsidRDefault="00B15D31" w:rsidP="00B15D31">
      <w:pPr>
        <w:jc w:val="both"/>
        <w:rPr>
          <w:rFonts w:ascii="Times New Roman" w:hAnsi="Times New Roman" w:cs="Times New Roman"/>
          <w:sz w:val="24"/>
          <w:szCs w:val="24"/>
        </w:rPr>
      </w:pPr>
      <w:r w:rsidRPr="00342E0D">
        <w:rPr>
          <w:rFonts w:ascii="Times New Roman" w:eastAsia="Times New Roman" w:hAnsi="Times New Roman" w:cs="Times New Roman"/>
          <w:b/>
          <w:bCs/>
          <w:sz w:val="24"/>
          <w:szCs w:val="24"/>
        </w:rPr>
        <w:tab/>
      </w:r>
      <w:r w:rsidRPr="00342E0D">
        <w:rPr>
          <w:rFonts w:ascii="Times New Roman" w:hAnsi="Times New Roman" w:cs="Times New Roman"/>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самоуправление. Детское самоуправление в школе осуществляется следующим образом.</w:t>
      </w:r>
    </w:p>
    <w:p w:rsidR="00B15D31" w:rsidRPr="00342E0D" w:rsidRDefault="00B15D31" w:rsidP="00B15D31">
      <w:pPr>
        <w:jc w:val="both"/>
        <w:rPr>
          <w:rFonts w:ascii="Times New Roman" w:hAnsi="Times New Roman" w:cs="Times New Roman"/>
          <w:sz w:val="24"/>
          <w:szCs w:val="24"/>
        </w:rPr>
      </w:pPr>
      <w:r w:rsidRPr="00342E0D">
        <w:rPr>
          <w:rFonts w:ascii="Times New Roman" w:hAnsi="Times New Roman" w:cs="Times New Roman"/>
          <w:b/>
          <w:bCs/>
          <w:i/>
          <w:iCs/>
          <w:sz w:val="24"/>
          <w:szCs w:val="24"/>
        </w:rPr>
        <w:t>На уровне школы:</w:t>
      </w:r>
    </w:p>
    <w:p w:rsidR="00B15D31" w:rsidRPr="00342E0D" w:rsidRDefault="00B15D31" w:rsidP="00486834">
      <w:pPr>
        <w:widowControl w:val="0"/>
        <w:numPr>
          <w:ilvl w:val="0"/>
          <w:numId w:val="44"/>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B15D31" w:rsidRPr="00342E0D" w:rsidRDefault="00B15D31" w:rsidP="00486834">
      <w:pPr>
        <w:widowControl w:val="0"/>
        <w:numPr>
          <w:ilvl w:val="0"/>
          <w:numId w:val="44"/>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через деятельность Совета старшеклассников,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B15D31" w:rsidRPr="00342E0D" w:rsidRDefault="00B15D31" w:rsidP="00486834">
      <w:pPr>
        <w:widowControl w:val="0"/>
        <w:numPr>
          <w:ilvl w:val="0"/>
          <w:numId w:val="44"/>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342E0D">
        <w:rPr>
          <w:rFonts w:ascii="Times New Roman" w:hAnsi="Times New Roman" w:cs="Times New Roman"/>
          <w:sz w:val="24"/>
          <w:szCs w:val="24"/>
        </w:rPr>
        <w:t>флешмобов</w:t>
      </w:r>
      <w:proofErr w:type="spellEnd"/>
      <w:r w:rsidRPr="00342E0D">
        <w:rPr>
          <w:rFonts w:ascii="Times New Roman" w:hAnsi="Times New Roman" w:cs="Times New Roman"/>
          <w:sz w:val="24"/>
          <w:szCs w:val="24"/>
        </w:rPr>
        <w:t xml:space="preserve"> и т.п.);</w:t>
      </w:r>
    </w:p>
    <w:p w:rsidR="00B15D31" w:rsidRPr="00342E0D" w:rsidRDefault="00B15D31" w:rsidP="00486834">
      <w:pPr>
        <w:widowControl w:val="0"/>
        <w:numPr>
          <w:ilvl w:val="0"/>
          <w:numId w:val="44"/>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B15D31" w:rsidRPr="00342E0D" w:rsidRDefault="00B15D31" w:rsidP="00486834">
      <w:pPr>
        <w:widowControl w:val="0"/>
        <w:numPr>
          <w:ilvl w:val="0"/>
          <w:numId w:val="44"/>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lastRenderedPageBreak/>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w:t>
      </w:r>
      <w:proofErr w:type="gramStart"/>
      <w:r w:rsidRPr="00342E0D">
        <w:rPr>
          <w:rFonts w:ascii="Times New Roman" w:hAnsi="Times New Roman" w:cs="Times New Roman"/>
          <w:sz w:val="24"/>
          <w:szCs w:val="24"/>
        </w:rPr>
        <w:t>е(</w:t>
      </w:r>
      <w:proofErr w:type="gramEnd"/>
      <w:r w:rsidRPr="00342E0D">
        <w:rPr>
          <w:rFonts w:ascii="Times New Roman" w:hAnsi="Times New Roman" w:cs="Times New Roman"/>
          <w:sz w:val="24"/>
          <w:szCs w:val="24"/>
        </w:rPr>
        <w:t>старшеклассники входят в состав Школьной Службы Медиации  ).</w:t>
      </w:r>
    </w:p>
    <w:p w:rsidR="00B15D31" w:rsidRPr="00342E0D" w:rsidRDefault="00B15D31" w:rsidP="00B15D31">
      <w:pPr>
        <w:jc w:val="both"/>
        <w:rPr>
          <w:rFonts w:ascii="Times New Roman" w:hAnsi="Times New Roman" w:cs="Times New Roman"/>
          <w:sz w:val="24"/>
          <w:szCs w:val="24"/>
        </w:rPr>
      </w:pPr>
      <w:r w:rsidRPr="00342E0D">
        <w:rPr>
          <w:rFonts w:ascii="Times New Roman" w:hAnsi="Times New Roman" w:cs="Times New Roman"/>
          <w:b/>
          <w:bCs/>
          <w:i/>
          <w:iCs/>
          <w:sz w:val="24"/>
          <w:szCs w:val="24"/>
        </w:rPr>
        <w:t>На уровне классов:</w:t>
      </w:r>
    </w:p>
    <w:p w:rsidR="00B15D31" w:rsidRPr="00342E0D" w:rsidRDefault="00B15D31" w:rsidP="00486834">
      <w:pPr>
        <w:widowControl w:val="0"/>
        <w:numPr>
          <w:ilvl w:val="0"/>
          <w:numId w:val="45"/>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через деятельность выборных по инициативе и предложениям учащихся класса лидеров (например, командиров,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B15D31" w:rsidRPr="00342E0D" w:rsidRDefault="00B15D31" w:rsidP="00486834">
      <w:pPr>
        <w:widowControl w:val="0"/>
        <w:numPr>
          <w:ilvl w:val="0"/>
          <w:numId w:val="45"/>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B15D31" w:rsidRPr="00342E0D" w:rsidRDefault="00B15D31" w:rsidP="00486834">
      <w:pPr>
        <w:widowControl w:val="0"/>
        <w:numPr>
          <w:ilvl w:val="0"/>
          <w:numId w:val="45"/>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B15D31" w:rsidRPr="00342E0D" w:rsidRDefault="00B15D31" w:rsidP="00B15D31">
      <w:pPr>
        <w:jc w:val="both"/>
        <w:rPr>
          <w:rFonts w:ascii="Times New Roman" w:hAnsi="Times New Roman" w:cs="Times New Roman"/>
          <w:sz w:val="24"/>
          <w:szCs w:val="24"/>
        </w:rPr>
      </w:pPr>
      <w:r w:rsidRPr="00342E0D">
        <w:rPr>
          <w:rFonts w:ascii="Times New Roman" w:hAnsi="Times New Roman" w:cs="Times New Roman"/>
          <w:b/>
          <w:bCs/>
          <w:i/>
          <w:iCs/>
          <w:sz w:val="24"/>
          <w:szCs w:val="24"/>
        </w:rPr>
        <w:t>На индивидуальном уровне:</w:t>
      </w:r>
    </w:p>
    <w:p w:rsidR="00B15D31" w:rsidRPr="00342E0D" w:rsidRDefault="00B15D31" w:rsidP="00486834">
      <w:pPr>
        <w:widowControl w:val="0"/>
        <w:numPr>
          <w:ilvl w:val="0"/>
          <w:numId w:val="46"/>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 xml:space="preserve">через вовлечение школьников в планирование, организацию, проведение и анализ общешкольных и </w:t>
      </w:r>
      <w:proofErr w:type="spellStart"/>
      <w:r w:rsidRPr="00342E0D">
        <w:rPr>
          <w:rFonts w:ascii="Times New Roman" w:hAnsi="Times New Roman" w:cs="Times New Roman"/>
          <w:sz w:val="24"/>
          <w:szCs w:val="24"/>
        </w:rPr>
        <w:t>внутриклассных</w:t>
      </w:r>
      <w:proofErr w:type="spellEnd"/>
      <w:r w:rsidRPr="00342E0D">
        <w:rPr>
          <w:rFonts w:ascii="Times New Roman" w:hAnsi="Times New Roman" w:cs="Times New Roman"/>
          <w:sz w:val="24"/>
          <w:szCs w:val="24"/>
        </w:rPr>
        <w:t xml:space="preserve"> дел;</w:t>
      </w:r>
    </w:p>
    <w:p w:rsidR="00B15D31" w:rsidRPr="00342E0D" w:rsidRDefault="00B15D31" w:rsidP="00486834">
      <w:pPr>
        <w:widowControl w:val="0"/>
        <w:numPr>
          <w:ilvl w:val="0"/>
          <w:numId w:val="46"/>
        </w:numPr>
        <w:suppressAutoHyphens/>
        <w:spacing w:after="0" w:line="240" w:lineRule="auto"/>
        <w:ind w:left="0"/>
        <w:jc w:val="both"/>
        <w:rPr>
          <w:rFonts w:ascii="Times New Roman" w:hAnsi="Times New Roman" w:cs="Times New Roman"/>
          <w:sz w:val="24"/>
          <w:szCs w:val="24"/>
        </w:rPr>
      </w:pPr>
      <w:r w:rsidRPr="00342E0D">
        <w:rPr>
          <w:rFonts w:ascii="Times New Roman" w:hAnsi="Times New Roman" w:cs="Times New Roman"/>
          <w:sz w:val="24"/>
          <w:szCs w:val="24"/>
        </w:rPr>
        <w:t xml:space="preserve">через реализацию школьниками, взявшими на себя соответствующую роль, функций по </w:t>
      </w:r>
      <w:proofErr w:type="gramStart"/>
      <w:r w:rsidRPr="00342E0D">
        <w:rPr>
          <w:rFonts w:ascii="Times New Roman" w:hAnsi="Times New Roman" w:cs="Times New Roman"/>
          <w:sz w:val="24"/>
          <w:szCs w:val="24"/>
        </w:rPr>
        <w:t>контролю за</w:t>
      </w:r>
      <w:proofErr w:type="gramEnd"/>
      <w:r w:rsidRPr="00342E0D">
        <w:rPr>
          <w:rFonts w:ascii="Times New Roman" w:hAnsi="Times New Roman" w:cs="Times New Roman"/>
          <w:sz w:val="24"/>
          <w:szCs w:val="24"/>
        </w:rPr>
        <w:t xml:space="preserve"> порядком и чистотой в классе, уходом за кабинетом, комнатными растениями.</w:t>
      </w:r>
    </w:p>
    <w:p w:rsidR="00B15D31" w:rsidRPr="00342E0D" w:rsidRDefault="00B15D31" w:rsidP="00B15D31">
      <w:pPr>
        <w:jc w:val="both"/>
        <w:rPr>
          <w:rFonts w:ascii="Times New Roman" w:hAnsi="Times New Roman" w:cs="Times New Roman"/>
          <w:sz w:val="24"/>
          <w:szCs w:val="24"/>
        </w:rPr>
      </w:pPr>
    </w:p>
    <w:p w:rsidR="00B15D31" w:rsidRPr="00342E0D" w:rsidRDefault="00B15D31" w:rsidP="00B15D31">
      <w:pPr>
        <w:jc w:val="center"/>
        <w:rPr>
          <w:rFonts w:ascii="Times New Roman" w:hAnsi="Times New Roman" w:cs="Times New Roman"/>
          <w:sz w:val="24"/>
          <w:szCs w:val="24"/>
        </w:rPr>
      </w:pPr>
      <w:r w:rsidRPr="00342E0D">
        <w:rPr>
          <w:rFonts w:ascii="Times New Roman" w:hAnsi="Times New Roman" w:cs="Times New Roman"/>
          <w:b/>
          <w:bCs/>
          <w:sz w:val="24"/>
          <w:szCs w:val="24"/>
          <w:u w:val="single"/>
        </w:rPr>
        <w:t>Модуль «Детские общественные объединения»</w:t>
      </w:r>
    </w:p>
    <w:p w:rsidR="00B15D31" w:rsidRPr="00342E0D" w:rsidRDefault="00B15D31" w:rsidP="00B15D31">
      <w:pPr>
        <w:ind w:left="-283"/>
        <w:jc w:val="both"/>
        <w:rPr>
          <w:rFonts w:ascii="Times New Roman" w:hAnsi="Times New Roman" w:cs="Times New Roman"/>
          <w:sz w:val="24"/>
          <w:szCs w:val="24"/>
        </w:rPr>
      </w:pPr>
      <w:r w:rsidRPr="00342E0D">
        <w:rPr>
          <w:rFonts w:ascii="Times New Roman" w:eastAsia="Times New Roman" w:hAnsi="Times New Roman" w:cs="Times New Roman"/>
          <w:b/>
          <w:bCs/>
          <w:sz w:val="24"/>
          <w:szCs w:val="24"/>
        </w:rPr>
        <w:t xml:space="preserve">   </w:t>
      </w:r>
      <w:r w:rsidRPr="00342E0D">
        <w:rPr>
          <w:rFonts w:ascii="Times New Roman" w:hAnsi="Times New Roman" w:cs="Times New Roman"/>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r w:rsidRPr="00342E0D">
        <w:rPr>
          <w:rFonts w:ascii="Times New Roman" w:hAnsi="Times New Roman" w:cs="Times New Roman"/>
          <w:sz w:val="24"/>
          <w:szCs w:val="24"/>
        </w:rPr>
        <w:tab/>
        <w:t xml:space="preserve">Воспитание в детском общественном объединении осуществляется </w:t>
      </w:r>
      <w:proofErr w:type="gramStart"/>
      <w:r w:rsidRPr="00342E0D">
        <w:rPr>
          <w:rFonts w:ascii="Times New Roman" w:hAnsi="Times New Roman" w:cs="Times New Roman"/>
          <w:sz w:val="24"/>
          <w:szCs w:val="24"/>
        </w:rPr>
        <w:t>через</w:t>
      </w:r>
      <w:proofErr w:type="gramEnd"/>
      <w:r w:rsidRPr="00342E0D">
        <w:rPr>
          <w:rFonts w:ascii="Times New Roman" w:hAnsi="Times New Roman" w:cs="Times New Roman"/>
          <w:sz w:val="24"/>
          <w:szCs w:val="24"/>
        </w:rPr>
        <w:t>:</w:t>
      </w:r>
    </w:p>
    <w:p w:rsidR="00B15D31" w:rsidRPr="00342E0D" w:rsidRDefault="00B15D31" w:rsidP="00486834">
      <w:pPr>
        <w:widowControl w:val="0"/>
        <w:numPr>
          <w:ilvl w:val="0"/>
          <w:numId w:val="47"/>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B15D31" w:rsidRPr="00342E0D" w:rsidRDefault="00B15D31" w:rsidP="00486834">
      <w:pPr>
        <w:widowControl w:val="0"/>
        <w:numPr>
          <w:ilvl w:val="0"/>
          <w:numId w:val="47"/>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342E0D">
        <w:rPr>
          <w:rFonts w:ascii="Times New Roman" w:hAnsi="Times New Roman" w:cs="Times New Roman"/>
          <w:sz w:val="24"/>
          <w:szCs w:val="24"/>
        </w:rPr>
        <w:t>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roofErr w:type="gramEnd"/>
    </w:p>
    <w:p w:rsidR="00B15D31" w:rsidRPr="00342E0D" w:rsidRDefault="00B15D31" w:rsidP="00486834">
      <w:pPr>
        <w:widowControl w:val="0"/>
        <w:numPr>
          <w:ilvl w:val="0"/>
          <w:numId w:val="47"/>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w:t>
      </w:r>
      <w:r w:rsidRPr="00342E0D">
        <w:rPr>
          <w:rFonts w:ascii="Times New Roman" w:hAnsi="Times New Roman" w:cs="Times New Roman"/>
          <w:sz w:val="24"/>
          <w:szCs w:val="24"/>
        </w:rPr>
        <w:lastRenderedPageBreak/>
        <w:t>как внимание, забота, уважение, умение сопереживать, умение общаться, слушать и слышать других;</w:t>
      </w:r>
    </w:p>
    <w:p w:rsidR="00B15D31" w:rsidRPr="00342E0D" w:rsidRDefault="00B15D31" w:rsidP="00486834">
      <w:pPr>
        <w:widowControl w:val="0"/>
        <w:numPr>
          <w:ilvl w:val="0"/>
          <w:numId w:val="47"/>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 xml:space="preserve">выполнение клятвы при вступлении в объединения; </w:t>
      </w:r>
    </w:p>
    <w:p w:rsidR="00B15D31" w:rsidRPr="00342E0D" w:rsidRDefault="00B15D31" w:rsidP="00486834">
      <w:pPr>
        <w:widowControl w:val="0"/>
        <w:numPr>
          <w:ilvl w:val="0"/>
          <w:numId w:val="47"/>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организация школьных знаменных групп в начальном, основном и среднем звене;</w:t>
      </w:r>
    </w:p>
    <w:p w:rsidR="00B15D31" w:rsidRPr="00342E0D" w:rsidRDefault="00B15D31" w:rsidP="00486834">
      <w:pPr>
        <w:widowControl w:val="0"/>
        <w:numPr>
          <w:ilvl w:val="0"/>
          <w:numId w:val="47"/>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сельском поселении, празднования знаменательных для членов объединения событий;</w:t>
      </w:r>
    </w:p>
    <w:p w:rsidR="00B15D31" w:rsidRPr="00342E0D" w:rsidRDefault="00B15D31" w:rsidP="00486834">
      <w:pPr>
        <w:widowControl w:val="0"/>
        <w:numPr>
          <w:ilvl w:val="0"/>
          <w:numId w:val="47"/>
        </w:numPr>
        <w:suppressAutoHyphens/>
        <w:spacing w:after="0" w:line="240" w:lineRule="auto"/>
        <w:jc w:val="both"/>
        <w:rPr>
          <w:rFonts w:ascii="Times New Roman" w:hAnsi="Times New Roman" w:cs="Times New Roman"/>
          <w:sz w:val="24"/>
          <w:szCs w:val="24"/>
        </w:rPr>
      </w:pPr>
      <w:proofErr w:type="spellStart"/>
      <w:r w:rsidRPr="00342E0D">
        <w:rPr>
          <w:rFonts w:ascii="Times New Roman" w:hAnsi="Times New Roman" w:cs="Times New Roman"/>
          <w:sz w:val="24"/>
          <w:szCs w:val="24"/>
        </w:rPr>
        <w:t>рекрутинговые</w:t>
      </w:r>
      <w:proofErr w:type="spellEnd"/>
      <w:r w:rsidRPr="00342E0D">
        <w:rPr>
          <w:rFonts w:ascii="Times New Roman" w:hAnsi="Times New Roman" w:cs="Times New Roman"/>
          <w:sz w:val="24"/>
          <w:szCs w:val="24"/>
        </w:rPr>
        <w:t xml:space="preserve">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342E0D">
        <w:rPr>
          <w:rFonts w:ascii="Times New Roman" w:hAnsi="Times New Roman" w:cs="Times New Roman"/>
          <w:sz w:val="24"/>
          <w:szCs w:val="24"/>
        </w:rPr>
        <w:t>квестов</w:t>
      </w:r>
      <w:proofErr w:type="spellEnd"/>
      <w:r w:rsidRPr="00342E0D">
        <w:rPr>
          <w:rFonts w:ascii="Times New Roman" w:hAnsi="Times New Roman" w:cs="Times New Roman"/>
          <w:sz w:val="24"/>
          <w:szCs w:val="24"/>
        </w:rPr>
        <w:t>, театрализаций и т.п.);</w:t>
      </w:r>
    </w:p>
    <w:p w:rsidR="00B15D31" w:rsidRPr="00342E0D" w:rsidRDefault="00B15D31" w:rsidP="00486834">
      <w:pPr>
        <w:widowControl w:val="0"/>
        <w:numPr>
          <w:ilvl w:val="0"/>
          <w:numId w:val="47"/>
        </w:numPr>
        <w:suppressAutoHyphens/>
        <w:spacing w:after="0" w:line="240" w:lineRule="auto"/>
        <w:jc w:val="both"/>
        <w:rPr>
          <w:rFonts w:ascii="Times New Roman" w:hAnsi="Times New Roman" w:cs="Times New Roman"/>
          <w:sz w:val="24"/>
          <w:szCs w:val="24"/>
        </w:rPr>
      </w:pPr>
      <w:proofErr w:type="gramStart"/>
      <w:r w:rsidRPr="00342E0D">
        <w:rPr>
          <w:rFonts w:ascii="Times New Roman" w:hAnsi="Times New Roman" w:cs="Times New Roman"/>
          <w:sz w:val="24"/>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w:t>
      </w:r>
      <w:proofErr w:type="spellStart"/>
      <w:r w:rsidRPr="00342E0D">
        <w:rPr>
          <w:rFonts w:ascii="Times New Roman" w:hAnsi="Times New Roman" w:cs="Times New Roman"/>
          <w:sz w:val="24"/>
          <w:szCs w:val="24"/>
        </w:rPr>
        <w:t>интернет-странички</w:t>
      </w:r>
      <w:proofErr w:type="spellEnd"/>
      <w:r w:rsidRPr="00342E0D">
        <w:rPr>
          <w:rFonts w:ascii="Times New Roman" w:hAnsi="Times New Roman" w:cs="Times New Roman"/>
          <w:sz w:val="24"/>
          <w:szCs w:val="24"/>
        </w:rPr>
        <w:t xml:space="preserve"> детского объединения в </w:t>
      </w:r>
      <w:proofErr w:type="spellStart"/>
      <w:r w:rsidRPr="00342E0D">
        <w:rPr>
          <w:rFonts w:ascii="Times New Roman" w:hAnsi="Times New Roman" w:cs="Times New Roman"/>
          <w:sz w:val="24"/>
          <w:szCs w:val="24"/>
        </w:rPr>
        <w:t>соцсетях</w:t>
      </w:r>
      <w:proofErr w:type="spellEnd"/>
      <w:r w:rsidRPr="00342E0D">
        <w:rPr>
          <w:rFonts w:ascii="Times New Roman" w:hAnsi="Times New Roman" w:cs="Times New Roman"/>
          <w:sz w:val="24"/>
          <w:szCs w:val="24"/>
        </w:rPr>
        <w:t>, организации деятельности пресс-центра детского объединения, проведения традиционных огоньков – формы коллективного</w:t>
      </w:r>
      <w:proofErr w:type="gramEnd"/>
      <w:r w:rsidRPr="00342E0D">
        <w:rPr>
          <w:rFonts w:ascii="Times New Roman" w:hAnsi="Times New Roman" w:cs="Times New Roman"/>
          <w:sz w:val="24"/>
          <w:szCs w:val="24"/>
        </w:rPr>
        <w:t xml:space="preserve"> анализа проводимых детским объединением дел);</w:t>
      </w:r>
    </w:p>
    <w:p w:rsidR="00B15D31" w:rsidRPr="00342E0D" w:rsidRDefault="00B15D31" w:rsidP="00486834">
      <w:pPr>
        <w:widowControl w:val="0"/>
        <w:numPr>
          <w:ilvl w:val="0"/>
          <w:numId w:val="47"/>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По инициативе администрации школы и Совета старшеклассников  созданы  следующие </w:t>
      </w:r>
      <w:r w:rsidRPr="00342E0D">
        <w:rPr>
          <w:rFonts w:ascii="Times New Roman" w:hAnsi="Times New Roman" w:cs="Times New Roman"/>
          <w:b/>
          <w:sz w:val="24"/>
          <w:szCs w:val="24"/>
        </w:rPr>
        <w:t xml:space="preserve">школьные детские общественные объединения: </w:t>
      </w:r>
    </w:p>
    <w:p w:rsidR="00B15D31" w:rsidRPr="00342E0D" w:rsidRDefault="00B15D31" w:rsidP="00486834">
      <w:pPr>
        <w:widowControl w:val="0"/>
        <w:numPr>
          <w:ilvl w:val="0"/>
          <w:numId w:val="48"/>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Первичное отделение Российского Движения Школьников;</w:t>
      </w:r>
    </w:p>
    <w:p w:rsidR="00B15D31" w:rsidRPr="00342E0D" w:rsidRDefault="00B15D31" w:rsidP="00486834">
      <w:pPr>
        <w:widowControl w:val="0"/>
        <w:numPr>
          <w:ilvl w:val="0"/>
          <w:numId w:val="48"/>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Военно-патриотическое движение «</w:t>
      </w:r>
      <w:proofErr w:type="spellStart"/>
      <w:r w:rsidRPr="00342E0D">
        <w:rPr>
          <w:rFonts w:ascii="Times New Roman" w:hAnsi="Times New Roman" w:cs="Times New Roman"/>
          <w:sz w:val="24"/>
          <w:szCs w:val="24"/>
        </w:rPr>
        <w:t>Юнармия</w:t>
      </w:r>
      <w:proofErr w:type="spellEnd"/>
      <w:r w:rsidRPr="00342E0D">
        <w:rPr>
          <w:rFonts w:ascii="Times New Roman" w:hAnsi="Times New Roman" w:cs="Times New Roman"/>
          <w:sz w:val="24"/>
          <w:szCs w:val="24"/>
        </w:rPr>
        <w:t>»;</w:t>
      </w:r>
    </w:p>
    <w:p w:rsidR="00B15D31" w:rsidRPr="00342E0D" w:rsidRDefault="00B15D31" w:rsidP="00486834">
      <w:pPr>
        <w:widowControl w:val="0"/>
        <w:numPr>
          <w:ilvl w:val="0"/>
          <w:numId w:val="48"/>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 xml:space="preserve"> Отделение Орлята России</w:t>
      </w:r>
    </w:p>
    <w:p w:rsidR="00B15D31" w:rsidRPr="00342E0D" w:rsidRDefault="00B15D31" w:rsidP="00486834">
      <w:pPr>
        <w:widowControl w:val="0"/>
        <w:numPr>
          <w:ilvl w:val="0"/>
          <w:numId w:val="48"/>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Отряд Юных Инспекторов Дорожного Движения «Дорожный дозор»</w:t>
      </w:r>
    </w:p>
    <w:p w:rsidR="00B15D31" w:rsidRPr="00342E0D" w:rsidRDefault="00B15D31" w:rsidP="00486834">
      <w:pPr>
        <w:widowControl w:val="0"/>
        <w:numPr>
          <w:ilvl w:val="0"/>
          <w:numId w:val="48"/>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Объединение «ПОИСК»;</w:t>
      </w:r>
    </w:p>
    <w:p w:rsidR="00B15D31" w:rsidRPr="00342E0D" w:rsidRDefault="00B15D31" w:rsidP="00486834">
      <w:pPr>
        <w:widowControl w:val="0"/>
        <w:numPr>
          <w:ilvl w:val="0"/>
          <w:numId w:val="48"/>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 xml:space="preserve">Школьный спортивный клуб « </w:t>
      </w:r>
      <w:proofErr w:type="spellStart"/>
      <w:r w:rsidRPr="00342E0D">
        <w:rPr>
          <w:rFonts w:ascii="Times New Roman" w:hAnsi="Times New Roman" w:cs="Times New Roman"/>
          <w:sz w:val="24"/>
          <w:szCs w:val="24"/>
        </w:rPr>
        <w:t>Баскет-Серга</w:t>
      </w:r>
      <w:proofErr w:type="spellEnd"/>
      <w:r w:rsidRPr="00342E0D">
        <w:rPr>
          <w:rFonts w:ascii="Times New Roman" w:hAnsi="Times New Roman" w:cs="Times New Roman"/>
          <w:sz w:val="24"/>
          <w:szCs w:val="24"/>
        </w:rPr>
        <w:t>»»</w:t>
      </w:r>
    </w:p>
    <w:p w:rsidR="00B15D31" w:rsidRPr="00342E0D" w:rsidRDefault="00B15D31" w:rsidP="00486834">
      <w:pPr>
        <w:widowControl w:val="0"/>
        <w:numPr>
          <w:ilvl w:val="0"/>
          <w:numId w:val="48"/>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Школьный театр «В гостях у сказки»</w:t>
      </w:r>
    </w:p>
    <w:p w:rsidR="00B15D31" w:rsidRPr="00342E0D" w:rsidRDefault="00B15D31" w:rsidP="00486834">
      <w:pPr>
        <w:widowControl w:val="0"/>
        <w:numPr>
          <w:ilvl w:val="0"/>
          <w:numId w:val="48"/>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Служба медиации и примирения.</w:t>
      </w:r>
    </w:p>
    <w:p w:rsidR="00B15D31" w:rsidRPr="00342E0D" w:rsidRDefault="00B15D31" w:rsidP="00B15D31">
      <w:pPr>
        <w:jc w:val="both"/>
        <w:rPr>
          <w:rFonts w:ascii="Times New Roman" w:hAnsi="Times New Roman" w:cs="Times New Roman"/>
          <w:sz w:val="24"/>
          <w:szCs w:val="24"/>
        </w:rPr>
      </w:pPr>
    </w:p>
    <w:p w:rsidR="00B15D31" w:rsidRPr="00342E0D" w:rsidRDefault="00B15D31" w:rsidP="00B15D31">
      <w:pPr>
        <w:pStyle w:val="af8"/>
        <w:widowControl/>
        <w:ind w:left="709" w:firstLine="567"/>
        <w:jc w:val="both"/>
      </w:pPr>
      <w:r w:rsidRPr="00342E0D">
        <w:rPr>
          <w:color w:val="000000"/>
        </w:rPr>
        <w:tab/>
        <w:t>Деятельность школьного первичного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РДДМ может стать любой школьник старше 8 лет. Дети и родители самостоятельно принимают решение об участии в проектах РДДМ. Назначен советник по воспитанию, школа зарегистрирована на сайте РДДМ.</w:t>
      </w:r>
    </w:p>
    <w:p w:rsidR="00B15D31" w:rsidRPr="00342E0D" w:rsidRDefault="00B15D31" w:rsidP="00B15D31">
      <w:pPr>
        <w:pStyle w:val="af8"/>
        <w:widowControl/>
        <w:ind w:left="709" w:firstLine="567"/>
        <w:jc w:val="both"/>
      </w:pPr>
      <w:r w:rsidRPr="00342E0D">
        <w:rPr>
          <w:color w:val="000000"/>
        </w:rPr>
        <w:tab/>
        <w:t>Воспитание в РДДМ осуществляется через направления:</w:t>
      </w:r>
    </w:p>
    <w:p w:rsidR="00B15D31" w:rsidRPr="00342E0D" w:rsidRDefault="00B15D31" w:rsidP="00486834">
      <w:pPr>
        <w:pStyle w:val="af8"/>
        <w:widowControl/>
        <w:numPr>
          <w:ilvl w:val="0"/>
          <w:numId w:val="49"/>
        </w:numPr>
        <w:suppressAutoHyphens/>
        <w:autoSpaceDE/>
        <w:autoSpaceDN/>
        <w:jc w:val="both"/>
      </w:pPr>
      <w:r w:rsidRPr="00342E0D">
        <w:rPr>
          <w:color w:val="000000"/>
        </w:rPr>
        <w:t>Личностное развитие</w:t>
      </w:r>
    </w:p>
    <w:p w:rsidR="00B15D31" w:rsidRPr="00342E0D" w:rsidRDefault="00B15D31" w:rsidP="00486834">
      <w:pPr>
        <w:pStyle w:val="af8"/>
        <w:widowControl/>
        <w:numPr>
          <w:ilvl w:val="0"/>
          <w:numId w:val="49"/>
        </w:numPr>
        <w:suppressAutoHyphens/>
        <w:autoSpaceDE/>
        <w:autoSpaceDN/>
        <w:jc w:val="both"/>
      </w:pPr>
      <w:r w:rsidRPr="00342E0D">
        <w:rPr>
          <w:color w:val="000000"/>
        </w:rPr>
        <w:t>Гражданская активность</w:t>
      </w:r>
    </w:p>
    <w:p w:rsidR="00B15D31" w:rsidRPr="00342E0D" w:rsidRDefault="00B15D31" w:rsidP="00486834">
      <w:pPr>
        <w:pStyle w:val="af8"/>
        <w:widowControl/>
        <w:numPr>
          <w:ilvl w:val="0"/>
          <w:numId w:val="49"/>
        </w:numPr>
        <w:suppressAutoHyphens/>
        <w:autoSpaceDE/>
        <w:autoSpaceDN/>
        <w:jc w:val="both"/>
      </w:pPr>
      <w:r w:rsidRPr="00342E0D">
        <w:rPr>
          <w:color w:val="000000"/>
        </w:rPr>
        <w:t xml:space="preserve">Военно-патриотическое направление </w:t>
      </w:r>
    </w:p>
    <w:p w:rsidR="00B15D31" w:rsidRPr="00342E0D" w:rsidRDefault="00B15D31" w:rsidP="00486834">
      <w:pPr>
        <w:pStyle w:val="af8"/>
        <w:widowControl/>
        <w:numPr>
          <w:ilvl w:val="0"/>
          <w:numId w:val="49"/>
        </w:numPr>
        <w:suppressAutoHyphens/>
        <w:autoSpaceDE/>
        <w:autoSpaceDN/>
      </w:pPr>
      <w:proofErr w:type="spellStart"/>
      <w:r w:rsidRPr="00342E0D">
        <w:rPr>
          <w:color w:val="000000"/>
        </w:rPr>
        <w:t>Информационно-медийное</w:t>
      </w:r>
      <w:proofErr w:type="spellEnd"/>
      <w:r w:rsidRPr="00342E0D">
        <w:rPr>
          <w:color w:val="000000"/>
        </w:rPr>
        <w:t xml:space="preserve"> направление.                                                                                      Основными формами деятельности членов РДДМ являются:</w:t>
      </w:r>
    </w:p>
    <w:p w:rsidR="00B15D31" w:rsidRPr="00342E0D" w:rsidRDefault="00B15D31" w:rsidP="00B15D31">
      <w:pPr>
        <w:pStyle w:val="af8"/>
        <w:widowControl/>
        <w:jc w:val="both"/>
      </w:pPr>
      <w:r w:rsidRPr="00342E0D">
        <w:rPr>
          <w:color w:val="000000"/>
        </w:rPr>
        <w:t>- участие в днях единых действий (ДЕД) и в совместных социально значимых мероприятиях;</w:t>
      </w:r>
    </w:p>
    <w:p w:rsidR="00B15D31" w:rsidRPr="00342E0D" w:rsidRDefault="00B15D31" w:rsidP="00B15D31">
      <w:pPr>
        <w:pStyle w:val="af8"/>
        <w:widowControl/>
        <w:jc w:val="both"/>
      </w:pPr>
      <w:r w:rsidRPr="00342E0D">
        <w:rPr>
          <w:color w:val="000000"/>
        </w:rPr>
        <w:t>- коллективно-творческая деятельность, забота о старших и младших;</w:t>
      </w:r>
    </w:p>
    <w:p w:rsidR="00B15D31" w:rsidRPr="00342E0D" w:rsidRDefault="00B15D31" w:rsidP="00B15D31">
      <w:pPr>
        <w:pStyle w:val="af8"/>
        <w:widowControl/>
        <w:jc w:val="both"/>
      </w:pPr>
      <w:r w:rsidRPr="00342E0D">
        <w:rPr>
          <w:color w:val="000000"/>
        </w:rPr>
        <w:t>- информационно-просветительские мероприятия;</w:t>
      </w:r>
    </w:p>
    <w:p w:rsidR="00B15D31" w:rsidRPr="00342E0D" w:rsidRDefault="00B15D31" w:rsidP="00B15D31">
      <w:pPr>
        <w:pStyle w:val="af8"/>
        <w:widowControl/>
        <w:jc w:val="both"/>
      </w:pPr>
      <w:r w:rsidRPr="00342E0D">
        <w:rPr>
          <w:color w:val="000000"/>
        </w:rPr>
        <w:t>- разработка и поддержка инициативных проектов обучающихся и др.</w:t>
      </w:r>
    </w:p>
    <w:p w:rsidR="00B15D31" w:rsidRPr="00342E0D" w:rsidRDefault="00B15D31" w:rsidP="00B15D31">
      <w:pPr>
        <w:pStyle w:val="af8"/>
        <w:widowControl/>
        <w:jc w:val="both"/>
      </w:pPr>
      <w:r w:rsidRPr="00342E0D">
        <w:rPr>
          <w:color w:val="000000"/>
        </w:rPr>
        <w:tab/>
        <w:t xml:space="preserve">Кроме того, воспитание в первичном отделении РДДМ как детском общественном </w:t>
      </w:r>
      <w:r w:rsidRPr="00342E0D">
        <w:rPr>
          <w:color w:val="000000"/>
          <w:shd w:val="clear" w:color="auto" w:fill="FFFFFF"/>
        </w:rPr>
        <w:t xml:space="preserve">объединении осуществляется </w:t>
      </w:r>
      <w:proofErr w:type="gramStart"/>
      <w:r w:rsidRPr="00342E0D">
        <w:rPr>
          <w:color w:val="000000"/>
          <w:shd w:val="clear" w:color="auto" w:fill="FFFFFF"/>
        </w:rPr>
        <w:t>через</w:t>
      </w:r>
      <w:proofErr w:type="gramEnd"/>
      <w:r w:rsidRPr="00342E0D">
        <w:rPr>
          <w:color w:val="000000"/>
          <w:shd w:val="clear" w:color="auto" w:fill="FFFFFF"/>
        </w:rPr>
        <w:t>:</w:t>
      </w:r>
    </w:p>
    <w:p w:rsidR="00B15D31" w:rsidRPr="00342E0D" w:rsidRDefault="00B15D31" w:rsidP="00486834">
      <w:pPr>
        <w:pStyle w:val="af8"/>
        <w:widowControl/>
        <w:numPr>
          <w:ilvl w:val="0"/>
          <w:numId w:val="50"/>
        </w:numPr>
        <w:suppressAutoHyphens/>
        <w:autoSpaceDE/>
        <w:autoSpaceDN/>
        <w:jc w:val="both"/>
      </w:pPr>
      <w:r w:rsidRPr="00342E0D">
        <w:rPr>
          <w:color w:val="000000"/>
          <w:shd w:val="clear" w:color="auto" w:fill="FFFFFF"/>
        </w:rPr>
        <w:lastRenderedPageBreak/>
        <w:t>утверждение и последовательную реализацию демократических процедур, дающих ребенку возможность получить социально значимый опыт гражданского поведения;</w:t>
      </w:r>
    </w:p>
    <w:p w:rsidR="00B15D31" w:rsidRPr="00342E0D" w:rsidRDefault="00B15D31" w:rsidP="00486834">
      <w:pPr>
        <w:pStyle w:val="af8"/>
        <w:widowControl/>
        <w:numPr>
          <w:ilvl w:val="0"/>
          <w:numId w:val="50"/>
        </w:numPr>
        <w:suppressAutoHyphens/>
        <w:autoSpaceDE/>
        <w:autoSpaceDN/>
        <w:jc w:val="both"/>
      </w:pPr>
      <w:r w:rsidRPr="00342E0D">
        <w:rPr>
          <w:color w:val="000000"/>
          <w:shd w:val="clear" w:color="auto" w:fill="FFFFFF"/>
        </w:rPr>
        <w:t>круглогодичную организацию в рамках мероприятий и проектов РДДМ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забота, уважение, умение сопереживать, умение общаться, слушать и слышать других;</w:t>
      </w:r>
    </w:p>
    <w:p w:rsidR="00B15D31" w:rsidRPr="00342E0D" w:rsidRDefault="00B15D31" w:rsidP="00486834">
      <w:pPr>
        <w:pStyle w:val="af8"/>
        <w:widowControl/>
        <w:numPr>
          <w:ilvl w:val="0"/>
          <w:numId w:val="50"/>
        </w:numPr>
        <w:suppressAutoHyphens/>
        <w:autoSpaceDE/>
        <w:autoSpaceDN/>
        <w:jc w:val="both"/>
      </w:pPr>
      <w:r w:rsidRPr="00342E0D">
        <w:rPr>
          <w:color w:val="000000"/>
          <w:shd w:val="clear" w:color="auto" w:fill="FFFFFF"/>
        </w:rPr>
        <w:t xml:space="preserve">торжественную церемонию вступления в Российское движение школьников, </w:t>
      </w:r>
      <w:proofErr w:type="gramStart"/>
      <w:r w:rsidRPr="00342E0D">
        <w:rPr>
          <w:color w:val="000000"/>
          <w:shd w:val="clear" w:color="auto" w:fill="FFFFFF"/>
        </w:rPr>
        <w:t>которая</w:t>
      </w:r>
      <w:proofErr w:type="gramEnd"/>
      <w:r w:rsidRPr="00342E0D">
        <w:rPr>
          <w:color w:val="000000"/>
          <w:shd w:val="clear" w:color="auto" w:fill="FFFFFF"/>
        </w:rPr>
        <w:t xml:space="preserve"> способствует пропаганде движения, формированию у участников патриотизма и уважения к традициям;</w:t>
      </w:r>
    </w:p>
    <w:p w:rsidR="00B15D31" w:rsidRPr="00342E0D" w:rsidRDefault="00B15D31" w:rsidP="00486834">
      <w:pPr>
        <w:pStyle w:val="af8"/>
        <w:widowControl/>
        <w:numPr>
          <w:ilvl w:val="0"/>
          <w:numId w:val="50"/>
        </w:numPr>
        <w:suppressAutoHyphens/>
        <w:autoSpaceDE/>
        <w:autoSpaceDN/>
        <w:jc w:val="both"/>
      </w:pPr>
      <w:proofErr w:type="spellStart"/>
      <w:r w:rsidRPr="00342E0D">
        <w:rPr>
          <w:color w:val="000000"/>
          <w:shd w:val="clear" w:color="auto" w:fill="FFFFFF"/>
        </w:rPr>
        <w:t>рекрутинговые</w:t>
      </w:r>
      <w:proofErr w:type="spellEnd"/>
      <w:r w:rsidRPr="00342E0D">
        <w:rPr>
          <w:color w:val="000000"/>
          <w:shd w:val="clear" w:color="auto" w:fill="FFFFFF"/>
        </w:rPr>
        <w:t xml:space="preserve"> мероприятия в начальной школе, реализующие идею популяризации деятельности РДДМ, привлечения в него новых членов;</w:t>
      </w:r>
    </w:p>
    <w:p w:rsidR="00B15D31" w:rsidRPr="00342E0D" w:rsidRDefault="00B15D31" w:rsidP="00486834">
      <w:pPr>
        <w:pStyle w:val="af8"/>
        <w:widowControl/>
        <w:numPr>
          <w:ilvl w:val="0"/>
          <w:numId w:val="50"/>
        </w:numPr>
        <w:suppressAutoHyphens/>
        <w:autoSpaceDE/>
        <w:autoSpaceDN/>
        <w:jc w:val="both"/>
      </w:pPr>
      <w:proofErr w:type="gramStart"/>
      <w:r w:rsidRPr="00342E0D">
        <w:rPr>
          <w:color w:val="000000"/>
          <w:shd w:val="clear" w:color="auto" w:fill="FFFFFF"/>
        </w:rPr>
        <w:t xml:space="preserve">поддержку и развитие в первичном отделении РДДМ традиций и ритуалов Организации, формирующих у ребенка чувство общности с другими ее членами, чувство причастности к тому, что происходит в стране (реализуется посредством символики РДДМ, проведения торжественной церемонии вступления в члены Организации, создания и поддержки </w:t>
      </w:r>
      <w:proofErr w:type="spellStart"/>
      <w:r w:rsidRPr="00342E0D">
        <w:rPr>
          <w:color w:val="000000"/>
          <w:shd w:val="clear" w:color="auto" w:fill="FFFFFF"/>
        </w:rPr>
        <w:t>интернет-странички</w:t>
      </w:r>
      <w:proofErr w:type="spellEnd"/>
      <w:r w:rsidRPr="00342E0D">
        <w:rPr>
          <w:color w:val="000000"/>
          <w:shd w:val="clear" w:color="auto" w:fill="FFFFFF"/>
        </w:rPr>
        <w:t xml:space="preserve"> детского объединения в </w:t>
      </w:r>
      <w:proofErr w:type="spellStart"/>
      <w:r w:rsidRPr="00342E0D">
        <w:rPr>
          <w:color w:val="000000"/>
          <w:shd w:val="clear" w:color="auto" w:fill="FFFFFF"/>
        </w:rPr>
        <w:t>соцсетях</w:t>
      </w:r>
      <w:proofErr w:type="spellEnd"/>
      <w:r w:rsidRPr="00342E0D">
        <w:rPr>
          <w:color w:val="000000"/>
          <w:shd w:val="clear" w:color="auto" w:fill="FFFFFF"/>
        </w:rPr>
        <w:t>, организации деятельности пресс-центра РДДМ, проведения традиционных огоньков – формы коллективного анализа проводимых первичным отделением</w:t>
      </w:r>
      <w:proofErr w:type="gramEnd"/>
      <w:r w:rsidRPr="00342E0D">
        <w:rPr>
          <w:color w:val="000000"/>
          <w:shd w:val="clear" w:color="auto" w:fill="FFFFFF"/>
        </w:rPr>
        <w:t xml:space="preserve"> дел).    </w:t>
      </w:r>
    </w:p>
    <w:p w:rsidR="00B15D31" w:rsidRPr="00342E0D" w:rsidRDefault="00B15D31" w:rsidP="00B15D31">
      <w:pPr>
        <w:pStyle w:val="af8"/>
        <w:widowControl/>
        <w:jc w:val="both"/>
      </w:pPr>
      <w:r w:rsidRPr="00342E0D">
        <w:rPr>
          <w:color w:val="000000"/>
          <w:shd w:val="clear" w:color="auto" w:fill="FFFFFF"/>
        </w:rPr>
        <w:t xml:space="preserve">           </w:t>
      </w:r>
      <w:proofErr w:type="gramStart"/>
      <w:r w:rsidRPr="00342E0D">
        <w:rPr>
          <w:color w:val="000000"/>
          <w:shd w:val="clear" w:color="auto" w:fill="FFFFFF"/>
        </w:rPr>
        <w:t>Юнармейский отряд будет создан  с целью развития и поддержки инициативы в изучении истории отечественного воинского искусства, вооружения и воинского костюма, освоения воинских профессий, подготовки обучающихся к службе в рядах вооруженных сил, являющееся структурным подразделением Всероссийского детско-юношеского военно-патриотического общественного движения «</w:t>
      </w:r>
      <w:proofErr w:type="spellStart"/>
      <w:r w:rsidRPr="00342E0D">
        <w:rPr>
          <w:color w:val="000000"/>
          <w:shd w:val="clear" w:color="auto" w:fill="FFFFFF"/>
        </w:rPr>
        <w:t>Юнармия</w:t>
      </w:r>
      <w:proofErr w:type="spellEnd"/>
      <w:r w:rsidRPr="00342E0D">
        <w:rPr>
          <w:color w:val="000000"/>
          <w:shd w:val="clear" w:color="auto" w:fill="FFFFFF"/>
        </w:rPr>
        <w:t>».</w:t>
      </w:r>
      <w:proofErr w:type="gramEnd"/>
    </w:p>
    <w:p w:rsidR="00B15D31" w:rsidRPr="00342E0D" w:rsidRDefault="00B15D31" w:rsidP="00B15D31">
      <w:pPr>
        <w:pStyle w:val="Default"/>
        <w:ind w:left="680" w:right="794"/>
        <w:jc w:val="both"/>
      </w:pPr>
      <w:r w:rsidRPr="00342E0D">
        <w:rPr>
          <w:shd w:val="clear" w:color="auto" w:fill="FFFFFF"/>
        </w:rPr>
        <w:t xml:space="preserve">       Цель деятельности Отряда – поддержка в молодёжной среде государственных и общественных инициатив, направленных на укрепление обороноспособности Российской Федерации. </w:t>
      </w:r>
    </w:p>
    <w:p w:rsidR="00B15D31" w:rsidRPr="00342E0D" w:rsidRDefault="00B15D31" w:rsidP="00B15D31">
      <w:pPr>
        <w:pStyle w:val="af8"/>
        <w:widowControl/>
        <w:ind w:left="1080"/>
        <w:jc w:val="both"/>
      </w:pPr>
      <w:r w:rsidRPr="00342E0D">
        <w:rPr>
          <w:color w:val="000000"/>
        </w:rPr>
        <w:t>Зарегистрирован Школьный спортивный клуб «</w:t>
      </w:r>
      <w:proofErr w:type="spellStart"/>
      <w:r w:rsidRPr="00342E0D">
        <w:rPr>
          <w:color w:val="000000"/>
        </w:rPr>
        <w:t>Серга</w:t>
      </w:r>
      <w:proofErr w:type="spellEnd"/>
      <w:r w:rsidRPr="00342E0D">
        <w:rPr>
          <w:color w:val="000000"/>
        </w:rPr>
        <w:t xml:space="preserve"> </w:t>
      </w:r>
      <w:proofErr w:type="spellStart"/>
      <w:r w:rsidRPr="00342E0D">
        <w:rPr>
          <w:color w:val="000000"/>
        </w:rPr>
        <w:t>Баскет</w:t>
      </w:r>
      <w:proofErr w:type="spellEnd"/>
      <w:r w:rsidRPr="00342E0D">
        <w:rPr>
          <w:color w:val="000000"/>
        </w:rPr>
        <w:t xml:space="preserve">» - общественная организация учителей, родителей и учащихся. Основными функциями школьного спортивного клуба </w:t>
      </w:r>
      <w:r w:rsidRPr="00342E0D">
        <w:rPr>
          <w:color w:val="000000"/>
          <w:shd w:val="clear" w:color="auto" w:fill="FFFFFF"/>
        </w:rPr>
        <w:t>являются:</w:t>
      </w:r>
    </w:p>
    <w:p w:rsidR="00B15D31" w:rsidRPr="00342E0D" w:rsidRDefault="00B15D31" w:rsidP="00486834">
      <w:pPr>
        <w:pStyle w:val="af8"/>
        <w:widowControl/>
        <w:numPr>
          <w:ilvl w:val="0"/>
          <w:numId w:val="50"/>
        </w:numPr>
        <w:suppressAutoHyphens/>
        <w:autoSpaceDE/>
        <w:autoSpaceDN/>
        <w:jc w:val="both"/>
      </w:pPr>
      <w:r w:rsidRPr="00342E0D">
        <w:rPr>
          <w:color w:val="000000"/>
          <w:shd w:val="clear" w:color="auto" w:fill="FFFFFF"/>
        </w:rPr>
        <w:t>обеспечение систематического проведения внеклассных физкультурно-спортивных мероприятий с учащимися;</w:t>
      </w:r>
    </w:p>
    <w:p w:rsidR="00B15D31" w:rsidRPr="00342E0D" w:rsidRDefault="00B15D31" w:rsidP="00486834">
      <w:pPr>
        <w:pStyle w:val="af8"/>
        <w:widowControl/>
        <w:numPr>
          <w:ilvl w:val="0"/>
          <w:numId w:val="50"/>
        </w:numPr>
        <w:suppressAutoHyphens/>
        <w:autoSpaceDE/>
        <w:autoSpaceDN/>
        <w:jc w:val="both"/>
      </w:pPr>
      <w:r w:rsidRPr="00342E0D">
        <w:rPr>
          <w:color w:val="000000"/>
          <w:shd w:val="clear" w:color="auto" w:fill="FFFFFF"/>
        </w:rPr>
        <w:t>организация постоянно действующих спортивных секций;</w:t>
      </w:r>
    </w:p>
    <w:p w:rsidR="00B15D31" w:rsidRPr="00342E0D" w:rsidRDefault="00B15D31" w:rsidP="00486834">
      <w:pPr>
        <w:pStyle w:val="af8"/>
        <w:widowControl/>
        <w:numPr>
          <w:ilvl w:val="0"/>
          <w:numId w:val="50"/>
        </w:numPr>
        <w:suppressAutoHyphens/>
        <w:autoSpaceDE/>
        <w:autoSpaceDN/>
        <w:jc w:val="both"/>
      </w:pPr>
      <w:r w:rsidRPr="00342E0D">
        <w:rPr>
          <w:color w:val="000000"/>
          <w:shd w:val="clear" w:color="auto" w:fill="FFFFFF"/>
        </w:rPr>
        <w:t xml:space="preserve">проведение </w:t>
      </w:r>
      <w:proofErr w:type="spellStart"/>
      <w:r w:rsidRPr="00342E0D">
        <w:rPr>
          <w:color w:val="000000"/>
          <w:shd w:val="clear" w:color="auto" w:fill="FFFFFF"/>
        </w:rPr>
        <w:t>внутришкольных</w:t>
      </w:r>
      <w:proofErr w:type="spellEnd"/>
      <w:r w:rsidRPr="00342E0D">
        <w:rPr>
          <w:color w:val="000000"/>
          <w:shd w:val="clear" w:color="auto" w:fill="FFFFFF"/>
        </w:rPr>
        <w:t xml:space="preserve"> соревнований, товарищеских спортивных встреч между классами и другими школами;</w:t>
      </w:r>
    </w:p>
    <w:p w:rsidR="00B15D31" w:rsidRPr="00342E0D" w:rsidRDefault="00B15D31" w:rsidP="00486834">
      <w:pPr>
        <w:pStyle w:val="af8"/>
        <w:widowControl/>
        <w:numPr>
          <w:ilvl w:val="0"/>
          <w:numId w:val="50"/>
        </w:numPr>
        <w:suppressAutoHyphens/>
        <w:autoSpaceDE/>
        <w:autoSpaceDN/>
        <w:jc w:val="both"/>
      </w:pPr>
      <w:r w:rsidRPr="00342E0D">
        <w:rPr>
          <w:color w:val="000000"/>
          <w:shd w:val="clear" w:color="auto" w:fill="FFFFFF"/>
        </w:rPr>
        <w:t>проведение широкой пропаганды физической культуры и спорта.</w:t>
      </w:r>
    </w:p>
    <w:p w:rsidR="00B15D31" w:rsidRPr="00342E0D" w:rsidRDefault="00B15D31" w:rsidP="00B15D31">
      <w:pPr>
        <w:pStyle w:val="af8"/>
        <w:widowControl/>
        <w:ind w:left="360"/>
        <w:jc w:val="both"/>
      </w:pPr>
      <w:r w:rsidRPr="00342E0D">
        <w:rPr>
          <w:color w:val="000000"/>
          <w:shd w:val="clear" w:color="auto" w:fill="FFFFFF"/>
        </w:rPr>
        <w:t>       </w:t>
      </w:r>
      <w:r w:rsidRPr="00342E0D">
        <w:rPr>
          <w:color w:val="000000"/>
          <w:shd w:val="clear" w:color="auto" w:fill="FFFFFF"/>
        </w:rPr>
        <w:tab/>
        <w:t>Отряд юных инспекторов дорожного движения  «</w:t>
      </w:r>
      <w:proofErr w:type="spellStart"/>
      <w:r w:rsidRPr="00342E0D">
        <w:rPr>
          <w:color w:val="000000"/>
          <w:shd w:val="clear" w:color="auto" w:fill="FFFFFF"/>
        </w:rPr>
        <w:t>Светофорчик</w:t>
      </w:r>
      <w:proofErr w:type="spellEnd"/>
      <w:r w:rsidRPr="00342E0D">
        <w:rPr>
          <w:color w:val="000000"/>
          <w:shd w:val="clear" w:color="auto" w:fill="FFFFFF"/>
        </w:rPr>
        <w:t>» является добровольным объединением учащихся,</w:t>
      </w:r>
      <w:r w:rsidRPr="00342E0D">
        <w:rPr>
          <w:color w:val="000000"/>
        </w:rPr>
        <w:t xml:space="preserve"> созданный при школе</w:t>
      </w:r>
      <w:r w:rsidRPr="00342E0D">
        <w:rPr>
          <w:b/>
          <w:color w:val="000000"/>
        </w:rPr>
        <w:t xml:space="preserve">. </w:t>
      </w:r>
    </w:p>
    <w:p w:rsidR="00B15D31" w:rsidRPr="00342E0D" w:rsidRDefault="00B15D31" w:rsidP="00B15D31">
      <w:pPr>
        <w:pStyle w:val="af8"/>
        <w:widowControl/>
        <w:ind w:left="360"/>
        <w:jc w:val="both"/>
      </w:pPr>
      <w:r w:rsidRPr="00342E0D">
        <w:rPr>
          <w:color w:val="000000"/>
        </w:rPr>
        <w:t>Основные направления деятельности:</w:t>
      </w:r>
    </w:p>
    <w:p w:rsidR="00B15D31" w:rsidRPr="00342E0D" w:rsidRDefault="00B15D31" w:rsidP="00486834">
      <w:pPr>
        <w:pStyle w:val="af8"/>
        <w:widowControl/>
        <w:numPr>
          <w:ilvl w:val="0"/>
          <w:numId w:val="51"/>
        </w:numPr>
        <w:suppressAutoHyphens/>
        <w:autoSpaceDE/>
        <w:autoSpaceDN/>
        <w:jc w:val="both"/>
      </w:pPr>
      <w:r w:rsidRPr="00342E0D">
        <w:rPr>
          <w:color w:val="000000"/>
          <w:shd w:val="clear" w:color="auto" w:fill="FFFFFF"/>
        </w:rPr>
        <w:t> пропаганда безопасности дорожного движения</w:t>
      </w:r>
    </w:p>
    <w:p w:rsidR="00B15D31" w:rsidRPr="00342E0D" w:rsidRDefault="00B15D31" w:rsidP="00486834">
      <w:pPr>
        <w:pStyle w:val="af8"/>
        <w:widowControl/>
        <w:numPr>
          <w:ilvl w:val="0"/>
          <w:numId w:val="51"/>
        </w:numPr>
        <w:suppressAutoHyphens/>
        <w:autoSpaceDE/>
        <w:autoSpaceDN/>
        <w:jc w:val="both"/>
      </w:pPr>
      <w:r w:rsidRPr="00342E0D">
        <w:rPr>
          <w:color w:val="000000"/>
          <w:shd w:val="clear" w:color="auto" w:fill="FFFFFF"/>
        </w:rPr>
        <w:t xml:space="preserve"> профилактика правонарушений </w:t>
      </w:r>
      <w:proofErr w:type="gramStart"/>
      <w:r w:rsidRPr="00342E0D">
        <w:rPr>
          <w:color w:val="000000"/>
          <w:shd w:val="clear" w:color="auto" w:fill="FFFFFF"/>
        </w:rPr>
        <w:t>среди</w:t>
      </w:r>
      <w:proofErr w:type="gramEnd"/>
      <w:r w:rsidRPr="00342E0D">
        <w:rPr>
          <w:color w:val="000000"/>
          <w:shd w:val="clear" w:color="auto" w:fill="FFFFFF"/>
        </w:rPr>
        <w:t xml:space="preserve"> обучающихся  </w:t>
      </w:r>
    </w:p>
    <w:p w:rsidR="00B15D31" w:rsidRPr="00342E0D" w:rsidRDefault="00B15D31" w:rsidP="00486834">
      <w:pPr>
        <w:pStyle w:val="af8"/>
        <w:widowControl/>
        <w:numPr>
          <w:ilvl w:val="0"/>
          <w:numId w:val="51"/>
        </w:numPr>
        <w:suppressAutoHyphens/>
        <w:autoSpaceDE/>
        <w:autoSpaceDN/>
        <w:jc w:val="both"/>
      </w:pPr>
      <w:r w:rsidRPr="00342E0D">
        <w:rPr>
          <w:color w:val="000000"/>
          <w:shd w:val="clear" w:color="auto" w:fill="FFFFFF"/>
        </w:rPr>
        <w:t>оказание помощи  в обеспечении при проведении культурн</w:t>
      </w:r>
      <w:proofErr w:type="gramStart"/>
      <w:r w:rsidRPr="00342E0D">
        <w:rPr>
          <w:color w:val="000000"/>
          <w:shd w:val="clear" w:color="auto" w:fill="FFFFFF"/>
        </w:rPr>
        <w:t>о-</w:t>
      </w:r>
      <w:proofErr w:type="gramEnd"/>
      <w:r w:rsidRPr="00342E0D">
        <w:rPr>
          <w:color w:val="000000"/>
          <w:shd w:val="clear" w:color="auto" w:fill="FFFFFF"/>
        </w:rPr>
        <w:t xml:space="preserve"> массовых и спортивных мероприятий с участием детей на территории школы.  </w:t>
      </w:r>
    </w:p>
    <w:p w:rsidR="00B15D31" w:rsidRPr="00342E0D" w:rsidRDefault="00B15D31" w:rsidP="00B15D31">
      <w:pPr>
        <w:pStyle w:val="af8"/>
        <w:widowControl/>
        <w:jc w:val="both"/>
      </w:pPr>
      <w:r w:rsidRPr="00342E0D">
        <w:rPr>
          <w:color w:val="000000"/>
        </w:rPr>
        <w:tab/>
      </w:r>
    </w:p>
    <w:p w:rsidR="00B15D31" w:rsidRPr="00342E0D" w:rsidRDefault="00B15D31" w:rsidP="00B15D31">
      <w:pPr>
        <w:ind w:left="-283"/>
        <w:jc w:val="center"/>
        <w:rPr>
          <w:rFonts w:ascii="Times New Roman" w:hAnsi="Times New Roman" w:cs="Times New Roman"/>
          <w:sz w:val="24"/>
          <w:szCs w:val="24"/>
        </w:rPr>
      </w:pPr>
      <w:r w:rsidRPr="00342E0D">
        <w:rPr>
          <w:rFonts w:ascii="Times New Roman" w:hAnsi="Times New Roman" w:cs="Times New Roman"/>
          <w:b/>
          <w:bCs/>
          <w:sz w:val="24"/>
          <w:szCs w:val="24"/>
          <w:u w:val="single"/>
        </w:rPr>
        <w:t>Модуль «</w:t>
      </w:r>
      <w:proofErr w:type="spellStart"/>
      <w:r w:rsidRPr="00342E0D">
        <w:rPr>
          <w:rFonts w:ascii="Times New Roman" w:hAnsi="Times New Roman" w:cs="Times New Roman"/>
          <w:b/>
          <w:bCs/>
          <w:sz w:val="24"/>
          <w:szCs w:val="24"/>
          <w:u w:val="single"/>
        </w:rPr>
        <w:t>Волонтерство</w:t>
      </w:r>
      <w:proofErr w:type="spellEnd"/>
    </w:p>
    <w:p w:rsidR="00B15D31" w:rsidRPr="00342E0D" w:rsidRDefault="00B15D31" w:rsidP="00B15D31">
      <w:pPr>
        <w:ind w:left="-283"/>
        <w:jc w:val="both"/>
        <w:rPr>
          <w:rFonts w:ascii="Times New Roman" w:hAnsi="Times New Roman" w:cs="Times New Roman"/>
          <w:sz w:val="24"/>
          <w:szCs w:val="24"/>
        </w:rPr>
      </w:pPr>
      <w:r w:rsidRPr="00342E0D">
        <w:rPr>
          <w:rFonts w:ascii="Times New Roman" w:eastAsia="Times New Roman" w:hAnsi="Times New Roman" w:cs="Times New Roman"/>
          <w:sz w:val="24"/>
          <w:szCs w:val="24"/>
        </w:rPr>
        <w:lastRenderedPageBreak/>
        <w:tab/>
        <w:t xml:space="preserve">  </w:t>
      </w:r>
      <w:proofErr w:type="spellStart"/>
      <w:r w:rsidRPr="00342E0D">
        <w:rPr>
          <w:rFonts w:ascii="Times New Roman" w:hAnsi="Times New Roman" w:cs="Times New Roman"/>
          <w:sz w:val="24"/>
          <w:szCs w:val="24"/>
        </w:rPr>
        <w:t>Волонтерство</w:t>
      </w:r>
      <w:proofErr w:type="spellEnd"/>
      <w:r w:rsidRPr="00342E0D">
        <w:rPr>
          <w:rFonts w:ascii="Times New Roman" w:hAnsi="Times New Roman" w:cs="Times New Roman"/>
          <w:sz w:val="24"/>
          <w:szCs w:val="24"/>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342E0D">
        <w:rPr>
          <w:rFonts w:ascii="Times New Roman" w:hAnsi="Times New Roman" w:cs="Times New Roman"/>
          <w:sz w:val="24"/>
          <w:szCs w:val="24"/>
        </w:rPr>
        <w:t>Волонтерство</w:t>
      </w:r>
      <w:proofErr w:type="spellEnd"/>
      <w:r w:rsidRPr="00342E0D">
        <w:rPr>
          <w:rFonts w:ascii="Times New Roman" w:hAnsi="Times New Roman" w:cs="Times New Roman"/>
          <w:sz w:val="24"/>
          <w:szCs w:val="24"/>
        </w:rPr>
        <w:t xml:space="preserve"> может быть событийным и повседневным. Событийное </w:t>
      </w:r>
      <w:proofErr w:type="spellStart"/>
      <w:r w:rsidRPr="00342E0D">
        <w:rPr>
          <w:rFonts w:ascii="Times New Roman" w:hAnsi="Times New Roman" w:cs="Times New Roman"/>
          <w:sz w:val="24"/>
          <w:szCs w:val="24"/>
        </w:rPr>
        <w:t>волонтерство</w:t>
      </w:r>
      <w:proofErr w:type="spellEnd"/>
      <w:r w:rsidRPr="00342E0D">
        <w:rPr>
          <w:rFonts w:ascii="Times New Roman" w:hAnsi="Times New Roman" w:cs="Times New Roman"/>
          <w:sz w:val="24"/>
          <w:szCs w:val="24"/>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Волонтёрская деятельность осуществляется через волонтёрское движение «Волонтёры Победы».</w:t>
      </w:r>
    </w:p>
    <w:p w:rsidR="00B15D31" w:rsidRPr="00342E0D" w:rsidRDefault="00B15D31" w:rsidP="00B15D31">
      <w:pPr>
        <w:ind w:left="-283"/>
        <w:jc w:val="both"/>
        <w:rPr>
          <w:rFonts w:ascii="Times New Roman" w:hAnsi="Times New Roman" w:cs="Times New Roman"/>
          <w:sz w:val="24"/>
          <w:szCs w:val="24"/>
        </w:rPr>
      </w:pPr>
    </w:p>
    <w:p w:rsidR="00B15D31" w:rsidRPr="00342E0D" w:rsidRDefault="00B15D31" w:rsidP="00B15D31">
      <w:pPr>
        <w:ind w:left="-283"/>
        <w:jc w:val="both"/>
        <w:rPr>
          <w:rFonts w:ascii="Times New Roman" w:hAnsi="Times New Roman" w:cs="Times New Roman"/>
          <w:sz w:val="24"/>
          <w:szCs w:val="24"/>
        </w:rPr>
      </w:pP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 xml:space="preserve">Воспитательный потенциал </w:t>
      </w:r>
      <w:proofErr w:type="spellStart"/>
      <w:r w:rsidRPr="00342E0D">
        <w:rPr>
          <w:rFonts w:ascii="Times New Roman" w:hAnsi="Times New Roman" w:cs="Times New Roman"/>
          <w:sz w:val="24"/>
          <w:szCs w:val="24"/>
        </w:rPr>
        <w:t>волонтерства</w:t>
      </w:r>
      <w:proofErr w:type="spellEnd"/>
      <w:r w:rsidRPr="00342E0D">
        <w:rPr>
          <w:rFonts w:ascii="Times New Roman" w:hAnsi="Times New Roman" w:cs="Times New Roman"/>
          <w:sz w:val="24"/>
          <w:szCs w:val="24"/>
        </w:rPr>
        <w:t xml:space="preserve"> реализуется следующим образом: </w:t>
      </w:r>
    </w:p>
    <w:p w:rsidR="00B15D31" w:rsidRPr="00342E0D" w:rsidRDefault="00B15D31" w:rsidP="00B15D31">
      <w:pPr>
        <w:ind w:left="-283"/>
        <w:jc w:val="both"/>
        <w:rPr>
          <w:rFonts w:ascii="Times New Roman" w:hAnsi="Times New Roman" w:cs="Times New Roman"/>
          <w:sz w:val="24"/>
          <w:szCs w:val="24"/>
        </w:rPr>
      </w:pPr>
      <w:r w:rsidRPr="00342E0D">
        <w:rPr>
          <w:rFonts w:ascii="Times New Roman" w:hAnsi="Times New Roman" w:cs="Times New Roman"/>
          <w:b/>
          <w:bCs/>
          <w:i/>
          <w:iCs/>
          <w:sz w:val="24"/>
          <w:szCs w:val="24"/>
        </w:rPr>
        <w:t xml:space="preserve">На уровне школы: </w:t>
      </w:r>
    </w:p>
    <w:p w:rsidR="00B15D31" w:rsidRPr="00342E0D" w:rsidRDefault="00B15D31" w:rsidP="00486834">
      <w:pPr>
        <w:widowControl w:val="0"/>
        <w:numPr>
          <w:ilvl w:val="0"/>
          <w:numId w:val="52"/>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участие школьников в организации праздников, торжественных мероприятий, встреч с гостями школы;</w:t>
      </w:r>
    </w:p>
    <w:p w:rsidR="00B15D31" w:rsidRPr="00342E0D" w:rsidRDefault="00B15D31" w:rsidP="00486834">
      <w:pPr>
        <w:widowControl w:val="0"/>
        <w:numPr>
          <w:ilvl w:val="0"/>
          <w:numId w:val="52"/>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участие школьников в работе с младшими ребятами: проведение для них праздников, утренников, тематических вечеров;</w:t>
      </w:r>
    </w:p>
    <w:p w:rsidR="00B15D31" w:rsidRPr="00342E0D" w:rsidRDefault="00B15D31" w:rsidP="00486834">
      <w:pPr>
        <w:widowControl w:val="0"/>
        <w:numPr>
          <w:ilvl w:val="0"/>
          <w:numId w:val="52"/>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участие школьников к работе по благоустройству обелисков,  на прилегающей к школе территории (работа в школьном саду, благоустройство клумб, уход за деревьями и кустарниками);</w:t>
      </w:r>
    </w:p>
    <w:p w:rsidR="00B15D31" w:rsidRPr="00342E0D" w:rsidRDefault="00B15D31" w:rsidP="00486834">
      <w:pPr>
        <w:widowControl w:val="0"/>
        <w:numPr>
          <w:ilvl w:val="0"/>
          <w:numId w:val="52"/>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участие обучающихся в подготовке и проведении школьных мероприятий в качестве ведущих, выступающих, дежурных.</w:t>
      </w:r>
    </w:p>
    <w:p w:rsidR="00B15D31" w:rsidRPr="00342E0D" w:rsidRDefault="00B15D31" w:rsidP="00486834">
      <w:pPr>
        <w:widowControl w:val="0"/>
        <w:numPr>
          <w:ilvl w:val="0"/>
          <w:numId w:val="52"/>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участие в акциях по безопасности: изготовление и распространение листовок, буклетов и т.п.;</w:t>
      </w:r>
    </w:p>
    <w:p w:rsidR="00B15D31" w:rsidRPr="00342E0D" w:rsidRDefault="00B15D31" w:rsidP="00486834">
      <w:pPr>
        <w:widowControl w:val="0"/>
        <w:numPr>
          <w:ilvl w:val="0"/>
          <w:numId w:val="52"/>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посильная помощь, оказываемая школьниками пожилым людям, проживающим в сельском поселении</w:t>
      </w:r>
      <w:proofErr w:type="gramStart"/>
      <w:r w:rsidRPr="00342E0D">
        <w:rPr>
          <w:rFonts w:ascii="Times New Roman" w:hAnsi="Times New Roman" w:cs="Times New Roman"/>
          <w:sz w:val="24"/>
          <w:szCs w:val="24"/>
        </w:rPr>
        <w:t xml:space="preserve"> :</w:t>
      </w:r>
      <w:proofErr w:type="gramEnd"/>
      <w:r w:rsidRPr="00342E0D">
        <w:rPr>
          <w:rFonts w:ascii="Times New Roman" w:hAnsi="Times New Roman" w:cs="Times New Roman"/>
          <w:sz w:val="24"/>
          <w:szCs w:val="24"/>
        </w:rPr>
        <w:t xml:space="preserve"> уборка дворовых территорий, помощь по хозяйству;</w:t>
      </w:r>
    </w:p>
    <w:p w:rsidR="00B15D31" w:rsidRPr="00342E0D" w:rsidRDefault="00B15D31" w:rsidP="00486834">
      <w:pPr>
        <w:widowControl w:val="0"/>
        <w:numPr>
          <w:ilvl w:val="0"/>
          <w:numId w:val="52"/>
        </w:numPr>
        <w:suppressAutoHyphens/>
        <w:spacing w:after="0" w:line="240" w:lineRule="auto"/>
        <w:jc w:val="both"/>
        <w:rPr>
          <w:rFonts w:ascii="Times New Roman" w:hAnsi="Times New Roman" w:cs="Times New Roman"/>
          <w:sz w:val="24"/>
          <w:szCs w:val="24"/>
        </w:rPr>
      </w:pPr>
      <w:proofErr w:type="gramStart"/>
      <w:r w:rsidRPr="00342E0D">
        <w:rPr>
          <w:rFonts w:ascii="Times New Roman" w:hAnsi="Times New Roman" w:cs="Times New Roman"/>
          <w:sz w:val="24"/>
          <w:szCs w:val="24"/>
        </w:rPr>
        <w:t>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w:t>
      </w:r>
      <w:proofErr w:type="gramEnd"/>
    </w:p>
    <w:p w:rsidR="00B15D31" w:rsidRPr="00342E0D" w:rsidRDefault="00B15D31" w:rsidP="00486834">
      <w:pPr>
        <w:widowControl w:val="0"/>
        <w:numPr>
          <w:ilvl w:val="0"/>
          <w:numId w:val="52"/>
        </w:numPr>
        <w:suppressAutoHyphens/>
        <w:spacing w:after="0" w:line="240" w:lineRule="auto"/>
        <w:jc w:val="both"/>
        <w:rPr>
          <w:rFonts w:ascii="Times New Roman" w:hAnsi="Times New Roman" w:cs="Times New Roman"/>
          <w:sz w:val="24"/>
          <w:szCs w:val="24"/>
        </w:rPr>
      </w:pPr>
      <w:r w:rsidRPr="00342E0D">
        <w:rPr>
          <w:rFonts w:ascii="Times New Roman" w:hAnsi="Times New Roman" w:cs="Times New Roman"/>
          <w:sz w:val="24"/>
          <w:szCs w:val="24"/>
        </w:rPr>
        <w:t xml:space="preserve">участие обучающихся в работе на пришкольном участке во время проведения акций и летняя практика. </w:t>
      </w:r>
    </w:p>
    <w:p w:rsidR="00B15D31" w:rsidRPr="00342E0D" w:rsidRDefault="00B15D31" w:rsidP="00B15D31">
      <w:pPr>
        <w:ind w:left="-283"/>
        <w:jc w:val="both"/>
        <w:rPr>
          <w:rFonts w:ascii="Times New Roman" w:hAnsi="Times New Roman" w:cs="Times New Roman"/>
          <w:sz w:val="24"/>
          <w:szCs w:val="24"/>
        </w:rPr>
      </w:pPr>
    </w:p>
    <w:p w:rsidR="00B15D31" w:rsidRPr="00342E0D" w:rsidRDefault="00B15D31" w:rsidP="00B15D31">
      <w:pPr>
        <w:ind w:left="-283"/>
        <w:jc w:val="center"/>
        <w:rPr>
          <w:rFonts w:ascii="Times New Roman" w:hAnsi="Times New Roman" w:cs="Times New Roman"/>
          <w:sz w:val="24"/>
          <w:szCs w:val="24"/>
        </w:rPr>
      </w:pPr>
      <w:r w:rsidRPr="00342E0D">
        <w:rPr>
          <w:rFonts w:ascii="Times New Roman" w:eastAsia="Times New Roman" w:hAnsi="Times New Roman" w:cs="Times New Roman"/>
          <w:b/>
          <w:bCs/>
          <w:color w:val="00000A"/>
          <w:sz w:val="24"/>
          <w:szCs w:val="24"/>
          <w:u w:val="single"/>
        </w:rPr>
        <w:t>Модуль «Профориентация»</w:t>
      </w:r>
    </w:p>
    <w:p w:rsidR="00B15D31" w:rsidRPr="00342E0D" w:rsidRDefault="00B15D31" w:rsidP="00B15D31">
      <w:pPr>
        <w:ind w:left="-283"/>
        <w:jc w:val="both"/>
        <w:rPr>
          <w:rFonts w:ascii="Times New Roman" w:hAnsi="Times New Roman" w:cs="Times New Roman"/>
          <w:sz w:val="24"/>
          <w:szCs w:val="24"/>
        </w:rPr>
      </w:pPr>
      <w:r w:rsidRPr="00342E0D">
        <w:rPr>
          <w:rFonts w:ascii="Times New Roman" w:eastAsia="Times New Roman" w:hAnsi="Times New Roman" w:cs="Times New Roman"/>
          <w:b/>
          <w:bCs/>
          <w:color w:val="00000A"/>
          <w:sz w:val="24"/>
          <w:szCs w:val="24"/>
        </w:rPr>
        <w:t xml:space="preserve">  </w:t>
      </w:r>
      <w:r w:rsidRPr="00342E0D">
        <w:rPr>
          <w:rFonts w:ascii="Times New Roman" w:eastAsia="Times New Roman" w:hAnsi="Times New Roman" w:cs="Times New Roman"/>
          <w:color w:val="00000A"/>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342E0D">
        <w:rPr>
          <w:rFonts w:ascii="Times New Roman" w:eastAsia="Times New Roman" w:hAnsi="Times New Roman" w:cs="Times New Roman"/>
          <w:color w:val="00000A"/>
          <w:sz w:val="24"/>
          <w:szCs w:val="24"/>
        </w:rPr>
        <w:t>профориентационно</w:t>
      </w:r>
      <w:proofErr w:type="spellEnd"/>
      <w:r w:rsidRPr="00342E0D">
        <w:rPr>
          <w:rFonts w:ascii="Times New Roman" w:eastAsia="Times New Roman" w:hAnsi="Times New Roman" w:cs="Times New Roman"/>
          <w:color w:val="00000A"/>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342E0D">
        <w:rPr>
          <w:rFonts w:ascii="Times New Roman" w:eastAsia="Times New Roman" w:hAnsi="Times New Roman" w:cs="Times New Roman"/>
          <w:color w:val="00000A"/>
          <w:sz w:val="24"/>
          <w:szCs w:val="24"/>
        </w:rPr>
        <w:t>внепрофессиональную</w:t>
      </w:r>
      <w:proofErr w:type="spellEnd"/>
      <w:r w:rsidRPr="00342E0D">
        <w:rPr>
          <w:rFonts w:ascii="Times New Roman" w:eastAsia="Times New Roman" w:hAnsi="Times New Roman" w:cs="Times New Roman"/>
          <w:color w:val="00000A"/>
          <w:sz w:val="24"/>
          <w:szCs w:val="24"/>
        </w:rPr>
        <w:t xml:space="preserve"> составляющие такой деятельности. Эта работа осуществляется через участие </w:t>
      </w:r>
      <w:proofErr w:type="gramStart"/>
      <w:r w:rsidRPr="00342E0D">
        <w:rPr>
          <w:rFonts w:ascii="Times New Roman" w:eastAsia="Times New Roman" w:hAnsi="Times New Roman" w:cs="Times New Roman"/>
          <w:color w:val="00000A"/>
          <w:sz w:val="24"/>
          <w:szCs w:val="24"/>
        </w:rPr>
        <w:t>в</w:t>
      </w:r>
      <w:proofErr w:type="gramEnd"/>
      <w:r w:rsidRPr="00342E0D">
        <w:rPr>
          <w:rFonts w:ascii="Times New Roman" w:eastAsia="Times New Roman" w:hAnsi="Times New Roman" w:cs="Times New Roman"/>
          <w:color w:val="00000A"/>
          <w:sz w:val="24"/>
          <w:szCs w:val="24"/>
        </w:rPr>
        <w:t>:</w:t>
      </w:r>
    </w:p>
    <w:p w:rsidR="00B15D31" w:rsidRPr="00342E0D" w:rsidRDefault="00B15D31" w:rsidP="00486834">
      <w:pPr>
        <w:widowControl w:val="0"/>
        <w:numPr>
          <w:ilvl w:val="0"/>
          <w:numId w:val="53"/>
        </w:numPr>
        <w:suppressAutoHyphens/>
        <w:spacing w:after="0" w:line="240" w:lineRule="auto"/>
        <w:jc w:val="both"/>
        <w:rPr>
          <w:rFonts w:ascii="Times New Roman" w:hAnsi="Times New Roman" w:cs="Times New Roman"/>
          <w:sz w:val="24"/>
          <w:szCs w:val="24"/>
        </w:rPr>
      </w:pPr>
      <w:proofErr w:type="spellStart"/>
      <w:r w:rsidRPr="00342E0D">
        <w:rPr>
          <w:rFonts w:ascii="Times New Roman" w:eastAsia="Times New Roman" w:hAnsi="Times New Roman" w:cs="Times New Roman"/>
          <w:color w:val="00000A"/>
          <w:sz w:val="24"/>
          <w:szCs w:val="24"/>
        </w:rPr>
        <w:t>Проектории</w:t>
      </w:r>
      <w:proofErr w:type="spellEnd"/>
      <w:r w:rsidRPr="00342E0D">
        <w:rPr>
          <w:rFonts w:ascii="Times New Roman" w:eastAsia="Times New Roman" w:hAnsi="Times New Roman" w:cs="Times New Roman"/>
          <w:color w:val="00000A"/>
          <w:sz w:val="24"/>
          <w:szCs w:val="24"/>
        </w:rPr>
        <w:t xml:space="preserve"> «Открытый урок», циклы </w:t>
      </w:r>
      <w:proofErr w:type="spellStart"/>
      <w:r w:rsidRPr="00342E0D">
        <w:rPr>
          <w:rFonts w:ascii="Times New Roman" w:eastAsia="Times New Roman" w:hAnsi="Times New Roman" w:cs="Times New Roman"/>
          <w:color w:val="00000A"/>
          <w:sz w:val="24"/>
          <w:szCs w:val="24"/>
        </w:rPr>
        <w:t>профориентационных</w:t>
      </w:r>
      <w:proofErr w:type="spellEnd"/>
      <w:r w:rsidRPr="00342E0D">
        <w:rPr>
          <w:rFonts w:ascii="Times New Roman" w:eastAsia="Times New Roman" w:hAnsi="Times New Roman" w:cs="Times New Roman"/>
          <w:color w:val="00000A"/>
          <w:sz w:val="24"/>
          <w:szCs w:val="24"/>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B15D31" w:rsidRPr="00342E0D" w:rsidRDefault="00B15D31" w:rsidP="00486834">
      <w:pPr>
        <w:widowControl w:val="0"/>
        <w:numPr>
          <w:ilvl w:val="0"/>
          <w:numId w:val="54"/>
        </w:numPr>
        <w:suppressAutoHyphens/>
        <w:spacing w:after="0" w:line="240" w:lineRule="auto"/>
        <w:jc w:val="both"/>
        <w:rPr>
          <w:rFonts w:ascii="Times New Roman" w:hAnsi="Times New Roman" w:cs="Times New Roman"/>
          <w:sz w:val="24"/>
          <w:szCs w:val="24"/>
        </w:rPr>
      </w:pPr>
      <w:r w:rsidRPr="00342E0D">
        <w:rPr>
          <w:rFonts w:ascii="Times New Roman" w:eastAsia="Times New Roman" w:hAnsi="Times New Roman" w:cs="Times New Roman"/>
          <w:color w:val="00000A"/>
          <w:sz w:val="24"/>
          <w:szCs w:val="24"/>
        </w:rPr>
        <w:t xml:space="preserve">посещение </w:t>
      </w:r>
      <w:proofErr w:type="spellStart"/>
      <w:r w:rsidRPr="00342E0D">
        <w:rPr>
          <w:rFonts w:ascii="Times New Roman" w:eastAsia="Times New Roman" w:hAnsi="Times New Roman" w:cs="Times New Roman"/>
          <w:color w:val="00000A"/>
          <w:sz w:val="24"/>
          <w:szCs w:val="24"/>
        </w:rPr>
        <w:t>профориентационных</w:t>
      </w:r>
      <w:proofErr w:type="spellEnd"/>
      <w:r w:rsidRPr="00342E0D">
        <w:rPr>
          <w:rFonts w:ascii="Times New Roman" w:eastAsia="Times New Roman" w:hAnsi="Times New Roman" w:cs="Times New Roman"/>
          <w:color w:val="00000A"/>
          <w:sz w:val="24"/>
          <w:szCs w:val="24"/>
        </w:rPr>
        <w:t xml:space="preserve"> выставок, ярмарок профессий, тематических </w:t>
      </w:r>
      <w:proofErr w:type="spellStart"/>
      <w:r w:rsidRPr="00342E0D">
        <w:rPr>
          <w:rFonts w:ascii="Times New Roman" w:eastAsia="Times New Roman" w:hAnsi="Times New Roman" w:cs="Times New Roman"/>
          <w:color w:val="00000A"/>
          <w:sz w:val="24"/>
          <w:szCs w:val="24"/>
        </w:rPr>
        <w:lastRenderedPageBreak/>
        <w:t>профориентационных</w:t>
      </w:r>
      <w:proofErr w:type="spellEnd"/>
      <w:r w:rsidRPr="00342E0D">
        <w:rPr>
          <w:rFonts w:ascii="Times New Roman" w:eastAsia="Times New Roman" w:hAnsi="Times New Roman" w:cs="Times New Roman"/>
          <w:color w:val="00000A"/>
          <w:sz w:val="24"/>
          <w:szCs w:val="24"/>
        </w:rPr>
        <w:t xml:space="preserve"> парков, дней открытых дверей в средних специальных учебных заведениях и вузах;</w:t>
      </w:r>
    </w:p>
    <w:p w:rsidR="00B15D31" w:rsidRPr="00342E0D" w:rsidRDefault="00B15D31" w:rsidP="00486834">
      <w:pPr>
        <w:widowControl w:val="0"/>
        <w:numPr>
          <w:ilvl w:val="0"/>
          <w:numId w:val="54"/>
        </w:numPr>
        <w:suppressAutoHyphens/>
        <w:spacing w:after="0" w:line="240" w:lineRule="auto"/>
        <w:jc w:val="both"/>
        <w:rPr>
          <w:rFonts w:ascii="Times New Roman" w:hAnsi="Times New Roman" w:cs="Times New Roman"/>
          <w:sz w:val="24"/>
          <w:szCs w:val="24"/>
        </w:rPr>
      </w:pPr>
      <w:r w:rsidRPr="00342E0D">
        <w:rPr>
          <w:rFonts w:ascii="Times New Roman" w:eastAsia="Times New Roman" w:hAnsi="Times New Roman" w:cs="Times New Roman"/>
          <w:color w:val="00000A"/>
          <w:sz w:val="24"/>
          <w:szCs w:val="24"/>
        </w:rPr>
        <w:t xml:space="preserve">совместное с педагогами изучение интернет ресурсов, посвященных выбору профессий, прохождение </w:t>
      </w:r>
      <w:proofErr w:type="spellStart"/>
      <w:r w:rsidRPr="00342E0D">
        <w:rPr>
          <w:rFonts w:ascii="Times New Roman" w:eastAsia="Times New Roman" w:hAnsi="Times New Roman" w:cs="Times New Roman"/>
          <w:color w:val="00000A"/>
          <w:sz w:val="24"/>
          <w:szCs w:val="24"/>
        </w:rPr>
        <w:t>профориентационного</w:t>
      </w:r>
      <w:proofErr w:type="spellEnd"/>
      <w:r w:rsidRPr="00342E0D">
        <w:rPr>
          <w:rFonts w:ascii="Times New Roman" w:eastAsia="Times New Roman" w:hAnsi="Times New Roman" w:cs="Times New Roman"/>
          <w:color w:val="00000A"/>
          <w:sz w:val="24"/>
          <w:szCs w:val="24"/>
        </w:rPr>
        <w:t xml:space="preserve"> </w:t>
      </w:r>
      <w:proofErr w:type="spellStart"/>
      <w:r w:rsidRPr="00342E0D">
        <w:rPr>
          <w:rFonts w:ascii="Times New Roman" w:eastAsia="Times New Roman" w:hAnsi="Times New Roman" w:cs="Times New Roman"/>
          <w:color w:val="00000A"/>
          <w:sz w:val="24"/>
          <w:szCs w:val="24"/>
        </w:rPr>
        <w:t>онлайн-тестирования</w:t>
      </w:r>
      <w:proofErr w:type="spellEnd"/>
    </w:p>
    <w:p w:rsidR="00B15D31" w:rsidRPr="00342E0D" w:rsidRDefault="00B15D31" w:rsidP="00486834">
      <w:pPr>
        <w:widowControl w:val="0"/>
        <w:numPr>
          <w:ilvl w:val="0"/>
          <w:numId w:val="54"/>
        </w:numPr>
        <w:suppressAutoHyphens/>
        <w:spacing w:after="0" w:line="240" w:lineRule="auto"/>
        <w:jc w:val="both"/>
        <w:rPr>
          <w:rFonts w:ascii="Times New Roman" w:hAnsi="Times New Roman" w:cs="Times New Roman"/>
          <w:sz w:val="24"/>
          <w:szCs w:val="24"/>
        </w:rPr>
      </w:pPr>
      <w:r w:rsidRPr="00342E0D">
        <w:rPr>
          <w:rFonts w:ascii="Times New Roman" w:eastAsia="Times New Roman" w:hAnsi="Times New Roman" w:cs="Times New Roman"/>
          <w:color w:val="00000A"/>
          <w:sz w:val="24"/>
          <w:szCs w:val="24"/>
        </w:rPr>
        <w:t xml:space="preserve">участие в работе всероссийских </w:t>
      </w:r>
      <w:proofErr w:type="spellStart"/>
      <w:r w:rsidRPr="00342E0D">
        <w:rPr>
          <w:rFonts w:ascii="Times New Roman" w:eastAsia="Times New Roman" w:hAnsi="Times New Roman" w:cs="Times New Roman"/>
          <w:color w:val="00000A"/>
          <w:sz w:val="24"/>
          <w:szCs w:val="24"/>
        </w:rPr>
        <w:t>профориентационных</w:t>
      </w:r>
      <w:proofErr w:type="spellEnd"/>
      <w:r w:rsidRPr="00342E0D">
        <w:rPr>
          <w:rFonts w:ascii="Times New Roman" w:eastAsia="Times New Roman" w:hAnsi="Times New Roman" w:cs="Times New Roman"/>
          <w:color w:val="00000A"/>
          <w:sz w:val="24"/>
          <w:szCs w:val="24"/>
        </w:rPr>
        <w:t xml:space="preserve"> проектов, созданных в сети интернет: </w:t>
      </w:r>
      <w:r w:rsidRPr="00342E0D">
        <w:rPr>
          <w:rFonts w:ascii="Times New Roman" w:hAnsi="Times New Roman" w:cs="Times New Roman"/>
          <w:sz w:val="24"/>
          <w:szCs w:val="24"/>
        </w:rPr>
        <w:t>проект «</w:t>
      </w:r>
      <w:proofErr w:type="spellStart"/>
      <w:r w:rsidRPr="00342E0D">
        <w:rPr>
          <w:rFonts w:ascii="Times New Roman" w:hAnsi="Times New Roman" w:cs="Times New Roman"/>
          <w:sz w:val="24"/>
          <w:szCs w:val="24"/>
        </w:rPr>
        <w:t>Проектория</w:t>
      </w:r>
      <w:proofErr w:type="spellEnd"/>
      <w:r w:rsidRPr="00342E0D">
        <w:rPr>
          <w:rFonts w:ascii="Times New Roman" w:hAnsi="Times New Roman" w:cs="Times New Roman"/>
          <w:sz w:val="24"/>
          <w:szCs w:val="24"/>
        </w:rPr>
        <w:t>», проект «Билет в будущее»</w:t>
      </w:r>
      <w:proofErr w:type="gramStart"/>
      <w:r w:rsidRPr="00342E0D">
        <w:rPr>
          <w:rFonts w:ascii="Times New Roman" w:hAnsi="Times New Roman" w:cs="Times New Roman"/>
          <w:sz w:val="24"/>
          <w:szCs w:val="24"/>
        </w:rPr>
        <w:t>,</w:t>
      </w:r>
      <w:proofErr w:type="spellStart"/>
      <w:r w:rsidRPr="00342E0D">
        <w:rPr>
          <w:rFonts w:ascii="Times New Roman" w:hAnsi="Times New Roman" w:cs="Times New Roman"/>
          <w:sz w:val="24"/>
          <w:szCs w:val="24"/>
        </w:rPr>
        <w:t>к</w:t>
      </w:r>
      <w:proofErr w:type="gramEnd"/>
      <w:r w:rsidRPr="00342E0D">
        <w:rPr>
          <w:rFonts w:ascii="Times New Roman" w:hAnsi="Times New Roman" w:cs="Times New Roman"/>
          <w:sz w:val="24"/>
          <w:szCs w:val="24"/>
        </w:rPr>
        <w:t>л</w:t>
      </w:r>
      <w:proofErr w:type="spellEnd"/>
      <w:r w:rsidRPr="00342E0D">
        <w:rPr>
          <w:rFonts w:ascii="Times New Roman" w:hAnsi="Times New Roman" w:cs="Times New Roman"/>
          <w:sz w:val="24"/>
          <w:szCs w:val="24"/>
        </w:rPr>
        <w:t>. часы «Россия –мои горизонты». П</w:t>
      </w:r>
      <w:r w:rsidRPr="00342E0D">
        <w:rPr>
          <w:rFonts w:ascii="Times New Roman" w:eastAsia="Times New Roman" w:hAnsi="Times New Roman" w:cs="Times New Roman"/>
          <w:color w:val="00000A"/>
          <w:sz w:val="24"/>
          <w:szCs w:val="24"/>
        </w:rPr>
        <w:t xml:space="preserve">росмотр лекций, решение учебно-тренировочных задач, участие </w:t>
      </w:r>
      <w:proofErr w:type="gramStart"/>
      <w:r w:rsidRPr="00342E0D">
        <w:rPr>
          <w:rFonts w:ascii="Times New Roman" w:eastAsia="Times New Roman" w:hAnsi="Times New Roman" w:cs="Times New Roman"/>
          <w:color w:val="00000A"/>
          <w:sz w:val="24"/>
          <w:szCs w:val="24"/>
        </w:rPr>
        <w:t>в</w:t>
      </w:r>
      <w:proofErr w:type="gramEnd"/>
      <w:r w:rsidRPr="00342E0D">
        <w:rPr>
          <w:rFonts w:ascii="Times New Roman" w:eastAsia="Times New Roman" w:hAnsi="Times New Roman" w:cs="Times New Roman"/>
          <w:color w:val="00000A"/>
          <w:sz w:val="24"/>
          <w:szCs w:val="24"/>
        </w:rPr>
        <w:t xml:space="preserve"> </w:t>
      </w:r>
      <w:proofErr w:type="gramStart"/>
      <w:r w:rsidRPr="00342E0D">
        <w:rPr>
          <w:rFonts w:ascii="Times New Roman" w:eastAsia="Times New Roman" w:hAnsi="Times New Roman" w:cs="Times New Roman"/>
          <w:color w:val="00000A"/>
          <w:sz w:val="24"/>
          <w:szCs w:val="24"/>
        </w:rPr>
        <w:t>мастер</w:t>
      </w:r>
      <w:proofErr w:type="gramEnd"/>
      <w:r w:rsidRPr="00342E0D">
        <w:rPr>
          <w:rFonts w:ascii="Times New Roman" w:eastAsia="Times New Roman" w:hAnsi="Times New Roman" w:cs="Times New Roman"/>
          <w:color w:val="00000A"/>
          <w:sz w:val="24"/>
          <w:szCs w:val="24"/>
        </w:rPr>
        <w:t xml:space="preserve"> классах, посещение открытых уроков;</w:t>
      </w:r>
    </w:p>
    <w:p w:rsidR="00B15D31" w:rsidRPr="00342E0D" w:rsidRDefault="00B15D31" w:rsidP="00486834">
      <w:pPr>
        <w:widowControl w:val="0"/>
        <w:numPr>
          <w:ilvl w:val="0"/>
          <w:numId w:val="54"/>
        </w:numPr>
        <w:suppressAutoHyphens/>
        <w:spacing w:after="0" w:line="240" w:lineRule="auto"/>
        <w:jc w:val="both"/>
        <w:rPr>
          <w:rFonts w:ascii="Times New Roman" w:hAnsi="Times New Roman" w:cs="Times New Roman"/>
          <w:sz w:val="24"/>
          <w:szCs w:val="24"/>
        </w:rPr>
      </w:pPr>
      <w:r w:rsidRPr="00342E0D">
        <w:rPr>
          <w:rFonts w:ascii="Times New Roman" w:eastAsia="Times New Roman" w:hAnsi="Times New Roman" w:cs="Times New Roman"/>
          <w:color w:val="00000A"/>
          <w:sz w:val="24"/>
          <w:szCs w:val="24"/>
        </w:rPr>
        <w:t>индивидуальные консультации педагога-психолога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B15D31" w:rsidRPr="00102217" w:rsidRDefault="00B15D31" w:rsidP="00486834">
      <w:pPr>
        <w:widowControl w:val="0"/>
        <w:numPr>
          <w:ilvl w:val="0"/>
          <w:numId w:val="54"/>
        </w:numPr>
        <w:suppressAutoHyphens/>
        <w:spacing w:after="0" w:line="240" w:lineRule="auto"/>
        <w:jc w:val="both"/>
        <w:rPr>
          <w:rFonts w:ascii="Times New Roman" w:hAnsi="Times New Roman" w:cs="Times New Roman"/>
          <w:sz w:val="24"/>
          <w:szCs w:val="24"/>
        </w:rPr>
      </w:pPr>
      <w:r w:rsidRPr="00342E0D">
        <w:rPr>
          <w:rFonts w:ascii="Times New Roman" w:eastAsia="Times New Roman" w:hAnsi="Times New Roman" w:cs="Times New Roman"/>
          <w:color w:val="00000A"/>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r w:rsidR="00102217">
        <w:rPr>
          <w:rFonts w:ascii="Times New Roman" w:eastAsia="Times New Roman" w:hAnsi="Times New Roman" w:cs="Times New Roman"/>
          <w:color w:val="00000A"/>
          <w:sz w:val="24"/>
          <w:szCs w:val="24"/>
        </w:rPr>
        <w:t>;</w:t>
      </w:r>
    </w:p>
    <w:p w:rsidR="00102217" w:rsidRPr="00102217" w:rsidRDefault="00102217" w:rsidP="00486834">
      <w:pPr>
        <w:widowControl w:val="0"/>
        <w:numPr>
          <w:ilvl w:val="0"/>
          <w:numId w:val="54"/>
        </w:numPr>
        <w:suppressAutoHyphens/>
        <w:spacing w:after="0" w:line="240" w:lineRule="auto"/>
        <w:jc w:val="both"/>
        <w:rPr>
          <w:rFonts w:ascii="Times New Roman" w:hAnsi="Times New Roman" w:cs="Times New Roman"/>
          <w:sz w:val="24"/>
          <w:szCs w:val="24"/>
        </w:rPr>
      </w:pPr>
      <w:r w:rsidRPr="00102217">
        <w:rPr>
          <w:rFonts w:ascii="Times New Roman" w:hAnsi="Times New Roman" w:cs="Times New Roman"/>
          <w:color w:val="000000"/>
          <w:sz w:val="24"/>
          <w:szCs w:val="24"/>
          <w:lang w:bidi="ru-RU"/>
        </w:rPr>
        <w:t>проведение профессиональных проб</w:t>
      </w:r>
      <w:r>
        <w:rPr>
          <w:rFonts w:ascii="Times New Roman" w:hAnsi="Times New Roman" w:cs="Times New Roman"/>
          <w:color w:val="000000"/>
          <w:sz w:val="24"/>
          <w:szCs w:val="24"/>
          <w:lang w:bidi="ru-RU"/>
        </w:rPr>
        <w:t>.</w:t>
      </w:r>
    </w:p>
    <w:p w:rsidR="00B15D31" w:rsidRPr="00342E0D" w:rsidRDefault="00B15D31" w:rsidP="00B15D31">
      <w:pPr>
        <w:jc w:val="both"/>
        <w:rPr>
          <w:rFonts w:ascii="Times New Roman" w:hAnsi="Times New Roman" w:cs="Times New Roman"/>
          <w:sz w:val="24"/>
          <w:szCs w:val="24"/>
        </w:rPr>
      </w:pPr>
    </w:p>
    <w:p w:rsidR="00B15D31" w:rsidRPr="00342E0D" w:rsidRDefault="00B15D31" w:rsidP="00B15D31">
      <w:pPr>
        <w:ind w:left="-283"/>
        <w:jc w:val="center"/>
        <w:rPr>
          <w:rFonts w:ascii="Times New Roman" w:hAnsi="Times New Roman" w:cs="Times New Roman"/>
          <w:sz w:val="24"/>
          <w:szCs w:val="24"/>
        </w:rPr>
      </w:pPr>
      <w:r w:rsidRPr="00342E0D">
        <w:rPr>
          <w:rFonts w:ascii="Times New Roman" w:hAnsi="Times New Roman" w:cs="Times New Roman"/>
          <w:b/>
          <w:bCs/>
          <w:sz w:val="24"/>
          <w:szCs w:val="24"/>
          <w:u w:val="single"/>
        </w:rPr>
        <w:t>Организация предметно-пространственной среды</w:t>
      </w:r>
    </w:p>
    <w:p w:rsidR="00B15D31" w:rsidRPr="00342E0D" w:rsidRDefault="00B15D31" w:rsidP="00B15D31">
      <w:pPr>
        <w:tabs>
          <w:tab w:val="left" w:pos="851"/>
          <w:tab w:val="left" w:pos="2977"/>
        </w:tabs>
        <w:spacing w:after="0" w:line="240" w:lineRule="auto"/>
        <w:ind w:firstLine="709"/>
        <w:jc w:val="both"/>
        <w:rPr>
          <w:rFonts w:ascii="Times New Roman" w:hAnsi="Times New Roman" w:cs="Times New Roman"/>
          <w:sz w:val="24"/>
          <w:szCs w:val="24"/>
        </w:rPr>
      </w:pPr>
      <w:r w:rsidRPr="00342E0D">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B15D31" w:rsidRPr="00342E0D" w:rsidRDefault="00B15D31" w:rsidP="00B15D31">
      <w:pPr>
        <w:tabs>
          <w:tab w:val="left" w:pos="851"/>
          <w:tab w:val="left" w:pos="2977"/>
        </w:tabs>
        <w:spacing w:after="0" w:line="240" w:lineRule="auto"/>
        <w:ind w:firstLine="709"/>
        <w:jc w:val="both"/>
        <w:rPr>
          <w:rFonts w:ascii="Times New Roman" w:hAnsi="Times New Roman" w:cs="Times New Roman"/>
          <w:sz w:val="24"/>
          <w:szCs w:val="24"/>
        </w:rPr>
      </w:pPr>
      <w:r w:rsidRPr="00342E0D">
        <w:rPr>
          <w:rFonts w:ascii="Times New Roman" w:hAnsi="Times New Roman" w:cs="Times New Roman"/>
          <w:sz w:val="24"/>
          <w:szCs w:val="24"/>
        </w:rPr>
        <w:t>В школе в рамках  реализации данного модуля:</w:t>
      </w:r>
    </w:p>
    <w:p w:rsidR="00B15D31" w:rsidRPr="00342E0D" w:rsidRDefault="00B15D31" w:rsidP="00486834">
      <w:pPr>
        <w:widowControl w:val="0"/>
        <w:numPr>
          <w:ilvl w:val="0"/>
          <w:numId w:val="55"/>
        </w:numPr>
        <w:tabs>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оформлен внешний вид здания, фасада, холла при входе</w:t>
      </w:r>
      <w:bookmarkStart w:id="6" w:name="_Hlk106819027"/>
      <w:r w:rsidRPr="00342E0D">
        <w:rPr>
          <w:rFonts w:ascii="Times New Roman" w:hAnsi="Times New Roman" w:cs="Times New Roman"/>
          <w:sz w:val="24"/>
          <w:szCs w:val="24"/>
        </w:rPr>
        <w:t xml:space="preserve"> в</w:t>
      </w:r>
      <w:bookmarkEnd w:id="6"/>
      <w:r w:rsidRPr="00342E0D">
        <w:rPr>
          <w:rFonts w:ascii="Times New Roman" w:hAnsi="Times New Roman" w:cs="Times New Roman"/>
          <w:sz w:val="24"/>
          <w:szCs w:val="24"/>
        </w:rPr>
        <w:t xml:space="preserve"> </w:t>
      </w:r>
      <w:proofErr w:type="spellStart"/>
      <w:r w:rsidRPr="00342E0D">
        <w:rPr>
          <w:rFonts w:ascii="Times New Roman" w:hAnsi="Times New Roman" w:cs="Times New Roman"/>
          <w:sz w:val="24"/>
          <w:szCs w:val="24"/>
        </w:rPr>
        <w:t>школугосударственной</w:t>
      </w:r>
      <w:proofErr w:type="spellEnd"/>
      <w:r w:rsidRPr="00342E0D">
        <w:rPr>
          <w:rFonts w:ascii="Times New Roman" w:hAnsi="Times New Roman" w:cs="Times New Roman"/>
          <w:sz w:val="24"/>
          <w:szCs w:val="24"/>
        </w:rPr>
        <w:t xml:space="preserve">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классах школы;</w:t>
      </w:r>
    </w:p>
    <w:p w:rsidR="00B15D31" w:rsidRPr="00342E0D" w:rsidRDefault="00B15D31" w:rsidP="00486834">
      <w:pPr>
        <w:widowControl w:val="0"/>
        <w:numPr>
          <w:ilvl w:val="0"/>
          <w:numId w:val="55"/>
        </w:numPr>
        <w:tabs>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 проводится церемония  поднятия (спуска) государственного флага Российской Федерации под исполнение государственного гимна;</w:t>
      </w:r>
    </w:p>
    <w:p w:rsidR="00B15D31" w:rsidRPr="00342E0D" w:rsidRDefault="00B15D31" w:rsidP="00486834">
      <w:pPr>
        <w:widowControl w:val="0"/>
        <w:numPr>
          <w:ilvl w:val="0"/>
          <w:numId w:val="55"/>
        </w:numPr>
        <w:tabs>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размещаются в связи с памятными датами (современные и исторические, точные и стилизованные, географические, природные, культурологические, художественно </w:t>
      </w:r>
      <w:proofErr w:type="gramStart"/>
      <w:r w:rsidRPr="00342E0D">
        <w:rPr>
          <w:rFonts w:ascii="Times New Roman" w:hAnsi="Times New Roman" w:cs="Times New Roman"/>
          <w:sz w:val="24"/>
          <w:szCs w:val="24"/>
        </w:rPr>
        <w:t>оформленные</w:t>
      </w:r>
      <w:proofErr w:type="gramEnd"/>
      <w:r w:rsidRPr="00342E0D">
        <w:rPr>
          <w:rFonts w:ascii="Times New Roman" w:hAnsi="Times New Roman" w:cs="Times New Roman"/>
          <w:sz w:val="24"/>
          <w:szCs w:val="24"/>
        </w:rPr>
        <w:t xml:space="preserve"> в том числе материалы,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15D31" w:rsidRPr="00342E0D" w:rsidRDefault="00B15D31" w:rsidP="00486834">
      <w:pPr>
        <w:widowControl w:val="0"/>
        <w:numPr>
          <w:ilvl w:val="0"/>
          <w:numId w:val="55"/>
        </w:numPr>
        <w:tabs>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систематически происходит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15D31" w:rsidRPr="00342E0D" w:rsidRDefault="00B15D31" w:rsidP="00486834">
      <w:pPr>
        <w:widowControl w:val="0"/>
        <w:numPr>
          <w:ilvl w:val="0"/>
          <w:numId w:val="55"/>
        </w:numPr>
        <w:tabs>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осуществляется поддержание в школе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B15D31" w:rsidRPr="00342E0D" w:rsidRDefault="00B15D31" w:rsidP="00486834">
      <w:pPr>
        <w:widowControl w:val="0"/>
        <w:numPr>
          <w:ilvl w:val="0"/>
          <w:numId w:val="55"/>
        </w:numPr>
        <w:tabs>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использование в воспитательном процессе «мест гражданского почитания» (при входе установлена памятная мемориальная доска  в честь Героя Советского Союза В.П. Селищева);</w:t>
      </w:r>
    </w:p>
    <w:p w:rsidR="00B15D31" w:rsidRPr="00342E0D" w:rsidRDefault="00B15D31" w:rsidP="00486834">
      <w:pPr>
        <w:widowControl w:val="0"/>
        <w:numPr>
          <w:ilvl w:val="0"/>
          <w:numId w:val="55"/>
        </w:numPr>
        <w:tabs>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периодически идет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rsidRPr="00342E0D">
        <w:rPr>
          <w:rFonts w:ascii="Times New Roman" w:hAnsi="Times New Roman" w:cs="Times New Roman"/>
          <w:sz w:val="24"/>
          <w:szCs w:val="24"/>
        </w:rPr>
        <w:lastRenderedPageBreak/>
        <w:t xml:space="preserve">нравственного содержания, </w:t>
      </w:r>
      <w:proofErr w:type="spellStart"/>
      <w:r w:rsidRPr="00342E0D">
        <w:rPr>
          <w:rFonts w:ascii="Times New Roman" w:hAnsi="Times New Roman" w:cs="Times New Roman"/>
          <w:sz w:val="24"/>
          <w:szCs w:val="24"/>
        </w:rPr>
        <w:t>фотоотчёты</w:t>
      </w:r>
      <w:proofErr w:type="spellEnd"/>
      <w:r w:rsidRPr="00342E0D">
        <w:rPr>
          <w:rFonts w:ascii="Times New Roman" w:hAnsi="Times New Roman" w:cs="Times New Roman"/>
          <w:sz w:val="24"/>
          <w:szCs w:val="24"/>
        </w:rPr>
        <w:t xml:space="preserve"> об интересных событиях, поздравления педагогов и обучающихся и т. п.; </w:t>
      </w:r>
    </w:p>
    <w:p w:rsidR="00B15D31" w:rsidRPr="00342E0D" w:rsidRDefault="00B15D31" w:rsidP="00486834">
      <w:pPr>
        <w:widowControl w:val="0"/>
        <w:numPr>
          <w:ilvl w:val="0"/>
          <w:numId w:val="55"/>
        </w:numPr>
        <w:tabs>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B15D31" w:rsidRPr="00342E0D" w:rsidRDefault="00B15D31" w:rsidP="00486834">
      <w:pPr>
        <w:widowControl w:val="0"/>
        <w:numPr>
          <w:ilvl w:val="0"/>
          <w:numId w:val="55"/>
        </w:numPr>
        <w:tabs>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поддержание </w:t>
      </w:r>
      <w:proofErr w:type="gramStart"/>
      <w:r w:rsidRPr="00342E0D">
        <w:rPr>
          <w:rFonts w:ascii="Times New Roman" w:hAnsi="Times New Roman" w:cs="Times New Roman"/>
          <w:sz w:val="24"/>
          <w:szCs w:val="24"/>
        </w:rPr>
        <w:t>эстетического вида</w:t>
      </w:r>
      <w:proofErr w:type="gramEnd"/>
      <w:r w:rsidRPr="00342E0D">
        <w:rPr>
          <w:rFonts w:ascii="Times New Roman" w:hAnsi="Times New Roman" w:cs="Times New Roman"/>
          <w:sz w:val="24"/>
          <w:szCs w:val="24"/>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B15D31" w:rsidRPr="00342E0D" w:rsidRDefault="00B15D31" w:rsidP="00486834">
      <w:pPr>
        <w:widowControl w:val="0"/>
        <w:numPr>
          <w:ilvl w:val="0"/>
          <w:numId w:val="55"/>
        </w:numPr>
        <w:tabs>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 оформление, поддержание и использование игровых пространств, спортивных и игровых площадок, зон активного и тихого отдыха; </w:t>
      </w:r>
    </w:p>
    <w:p w:rsidR="00B15D31" w:rsidRPr="00342E0D" w:rsidRDefault="00B15D31" w:rsidP="00486834">
      <w:pPr>
        <w:widowControl w:val="0"/>
        <w:numPr>
          <w:ilvl w:val="0"/>
          <w:numId w:val="55"/>
        </w:numPr>
        <w:tabs>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B15D31" w:rsidRPr="00342E0D" w:rsidRDefault="00B15D31" w:rsidP="00486834">
      <w:pPr>
        <w:widowControl w:val="0"/>
        <w:numPr>
          <w:ilvl w:val="0"/>
          <w:numId w:val="55"/>
        </w:numPr>
        <w:tabs>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оформление простран</w:t>
      </w:r>
      <w:proofErr w:type="gramStart"/>
      <w:r w:rsidRPr="00342E0D">
        <w:rPr>
          <w:rFonts w:ascii="Times New Roman" w:hAnsi="Times New Roman" w:cs="Times New Roman"/>
          <w:sz w:val="24"/>
          <w:szCs w:val="24"/>
        </w:rPr>
        <w:t>ств пр</w:t>
      </w:r>
      <w:proofErr w:type="gramEnd"/>
      <w:r w:rsidRPr="00342E0D">
        <w:rPr>
          <w:rFonts w:ascii="Times New Roman" w:hAnsi="Times New Roman" w:cs="Times New Roman"/>
          <w:sz w:val="24"/>
          <w:szCs w:val="24"/>
        </w:rPr>
        <w:t xml:space="preserve">оведения значимых событий, праздников, церемоний, торжественных линеек, творческих вечеров (событийный дизайн); </w:t>
      </w:r>
    </w:p>
    <w:p w:rsidR="00B15D31" w:rsidRPr="00342E0D" w:rsidRDefault="00B15D31" w:rsidP="00486834">
      <w:pPr>
        <w:widowControl w:val="0"/>
        <w:numPr>
          <w:ilvl w:val="0"/>
          <w:numId w:val="55"/>
        </w:numPr>
        <w:tabs>
          <w:tab w:val="left" w:pos="993"/>
        </w:tabs>
        <w:suppressAutoHyphens/>
        <w:spacing w:after="0" w:line="240" w:lineRule="auto"/>
        <w:ind w:left="0"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B15D31" w:rsidRPr="00342E0D" w:rsidRDefault="00B15D31" w:rsidP="00B15D31">
      <w:pPr>
        <w:tabs>
          <w:tab w:val="left" w:pos="993"/>
        </w:tabs>
        <w:ind w:firstLine="709"/>
        <w:jc w:val="both"/>
        <w:rPr>
          <w:rFonts w:ascii="Times New Roman" w:hAnsi="Times New Roman" w:cs="Times New Roman"/>
          <w:sz w:val="24"/>
          <w:szCs w:val="24"/>
        </w:rPr>
      </w:pPr>
      <w:r w:rsidRPr="00342E0D">
        <w:rPr>
          <w:rFonts w:ascii="Times New Roman" w:hAnsi="Times New Roman" w:cs="Times New Roman"/>
          <w:sz w:val="24"/>
          <w:szCs w:val="24"/>
        </w:rPr>
        <w:t xml:space="preserve">Предметно-пространственная среда строится как максимально доступная для </w:t>
      </w:r>
      <w:proofErr w:type="gramStart"/>
      <w:r w:rsidRPr="00342E0D">
        <w:rPr>
          <w:rFonts w:ascii="Times New Roman" w:hAnsi="Times New Roman" w:cs="Times New Roman"/>
          <w:sz w:val="24"/>
          <w:szCs w:val="24"/>
        </w:rPr>
        <w:t>обучающихся</w:t>
      </w:r>
      <w:proofErr w:type="gramEnd"/>
      <w:r w:rsidRPr="00342E0D">
        <w:rPr>
          <w:rFonts w:ascii="Times New Roman" w:hAnsi="Times New Roman" w:cs="Times New Roman"/>
          <w:sz w:val="24"/>
          <w:szCs w:val="24"/>
        </w:rPr>
        <w:t xml:space="preserve"> с особыми образовательными потребностями.</w:t>
      </w:r>
    </w:p>
    <w:p w:rsidR="00B15D31" w:rsidRPr="00342E0D" w:rsidRDefault="00B15D31" w:rsidP="00B15D31">
      <w:pPr>
        <w:pStyle w:val="af8"/>
        <w:ind w:left="0"/>
        <w:jc w:val="center"/>
      </w:pPr>
      <w:r w:rsidRPr="00342E0D">
        <w:rPr>
          <w:b/>
          <w:bCs/>
          <w:u w:val="single"/>
        </w:rPr>
        <w:t>Модуль «Школьный музей»</w:t>
      </w:r>
    </w:p>
    <w:p w:rsidR="00B15D31" w:rsidRPr="00342E0D" w:rsidRDefault="00B15D31" w:rsidP="00B15D31">
      <w:pPr>
        <w:pStyle w:val="af8"/>
        <w:ind w:left="0" w:firstLine="709"/>
        <w:jc w:val="both"/>
      </w:pPr>
      <w:r w:rsidRPr="00342E0D">
        <w:t xml:space="preserve">В школе создан музей Образования. </w:t>
      </w:r>
      <w:r w:rsidRPr="00342E0D">
        <w:rPr>
          <w:color w:val="000000"/>
        </w:rPr>
        <w:t>Музейная работа реализуется через</w:t>
      </w:r>
      <w:r w:rsidRPr="00342E0D">
        <w:rPr>
          <w:rStyle w:val="apple-converted-space"/>
        </w:rPr>
        <w:t> </w:t>
      </w:r>
      <w:r w:rsidRPr="00342E0D">
        <w:rPr>
          <w:color w:val="000000"/>
        </w:rPr>
        <w:t>духовно-нравственное и патриотическое воспитание, направленное на формирование</w:t>
      </w:r>
      <w:r w:rsidRPr="00342E0D">
        <w:rPr>
          <w:rStyle w:val="apple-converted-space"/>
        </w:rPr>
        <w:t> </w:t>
      </w:r>
      <w:r w:rsidRPr="00342E0D">
        <w:rPr>
          <w:color w:val="000000"/>
        </w:rPr>
        <w:t>общечеловеческих ценностей, а также на возрождение исторической памяти и преемственности.</w:t>
      </w:r>
      <w:r w:rsidRPr="00342E0D">
        <w:rPr>
          <w:rStyle w:val="apple-converted-space"/>
        </w:rPr>
        <w:t> </w:t>
      </w:r>
    </w:p>
    <w:p w:rsidR="00B15D31" w:rsidRPr="00342E0D" w:rsidRDefault="00B15D31" w:rsidP="00B15D31">
      <w:pPr>
        <w:pStyle w:val="af8"/>
        <w:jc w:val="both"/>
      </w:pPr>
      <w:r w:rsidRPr="00342E0D">
        <w:rPr>
          <w:u w:val="single"/>
        </w:rPr>
        <w:t xml:space="preserve">Внешкольный уровень: </w:t>
      </w:r>
    </w:p>
    <w:p w:rsidR="00B15D31" w:rsidRPr="00342E0D" w:rsidRDefault="00B15D31" w:rsidP="00B15D31">
      <w:pPr>
        <w:pStyle w:val="16"/>
        <w:tabs>
          <w:tab w:val="left" w:pos="993"/>
        </w:tabs>
        <w:spacing w:line="360" w:lineRule="auto"/>
        <w:jc w:val="both"/>
        <w:rPr>
          <w:rFonts w:ascii="Times New Roman" w:hAnsi="Times New Roman" w:cs="Times New Roman"/>
        </w:rPr>
      </w:pPr>
      <w:r w:rsidRPr="00342E0D">
        <w:rPr>
          <w:rFonts w:ascii="Times New Roman" w:hAnsi="Times New Roman" w:cs="Times New Roman"/>
          <w:color w:val="auto"/>
          <w:lang w:eastAsia="en-US" w:bidi="ar-SA"/>
        </w:rPr>
        <w:t>- Участие в конкурсах различных уровней, подготовка научно-исследовательских проектов</w:t>
      </w:r>
    </w:p>
    <w:p w:rsidR="00B15D31" w:rsidRPr="00342E0D" w:rsidRDefault="00B15D31" w:rsidP="00B15D31">
      <w:pPr>
        <w:tabs>
          <w:tab w:val="left" w:pos="993"/>
        </w:tabs>
        <w:ind w:firstLine="709"/>
        <w:jc w:val="both"/>
        <w:rPr>
          <w:rFonts w:ascii="Times New Roman" w:hAnsi="Times New Roman" w:cs="Times New Roman"/>
          <w:sz w:val="24"/>
          <w:szCs w:val="24"/>
        </w:rPr>
      </w:pPr>
      <w:r w:rsidRPr="00342E0D">
        <w:rPr>
          <w:rFonts w:ascii="Times New Roman" w:hAnsi="Times New Roman" w:cs="Times New Roman"/>
          <w:sz w:val="24"/>
          <w:szCs w:val="24"/>
          <w:u w:val="single"/>
        </w:rPr>
        <w:t xml:space="preserve">Школьный уровень: </w:t>
      </w:r>
    </w:p>
    <w:p w:rsidR="00B15D31" w:rsidRPr="00342E0D" w:rsidRDefault="00B15D31" w:rsidP="00B15D31">
      <w:pPr>
        <w:pStyle w:val="16"/>
        <w:tabs>
          <w:tab w:val="left" w:pos="993"/>
        </w:tabs>
        <w:spacing w:line="360" w:lineRule="auto"/>
        <w:jc w:val="both"/>
        <w:rPr>
          <w:rFonts w:ascii="Times New Roman" w:hAnsi="Times New Roman" w:cs="Times New Roman"/>
        </w:rPr>
      </w:pPr>
      <w:r w:rsidRPr="00342E0D">
        <w:rPr>
          <w:rFonts w:ascii="Times New Roman" w:hAnsi="Times New Roman" w:cs="Times New Roman"/>
          <w:lang w:eastAsia="en-US" w:bidi="ar-SA"/>
        </w:rPr>
        <w:t>- Организация и проведение Уроков Мужества</w:t>
      </w:r>
    </w:p>
    <w:p w:rsidR="00B15D31" w:rsidRPr="00342E0D" w:rsidRDefault="00B15D31" w:rsidP="00B15D31">
      <w:pPr>
        <w:pStyle w:val="16"/>
        <w:tabs>
          <w:tab w:val="left" w:pos="993"/>
        </w:tabs>
        <w:spacing w:line="360" w:lineRule="auto"/>
        <w:jc w:val="both"/>
        <w:rPr>
          <w:rFonts w:ascii="Times New Roman" w:hAnsi="Times New Roman" w:cs="Times New Roman"/>
        </w:rPr>
      </w:pPr>
      <w:r w:rsidRPr="00342E0D">
        <w:rPr>
          <w:rFonts w:ascii="Times New Roman" w:hAnsi="Times New Roman" w:cs="Times New Roman"/>
          <w:lang w:eastAsia="en-US" w:bidi="ar-SA"/>
        </w:rPr>
        <w:t>- Организация и проведение мероприятий, посвященных Памятным датам в истории</w:t>
      </w:r>
    </w:p>
    <w:p w:rsidR="00B15D31" w:rsidRPr="00342E0D" w:rsidRDefault="00B15D31" w:rsidP="00B15D31">
      <w:pPr>
        <w:pStyle w:val="16"/>
        <w:tabs>
          <w:tab w:val="left" w:pos="993"/>
        </w:tabs>
        <w:spacing w:line="360" w:lineRule="auto"/>
        <w:jc w:val="both"/>
        <w:rPr>
          <w:rFonts w:ascii="Times New Roman" w:hAnsi="Times New Roman" w:cs="Times New Roman"/>
        </w:rPr>
      </w:pPr>
      <w:r w:rsidRPr="00342E0D">
        <w:rPr>
          <w:rFonts w:ascii="Times New Roman" w:hAnsi="Times New Roman" w:cs="Times New Roman"/>
          <w:u w:val="single"/>
          <w:lang w:eastAsia="en-US" w:bidi="ar-SA"/>
        </w:rPr>
        <w:t>Классный уровень:</w:t>
      </w:r>
    </w:p>
    <w:tbl>
      <w:tblPr>
        <w:tblW w:w="10485" w:type="dxa"/>
        <w:tblLayout w:type="fixed"/>
        <w:tblCellMar>
          <w:top w:w="55" w:type="dxa"/>
          <w:bottom w:w="55" w:type="dxa"/>
        </w:tblCellMar>
        <w:tblLook w:val="04A0"/>
      </w:tblPr>
      <w:tblGrid>
        <w:gridCol w:w="10031"/>
        <w:gridCol w:w="454"/>
      </w:tblGrid>
      <w:tr w:rsidR="00B15D31" w:rsidRPr="00342E0D" w:rsidTr="00342E0D">
        <w:tc>
          <w:tcPr>
            <w:tcW w:w="10485" w:type="dxa"/>
            <w:gridSpan w:val="2"/>
            <w:hideMark/>
          </w:tcPr>
          <w:p w:rsidR="00B15D31" w:rsidRPr="00342E0D" w:rsidRDefault="00B15D31" w:rsidP="00B15D31">
            <w:pPr>
              <w:widowControl w:val="0"/>
              <w:suppressAutoHyphens/>
              <w:jc w:val="both"/>
              <w:rPr>
                <w:rFonts w:ascii="Times New Roman" w:eastAsia="SimSun" w:hAnsi="Times New Roman" w:cs="Times New Roman"/>
                <w:sz w:val="24"/>
                <w:szCs w:val="24"/>
                <w:lang w:eastAsia="zh-CN" w:bidi="hi-IN"/>
              </w:rPr>
            </w:pPr>
            <w:r w:rsidRPr="00342E0D">
              <w:rPr>
                <w:rFonts w:ascii="Times New Roman" w:hAnsi="Times New Roman" w:cs="Times New Roman"/>
                <w:sz w:val="24"/>
                <w:szCs w:val="24"/>
              </w:rPr>
              <w:t xml:space="preserve">- Организация и проведение Музейных уроков </w:t>
            </w:r>
          </w:p>
        </w:tc>
      </w:tr>
      <w:tr w:rsidR="00B15D31" w:rsidRPr="00342E0D" w:rsidTr="00342E0D">
        <w:tc>
          <w:tcPr>
            <w:tcW w:w="10485" w:type="dxa"/>
            <w:gridSpan w:val="2"/>
            <w:hideMark/>
          </w:tcPr>
          <w:p w:rsidR="00B15D31" w:rsidRPr="00342E0D" w:rsidRDefault="00B15D31" w:rsidP="00B15D31">
            <w:pPr>
              <w:widowControl w:val="0"/>
              <w:suppressAutoHyphens/>
              <w:jc w:val="both"/>
              <w:rPr>
                <w:rFonts w:ascii="Times New Roman" w:eastAsia="SimSun" w:hAnsi="Times New Roman" w:cs="Times New Roman"/>
                <w:sz w:val="24"/>
                <w:szCs w:val="24"/>
                <w:lang w:eastAsia="zh-CN" w:bidi="hi-IN"/>
              </w:rPr>
            </w:pPr>
            <w:r w:rsidRPr="00342E0D">
              <w:rPr>
                <w:rFonts w:ascii="Times New Roman" w:hAnsi="Times New Roman" w:cs="Times New Roman"/>
                <w:sz w:val="24"/>
                <w:szCs w:val="24"/>
              </w:rPr>
              <w:t>- Подготовка и проведение междисциплинарных, интегрированных уроков, уроков в трансформированном пространстве.</w:t>
            </w:r>
          </w:p>
        </w:tc>
      </w:tr>
      <w:tr w:rsidR="00B15D31" w:rsidRPr="00342E0D" w:rsidTr="00342E0D">
        <w:trPr>
          <w:gridAfter w:val="1"/>
          <w:wAfter w:w="454" w:type="dxa"/>
        </w:trPr>
        <w:tc>
          <w:tcPr>
            <w:tcW w:w="10031" w:type="dxa"/>
            <w:hideMark/>
          </w:tcPr>
          <w:p w:rsidR="00B15D31" w:rsidRPr="00342E0D" w:rsidRDefault="00B15D31" w:rsidP="00342E0D">
            <w:pPr>
              <w:widowControl w:val="0"/>
              <w:suppressAutoHyphens/>
              <w:ind w:right="346"/>
              <w:jc w:val="both"/>
              <w:rPr>
                <w:rFonts w:ascii="Times New Roman" w:hAnsi="Times New Roman" w:cs="Times New Roman"/>
                <w:sz w:val="24"/>
                <w:szCs w:val="24"/>
              </w:rPr>
            </w:pPr>
            <w:r w:rsidRPr="00342E0D">
              <w:rPr>
                <w:rFonts w:ascii="Times New Roman" w:hAnsi="Times New Roman" w:cs="Times New Roman"/>
                <w:sz w:val="24"/>
                <w:szCs w:val="24"/>
              </w:rPr>
              <w:t>- Подготовка и проведение классных часов на базе музея, либо с использование материалов музея.</w:t>
            </w:r>
          </w:p>
          <w:p w:rsidR="00B15D31" w:rsidRPr="00342E0D" w:rsidRDefault="00342E0D" w:rsidP="00342E0D">
            <w:pPr>
              <w:tabs>
                <w:tab w:val="left" w:pos="993"/>
              </w:tabs>
              <w:spacing w:line="240" w:lineRule="auto"/>
              <w:ind w:right="346"/>
              <w:jc w:val="center"/>
              <w:rPr>
                <w:rFonts w:ascii="Times New Roman" w:hAnsi="Times New Roman" w:cs="Times New Roman"/>
                <w:sz w:val="24"/>
                <w:szCs w:val="24"/>
              </w:rPr>
            </w:pPr>
            <w:r w:rsidRPr="00342E0D">
              <w:rPr>
                <w:rFonts w:ascii="Times New Roman" w:hAnsi="Times New Roman" w:cs="Times New Roman"/>
                <w:b/>
                <w:bCs/>
                <w:sz w:val="24"/>
                <w:szCs w:val="24"/>
              </w:rPr>
              <w:t>34.3</w:t>
            </w:r>
            <w:r w:rsidR="00B15D31" w:rsidRPr="00342E0D">
              <w:rPr>
                <w:rFonts w:ascii="Times New Roman" w:hAnsi="Times New Roman" w:cs="Times New Roman"/>
                <w:b/>
                <w:bCs/>
                <w:sz w:val="24"/>
                <w:szCs w:val="24"/>
              </w:rPr>
              <w:t xml:space="preserve"> ОРГАНИЗАЦИОННЫЙ РАЗДЕЛ</w:t>
            </w:r>
          </w:p>
          <w:p w:rsidR="00B15D31" w:rsidRPr="00342E0D" w:rsidRDefault="00B15D31" w:rsidP="00342E0D">
            <w:pPr>
              <w:spacing w:line="240" w:lineRule="auto"/>
              <w:ind w:right="346"/>
              <w:jc w:val="center"/>
              <w:outlineLvl w:val="0"/>
              <w:rPr>
                <w:rFonts w:ascii="Times New Roman" w:hAnsi="Times New Roman" w:cs="Times New Roman"/>
                <w:b/>
                <w:bCs/>
                <w:sz w:val="24"/>
                <w:szCs w:val="24"/>
              </w:rPr>
            </w:pPr>
            <w:r w:rsidRPr="00342E0D">
              <w:rPr>
                <w:rFonts w:ascii="Times New Roman" w:hAnsi="Times New Roman" w:cs="Times New Roman"/>
                <w:b/>
                <w:bCs/>
                <w:sz w:val="24"/>
                <w:szCs w:val="24"/>
              </w:rPr>
              <w:t xml:space="preserve"> Кадровое обеспечение</w:t>
            </w:r>
          </w:p>
          <w:p w:rsidR="00B15D31" w:rsidRPr="00342E0D" w:rsidRDefault="00B15D31" w:rsidP="00342E0D">
            <w:pPr>
              <w:ind w:right="346"/>
              <w:jc w:val="both"/>
              <w:outlineLvl w:val="0"/>
              <w:rPr>
                <w:rFonts w:ascii="Times New Roman" w:hAnsi="Times New Roman" w:cs="Times New Roman"/>
                <w:sz w:val="24"/>
                <w:szCs w:val="24"/>
              </w:rPr>
            </w:pPr>
            <w:r w:rsidRPr="00342E0D">
              <w:rPr>
                <w:rFonts w:ascii="Times New Roman" w:hAnsi="Times New Roman" w:cs="Times New Roman"/>
                <w:sz w:val="24"/>
                <w:szCs w:val="24"/>
              </w:rPr>
              <w:t xml:space="preserve">Педагог являет собой всегда главный для </w:t>
            </w:r>
            <w:proofErr w:type="gramStart"/>
            <w:r w:rsidRPr="00342E0D">
              <w:rPr>
                <w:rFonts w:ascii="Times New Roman" w:hAnsi="Times New Roman" w:cs="Times New Roman"/>
                <w:sz w:val="24"/>
                <w:szCs w:val="24"/>
              </w:rPr>
              <w:t>обучающихся</w:t>
            </w:r>
            <w:proofErr w:type="gramEnd"/>
            <w:r w:rsidRPr="00342E0D">
              <w:rPr>
                <w:rFonts w:ascii="Times New Roman" w:hAnsi="Times New Roman" w:cs="Times New Roman"/>
                <w:sz w:val="24"/>
                <w:szCs w:val="24"/>
              </w:rPr>
              <w:t xml:space="preserve"> пример нравственного и </w:t>
            </w:r>
            <w:r w:rsidRPr="00342E0D">
              <w:rPr>
                <w:rFonts w:ascii="Times New Roman" w:hAnsi="Times New Roman" w:cs="Times New Roman"/>
                <w:sz w:val="24"/>
                <w:szCs w:val="24"/>
              </w:rPr>
              <w:lastRenderedPageBreak/>
              <w:t xml:space="preserve">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B15D31" w:rsidRPr="00342E0D" w:rsidRDefault="00B15D31" w:rsidP="00342E0D">
            <w:pPr>
              <w:ind w:right="346"/>
              <w:jc w:val="both"/>
              <w:outlineLvl w:val="0"/>
              <w:rPr>
                <w:rFonts w:ascii="Times New Roman" w:hAnsi="Times New Roman" w:cs="Times New Roman"/>
                <w:sz w:val="24"/>
                <w:szCs w:val="24"/>
              </w:rPr>
            </w:pPr>
            <w:r w:rsidRPr="00342E0D">
              <w:rPr>
                <w:rFonts w:ascii="Times New Roman" w:hAnsi="Times New Roman" w:cs="Times New Roman"/>
                <w:sz w:val="24"/>
                <w:szCs w:val="24"/>
              </w:rPr>
              <w:t xml:space="preserve"> - индивидуальная работа с педагогическими работниками по запросам (в том числе и по вопросам классного руководства); </w:t>
            </w:r>
          </w:p>
          <w:p w:rsidR="00B15D31" w:rsidRPr="00342E0D" w:rsidRDefault="00B15D31" w:rsidP="00342E0D">
            <w:pPr>
              <w:ind w:right="346"/>
              <w:jc w:val="both"/>
              <w:outlineLvl w:val="0"/>
              <w:rPr>
                <w:rFonts w:ascii="Times New Roman" w:hAnsi="Times New Roman" w:cs="Times New Roman"/>
                <w:sz w:val="24"/>
                <w:szCs w:val="24"/>
              </w:rPr>
            </w:pPr>
            <w:r w:rsidRPr="00342E0D">
              <w:rPr>
                <w:rFonts w:ascii="Times New Roman" w:hAnsi="Times New Roman" w:cs="Times New Roman"/>
                <w:sz w:val="24"/>
                <w:szCs w:val="24"/>
              </w:rPr>
              <w:t>- контроль оформления учебно-педагогической документации;</w:t>
            </w:r>
          </w:p>
          <w:p w:rsidR="00B15D31" w:rsidRPr="00342E0D" w:rsidRDefault="00B15D31" w:rsidP="00342E0D">
            <w:pPr>
              <w:ind w:right="346"/>
              <w:jc w:val="both"/>
              <w:outlineLvl w:val="0"/>
              <w:rPr>
                <w:rFonts w:ascii="Times New Roman" w:hAnsi="Times New Roman" w:cs="Times New Roman"/>
                <w:sz w:val="24"/>
                <w:szCs w:val="24"/>
              </w:rPr>
            </w:pPr>
            <w:r w:rsidRPr="00342E0D">
              <w:rPr>
                <w:rFonts w:ascii="Times New Roman" w:hAnsi="Times New Roman" w:cs="Times New Roman"/>
                <w:sz w:val="24"/>
                <w:szCs w:val="24"/>
              </w:rPr>
              <w:t xml:space="preserve"> -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B15D31" w:rsidRPr="00342E0D" w:rsidRDefault="00B15D31" w:rsidP="00342E0D">
            <w:pPr>
              <w:ind w:right="346"/>
              <w:jc w:val="both"/>
              <w:outlineLvl w:val="0"/>
              <w:rPr>
                <w:rFonts w:ascii="Times New Roman" w:hAnsi="Times New Roman" w:cs="Times New Roman"/>
                <w:sz w:val="24"/>
                <w:szCs w:val="24"/>
              </w:rPr>
            </w:pPr>
            <w:r w:rsidRPr="00342E0D">
              <w:rPr>
                <w:rFonts w:ascii="Times New Roman" w:hAnsi="Times New Roman" w:cs="Times New Roman"/>
                <w:sz w:val="24"/>
                <w:szCs w:val="24"/>
              </w:rPr>
              <w:t>- участие в постоянно действующих учебных курсах, семинарах по вопросам воспитания;</w:t>
            </w:r>
          </w:p>
          <w:p w:rsidR="00B15D31" w:rsidRPr="00342E0D" w:rsidRDefault="00B15D31" w:rsidP="00342E0D">
            <w:pPr>
              <w:ind w:right="346"/>
              <w:jc w:val="both"/>
              <w:outlineLvl w:val="0"/>
              <w:rPr>
                <w:rFonts w:ascii="Times New Roman" w:hAnsi="Times New Roman" w:cs="Times New Roman"/>
                <w:sz w:val="24"/>
                <w:szCs w:val="24"/>
              </w:rPr>
            </w:pPr>
            <w:r w:rsidRPr="00342E0D">
              <w:rPr>
                <w:rFonts w:ascii="Times New Roman" w:hAnsi="Times New Roman" w:cs="Times New Roman"/>
                <w:sz w:val="24"/>
                <w:szCs w:val="24"/>
              </w:rPr>
              <w:t xml:space="preserve"> - участие в работе </w:t>
            </w:r>
            <w:proofErr w:type="spellStart"/>
            <w:r w:rsidRPr="00342E0D">
              <w:rPr>
                <w:rFonts w:ascii="Times New Roman" w:hAnsi="Times New Roman" w:cs="Times New Roman"/>
                <w:sz w:val="24"/>
                <w:szCs w:val="24"/>
              </w:rPr>
              <w:t>грайонных</w:t>
            </w:r>
            <w:proofErr w:type="spellEnd"/>
            <w:r w:rsidRPr="00342E0D">
              <w:rPr>
                <w:rFonts w:ascii="Times New Roman" w:hAnsi="Times New Roman" w:cs="Times New Roman"/>
                <w:sz w:val="24"/>
                <w:szCs w:val="24"/>
              </w:rPr>
              <w:t xml:space="preserve"> и региональных методических объединений представление опыта работы школы;</w:t>
            </w:r>
          </w:p>
          <w:p w:rsidR="00B15D31" w:rsidRPr="00342E0D" w:rsidRDefault="00B15D31" w:rsidP="00342E0D">
            <w:pPr>
              <w:ind w:right="346"/>
              <w:jc w:val="both"/>
              <w:outlineLvl w:val="0"/>
              <w:rPr>
                <w:rFonts w:ascii="Times New Roman" w:hAnsi="Times New Roman" w:cs="Times New Roman"/>
                <w:sz w:val="24"/>
                <w:szCs w:val="24"/>
              </w:rPr>
            </w:pPr>
            <w:r w:rsidRPr="00342E0D">
              <w:rPr>
                <w:rFonts w:ascii="Times New Roman" w:hAnsi="Times New Roman" w:cs="Times New Roman"/>
                <w:sz w:val="24"/>
                <w:szCs w:val="24"/>
              </w:rPr>
              <w:t xml:space="preserve"> - участие в работе постоянно действующего методического семинара по духовно-нравственному воспитанию. </w:t>
            </w:r>
          </w:p>
          <w:p w:rsidR="00B15D31" w:rsidRPr="00342E0D" w:rsidRDefault="00B15D31" w:rsidP="00342E0D">
            <w:pPr>
              <w:ind w:right="346"/>
              <w:jc w:val="both"/>
              <w:outlineLvl w:val="0"/>
              <w:rPr>
                <w:rFonts w:ascii="Times New Roman" w:hAnsi="Times New Roman" w:cs="Times New Roman"/>
                <w:sz w:val="24"/>
                <w:szCs w:val="24"/>
              </w:rPr>
            </w:pPr>
            <w:r w:rsidRPr="00342E0D">
              <w:rPr>
                <w:rFonts w:ascii="Times New Roman" w:hAnsi="Times New Roman" w:cs="Times New Roman"/>
                <w:sz w:val="24"/>
                <w:szCs w:val="24"/>
              </w:rPr>
              <w:t xml:space="preserve">С 2022г в школе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 В педагогическом плане среди базовых национальных ценностей необходимо установить одну важнейшую, </w:t>
            </w:r>
            <w:proofErr w:type="spellStart"/>
            <w:r w:rsidRPr="00342E0D">
              <w:rPr>
                <w:rFonts w:ascii="Times New Roman" w:hAnsi="Times New Roman" w:cs="Times New Roman"/>
                <w:sz w:val="24"/>
                <w:szCs w:val="24"/>
              </w:rPr>
              <w:t>системообразующую</w:t>
            </w:r>
            <w:proofErr w:type="spellEnd"/>
            <w:r w:rsidRPr="00342E0D">
              <w:rPr>
                <w:rFonts w:ascii="Times New Roman" w:hAnsi="Times New Roman" w:cs="Times New Roman"/>
                <w:sz w:val="24"/>
                <w:szCs w:val="24"/>
              </w:rPr>
              <w:t>, дающую жизнь в душе детей всем другим ценностям — ценность Учителя.</w:t>
            </w:r>
          </w:p>
          <w:p w:rsidR="00B15D31" w:rsidRPr="00342E0D" w:rsidRDefault="00B15D31" w:rsidP="00342E0D">
            <w:pPr>
              <w:pStyle w:val="af8"/>
              <w:ind w:left="0" w:right="346"/>
              <w:jc w:val="both"/>
            </w:pPr>
            <w:proofErr w:type="gramStart"/>
            <w:r w:rsidRPr="00342E0D">
              <w:t>В данном разделе  представлены решения в общеобразовательной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roofErr w:type="gramEnd"/>
          </w:p>
          <w:p w:rsidR="00B15D31" w:rsidRPr="00342E0D" w:rsidRDefault="00B15D31" w:rsidP="00342E0D">
            <w:pPr>
              <w:pStyle w:val="af8"/>
              <w:ind w:right="346" w:hanging="1276"/>
              <w:jc w:val="both"/>
            </w:pPr>
            <w:r w:rsidRPr="00342E0D">
              <w:t>В МАОУ «</w:t>
            </w:r>
            <w:proofErr w:type="spellStart"/>
            <w:r w:rsidRPr="00342E0D">
              <w:t>Сергинская</w:t>
            </w:r>
            <w:proofErr w:type="spellEnd"/>
            <w:r w:rsidRPr="00342E0D">
              <w:t xml:space="preserve"> СОШ» работает 16 классных руководителей. Педагог-психолог.</w:t>
            </w:r>
          </w:p>
          <w:p w:rsidR="00B15D31" w:rsidRPr="00342E0D" w:rsidRDefault="00B15D31" w:rsidP="00342E0D">
            <w:pPr>
              <w:pStyle w:val="af8"/>
              <w:ind w:right="346"/>
              <w:jc w:val="both"/>
            </w:pPr>
            <w:r w:rsidRPr="00342E0D">
              <w:rPr>
                <w:b/>
                <w:color w:val="000000"/>
              </w:rPr>
              <w:t>Нормативно-методическое обеспечение</w:t>
            </w:r>
          </w:p>
          <w:p w:rsidR="00B15D31" w:rsidRPr="00342E0D" w:rsidRDefault="00B15D31" w:rsidP="00342E0D">
            <w:pPr>
              <w:pStyle w:val="af8"/>
              <w:widowControl/>
              <w:shd w:val="clear" w:color="auto" w:fill="FFFFFF"/>
              <w:ind w:left="0" w:right="346"/>
              <w:jc w:val="both"/>
              <w:rPr>
                <w:color w:val="000000"/>
              </w:rPr>
            </w:pPr>
            <w:r w:rsidRPr="00342E0D">
              <w:rPr>
                <w:color w:val="000000"/>
              </w:rPr>
              <w:t>Школьные нормативно-правовые акты по вопросам воспитательной деятельности</w:t>
            </w:r>
            <w:r w:rsidRPr="00342E0D">
              <w:t xml:space="preserve"> </w:t>
            </w:r>
            <w:r w:rsidRPr="00342E0D">
              <w:rPr>
                <w:color w:val="000000"/>
              </w:rPr>
              <w:t xml:space="preserve">https://serga-skola.ru/svedeniya-ob-obrazovatelnom-uchrezhdenii/dokumenty/ </w:t>
            </w:r>
          </w:p>
          <w:p w:rsidR="00B15D31" w:rsidRPr="00342E0D" w:rsidRDefault="007F15F7" w:rsidP="00342E0D">
            <w:pPr>
              <w:pStyle w:val="af8"/>
              <w:widowControl/>
              <w:shd w:val="clear" w:color="auto" w:fill="FFFFFF"/>
              <w:ind w:left="0" w:right="346"/>
              <w:jc w:val="both"/>
              <w:rPr>
                <w:color w:val="000000"/>
                <w:shd w:val="clear" w:color="auto" w:fill="FFFFFF"/>
              </w:rPr>
            </w:pPr>
            <w:hyperlink r:id="rId9" w:history="1">
              <w:r w:rsidR="00B15D31" w:rsidRPr="00342E0D">
                <w:rPr>
                  <w:rStyle w:val="aff2"/>
                  <w:color w:val="2A2A2A"/>
                </w:rPr>
                <w:t>Устав школы</w:t>
              </w:r>
            </w:hyperlink>
            <w:r w:rsidR="00B15D31" w:rsidRPr="00342E0D">
              <w:rPr>
                <w:color w:val="000000"/>
              </w:rPr>
              <w:br/>
            </w:r>
            <w:hyperlink r:id="rId10" w:history="1">
              <w:r w:rsidR="00B15D31" w:rsidRPr="00342E0D">
                <w:rPr>
                  <w:rStyle w:val="aff2"/>
                  <w:color w:val="2A2A2A"/>
                </w:rPr>
                <w:t>Локальные акты:</w:t>
              </w:r>
            </w:hyperlink>
          </w:p>
          <w:p w:rsidR="00B15D31" w:rsidRPr="00342E0D" w:rsidRDefault="00B15D31" w:rsidP="00486834">
            <w:pPr>
              <w:pStyle w:val="af8"/>
              <w:widowControl/>
              <w:numPr>
                <w:ilvl w:val="0"/>
                <w:numId w:val="56"/>
              </w:numPr>
              <w:shd w:val="clear" w:color="auto" w:fill="FFFFFF"/>
              <w:suppressAutoHyphens/>
              <w:autoSpaceDE/>
              <w:autoSpaceDN/>
              <w:ind w:right="346"/>
              <w:jc w:val="both"/>
            </w:pPr>
            <w:r w:rsidRPr="00342E0D">
              <w:rPr>
                <w:color w:val="000000"/>
                <w:shd w:val="clear" w:color="auto" w:fill="FFFFFF"/>
              </w:rPr>
              <w:t xml:space="preserve">Положение о Совете </w:t>
            </w:r>
            <w:proofErr w:type="gramStart"/>
            <w:r w:rsidRPr="00342E0D">
              <w:rPr>
                <w:color w:val="000000"/>
                <w:shd w:val="clear" w:color="auto" w:fill="FFFFFF"/>
              </w:rPr>
              <w:t>обучающихся</w:t>
            </w:r>
            <w:proofErr w:type="gramEnd"/>
          </w:p>
          <w:p w:rsidR="00B15D31" w:rsidRPr="00342E0D" w:rsidRDefault="00B15D31" w:rsidP="00486834">
            <w:pPr>
              <w:pStyle w:val="af8"/>
              <w:widowControl/>
              <w:numPr>
                <w:ilvl w:val="0"/>
                <w:numId w:val="56"/>
              </w:numPr>
              <w:shd w:val="clear" w:color="auto" w:fill="FFFFFF"/>
              <w:suppressAutoHyphens/>
              <w:autoSpaceDE/>
              <w:autoSpaceDN/>
              <w:ind w:right="346"/>
              <w:jc w:val="both"/>
            </w:pPr>
            <w:r w:rsidRPr="00342E0D">
              <w:rPr>
                <w:color w:val="000000"/>
                <w:shd w:val="clear" w:color="auto" w:fill="FFFFFF"/>
              </w:rPr>
              <w:t>Положение о методическом объединении классных руководителей</w:t>
            </w:r>
          </w:p>
          <w:p w:rsidR="00B15D31" w:rsidRPr="00342E0D" w:rsidRDefault="00B15D31" w:rsidP="00486834">
            <w:pPr>
              <w:pStyle w:val="af8"/>
              <w:widowControl/>
              <w:numPr>
                <w:ilvl w:val="0"/>
                <w:numId w:val="56"/>
              </w:numPr>
              <w:shd w:val="clear" w:color="auto" w:fill="FFFFFF"/>
              <w:suppressAutoHyphens/>
              <w:autoSpaceDE/>
              <w:autoSpaceDN/>
              <w:ind w:right="346"/>
              <w:jc w:val="both"/>
            </w:pPr>
            <w:r w:rsidRPr="00342E0D">
              <w:rPr>
                <w:color w:val="000000"/>
                <w:shd w:val="clear" w:color="auto" w:fill="FFFFFF"/>
              </w:rPr>
              <w:t>Положение о содействии деятельности общественных объединений обучающихся, родителей (законных представителей несовершеннолетних обучающихся), осуществляемой в ОО и незапрещенной законодательством РФ</w:t>
            </w:r>
          </w:p>
          <w:p w:rsidR="00B15D31" w:rsidRPr="00342E0D" w:rsidRDefault="00B15D31" w:rsidP="00486834">
            <w:pPr>
              <w:pStyle w:val="af8"/>
              <w:widowControl/>
              <w:numPr>
                <w:ilvl w:val="0"/>
                <w:numId w:val="56"/>
              </w:numPr>
              <w:shd w:val="clear" w:color="auto" w:fill="FFFFFF"/>
              <w:suppressAutoHyphens/>
              <w:autoSpaceDE/>
              <w:autoSpaceDN/>
              <w:ind w:right="346"/>
              <w:jc w:val="both"/>
            </w:pPr>
            <w:r w:rsidRPr="00342E0D">
              <w:rPr>
                <w:color w:val="000000"/>
                <w:shd w:val="clear" w:color="auto" w:fill="FFFFFF"/>
              </w:rPr>
              <w:t>Положение о Родительском комитете</w:t>
            </w:r>
          </w:p>
          <w:p w:rsidR="00B15D31" w:rsidRPr="00342E0D" w:rsidRDefault="00B15D31" w:rsidP="00486834">
            <w:pPr>
              <w:pStyle w:val="af8"/>
              <w:widowControl/>
              <w:numPr>
                <w:ilvl w:val="0"/>
                <w:numId w:val="56"/>
              </w:numPr>
              <w:shd w:val="clear" w:color="auto" w:fill="FFFFFF"/>
              <w:suppressAutoHyphens/>
              <w:autoSpaceDE/>
              <w:autoSpaceDN/>
              <w:ind w:right="346"/>
              <w:jc w:val="both"/>
            </w:pPr>
            <w:r w:rsidRPr="00342E0D">
              <w:rPr>
                <w:color w:val="000000"/>
                <w:shd w:val="clear" w:color="auto" w:fill="FFFFFF"/>
              </w:rPr>
              <w:t>Положение о внеурочной деятельности</w:t>
            </w:r>
          </w:p>
          <w:p w:rsidR="00B15D31" w:rsidRPr="00342E0D" w:rsidRDefault="00B15D31" w:rsidP="00486834">
            <w:pPr>
              <w:pStyle w:val="af8"/>
              <w:widowControl/>
              <w:numPr>
                <w:ilvl w:val="0"/>
                <w:numId w:val="56"/>
              </w:numPr>
              <w:shd w:val="clear" w:color="auto" w:fill="FFFFFF"/>
              <w:suppressAutoHyphens/>
              <w:autoSpaceDE/>
              <w:autoSpaceDN/>
              <w:ind w:right="346"/>
              <w:jc w:val="both"/>
            </w:pPr>
            <w:r w:rsidRPr="00342E0D">
              <w:rPr>
                <w:color w:val="000000"/>
                <w:shd w:val="clear" w:color="auto" w:fill="FFFFFF"/>
              </w:rPr>
              <w:t>Положение о спортивном клубе</w:t>
            </w:r>
          </w:p>
          <w:p w:rsidR="00B15D31" w:rsidRPr="00342E0D" w:rsidRDefault="00B15D31" w:rsidP="00486834">
            <w:pPr>
              <w:pStyle w:val="af8"/>
              <w:widowControl/>
              <w:numPr>
                <w:ilvl w:val="0"/>
                <w:numId w:val="56"/>
              </w:numPr>
              <w:shd w:val="clear" w:color="auto" w:fill="FFFFFF"/>
              <w:suppressAutoHyphens/>
              <w:autoSpaceDE/>
              <w:autoSpaceDN/>
              <w:ind w:right="346"/>
              <w:jc w:val="both"/>
            </w:pPr>
            <w:r w:rsidRPr="00342E0D">
              <w:rPr>
                <w:color w:val="000000"/>
                <w:shd w:val="clear" w:color="auto" w:fill="FFFFFF"/>
              </w:rPr>
              <w:lastRenderedPageBreak/>
              <w:t>Положение о классном руководстве</w:t>
            </w:r>
          </w:p>
          <w:p w:rsidR="00B15D31" w:rsidRPr="00342E0D" w:rsidRDefault="00B15D31" w:rsidP="00486834">
            <w:pPr>
              <w:pStyle w:val="af8"/>
              <w:widowControl/>
              <w:numPr>
                <w:ilvl w:val="0"/>
                <w:numId w:val="56"/>
              </w:numPr>
              <w:shd w:val="clear" w:color="auto" w:fill="FFFFFF"/>
              <w:suppressAutoHyphens/>
              <w:autoSpaceDE/>
              <w:autoSpaceDN/>
              <w:ind w:right="346"/>
              <w:jc w:val="both"/>
            </w:pPr>
            <w:r w:rsidRPr="00342E0D">
              <w:rPr>
                <w:color w:val="000000"/>
                <w:shd w:val="clear" w:color="auto" w:fill="FFFFFF"/>
              </w:rPr>
              <w:t>Положение об ученическом самоуправлении</w:t>
            </w:r>
          </w:p>
          <w:p w:rsidR="00B15D31" w:rsidRPr="00342E0D" w:rsidRDefault="00B15D31" w:rsidP="00486834">
            <w:pPr>
              <w:pStyle w:val="af8"/>
              <w:widowControl/>
              <w:numPr>
                <w:ilvl w:val="0"/>
                <w:numId w:val="56"/>
              </w:numPr>
              <w:shd w:val="clear" w:color="auto" w:fill="FFFFFF"/>
              <w:suppressAutoHyphens/>
              <w:autoSpaceDE/>
              <w:autoSpaceDN/>
              <w:ind w:right="346"/>
              <w:jc w:val="both"/>
            </w:pPr>
            <w:r w:rsidRPr="00342E0D">
              <w:rPr>
                <w:color w:val="000000"/>
                <w:shd w:val="clear" w:color="auto" w:fill="FFFFFF"/>
              </w:rPr>
              <w:t xml:space="preserve">Положение о предупреждении правонарушений </w:t>
            </w:r>
            <w:proofErr w:type="gramStart"/>
            <w:r w:rsidRPr="00342E0D">
              <w:rPr>
                <w:color w:val="000000"/>
                <w:shd w:val="clear" w:color="auto" w:fill="FFFFFF"/>
              </w:rPr>
              <w:t>среди</w:t>
            </w:r>
            <w:proofErr w:type="gramEnd"/>
            <w:r w:rsidRPr="00342E0D">
              <w:rPr>
                <w:color w:val="000000"/>
                <w:shd w:val="clear" w:color="auto" w:fill="FFFFFF"/>
              </w:rPr>
              <w:t xml:space="preserve"> обучающихся</w:t>
            </w:r>
          </w:p>
          <w:p w:rsidR="00B15D31" w:rsidRPr="00342E0D" w:rsidRDefault="00B15D31" w:rsidP="00486834">
            <w:pPr>
              <w:pStyle w:val="af8"/>
              <w:widowControl/>
              <w:numPr>
                <w:ilvl w:val="0"/>
                <w:numId w:val="56"/>
              </w:numPr>
              <w:shd w:val="clear" w:color="auto" w:fill="FFFFFF"/>
              <w:suppressAutoHyphens/>
              <w:autoSpaceDE/>
              <w:autoSpaceDN/>
              <w:ind w:right="346"/>
              <w:jc w:val="both"/>
            </w:pPr>
            <w:r w:rsidRPr="00342E0D">
              <w:rPr>
                <w:color w:val="000000"/>
                <w:shd w:val="clear" w:color="auto" w:fill="FFFFFF"/>
              </w:rPr>
              <w:t xml:space="preserve">Положение о Совете по профилактике правонарушений </w:t>
            </w:r>
            <w:proofErr w:type="gramStart"/>
            <w:r w:rsidRPr="00342E0D">
              <w:rPr>
                <w:color w:val="000000"/>
                <w:shd w:val="clear" w:color="auto" w:fill="FFFFFF"/>
              </w:rPr>
              <w:t>среди</w:t>
            </w:r>
            <w:proofErr w:type="gramEnd"/>
            <w:r w:rsidRPr="00342E0D">
              <w:rPr>
                <w:color w:val="000000"/>
                <w:shd w:val="clear" w:color="auto" w:fill="FFFFFF"/>
              </w:rPr>
              <w:t xml:space="preserve"> обучающихся</w:t>
            </w:r>
          </w:p>
          <w:p w:rsidR="00B15D31" w:rsidRPr="00342E0D" w:rsidRDefault="00B15D31" w:rsidP="00486834">
            <w:pPr>
              <w:pStyle w:val="af8"/>
              <w:widowControl/>
              <w:numPr>
                <w:ilvl w:val="0"/>
                <w:numId w:val="56"/>
              </w:numPr>
              <w:shd w:val="clear" w:color="auto" w:fill="FFFFFF"/>
              <w:suppressAutoHyphens/>
              <w:autoSpaceDE/>
              <w:autoSpaceDN/>
              <w:ind w:right="346"/>
              <w:jc w:val="both"/>
            </w:pPr>
            <w:r w:rsidRPr="00342E0D">
              <w:rPr>
                <w:color w:val="000000"/>
                <w:shd w:val="clear" w:color="auto" w:fill="FFFFFF"/>
              </w:rPr>
              <w:t>Положение о правилах поведения обучающихся</w:t>
            </w:r>
          </w:p>
          <w:p w:rsidR="00B15D31" w:rsidRPr="00342E0D" w:rsidRDefault="00B15D31" w:rsidP="00486834">
            <w:pPr>
              <w:pStyle w:val="af8"/>
              <w:widowControl/>
              <w:numPr>
                <w:ilvl w:val="0"/>
                <w:numId w:val="56"/>
              </w:numPr>
              <w:shd w:val="clear" w:color="auto" w:fill="FFFFFF"/>
              <w:suppressAutoHyphens/>
              <w:autoSpaceDE/>
              <w:autoSpaceDN/>
              <w:ind w:right="346"/>
              <w:jc w:val="both"/>
            </w:pPr>
            <w:r w:rsidRPr="00342E0D">
              <w:rPr>
                <w:color w:val="000000"/>
                <w:shd w:val="clear" w:color="auto" w:fill="FFFFFF"/>
              </w:rPr>
              <w:t>Положение о работе с одаренными детьми</w:t>
            </w:r>
          </w:p>
          <w:p w:rsidR="00B15D31" w:rsidRPr="00342E0D" w:rsidRDefault="00B15D31" w:rsidP="00486834">
            <w:pPr>
              <w:pStyle w:val="af8"/>
              <w:widowControl/>
              <w:numPr>
                <w:ilvl w:val="0"/>
                <w:numId w:val="56"/>
              </w:numPr>
              <w:shd w:val="clear" w:color="auto" w:fill="FFFFFF"/>
              <w:suppressAutoHyphens/>
              <w:autoSpaceDE/>
              <w:autoSpaceDN/>
              <w:ind w:right="346"/>
              <w:jc w:val="both"/>
            </w:pPr>
            <w:r w:rsidRPr="00342E0D">
              <w:rPr>
                <w:color w:val="000000"/>
                <w:shd w:val="clear" w:color="auto" w:fill="FFFFFF"/>
              </w:rPr>
              <w:t xml:space="preserve">Положение о порядке посещения </w:t>
            </w:r>
            <w:proofErr w:type="gramStart"/>
            <w:r w:rsidRPr="00342E0D">
              <w:rPr>
                <w:color w:val="000000"/>
                <w:shd w:val="clear" w:color="auto" w:fill="FFFFFF"/>
              </w:rPr>
              <w:t>обучающимися</w:t>
            </w:r>
            <w:proofErr w:type="gramEnd"/>
            <w:r w:rsidRPr="00342E0D">
              <w:rPr>
                <w:color w:val="000000"/>
                <w:shd w:val="clear" w:color="auto" w:fill="FFFFFF"/>
              </w:rPr>
              <w:t xml:space="preserve"> мероприятий, не предусмотренных учебным планом</w:t>
            </w:r>
          </w:p>
          <w:p w:rsidR="00B15D31" w:rsidRPr="00342E0D" w:rsidRDefault="00B15D31" w:rsidP="00486834">
            <w:pPr>
              <w:pStyle w:val="af8"/>
              <w:widowControl/>
              <w:numPr>
                <w:ilvl w:val="0"/>
                <w:numId w:val="56"/>
              </w:numPr>
              <w:shd w:val="clear" w:color="auto" w:fill="FFFFFF"/>
              <w:suppressAutoHyphens/>
              <w:autoSpaceDE/>
              <w:autoSpaceDN/>
              <w:ind w:right="346"/>
              <w:jc w:val="both"/>
            </w:pPr>
            <w:r w:rsidRPr="00342E0D">
              <w:rPr>
                <w:color w:val="000000"/>
                <w:shd w:val="clear" w:color="auto" w:fill="FFFFFF"/>
              </w:rPr>
              <w:t>Положение по использованию и включению в процесс обучения и воспитания государственных символов РФ»</w:t>
            </w:r>
          </w:p>
          <w:p w:rsidR="00B15D31" w:rsidRPr="00342E0D" w:rsidRDefault="00B15D31" w:rsidP="00486834">
            <w:pPr>
              <w:pStyle w:val="af8"/>
              <w:widowControl/>
              <w:numPr>
                <w:ilvl w:val="0"/>
                <w:numId w:val="56"/>
              </w:numPr>
              <w:shd w:val="clear" w:color="auto" w:fill="FFFFFF"/>
              <w:suppressAutoHyphens/>
              <w:autoSpaceDE/>
              <w:autoSpaceDN/>
              <w:ind w:right="346"/>
              <w:jc w:val="both"/>
            </w:pPr>
            <w:r w:rsidRPr="00342E0D">
              <w:rPr>
                <w:color w:val="000000"/>
                <w:shd w:val="clear" w:color="auto" w:fill="FFFFFF"/>
              </w:rPr>
              <w:t>Положение о  первичном отделении РДШ и др.</w:t>
            </w:r>
          </w:p>
          <w:p w:rsidR="00B15D31" w:rsidRPr="00342E0D" w:rsidRDefault="00B15D31" w:rsidP="00342E0D">
            <w:pPr>
              <w:tabs>
                <w:tab w:val="left" w:pos="993"/>
              </w:tabs>
              <w:ind w:right="346" w:firstLine="709"/>
              <w:jc w:val="both"/>
              <w:rPr>
                <w:rFonts w:ascii="Times New Roman" w:hAnsi="Times New Roman" w:cs="Times New Roman"/>
                <w:sz w:val="24"/>
                <w:szCs w:val="24"/>
              </w:rPr>
            </w:pPr>
          </w:p>
          <w:p w:rsidR="00B15D31" w:rsidRPr="00342E0D" w:rsidRDefault="00B15D31" w:rsidP="00342E0D">
            <w:pPr>
              <w:tabs>
                <w:tab w:val="left" w:pos="993"/>
              </w:tabs>
              <w:ind w:right="346" w:firstLine="709"/>
              <w:jc w:val="center"/>
              <w:rPr>
                <w:rFonts w:ascii="Times New Roman" w:hAnsi="Times New Roman" w:cs="Times New Roman"/>
                <w:sz w:val="24"/>
                <w:szCs w:val="24"/>
              </w:rPr>
            </w:pPr>
            <w:proofErr w:type="gramStart"/>
            <w:r w:rsidRPr="00342E0D">
              <w:rPr>
                <w:rFonts w:ascii="Times New Roman" w:hAnsi="Times New Roman" w:cs="Times New Roman"/>
                <w:b/>
                <w:bCs/>
                <w:sz w:val="24"/>
                <w:szCs w:val="24"/>
              </w:rPr>
              <w:t>Требования к условиям работы с обучающимися с особыми образовательными потребностями</w:t>
            </w:r>
            <w:proofErr w:type="gramEnd"/>
          </w:p>
          <w:p w:rsidR="00B15D31" w:rsidRPr="00342E0D" w:rsidRDefault="00B15D31" w:rsidP="00342E0D">
            <w:pPr>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ab/>
            </w:r>
            <w:proofErr w:type="gramStart"/>
            <w:r w:rsidRPr="00342E0D">
              <w:rPr>
                <w:rFonts w:ascii="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 обучающихся с инвалидностью, с ОВЗ, из социально уязвимых групп, одаренных, с отклоняющимся поведением, — создаются </w:t>
            </w:r>
            <w:proofErr w:type="spellStart"/>
            <w:r w:rsidRPr="00342E0D">
              <w:rPr>
                <w:rFonts w:ascii="Times New Roman" w:hAnsi="Times New Roman" w:cs="Times New Roman"/>
                <w:sz w:val="24"/>
                <w:szCs w:val="24"/>
              </w:rPr>
              <w:t>нобходимые</w:t>
            </w:r>
            <w:proofErr w:type="spellEnd"/>
            <w:r w:rsidRPr="00342E0D">
              <w:rPr>
                <w:rFonts w:ascii="Times New Roman" w:hAnsi="Times New Roman" w:cs="Times New Roman"/>
                <w:sz w:val="24"/>
                <w:szCs w:val="24"/>
              </w:rPr>
              <w:t xml:space="preserve"> условия. </w:t>
            </w:r>
            <w:proofErr w:type="gramEnd"/>
          </w:p>
          <w:p w:rsidR="00B15D31" w:rsidRPr="00342E0D" w:rsidRDefault="00B15D31" w:rsidP="00342E0D">
            <w:pPr>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ab/>
              <w:t xml:space="preserve">Особыми задачами воспитания </w:t>
            </w:r>
            <w:proofErr w:type="gramStart"/>
            <w:r w:rsidRPr="00342E0D">
              <w:rPr>
                <w:rFonts w:ascii="Times New Roman" w:hAnsi="Times New Roman" w:cs="Times New Roman"/>
                <w:sz w:val="24"/>
                <w:szCs w:val="24"/>
              </w:rPr>
              <w:t>обучающихся</w:t>
            </w:r>
            <w:proofErr w:type="gramEnd"/>
            <w:r w:rsidRPr="00342E0D">
              <w:rPr>
                <w:rFonts w:ascii="Times New Roman" w:hAnsi="Times New Roman" w:cs="Times New Roman"/>
                <w:sz w:val="24"/>
                <w:szCs w:val="24"/>
              </w:rPr>
              <w:t xml:space="preserve"> с особыми образовательными потребностями являются: </w:t>
            </w:r>
          </w:p>
          <w:p w:rsidR="00B15D31" w:rsidRPr="00342E0D" w:rsidRDefault="00B15D31" w:rsidP="00342E0D">
            <w:pPr>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w:t>
            </w: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15D31" w:rsidRPr="00342E0D" w:rsidRDefault="00B15D31" w:rsidP="00342E0D">
            <w:pPr>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w:t>
            </w: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B15D31" w:rsidRPr="00342E0D" w:rsidRDefault="00B15D31" w:rsidP="00342E0D">
            <w:pPr>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w:t>
            </w: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 xml:space="preserve">построение воспитательной деятельности с учетом индивидуальных особенностей и возможностей каждого обучающегося; </w:t>
            </w:r>
          </w:p>
          <w:p w:rsidR="00B15D31" w:rsidRPr="00342E0D" w:rsidRDefault="00B15D31" w:rsidP="00342E0D">
            <w:pPr>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w:t>
            </w: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15D31" w:rsidRPr="00342E0D" w:rsidRDefault="00B15D31" w:rsidP="00342E0D">
            <w:pPr>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ab/>
              <w:t xml:space="preserve"> При организации воспитания </w:t>
            </w:r>
            <w:proofErr w:type="gramStart"/>
            <w:r w:rsidRPr="00342E0D">
              <w:rPr>
                <w:rFonts w:ascii="Times New Roman" w:hAnsi="Times New Roman" w:cs="Times New Roman"/>
                <w:sz w:val="24"/>
                <w:szCs w:val="24"/>
              </w:rPr>
              <w:t>обучающихся</w:t>
            </w:r>
            <w:proofErr w:type="gramEnd"/>
            <w:r w:rsidRPr="00342E0D">
              <w:rPr>
                <w:rFonts w:ascii="Times New Roman" w:hAnsi="Times New Roman" w:cs="Times New Roman"/>
                <w:sz w:val="24"/>
                <w:szCs w:val="24"/>
              </w:rPr>
              <w:t xml:space="preserve"> с особыми образовательными потребностями необходимо ориентироваться на: </w:t>
            </w:r>
          </w:p>
          <w:p w:rsidR="00B15D31" w:rsidRPr="00342E0D" w:rsidRDefault="00B15D31" w:rsidP="00342E0D">
            <w:pPr>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w:t>
            </w: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 xml:space="preserve">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B15D31" w:rsidRPr="00342E0D" w:rsidRDefault="00B15D31" w:rsidP="00342E0D">
            <w:pPr>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w:t>
            </w: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 xml:space="preserve">создание оптимальных условий совместного воспитания и </w:t>
            </w:r>
            <w:proofErr w:type="gramStart"/>
            <w:r w:rsidRPr="00342E0D">
              <w:rPr>
                <w:rFonts w:ascii="Times New Roman" w:hAnsi="Times New Roman" w:cs="Times New Roman"/>
                <w:sz w:val="24"/>
                <w:szCs w:val="24"/>
              </w:rPr>
              <w:t>обучения</w:t>
            </w:r>
            <w:proofErr w:type="gramEnd"/>
            <w:r w:rsidRPr="00342E0D">
              <w:rPr>
                <w:rFonts w:ascii="Times New Roman" w:hAnsi="Times New Roman" w:cs="Times New Roman"/>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B15D31" w:rsidRPr="00342E0D" w:rsidRDefault="00B15D31" w:rsidP="00342E0D">
            <w:pPr>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w:t>
            </w: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 xml:space="preserve">личностно-ориентированный подход в организации всех видов деятельности обучающихся с особыми образовательными потребностями. </w:t>
            </w:r>
          </w:p>
          <w:p w:rsidR="00B15D31" w:rsidRPr="00342E0D" w:rsidRDefault="00B15D31" w:rsidP="00342E0D">
            <w:pPr>
              <w:spacing w:after="0"/>
              <w:ind w:right="346"/>
              <w:jc w:val="center"/>
              <w:rPr>
                <w:rFonts w:ascii="Times New Roman" w:hAnsi="Times New Roman" w:cs="Times New Roman"/>
                <w:sz w:val="24"/>
                <w:szCs w:val="24"/>
              </w:rPr>
            </w:pPr>
            <w:r w:rsidRPr="00342E0D">
              <w:rPr>
                <w:rFonts w:ascii="Times New Roman" w:hAnsi="Times New Roman" w:cs="Times New Roman"/>
                <w:b/>
                <w:bCs/>
                <w:sz w:val="24"/>
                <w:szCs w:val="24"/>
              </w:rPr>
              <w:t>2.3.7 Система поощрения социальной успешности и проявлений активной жизненной позиции обучающихся</w:t>
            </w:r>
          </w:p>
          <w:p w:rsidR="00B15D31" w:rsidRPr="00342E0D" w:rsidRDefault="00B15D31" w:rsidP="00342E0D">
            <w:pPr>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ab/>
            </w:r>
            <w:proofErr w:type="gramStart"/>
            <w:r w:rsidRPr="00342E0D">
              <w:rPr>
                <w:rFonts w:ascii="Times New Roman"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B15D31" w:rsidRPr="00342E0D" w:rsidRDefault="00B15D31" w:rsidP="00342E0D">
            <w:pPr>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ab/>
              <w:t>Система проявлений активной жизненной позиции и поощрения социальной успешности обучающихся строится на принципах:</w:t>
            </w:r>
          </w:p>
          <w:p w:rsidR="00B15D31" w:rsidRPr="00342E0D" w:rsidRDefault="00B15D31" w:rsidP="00342E0D">
            <w:pPr>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w:t>
            </w: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 xml:space="preserve">публичности, открытости поощрений (информирование всех обучающихся о </w:t>
            </w:r>
            <w:r w:rsidRPr="00342E0D">
              <w:rPr>
                <w:rFonts w:ascii="Times New Roman" w:hAnsi="Times New Roman" w:cs="Times New Roman"/>
                <w:sz w:val="24"/>
                <w:szCs w:val="24"/>
              </w:rPr>
              <w:lastRenderedPageBreak/>
              <w:t xml:space="preserve">награждении, проведение награждений в присутствии значительного числа обучающихся); </w:t>
            </w:r>
          </w:p>
          <w:p w:rsidR="00B15D31" w:rsidRPr="00342E0D" w:rsidRDefault="00B15D31" w:rsidP="00342E0D">
            <w:pPr>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w:t>
            </w: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 </w:t>
            </w:r>
          </w:p>
          <w:p w:rsidR="00B15D31" w:rsidRPr="00342E0D" w:rsidRDefault="00B15D31" w:rsidP="00342E0D">
            <w:pPr>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w:t>
            </w: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15D31" w:rsidRPr="00342E0D" w:rsidRDefault="00B15D31" w:rsidP="00342E0D">
            <w:pPr>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w:t>
            </w: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регулирования частоты награждений (недопущение избыточности в поощрениях, чрезмерно большие группы поощряемых ит.п.);</w:t>
            </w:r>
          </w:p>
          <w:p w:rsidR="00B15D31" w:rsidRPr="00342E0D" w:rsidRDefault="00B15D31" w:rsidP="00342E0D">
            <w:pPr>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w:t>
            </w: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342E0D">
              <w:rPr>
                <w:rFonts w:ascii="Times New Roman" w:hAnsi="Times New Roman" w:cs="Times New Roman"/>
                <w:sz w:val="24"/>
                <w:szCs w:val="24"/>
              </w:rPr>
              <w:t>обучающимися</w:t>
            </w:r>
            <w:proofErr w:type="gramEnd"/>
            <w:r w:rsidRPr="00342E0D">
              <w:rPr>
                <w:rFonts w:ascii="Times New Roman" w:hAnsi="Times New Roman" w:cs="Times New Roman"/>
                <w:sz w:val="24"/>
                <w:szCs w:val="24"/>
              </w:rPr>
              <w:t xml:space="preserve">, получившими и не получившими награды); </w:t>
            </w:r>
          </w:p>
          <w:p w:rsidR="00B15D31" w:rsidRPr="00342E0D" w:rsidRDefault="00B15D31" w:rsidP="00342E0D">
            <w:pPr>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w:t>
            </w: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 </w:t>
            </w:r>
          </w:p>
          <w:p w:rsidR="00B15D31" w:rsidRPr="00342E0D" w:rsidRDefault="00B15D31" w:rsidP="00342E0D">
            <w:pPr>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w:t>
            </w:r>
            <w:r w:rsidRPr="00342E0D">
              <w:rPr>
                <w:rFonts w:ascii="Times New Roman" w:eastAsia="Times New Roman" w:hAnsi="Times New Roman" w:cs="Times New Roman"/>
                <w:sz w:val="24"/>
                <w:szCs w:val="24"/>
              </w:rPr>
              <w:t xml:space="preserve"> </w:t>
            </w:r>
            <w:proofErr w:type="spellStart"/>
            <w:r w:rsidRPr="00342E0D">
              <w:rPr>
                <w:rFonts w:ascii="Times New Roman" w:hAnsi="Times New Roman" w:cs="Times New Roman"/>
                <w:sz w:val="24"/>
                <w:szCs w:val="24"/>
              </w:rPr>
              <w:t>дифференцированности</w:t>
            </w:r>
            <w:proofErr w:type="spellEnd"/>
            <w:r w:rsidRPr="00342E0D">
              <w:rPr>
                <w:rFonts w:ascii="Times New Roman"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 </w:t>
            </w:r>
          </w:p>
          <w:p w:rsidR="00B15D31" w:rsidRPr="00342E0D" w:rsidRDefault="00B15D31" w:rsidP="00342E0D">
            <w:pPr>
              <w:spacing w:after="0"/>
              <w:ind w:right="346"/>
              <w:jc w:val="both"/>
              <w:rPr>
                <w:rFonts w:ascii="Times New Roman" w:hAnsi="Times New Roman" w:cs="Times New Roman"/>
                <w:sz w:val="24"/>
                <w:szCs w:val="24"/>
              </w:rPr>
            </w:pPr>
            <w:r w:rsidRPr="00342E0D">
              <w:rPr>
                <w:rFonts w:ascii="Times New Roman" w:hAnsi="Times New Roman" w:cs="Times New Roman"/>
                <w:sz w:val="24"/>
                <w:szCs w:val="24"/>
              </w:rPr>
              <w:tab/>
            </w:r>
          </w:p>
          <w:p w:rsidR="00B15D31" w:rsidRPr="00342E0D" w:rsidRDefault="00B15D31" w:rsidP="00342E0D">
            <w:pPr>
              <w:spacing w:after="0" w:line="240" w:lineRule="auto"/>
              <w:ind w:right="346"/>
              <w:jc w:val="center"/>
              <w:rPr>
                <w:rFonts w:ascii="Times New Roman" w:hAnsi="Times New Roman" w:cs="Times New Roman"/>
                <w:sz w:val="24"/>
                <w:szCs w:val="24"/>
              </w:rPr>
            </w:pPr>
            <w:r w:rsidRPr="00342E0D">
              <w:rPr>
                <w:rFonts w:ascii="Times New Roman" w:hAnsi="Times New Roman" w:cs="Times New Roman"/>
                <w:b/>
                <w:bCs/>
                <w:sz w:val="24"/>
                <w:szCs w:val="24"/>
              </w:rPr>
              <w:t>Анализ  воспитательного процесса</w:t>
            </w:r>
          </w:p>
          <w:p w:rsidR="00B15D31" w:rsidRPr="00342E0D" w:rsidRDefault="00B15D31" w:rsidP="00342E0D">
            <w:pPr>
              <w:spacing w:after="0" w:line="240" w:lineRule="auto"/>
              <w:ind w:left="-283" w:right="346"/>
              <w:jc w:val="both"/>
              <w:rPr>
                <w:rFonts w:ascii="Times New Roman" w:hAnsi="Times New Roman" w:cs="Times New Roman"/>
                <w:sz w:val="24"/>
                <w:szCs w:val="24"/>
              </w:rPr>
            </w:pP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B15D31" w:rsidRPr="00342E0D" w:rsidRDefault="00B15D31" w:rsidP="00342E0D">
            <w:pPr>
              <w:spacing w:after="0" w:line="240" w:lineRule="auto"/>
              <w:ind w:left="-283" w:right="346"/>
              <w:jc w:val="both"/>
              <w:rPr>
                <w:rFonts w:ascii="Times New Roman" w:hAnsi="Times New Roman" w:cs="Times New Roman"/>
                <w:sz w:val="24"/>
                <w:szCs w:val="24"/>
              </w:rPr>
            </w:pP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B15D31" w:rsidRPr="00342E0D" w:rsidRDefault="00B15D31" w:rsidP="00342E0D">
            <w:pPr>
              <w:spacing w:after="0" w:line="240" w:lineRule="auto"/>
              <w:ind w:left="-283" w:right="346"/>
              <w:jc w:val="both"/>
              <w:rPr>
                <w:rFonts w:ascii="Times New Roman" w:hAnsi="Times New Roman" w:cs="Times New Roman"/>
                <w:sz w:val="24"/>
                <w:szCs w:val="24"/>
              </w:rPr>
            </w:pP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B15D31" w:rsidRPr="00342E0D" w:rsidRDefault="00B15D31" w:rsidP="00486834">
            <w:pPr>
              <w:widowControl w:val="0"/>
              <w:numPr>
                <w:ilvl w:val="0"/>
                <w:numId w:val="57"/>
              </w:numPr>
              <w:suppressAutoHyphens/>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 xml:space="preserve">принцип гуманистической направленности осуществляемого анализа, ориентирующий экспертов на уважительное </w:t>
            </w:r>
            <w:proofErr w:type="gramStart"/>
            <w:r w:rsidRPr="00342E0D">
              <w:rPr>
                <w:rFonts w:ascii="Times New Roman" w:hAnsi="Times New Roman" w:cs="Times New Roman"/>
                <w:sz w:val="24"/>
                <w:szCs w:val="24"/>
              </w:rPr>
              <w:t>отношение</w:t>
            </w:r>
            <w:proofErr w:type="gramEnd"/>
            <w:r w:rsidRPr="00342E0D">
              <w:rPr>
                <w:rFonts w:ascii="Times New Roman" w:hAnsi="Times New Roman" w:cs="Times New Roman"/>
                <w:sz w:val="24"/>
                <w:szCs w:val="24"/>
              </w:rPr>
              <w:t xml:space="preserve"> как к воспитанникам, так и к педагогам, реализующим воспитательный процесс;</w:t>
            </w:r>
          </w:p>
          <w:p w:rsidR="00B15D31" w:rsidRPr="00342E0D" w:rsidRDefault="00B15D31" w:rsidP="00486834">
            <w:pPr>
              <w:widowControl w:val="0"/>
              <w:numPr>
                <w:ilvl w:val="0"/>
                <w:numId w:val="57"/>
              </w:numPr>
              <w:suppressAutoHyphens/>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B15D31" w:rsidRPr="00342E0D" w:rsidRDefault="00B15D31" w:rsidP="00486834">
            <w:pPr>
              <w:widowControl w:val="0"/>
              <w:numPr>
                <w:ilvl w:val="0"/>
                <w:numId w:val="57"/>
              </w:numPr>
              <w:suppressAutoHyphens/>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B15D31" w:rsidRPr="00342E0D" w:rsidRDefault="00B15D31" w:rsidP="00486834">
            <w:pPr>
              <w:widowControl w:val="0"/>
              <w:numPr>
                <w:ilvl w:val="0"/>
                <w:numId w:val="57"/>
              </w:numPr>
              <w:suppressAutoHyphens/>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B15D31" w:rsidRPr="00342E0D" w:rsidRDefault="00B15D31" w:rsidP="00342E0D">
            <w:pPr>
              <w:spacing w:after="0" w:line="240" w:lineRule="auto"/>
              <w:ind w:left="-283" w:right="346"/>
              <w:jc w:val="both"/>
              <w:rPr>
                <w:rFonts w:ascii="Times New Roman" w:hAnsi="Times New Roman" w:cs="Times New Roman"/>
                <w:sz w:val="24"/>
                <w:szCs w:val="24"/>
              </w:rPr>
            </w:pP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 xml:space="preserve">Основными направлениями анализа организуемого в школе воспитательного процесса </w:t>
            </w:r>
            <w:proofErr w:type="gramStart"/>
            <w:r w:rsidRPr="00342E0D">
              <w:rPr>
                <w:rFonts w:ascii="Times New Roman" w:hAnsi="Times New Roman" w:cs="Times New Roman"/>
                <w:sz w:val="24"/>
                <w:szCs w:val="24"/>
              </w:rPr>
              <w:t>следующие</w:t>
            </w:r>
            <w:proofErr w:type="gramEnd"/>
            <w:r w:rsidRPr="00342E0D">
              <w:rPr>
                <w:rFonts w:ascii="Times New Roman" w:hAnsi="Times New Roman" w:cs="Times New Roman"/>
                <w:sz w:val="24"/>
                <w:szCs w:val="24"/>
              </w:rPr>
              <w:t xml:space="preserve">: </w:t>
            </w:r>
          </w:p>
          <w:p w:rsidR="00B15D31" w:rsidRPr="00342E0D" w:rsidRDefault="00B15D31" w:rsidP="00342E0D">
            <w:pPr>
              <w:spacing w:after="0" w:line="240" w:lineRule="auto"/>
              <w:ind w:left="-283" w:right="346"/>
              <w:jc w:val="both"/>
              <w:rPr>
                <w:rFonts w:ascii="Times New Roman" w:hAnsi="Times New Roman" w:cs="Times New Roman"/>
                <w:sz w:val="24"/>
                <w:szCs w:val="24"/>
              </w:rPr>
            </w:pPr>
            <w:r w:rsidRPr="00342E0D">
              <w:rPr>
                <w:rFonts w:ascii="Times New Roman" w:hAnsi="Times New Roman" w:cs="Times New Roman"/>
                <w:b/>
                <w:bCs/>
                <w:i/>
                <w:iCs/>
                <w:sz w:val="24"/>
                <w:szCs w:val="24"/>
              </w:rPr>
              <w:tab/>
            </w:r>
            <w:r w:rsidRPr="00342E0D">
              <w:rPr>
                <w:rFonts w:ascii="Times New Roman" w:hAnsi="Times New Roman" w:cs="Times New Roman"/>
                <w:b/>
                <w:bCs/>
                <w:i/>
                <w:iCs/>
                <w:sz w:val="24"/>
                <w:szCs w:val="24"/>
              </w:rPr>
              <w:tab/>
              <w:t>1. Результаты воспитания, социализации и саморазвития школьников.</w:t>
            </w:r>
          </w:p>
          <w:p w:rsidR="00B15D31" w:rsidRPr="00342E0D" w:rsidRDefault="00B15D31" w:rsidP="00342E0D">
            <w:pPr>
              <w:spacing w:after="0" w:line="240" w:lineRule="auto"/>
              <w:ind w:left="-283" w:right="346"/>
              <w:jc w:val="both"/>
              <w:rPr>
                <w:rFonts w:ascii="Times New Roman" w:hAnsi="Times New Roman" w:cs="Times New Roman"/>
                <w:sz w:val="24"/>
                <w:szCs w:val="24"/>
              </w:rPr>
            </w:pPr>
            <w:r w:rsidRPr="00342E0D">
              <w:rPr>
                <w:rFonts w:ascii="Times New Roman" w:eastAsia="Times New Roman" w:hAnsi="Times New Roman" w:cs="Times New Roman"/>
                <w:sz w:val="24"/>
                <w:szCs w:val="24"/>
              </w:rPr>
              <w:t xml:space="preserve"> </w:t>
            </w:r>
            <w:r w:rsidRPr="00342E0D">
              <w:rPr>
                <w:rFonts w:ascii="Times New Roman" w:eastAsia="Times New Roman" w:hAnsi="Times New Roman" w:cs="Times New Roman"/>
                <w:sz w:val="24"/>
                <w:szCs w:val="24"/>
              </w:rPr>
              <w:tab/>
            </w:r>
            <w:r w:rsidRPr="00342E0D">
              <w:rPr>
                <w:rFonts w:ascii="Times New Roman" w:eastAsia="Times New Roman" w:hAnsi="Times New Roman" w:cs="Times New Roman"/>
                <w:sz w:val="24"/>
                <w:szCs w:val="24"/>
              </w:rPr>
              <w:tab/>
              <w:t xml:space="preserve"> </w:t>
            </w:r>
            <w:r w:rsidRPr="00342E0D">
              <w:rPr>
                <w:rFonts w:ascii="Times New Roman" w:hAnsi="Times New Roman" w:cs="Times New Roman"/>
                <w:sz w:val="24"/>
                <w:szCs w:val="24"/>
              </w:rPr>
              <w:t xml:space="preserve">Критерием, на основе которого осуществляется  данный анализ, является динамика </w:t>
            </w:r>
            <w:r w:rsidRPr="00342E0D">
              <w:rPr>
                <w:rFonts w:ascii="Times New Roman" w:hAnsi="Times New Roman" w:cs="Times New Roman"/>
                <w:sz w:val="24"/>
                <w:szCs w:val="24"/>
              </w:rPr>
              <w:tab/>
              <w:t xml:space="preserve">личностного </w:t>
            </w:r>
            <w:r w:rsidRPr="00342E0D">
              <w:rPr>
                <w:rFonts w:ascii="Times New Roman" w:hAnsi="Times New Roman" w:cs="Times New Roman"/>
                <w:sz w:val="24"/>
                <w:szCs w:val="24"/>
              </w:rPr>
              <w:tab/>
              <w:t>развития школьников каждого класса.</w:t>
            </w:r>
          </w:p>
          <w:p w:rsidR="00B15D31" w:rsidRPr="00342E0D" w:rsidRDefault="00B15D31" w:rsidP="00342E0D">
            <w:pPr>
              <w:spacing w:after="0" w:line="240" w:lineRule="auto"/>
              <w:ind w:left="-283" w:right="346"/>
              <w:jc w:val="both"/>
              <w:rPr>
                <w:rFonts w:ascii="Times New Roman" w:hAnsi="Times New Roman" w:cs="Times New Roman"/>
                <w:sz w:val="24"/>
                <w:szCs w:val="24"/>
              </w:rPr>
            </w:pPr>
            <w:r w:rsidRPr="00342E0D">
              <w:rPr>
                <w:rFonts w:ascii="Times New Roman" w:eastAsia="Times New Roman" w:hAnsi="Times New Roman" w:cs="Times New Roman"/>
                <w:sz w:val="24"/>
                <w:szCs w:val="24"/>
              </w:rPr>
              <w:lastRenderedPageBreak/>
              <w:tab/>
            </w:r>
            <w:r w:rsidRPr="00342E0D">
              <w:rPr>
                <w:rFonts w:ascii="Times New Roman" w:eastAsia="Times New Roman" w:hAnsi="Times New Roman" w:cs="Times New Roman"/>
                <w:sz w:val="24"/>
                <w:szCs w:val="24"/>
              </w:rPr>
              <w:tab/>
              <w:t xml:space="preserve"> </w:t>
            </w:r>
            <w:r w:rsidRPr="00342E0D">
              <w:rPr>
                <w:rFonts w:ascii="Times New Roman" w:hAnsi="Times New Roman" w:cs="Times New Roman"/>
                <w:sz w:val="24"/>
                <w:szCs w:val="24"/>
              </w:rPr>
              <w:t xml:space="preserve">Осуществляется анализ классными руководителями совместно с заместителем директора по </w:t>
            </w:r>
            <w:r w:rsidRPr="00342E0D">
              <w:rPr>
                <w:rFonts w:ascii="Times New Roman" w:hAnsi="Times New Roman" w:cs="Times New Roman"/>
                <w:sz w:val="24"/>
                <w:szCs w:val="24"/>
              </w:rPr>
              <w:tab/>
              <w:t xml:space="preserve">воспитательной работе с последующим обсуждением его результатов на заседании методического </w:t>
            </w:r>
            <w:r w:rsidRPr="00342E0D">
              <w:rPr>
                <w:rFonts w:ascii="Times New Roman" w:hAnsi="Times New Roman" w:cs="Times New Roman"/>
                <w:sz w:val="24"/>
                <w:szCs w:val="24"/>
              </w:rPr>
              <w:tab/>
              <w:t>объединения классных руководителей или педагогическом совете школы.</w:t>
            </w:r>
          </w:p>
          <w:p w:rsidR="00B15D31" w:rsidRPr="00342E0D" w:rsidRDefault="00B15D31" w:rsidP="00342E0D">
            <w:pPr>
              <w:spacing w:after="0" w:line="240" w:lineRule="auto"/>
              <w:ind w:left="-283" w:right="346"/>
              <w:jc w:val="both"/>
              <w:rPr>
                <w:rFonts w:ascii="Times New Roman" w:hAnsi="Times New Roman" w:cs="Times New Roman"/>
                <w:sz w:val="24"/>
                <w:szCs w:val="24"/>
              </w:rPr>
            </w:pPr>
            <w:r w:rsidRPr="00342E0D">
              <w:rPr>
                <w:rFonts w:ascii="Times New Roman" w:eastAsia="Times New Roman" w:hAnsi="Times New Roman" w:cs="Times New Roman"/>
                <w:sz w:val="24"/>
                <w:szCs w:val="24"/>
              </w:rPr>
              <w:t xml:space="preserve">  </w:t>
            </w:r>
            <w:r w:rsidRPr="00342E0D">
              <w:rPr>
                <w:rFonts w:ascii="Times New Roman" w:hAnsi="Times New Roman" w:cs="Times New Roman"/>
                <w:sz w:val="24"/>
                <w:szCs w:val="24"/>
              </w:rPr>
              <w:t xml:space="preserve">Способом получения информации о результатах воспитания, социализации и саморазвития </w:t>
            </w:r>
            <w:r w:rsidRPr="00342E0D">
              <w:rPr>
                <w:rFonts w:ascii="Times New Roman" w:hAnsi="Times New Roman" w:cs="Times New Roman"/>
                <w:sz w:val="24"/>
                <w:szCs w:val="24"/>
              </w:rPr>
              <w:tab/>
              <w:t>школьников является педагогическое наблюдение.</w:t>
            </w:r>
          </w:p>
          <w:p w:rsidR="00B15D31" w:rsidRPr="00342E0D" w:rsidRDefault="00B15D31" w:rsidP="00342E0D">
            <w:pPr>
              <w:spacing w:after="0" w:line="240" w:lineRule="auto"/>
              <w:ind w:left="-283" w:right="346"/>
              <w:jc w:val="both"/>
              <w:rPr>
                <w:rFonts w:ascii="Times New Roman" w:hAnsi="Times New Roman" w:cs="Times New Roman"/>
                <w:sz w:val="24"/>
                <w:szCs w:val="24"/>
              </w:rPr>
            </w:pPr>
            <w:r w:rsidRPr="00342E0D">
              <w:rPr>
                <w:rFonts w:ascii="Times New Roman" w:eastAsia="Times New Roman" w:hAnsi="Times New Roman" w:cs="Times New Roman"/>
                <w:sz w:val="24"/>
                <w:szCs w:val="24"/>
              </w:rPr>
              <w:t xml:space="preserve"> </w:t>
            </w:r>
            <w:r w:rsidRPr="00342E0D">
              <w:rPr>
                <w:rFonts w:ascii="Times New Roman" w:eastAsia="Times New Roman" w:hAnsi="Times New Roman" w:cs="Times New Roman"/>
                <w:sz w:val="24"/>
                <w:szCs w:val="24"/>
              </w:rPr>
              <w:tab/>
            </w:r>
            <w:r w:rsidRPr="00342E0D">
              <w:rPr>
                <w:rFonts w:ascii="Times New Roman" w:eastAsia="Times New Roman" w:hAnsi="Times New Roman" w:cs="Times New Roman"/>
                <w:sz w:val="24"/>
                <w:szCs w:val="24"/>
              </w:rPr>
              <w:tab/>
            </w:r>
            <w:r w:rsidRPr="00342E0D">
              <w:rPr>
                <w:rFonts w:ascii="Times New Roman" w:hAnsi="Times New Roman" w:cs="Times New Roman"/>
                <w:sz w:val="24"/>
                <w:szCs w:val="24"/>
              </w:rPr>
              <w:t xml:space="preserve">Внимание педагогов сосредотачивается на следующих вопросах: какие прежде </w:t>
            </w:r>
            <w:r w:rsidRPr="00342E0D">
              <w:rPr>
                <w:rFonts w:ascii="Times New Roman" w:hAnsi="Times New Roman" w:cs="Times New Roman"/>
                <w:sz w:val="24"/>
                <w:szCs w:val="24"/>
              </w:rPr>
              <w:tab/>
              <w:t xml:space="preserve">существовавшие проблемы личностного развития школьников удалось решить за минувший </w:t>
            </w:r>
            <w:r w:rsidRPr="00342E0D">
              <w:rPr>
                <w:rFonts w:ascii="Times New Roman" w:hAnsi="Times New Roman" w:cs="Times New Roman"/>
                <w:sz w:val="24"/>
                <w:szCs w:val="24"/>
              </w:rPr>
              <w:tab/>
              <w:t xml:space="preserve">учебный год; какие проблемы решить не удалось и почему; какие новые проблемы появились, </w:t>
            </w:r>
            <w:proofErr w:type="gramStart"/>
            <w:r w:rsidRPr="00342E0D">
              <w:rPr>
                <w:rFonts w:ascii="Times New Roman" w:hAnsi="Times New Roman" w:cs="Times New Roman"/>
                <w:sz w:val="24"/>
                <w:szCs w:val="24"/>
              </w:rPr>
              <w:t>над</w:t>
            </w:r>
            <w:proofErr w:type="gramEnd"/>
            <w:r w:rsidRPr="00342E0D">
              <w:rPr>
                <w:rFonts w:ascii="Times New Roman" w:hAnsi="Times New Roman" w:cs="Times New Roman"/>
                <w:sz w:val="24"/>
                <w:szCs w:val="24"/>
              </w:rPr>
              <w:t xml:space="preserve"> </w:t>
            </w:r>
            <w:r w:rsidRPr="00342E0D">
              <w:rPr>
                <w:rFonts w:ascii="Times New Roman" w:hAnsi="Times New Roman" w:cs="Times New Roman"/>
                <w:sz w:val="24"/>
                <w:szCs w:val="24"/>
              </w:rPr>
              <w:tab/>
              <w:t>чем далее предстоит работать педагогическому коллективу.</w:t>
            </w:r>
          </w:p>
          <w:p w:rsidR="00B15D31" w:rsidRPr="00342E0D" w:rsidRDefault="00B15D31" w:rsidP="00342E0D">
            <w:pPr>
              <w:spacing w:after="0" w:line="240" w:lineRule="auto"/>
              <w:ind w:left="-283" w:right="346"/>
              <w:jc w:val="both"/>
              <w:rPr>
                <w:rFonts w:ascii="Times New Roman" w:hAnsi="Times New Roman" w:cs="Times New Roman"/>
                <w:sz w:val="24"/>
                <w:szCs w:val="24"/>
              </w:rPr>
            </w:pPr>
            <w:r w:rsidRPr="00342E0D">
              <w:rPr>
                <w:rFonts w:ascii="Times New Roman" w:hAnsi="Times New Roman" w:cs="Times New Roman"/>
                <w:b/>
                <w:bCs/>
                <w:i/>
                <w:iCs/>
                <w:sz w:val="24"/>
                <w:szCs w:val="24"/>
              </w:rPr>
              <w:tab/>
            </w:r>
            <w:r w:rsidRPr="00342E0D">
              <w:rPr>
                <w:rFonts w:ascii="Times New Roman" w:hAnsi="Times New Roman" w:cs="Times New Roman"/>
                <w:b/>
                <w:bCs/>
                <w:i/>
                <w:iCs/>
                <w:sz w:val="24"/>
                <w:szCs w:val="24"/>
              </w:rPr>
              <w:tab/>
              <w:t>2. Состояние организуемой в школе совместной деятельности детей и взрослых.</w:t>
            </w:r>
          </w:p>
          <w:p w:rsidR="00B15D31" w:rsidRPr="00342E0D" w:rsidRDefault="00B15D31" w:rsidP="00342E0D">
            <w:pPr>
              <w:spacing w:after="0" w:line="240" w:lineRule="auto"/>
              <w:ind w:left="-283" w:right="346"/>
              <w:jc w:val="both"/>
              <w:rPr>
                <w:rFonts w:ascii="Times New Roman" w:hAnsi="Times New Roman" w:cs="Times New Roman"/>
                <w:sz w:val="24"/>
                <w:szCs w:val="24"/>
              </w:rPr>
            </w:pPr>
            <w:r w:rsidRPr="00342E0D">
              <w:rPr>
                <w:rFonts w:ascii="Times New Roman" w:eastAsia="Times New Roman" w:hAnsi="Times New Roman" w:cs="Times New Roman"/>
                <w:b/>
                <w:bCs/>
                <w:i/>
                <w:iCs/>
                <w:sz w:val="24"/>
                <w:szCs w:val="24"/>
              </w:rPr>
              <w:tab/>
              <w:t xml:space="preserve">   </w:t>
            </w:r>
            <w:r w:rsidRPr="00342E0D">
              <w:rPr>
                <w:rFonts w:ascii="Times New Roman" w:hAnsi="Times New Roman" w:cs="Times New Roman"/>
                <w:sz w:val="24"/>
                <w:szCs w:val="24"/>
              </w:rPr>
              <w:t xml:space="preserve">Критерием, на основе которого осуществляется данный анализ, является наличие в школе </w:t>
            </w:r>
            <w:r w:rsidRPr="00342E0D">
              <w:rPr>
                <w:rFonts w:ascii="Times New Roman" w:hAnsi="Times New Roman" w:cs="Times New Roman"/>
                <w:sz w:val="24"/>
                <w:szCs w:val="24"/>
              </w:rPr>
              <w:tab/>
              <w:t xml:space="preserve">интересной, событийно-насыщенной и личностно-развивающей совместной деятельности детей и </w:t>
            </w:r>
            <w:r w:rsidRPr="00342E0D">
              <w:rPr>
                <w:rFonts w:ascii="Times New Roman" w:hAnsi="Times New Roman" w:cs="Times New Roman"/>
                <w:sz w:val="24"/>
                <w:szCs w:val="24"/>
              </w:rPr>
              <w:tab/>
              <w:t>взрослых.</w:t>
            </w:r>
          </w:p>
          <w:p w:rsidR="00B15D31" w:rsidRPr="00342E0D" w:rsidRDefault="00B15D31" w:rsidP="00342E0D">
            <w:pPr>
              <w:spacing w:after="0" w:line="240" w:lineRule="auto"/>
              <w:ind w:left="-283" w:right="346"/>
              <w:jc w:val="both"/>
              <w:rPr>
                <w:rFonts w:ascii="Times New Roman" w:hAnsi="Times New Roman" w:cs="Times New Roman"/>
                <w:sz w:val="24"/>
                <w:szCs w:val="24"/>
              </w:rPr>
            </w:pPr>
            <w:r w:rsidRPr="00342E0D">
              <w:rPr>
                <w:rFonts w:ascii="Times New Roman" w:eastAsia="Times New Roman" w:hAnsi="Times New Roman" w:cs="Times New Roman"/>
                <w:sz w:val="24"/>
                <w:szCs w:val="24"/>
              </w:rPr>
              <w:tab/>
            </w:r>
            <w:r w:rsidRPr="00342E0D">
              <w:rPr>
                <w:rFonts w:ascii="Times New Roman" w:eastAsia="Times New Roman" w:hAnsi="Times New Roman" w:cs="Times New Roman"/>
                <w:sz w:val="24"/>
                <w:szCs w:val="24"/>
              </w:rPr>
              <w:tab/>
              <w:t xml:space="preserve"> </w:t>
            </w:r>
            <w:r w:rsidRPr="00342E0D">
              <w:rPr>
                <w:rFonts w:ascii="Times New Roman" w:hAnsi="Times New Roman" w:cs="Times New Roman"/>
                <w:sz w:val="24"/>
                <w:szCs w:val="24"/>
              </w:rPr>
              <w:t xml:space="preserve">Осуществляется анализ заместителем директора по воспитательной работе, классными </w:t>
            </w:r>
            <w:r w:rsidRPr="00342E0D">
              <w:rPr>
                <w:rFonts w:ascii="Times New Roman" w:hAnsi="Times New Roman" w:cs="Times New Roman"/>
                <w:sz w:val="24"/>
                <w:szCs w:val="24"/>
              </w:rPr>
              <w:tab/>
              <w:t xml:space="preserve">руководителями, активом школьного ученического самоуправления и родителями, хорошо </w:t>
            </w:r>
            <w:r w:rsidRPr="00342E0D">
              <w:rPr>
                <w:rFonts w:ascii="Times New Roman" w:hAnsi="Times New Roman" w:cs="Times New Roman"/>
                <w:sz w:val="24"/>
                <w:szCs w:val="24"/>
              </w:rPr>
              <w:tab/>
              <w:t>знакомыми с деятельностью школы.</w:t>
            </w:r>
          </w:p>
          <w:p w:rsidR="00B15D31" w:rsidRPr="00342E0D" w:rsidRDefault="00B15D31" w:rsidP="00342E0D">
            <w:pPr>
              <w:spacing w:after="0" w:line="240" w:lineRule="auto"/>
              <w:ind w:left="-283" w:right="346"/>
              <w:jc w:val="both"/>
              <w:rPr>
                <w:rFonts w:ascii="Times New Roman" w:hAnsi="Times New Roman" w:cs="Times New Roman"/>
                <w:sz w:val="24"/>
                <w:szCs w:val="24"/>
              </w:rPr>
            </w:pPr>
            <w:r w:rsidRPr="00342E0D">
              <w:rPr>
                <w:rFonts w:ascii="Times New Roman" w:eastAsia="Times New Roman" w:hAnsi="Times New Roman" w:cs="Times New Roman"/>
                <w:sz w:val="24"/>
                <w:szCs w:val="24"/>
              </w:rPr>
              <w:tab/>
            </w:r>
            <w:r w:rsidRPr="00342E0D">
              <w:rPr>
                <w:rFonts w:ascii="Times New Roman" w:eastAsia="Times New Roman" w:hAnsi="Times New Roman" w:cs="Times New Roman"/>
                <w:sz w:val="24"/>
                <w:szCs w:val="24"/>
              </w:rPr>
              <w:tab/>
              <w:t xml:space="preserve"> </w:t>
            </w:r>
            <w:r w:rsidRPr="00342E0D">
              <w:rPr>
                <w:rFonts w:ascii="Times New Roman" w:hAnsi="Times New Roman" w:cs="Times New Roman"/>
                <w:sz w:val="24"/>
                <w:szCs w:val="24"/>
              </w:rPr>
              <w:t xml:space="preserve">Способами получения информации о состоянии организуемой в школе совместной </w:t>
            </w:r>
            <w:r w:rsidRPr="00342E0D">
              <w:rPr>
                <w:rFonts w:ascii="Times New Roman" w:hAnsi="Times New Roman" w:cs="Times New Roman"/>
                <w:sz w:val="24"/>
                <w:szCs w:val="24"/>
              </w:rPr>
              <w:tab/>
              <w:t xml:space="preserve">деятельности детей и взрослых могут быть беседы со школьниками и их родителями, педагогами, </w:t>
            </w:r>
            <w:r w:rsidRPr="00342E0D">
              <w:rPr>
                <w:rFonts w:ascii="Times New Roman" w:hAnsi="Times New Roman" w:cs="Times New Roman"/>
                <w:sz w:val="24"/>
                <w:szCs w:val="24"/>
              </w:rPr>
              <w:tab/>
              <w:t xml:space="preserve">лидерами ученического самоуправления, при необходимости – их анкетирование. Полученные </w:t>
            </w:r>
            <w:r w:rsidRPr="00342E0D">
              <w:rPr>
                <w:rFonts w:ascii="Times New Roman" w:hAnsi="Times New Roman" w:cs="Times New Roman"/>
                <w:sz w:val="24"/>
                <w:szCs w:val="24"/>
              </w:rPr>
              <w:tab/>
              <w:t xml:space="preserve">результаты обсуждаются на заседании методического объединения классных руководителей или </w:t>
            </w:r>
            <w:r w:rsidRPr="00342E0D">
              <w:rPr>
                <w:rFonts w:ascii="Times New Roman" w:hAnsi="Times New Roman" w:cs="Times New Roman"/>
                <w:sz w:val="24"/>
                <w:szCs w:val="24"/>
              </w:rPr>
              <w:tab/>
              <w:t>педагогическом совете школы.</w:t>
            </w:r>
          </w:p>
          <w:p w:rsidR="00B15D31" w:rsidRPr="00342E0D" w:rsidRDefault="00B15D31" w:rsidP="00342E0D">
            <w:pPr>
              <w:spacing w:after="0" w:line="240" w:lineRule="auto"/>
              <w:ind w:left="-283" w:right="346"/>
              <w:jc w:val="both"/>
              <w:rPr>
                <w:rFonts w:ascii="Times New Roman" w:hAnsi="Times New Roman" w:cs="Times New Roman"/>
                <w:sz w:val="24"/>
                <w:szCs w:val="24"/>
              </w:rPr>
            </w:pPr>
            <w:r w:rsidRPr="00342E0D">
              <w:rPr>
                <w:rFonts w:ascii="Times New Roman" w:eastAsia="Times New Roman" w:hAnsi="Times New Roman" w:cs="Times New Roman"/>
                <w:sz w:val="24"/>
                <w:szCs w:val="24"/>
              </w:rPr>
              <w:tab/>
            </w:r>
            <w:r w:rsidRPr="00342E0D">
              <w:rPr>
                <w:rFonts w:ascii="Times New Roman" w:eastAsia="Times New Roman" w:hAnsi="Times New Roman" w:cs="Times New Roman"/>
                <w:sz w:val="24"/>
                <w:szCs w:val="24"/>
              </w:rPr>
              <w:tab/>
              <w:t xml:space="preserve"> </w:t>
            </w:r>
            <w:r w:rsidRPr="00342E0D">
              <w:rPr>
                <w:rFonts w:ascii="Times New Roman" w:hAnsi="Times New Roman" w:cs="Times New Roman"/>
                <w:sz w:val="24"/>
                <w:szCs w:val="24"/>
              </w:rPr>
              <w:t xml:space="preserve">Внимание при этом сосредотачивается на вопросах, связанных </w:t>
            </w:r>
            <w:proofErr w:type="gramStart"/>
            <w:r w:rsidRPr="00342E0D">
              <w:rPr>
                <w:rFonts w:ascii="Times New Roman" w:hAnsi="Times New Roman" w:cs="Times New Roman"/>
                <w:sz w:val="24"/>
                <w:szCs w:val="24"/>
              </w:rPr>
              <w:t>с</w:t>
            </w:r>
            <w:proofErr w:type="gramEnd"/>
            <w:r w:rsidRPr="00342E0D">
              <w:rPr>
                <w:rFonts w:ascii="Times New Roman" w:hAnsi="Times New Roman" w:cs="Times New Roman"/>
                <w:sz w:val="24"/>
                <w:szCs w:val="24"/>
              </w:rPr>
              <w:t xml:space="preserve">: </w:t>
            </w:r>
          </w:p>
          <w:p w:rsidR="00B15D31" w:rsidRPr="00342E0D" w:rsidRDefault="00B15D31" w:rsidP="00486834">
            <w:pPr>
              <w:widowControl w:val="0"/>
              <w:numPr>
                <w:ilvl w:val="0"/>
                <w:numId w:val="58"/>
              </w:numPr>
              <w:suppressAutoHyphens/>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качеством проводимых общешкольных ключевых дел;</w:t>
            </w:r>
          </w:p>
          <w:p w:rsidR="00B15D31" w:rsidRPr="00342E0D" w:rsidRDefault="00B15D31" w:rsidP="00486834">
            <w:pPr>
              <w:widowControl w:val="0"/>
              <w:numPr>
                <w:ilvl w:val="0"/>
                <w:numId w:val="58"/>
              </w:numPr>
              <w:suppressAutoHyphens/>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 xml:space="preserve">качеством совместной деятельности классных руководителей и их классов; </w:t>
            </w:r>
          </w:p>
          <w:p w:rsidR="00B15D31" w:rsidRPr="00342E0D" w:rsidRDefault="00B15D31" w:rsidP="00486834">
            <w:pPr>
              <w:widowControl w:val="0"/>
              <w:numPr>
                <w:ilvl w:val="0"/>
                <w:numId w:val="58"/>
              </w:numPr>
              <w:suppressAutoHyphens/>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 xml:space="preserve">качеством организуемой в школе внеурочной деятельности; </w:t>
            </w:r>
          </w:p>
          <w:p w:rsidR="00B15D31" w:rsidRPr="00342E0D" w:rsidRDefault="00B15D31" w:rsidP="00486834">
            <w:pPr>
              <w:widowControl w:val="0"/>
              <w:numPr>
                <w:ilvl w:val="0"/>
                <w:numId w:val="58"/>
              </w:numPr>
              <w:suppressAutoHyphens/>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 xml:space="preserve">качеством реализации личностно-развивающего потенциала школьных уроков; </w:t>
            </w:r>
          </w:p>
          <w:p w:rsidR="00B15D31" w:rsidRPr="00342E0D" w:rsidRDefault="00B15D31" w:rsidP="00486834">
            <w:pPr>
              <w:widowControl w:val="0"/>
              <w:numPr>
                <w:ilvl w:val="0"/>
                <w:numId w:val="58"/>
              </w:numPr>
              <w:suppressAutoHyphens/>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качеством существующего в школе ученического самоуправления;</w:t>
            </w:r>
          </w:p>
          <w:p w:rsidR="00B15D31" w:rsidRPr="00342E0D" w:rsidRDefault="00B15D31" w:rsidP="00486834">
            <w:pPr>
              <w:widowControl w:val="0"/>
              <w:numPr>
                <w:ilvl w:val="0"/>
                <w:numId w:val="58"/>
              </w:numPr>
              <w:suppressAutoHyphens/>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качеством функционирующих на базе школы детских общественных объединений;</w:t>
            </w:r>
          </w:p>
          <w:p w:rsidR="00B15D31" w:rsidRPr="00342E0D" w:rsidRDefault="00B15D31" w:rsidP="00486834">
            <w:pPr>
              <w:widowControl w:val="0"/>
              <w:numPr>
                <w:ilvl w:val="0"/>
                <w:numId w:val="58"/>
              </w:numPr>
              <w:suppressAutoHyphens/>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 xml:space="preserve">качеством проводимых в школе экскурсий, экспедиций, походов; </w:t>
            </w:r>
          </w:p>
          <w:p w:rsidR="00B15D31" w:rsidRPr="00342E0D" w:rsidRDefault="00B15D31" w:rsidP="00486834">
            <w:pPr>
              <w:widowControl w:val="0"/>
              <w:numPr>
                <w:ilvl w:val="0"/>
                <w:numId w:val="58"/>
              </w:numPr>
              <w:suppressAutoHyphens/>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 xml:space="preserve">качеством </w:t>
            </w:r>
            <w:proofErr w:type="spellStart"/>
            <w:r w:rsidRPr="00342E0D">
              <w:rPr>
                <w:rFonts w:ascii="Times New Roman" w:hAnsi="Times New Roman" w:cs="Times New Roman"/>
                <w:sz w:val="24"/>
                <w:szCs w:val="24"/>
              </w:rPr>
              <w:t>профориентационной</w:t>
            </w:r>
            <w:proofErr w:type="spellEnd"/>
            <w:r w:rsidRPr="00342E0D">
              <w:rPr>
                <w:rFonts w:ascii="Times New Roman" w:hAnsi="Times New Roman" w:cs="Times New Roman"/>
                <w:sz w:val="24"/>
                <w:szCs w:val="24"/>
              </w:rPr>
              <w:t xml:space="preserve"> работы школы</w:t>
            </w:r>
          </w:p>
          <w:p w:rsidR="00B15D31" w:rsidRPr="00342E0D" w:rsidRDefault="00B15D31" w:rsidP="00486834">
            <w:pPr>
              <w:widowControl w:val="0"/>
              <w:numPr>
                <w:ilvl w:val="0"/>
                <w:numId w:val="58"/>
              </w:numPr>
              <w:suppressAutoHyphens/>
              <w:spacing w:after="0" w:line="240" w:lineRule="auto"/>
              <w:ind w:right="346"/>
              <w:jc w:val="both"/>
              <w:rPr>
                <w:rFonts w:ascii="Times New Roman" w:hAnsi="Times New Roman" w:cs="Times New Roman"/>
                <w:sz w:val="24"/>
                <w:szCs w:val="24"/>
              </w:rPr>
            </w:pPr>
            <w:r w:rsidRPr="00342E0D">
              <w:rPr>
                <w:rFonts w:ascii="Times New Roman" w:hAnsi="Times New Roman" w:cs="Times New Roman"/>
                <w:sz w:val="24"/>
                <w:szCs w:val="24"/>
              </w:rPr>
              <w:t>качеством взаимодействия школы и семей школьников.</w:t>
            </w:r>
          </w:p>
          <w:p w:rsidR="00B15D31" w:rsidRPr="00342E0D" w:rsidRDefault="00B15D31" w:rsidP="00342E0D">
            <w:pPr>
              <w:spacing w:after="0" w:line="240" w:lineRule="auto"/>
              <w:ind w:right="346"/>
              <w:jc w:val="both"/>
              <w:rPr>
                <w:rFonts w:ascii="Times New Roman" w:hAnsi="Times New Roman" w:cs="Times New Roman"/>
                <w:sz w:val="24"/>
                <w:szCs w:val="24"/>
              </w:rPr>
            </w:pPr>
          </w:p>
          <w:p w:rsidR="00B15D31" w:rsidRPr="00342E0D" w:rsidRDefault="00B15D31" w:rsidP="00342E0D">
            <w:pPr>
              <w:tabs>
                <w:tab w:val="left" w:pos="142"/>
                <w:tab w:val="left" w:pos="284"/>
                <w:tab w:val="left" w:pos="851"/>
              </w:tabs>
              <w:spacing w:after="0" w:line="240" w:lineRule="auto"/>
              <w:ind w:right="346"/>
              <w:jc w:val="both"/>
              <w:rPr>
                <w:rFonts w:ascii="Times New Roman" w:hAnsi="Times New Roman" w:cs="Times New Roman"/>
                <w:sz w:val="24"/>
                <w:szCs w:val="24"/>
              </w:rPr>
            </w:pPr>
            <w:r w:rsidRPr="00342E0D">
              <w:rPr>
                <w:rFonts w:ascii="Times New Roman" w:eastAsia="Times New Roman" w:hAnsi="Times New Roman" w:cs="Times New Roman"/>
                <w:sz w:val="24"/>
                <w:szCs w:val="24"/>
              </w:rPr>
              <w:t xml:space="preserve">   </w:t>
            </w:r>
            <w:r w:rsidRPr="00342E0D">
              <w:rPr>
                <w:rFonts w:ascii="Times New Roman" w:hAnsi="Times New Roman" w:cs="Times New Roman"/>
                <w:b/>
                <w:sz w:val="24"/>
                <w:szCs w:val="24"/>
              </w:rPr>
              <w:t>Оценка эффективности воспитательного процесса</w:t>
            </w:r>
            <w:r w:rsidRPr="00342E0D">
              <w:rPr>
                <w:rFonts w:ascii="Times New Roman" w:hAnsi="Times New Roman" w:cs="Times New Roman"/>
                <w:sz w:val="24"/>
                <w:szCs w:val="24"/>
              </w:rPr>
              <w:t xml:space="preserve">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обучающегося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w:t>
            </w:r>
            <w:proofErr w:type="spellStart"/>
            <w:r w:rsidRPr="00342E0D">
              <w:rPr>
                <w:rFonts w:ascii="Times New Roman" w:hAnsi="Times New Roman" w:cs="Times New Roman"/>
                <w:sz w:val="24"/>
                <w:szCs w:val="24"/>
              </w:rPr>
              <w:t>диагностико-аналитический</w:t>
            </w:r>
            <w:proofErr w:type="spellEnd"/>
            <w:r w:rsidRPr="00342E0D">
              <w:rPr>
                <w:rFonts w:ascii="Times New Roman" w:hAnsi="Times New Roman" w:cs="Times New Roman"/>
                <w:sz w:val="24"/>
                <w:szCs w:val="24"/>
              </w:rPr>
              <w:t xml:space="preserve"> инструментарий. </w:t>
            </w:r>
          </w:p>
          <w:p w:rsidR="00B15D31" w:rsidRPr="00342E0D" w:rsidRDefault="00B15D31" w:rsidP="00342E0D">
            <w:pPr>
              <w:spacing w:after="0" w:line="240" w:lineRule="auto"/>
              <w:ind w:right="346"/>
              <w:jc w:val="both"/>
              <w:rPr>
                <w:rFonts w:ascii="Times New Roman" w:hAnsi="Times New Roman" w:cs="Times New Roman"/>
                <w:sz w:val="24"/>
                <w:szCs w:val="24"/>
              </w:rPr>
            </w:pPr>
            <w:r w:rsidRPr="00342E0D">
              <w:rPr>
                <w:rFonts w:ascii="Times New Roman" w:hAnsi="Times New Roman" w:cs="Times New Roman"/>
                <w:color w:val="000000"/>
                <w:sz w:val="24"/>
                <w:szCs w:val="24"/>
              </w:rPr>
              <w:tab/>
              <w:t xml:space="preserve">Итогом самоанализа организуемого в школе воспитательного процесса является перечень выявленных проблем, над которыми предстоит работать </w:t>
            </w:r>
            <w:proofErr w:type="spellStart"/>
            <w:r w:rsidRPr="00342E0D">
              <w:rPr>
                <w:rFonts w:ascii="Times New Roman" w:hAnsi="Times New Roman" w:cs="Times New Roman"/>
                <w:color w:val="000000"/>
                <w:sz w:val="24"/>
                <w:szCs w:val="24"/>
              </w:rPr>
              <w:t>педколлективу</w:t>
            </w:r>
            <w:proofErr w:type="spellEnd"/>
            <w:r w:rsidRPr="00342E0D">
              <w:rPr>
                <w:rFonts w:ascii="Times New Roman" w:hAnsi="Times New Roman" w:cs="Times New Roman"/>
                <w:color w:val="000000"/>
                <w:sz w:val="24"/>
                <w:szCs w:val="24"/>
              </w:rPr>
              <w:t>, и проект направленных на это управленческих решений. Самоанализ воспитательной деятельности за прошедший учебный год обсуждается на ШМО классных руководителей, на педагогическом совете школы.</w:t>
            </w:r>
          </w:p>
          <w:p w:rsidR="00B15D31" w:rsidRPr="00342E0D" w:rsidRDefault="00B15D31" w:rsidP="00342E0D">
            <w:pPr>
              <w:spacing w:after="0"/>
              <w:ind w:right="346"/>
              <w:jc w:val="both"/>
              <w:rPr>
                <w:rFonts w:ascii="Times New Roman" w:eastAsiaTheme="minorHAnsi" w:hAnsi="Times New Roman" w:cs="Times New Roman"/>
                <w:b/>
                <w:sz w:val="24"/>
                <w:szCs w:val="24"/>
                <w:lang w:eastAsia="en-US"/>
              </w:rPr>
            </w:pPr>
          </w:p>
          <w:p w:rsidR="00342E0D" w:rsidRPr="00342E0D" w:rsidRDefault="00342E0D" w:rsidP="00342E0D">
            <w:pPr>
              <w:pStyle w:val="2"/>
              <w:jc w:val="center"/>
              <w:rPr>
                <w:rFonts w:ascii="Times New Roman" w:hAnsi="Times New Roman" w:cs="Times New Roman"/>
                <w:b/>
                <w:sz w:val="24"/>
                <w:szCs w:val="24"/>
              </w:rPr>
            </w:pPr>
            <w:r>
              <w:rPr>
                <w:rFonts w:ascii="Times New Roman" w:eastAsia="SimSun" w:hAnsi="Times New Roman" w:cs="Times New Roman"/>
                <w:sz w:val="24"/>
                <w:szCs w:val="24"/>
                <w:lang w:eastAsia="zh-CN" w:bidi="hi-IN"/>
              </w:rPr>
              <w:t>35</w:t>
            </w:r>
            <w:r w:rsidRPr="00342E0D">
              <w:rPr>
                <w:rFonts w:ascii="Times New Roman" w:eastAsia="SimSun" w:hAnsi="Times New Roman" w:cs="Times New Roman"/>
                <w:sz w:val="24"/>
                <w:szCs w:val="24"/>
                <w:lang w:eastAsia="zh-CN" w:bidi="hi-IN"/>
              </w:rPr>
              <w:t>.</w:t>
            </w:r>
            <w:r w:rsidRPr="00342E0D">
              <w:rPr>
                <w:rFonts w:ascii="Times New Roman" w:hAnsi="Times New Roman" w:cs="Times New Roman"/>
                <w:b/>
                <w:sz w:val="24"/>
                <w:szCs w:val="24"/>
              </w:rPr>
              <w:t xml:space="preserve"> Программа коррекционной работы</w:t>
            </w:r>
          </w:p>
          <w:p w:rsidR="00342E0D" w:rsidRPr="00342E0D" w:rsidRDefault="00342E0D" w:rsidP="00342E0D">
            <w:pPr>
              <w:pStyle w:val="Default"/>
              <w:spacing w:line="276" w:lineRule="auto"/>
              <w:ind w:firstLine="709"/>
              <w:jc w:val="both"/>
              <w:rPr>
                <w:color w:val="auto"/>
              </w:rPr>
            </w:pPr>
            <w:r w:rsidRPr="00342E0D">
              <w:rPr>
                <w:bCs/>
                <w:color w:val="auto"/>
              </w:rPr>
              <w:t>Программа коррекционной работы (</w:t>
            </w:r>
            <w:r w:rsidRPr="00342E0D">
              <w:rPr>
                <w:color w:val="auto"/>
              </w:rPr>
              <w:t xml:space="preserve">ПКР) является неотъемлемым структурным компонентом основной образовательной программы образовательной организации. ПКР </w:t>
            </w:r>
            <w:r w:rsidRPr="00342E0D">
              <w:rPr>
                <w:color w:val="auto"/>
              </w:rPr>
              <w:lastRenderedPageBreak/>
              <w:t xml:space="preserve">разрабатывается для </w:t>
            </w:r>
            <w:proofErr w:type="gramStart"/>
            <w:r w:rsidRPr="00342E0D">
              <w:rPr>
                <w:color w:val="auto"/>
              </w:rPr>
              <w:t>обучающихся</w:t>
            </w:r>
            <w:proofErr w:type="gramEnd"/>
            <w:r w:rsidRPr="00342E0D">
              <w:rPr>
                <w:color w:val="auto"/>
              </w:rPr>
              <w:t xml:space="preserve"> с ограниченными возможностями здоровья. </w:t>
            </w:r>
          </w:p>
          <w:p w:rsidR="00342E0D" w:rsidRPr="00342E0D" w:rsidRDefault="00342E0D" w:rsidP="00342E0D">
            <w:pPr>
              <w:pStyle w:val="Default"/>
              <w:spacing w:line="276" w:lineRule="auto"/>
              <w:ind w:firstLine="709"/>
              <w:jc w:val="both"/>
              <w:rPr>
                <w:color w:val="auto"/>
              </w:rPr>
            </w:pPr>
            <w:r w:rsidRPr="00342E0D">
              <w:rPr>
                <w:color w:val="auto"/>
              </w:rPr>
              <w:t xml:space="preserve">Обучающийся с ограниченными возможностями здоровья – физическое лицо, имеющее недостатки в физическом </w:t>
            </w:r>
            <w:proofErr w:type="gramStart"/>
            <w:r w:rsidRPr="00342E0D">
              <w:rPr>
                <w:color w:val="auto"/>
              </w:rPr>
              <w:t>и(</w:t>
            </w:r>
            <w:proofErr w:type="gramEnd"/>
            <w:r w:rsidRPr="00342E0D">
              <w:rPr>
                <w:color w:val="auto"/>
              </w:rPr>
              <w:t xml:space="preserve">или) психологическом развитии, подтвержденные </w:t>
            </w:r>
            <w:proofErr w:type="spellStart"/>
            <w:r w:rsidRPr="00342E0D">
              <w:rPr>
                <w:color w:val="auto"/>
              </w:rPr>
              <w:t>психолого-медико-педагогической</w:t>
            </w:r>
            <w:proofErr w:type="spellEnd"/>
            <w:r w:rsidRPr="00342E0D">
              <w:rPr>
                <w:color w:val="auto"/>
              </w:rPr>
              <w:t xml:space="preserve"> комиссией и препятствующие получению образования без создания специальных условий.</w:t>
            </w:r>
          </w:p>
          <w:p w:rsidR="00342E0D" w:rsidRPr="00342E0D" w:rsidRDefault="00342E0D" w:rsidP="00342E0D">
            <w:pPr>
              <w:pStyle w:val="Default"/>
              <w:spacing w:line="276" w:lineRule="auto"/>
              <w:ind w:firstLine="709"/>
              <w:jc w:val="both"/>
              <w:rPr>
                <w:color w:val="auto"/>
              </w:rPr>
            </w:pPr>
            <w:r w:rsidRPr="00342E0D">
              <w:rPr>
                <w:color w:val="auto"/>
              </w:rPr>
              <w:t xml:space="preserve">Содержание образования и условия организации обучения и </w:t>
            </w:r>
            <w:proofErr w:type="gramStart"/>
            <w:r w:rsidRPr="00342E0D">
              <w:rPr>
                <w:color w:val="auto"/>
              </w:rPr>
              <w:t>воспитания</w:t>
            </w:r>
            <w:proofErr w:type="gramEnd"/>
            <w:r w:rsidRPr="00342E0D">
              <w:rPr>
                <w:color w:val="auto"/>
              </w:rPr>
              <w:t xml:space="preserve"> обучающихся с ограниченными возможностями здоровья определяются адаптированной образовательной программой,</w:t>
            </w:r>
            <w:r w:rsidRPr="00DA24FE">
              <w:rPr>
                <w:color w:val="auto"/>
                <w:sz w:val="22"/>
                <w:szCs w:val="22"/>
              </w:rPr>
              <w:t xml:space="preserve"> </w:t>
            </w:r>
            <w:r w:rsidRPr="00342E0D">
              <w:rPr>
                <w:color w:val="auto"/>
              </w:rPr>
              <w:t>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42E0D" w:rsidRPr="00342E0D" w:rsidRDefault="00342E0D" w:rsidP="00342E0D">
            <w:pPr>
              <w:pStyle w:val="Default"/>
              <w:spacing w:line="276" w:lineRule="auto"/>
              <w:ind w:firstLine="709"/>
              <w:jc w:val="both"/>
              <w:rPr>
                <w:color w:val="auto"/>
              </w:rPr>
            </w:pPr>
            <w:proofErr w:type="gramStart"/>
            <w:r w:rsidRPr="00342E0D">
              <w:rPr>
                <w:color w:val="auto"/>
              </w:rPr>
              <w:t xml:space="preserve">ПКР вариативна по форме и по содержанию в зависимости от состава обучающихся с ограниченными возможностями здоровья, региональной специфики и возможностей организации, осуществляющей образовательную деятельность. </w:t>
            </w:r>
            <w:proofErr w:type="gramEnd"/>
          </w:p>
          <w:p w:rsidR="00342E0D" w:rsidRPr="00342E0D" w:rsidRDefault="00342E0D" w:rsidP="00342E0D">
            <w:pPr>
              <w:pStyle w:val="Default"/>
              <w:spacing w:line="276" w:lineRule="auto"/>
              <w:ind w:firstLine="709"/>
              <w:jc w:val="both"/>
              <w:rPr>
                <w:color w:val="auto"/>
              </w:rPr>
            </w:pPr>
            <w:r w:rsidRPr="00342E0D">
              <w:rPr>
                <w:color w:val="auto"/>
              </w:rPr>
              <w:t xml:space="preserve">ПКР уровня основного общего образования </w:t>
            </w:r>
            <w:proofErr w:type="gramStart"/>
            <w:r w:rsidRPr="00342E0D">
              <w:rPr>
                <w:color w:val="auto"/>
              </w:rPr>
              <w:t>непрерывна</w:t>
            </w:r>
            <w:proofErr w:type="gramEnd"/>
            <w:r w:rsidRPr="00342E0D">
              <w:rPr>
                <w:color w:val="auto"/>
              </w:rPr>
              <w:t xml:space="preserve">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ограниченными возможностями здоровья.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342E0D" w:rsidRPr="00342E0D" w:rsidRDefault="00342E0D" w:rsidP="00342E0D">
            <w:pPr>
              <w:pStyle w:val="Default"/>
              <w:spacing w:line="276" w:lineRule="auto"/>
              <w:ind w:firstLine="709"/>
              <w:jc w:val="both"/>
              <w:rPr>
                <w:color w:val="auto"/>
              </w:rPr>
            </w:pPr>
            <w:r w:rsidRPr="00342E0D">
              <w:rPr>
                <w:color w:val="auto"/>
              </w:rPr>
              <w:t xml:space="preserve">ПКР разрабатывается на период освоения уровня основного общего образования, имеет четкую структуру и включает в себя следующие разделы. </w:t>
            </w:r>
          </w:p>
          <w:p w:rsidR="00342E0D" w:rsidRPr="00342E0D" w:rsidRDefault="00342E0D" w:rsidP="00342E0D">
            <w:pPr>
              <w:pStyle w:val="3"/>
              <w:jc w:val="center"/>
              <w:rPr>
                <w:rFonts w:ascii="Times New Roman" w:hAnsi="Times New Roman" w:cs="Times New Roman"/>
                <w:sz w:val="24"/>
                <w:szCs w:val="24"/>
              </w:rPr>
            </w:pPr>
            <w:bookmarkStart w:id="7" w:name="_Toc284663465"/>
            <w:r w:rsidRPr="00342E0D">
              <w:rPr>
                <w:rFonts w:ascii="Times New Roman" w:hAnsi="Times New Roman" w:cs="Times New Roman"/>
                <w:sz w:val="24"/>
                <w:szCs w:val="24"/>
              </w:rPr>
              <w:t xml:space="preserve">35.1 Цели и задачи программы коррекционной работы с </w:t>
            </w:r>
            <w:proofErr w:type="gramStart"/>
            <w:r w:rsidRPr="00342E0D">
              <w:rPr>
                <w:rFonts w:ascii="Times New Roman" w:hAnsi="Times New Roman" w:cs="Times New Roman"/>
                <w:sz w:val="24"/>
                <w:szCs w:val="24"/>
              </w:rPr>
              <w:t>обучающимися</w:t>
            </w:r>
            <w:proofErr w:type="gramEnd"/>
            <w:r w:rsidRPr="00342E0D">
              <w:rPr>
                <w:rFonts w:ascii="Times New Roman" w:hAnsi="Times New Roman" w:cs="Times New Roman"/>
                <w:sz w:val="24"/>
                <w:szCs w:val="24"/>
              </w:rPr>
              <w:t xml:space="preserve"> при получении основного общего образования</w:t>
            </w:r>
            <w:bookmarkEnd w:id="7"/>
          </w:p>
          <w:p w:rsidR="00342E0D" w:rsidRPr="00342E0D" w:rsidRDefault="00342E0D" w:rsidP="00342E0D">
            <w:pPr>
              <w:pStyle w:val="Default"/>
              <w:spacing w:line="276" w:lineRule="auto"/>
              <w:ind w:firstLine="709"/>
              <w:jc w:val="both"/>
              <w:rPr>
                <w:color w:val="auto"/>
              </w:rPr>
            </w:pPr>
            <w:r w:rsidRPr="00342E0D">
              <w:rPr>
                <w:color w:val="auto"/>
              </w:rPr>
              <w:t xml:space="preserve">Цель программы коррекционной работы заключается в определении комплексной системы </w:t>
            </w:r>
            <w:proofErr w:type="spellStart"/>
            <w:r w:rsidRPr="00342E0D">
              <w:rPr>
                <w:color w:val="auto"/>
              </w:rPr>
              <w:t>психолого-медико-педагогической</w:t>
            </w:r>
            <w:proofErr w:type="spellEnd"/>
            <w:r w:rsidRPr="00342E0D">
              <w:rPr>
                <w:color w:val="auto"/>
              </w:rPr>
              <w:t xml:space="preserve"> и социальной помощи </w:t>
            </w:r>
            <w:proofErr w:type="gramStart"/>
            <w:r w:rsidRPr="00342E0D">
              <w:rPr>
                <w:color w:val="auto"/>
              </w:rPr>
              <w:t>обучающимся</w:t>
            </w:r>
            <w:proofErr w:type="gramEnd"/>
            <w:r w:rsidRPr="00342E0D">
              <w:rPr>
                <w:color w:val="auto"/>
              </w:rPr>
              <w:t xml:space="preserve"> с ограниченными возможностями здоровья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342E0D" w:rsidRPr="00342E0D" w:rsidRDefault="00342E0D" w:rsidP="00342E0D">
            <w:pPr>
              <w:pStyle w:val="Default"/>
              <w:spacing w:line="276" w:lineRule="auto"/>
              <w:ind w:firstLine="709"/>
              <w:jc w:val="both"/>
              <w:rPr>
                <w:color w:val="auto"/>
              </w:rPr>
            </w:pPr>
            <w:r w:rsidRPr="00342E0D">
              <w:rPr>
                <w:color w:val="auto"/>
              </w:rPr>
              <w:t>Цель определяет (</w:t>
            </w:r>
            <w:proofErr w:type="gramStart"/>
            <w:r w:rsidRPr="00342E0D">
              <w:rPr>
                <w:color w:val="auto"/>
              </w:rPr>
              <w:t xml:space="preserve">указывает) </w:t>
            </w:r>
            <w:proofErr w:type="gramEnd"/>
            <w:r w:rsidRPr="00342E0D">
              <w:rPr>
                <w:color w:val="auto"/>
              </w:rPr>
              <w:t xml:space="preserve">результат работы, ее не рекомендуется подменять направлениями работы или процессом ее реализации. </w:t>
            </w:r>
          </w:p>
          <w:p w:rsidR="00342E0D" w:rsidRPr="00342E0D" w:rsidRDefault="00342E0D" w:rsidP="00342E0D">
            <w:pPr>
              <w:pStyle w:val="Default"/>
              <w:spacing w:line="276" w:lineRule="auto"/>
              <w:ind w:firstLine="709"/>
              <w:jc w:val="both"/>
              <w:rPr>
                <w:color w:val="auto"/>
              </w:rPr>
            </w:pPr>
            <w:r w:rsidRPr="00342E0D">
              <w:rPr>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определение особых образовательных потребностей обучающихся с ограниченными возможностями здоровья и оказание им специализированной помощи при освоении основной образовательной программы основного общего образования;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proofErr w:type="gramStart"/>
            <w:r w:rsidRPr="00342E0D">
              <w:rPr>
                <w:color w:val="auto"/>
              </w:rPr>
              <w:t xml:space="preserve">определение оптимальных специальных условий для получения основного общего образования обучающимися с ограниченными возможностями здоровья, для развития их личностных, познавательных, коммуникативных способностей; </w:t>
            </w:r>
            <w:proofErr w:type="gramEnd"/>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разработка и использование индивидуально-ориентированных коррекционных </w:t>
            </w:r>
            <w:r w:rsidRPr="00342E0D">
              <w:rPr>
                <w:color w:val="auto"/>
              </w:rPr>
              <w:lastRenderedPageBreak/>
              <w:t xml:space="preserve">образовательных программ, учебных планов для обучения школьников с ограниченными возможностями здоровья с учетом особенностей их психофизического развития, индивидуальных возможностей;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реализация комплексного </w:t>
            </w:r>
            <w:proofErr w:type="spellStart"/>
            <w:r w:rsidRPr="00342E0D">
              <w:rPr>
                <w:color w:val="auto"/>
              </w:rPr>
              <w:t>психолого-медико-социального</w:t>
            </w:r>
            <w:proofErr w:type="spellEnd"/>
            <w:r w:rsidRPr="00342E0D">
              <w:rPr>
                <w:color w:val="auto"/>
              </w:rPr>
              <w:t xml:space="preserve"> сопровождения </w:t>
            </w:r>
            <w:proofErr w:type="gramStart"/>
            <w:r w:rsidRPr="00342E0D">
              <w:rPr>
                <w:color w:val="auto"/>
              </w:rPr>
              <w:t>обучающихся</w:t>
            </w:r>
            <w:proofErr w:type="gramEnd"/>
            <w:r w:rsidRPr="00342E0D">
              <w:rPr>
                <w:color w:val="auto"/>
              </w:rPr>
              <w:t xml:space="preserve"> с ограниченными возможностями здоровья (в соответствии с рекомендациями </w:t>
            </w:r>
            <w:proofErr w:type="spellStart"/>
            <w:r w:rsidRPr="00342E0D">
              <w:rPr>
                <w:color w:val="auto"/>
              </w:rPr>
              <w:t>психолого-медико-педагогической</w:t>
            </w:r>
            <w:proofErr w:type="spellEnd"/>
            <w:r w:rsidRPr="00342E0D">
              <w:rPr>
                <w:color w:val="auto"/>
              </w:rPr>
              <w:t xml:space="preserve"> комиссии (ПМПК), </w:t>
            </w:r>
            <w:proofErr w:type="spellStart"/>
            <w:r w:rsidRPr="00342E0D">
              <w:rPr>
                <w:color w:val="auto"/>
              </w:rPr>
              <w:t>психолого-медико-педагогического</w:t>
            </w:r>
            <w:proofErr w:type="spellEnd"/>
            <w:r w:rsidRPr="00342E0D">
              <w:rPr>
                <w:color w:val="auto"/>
              </w:rPr>
              <w:t xml:space="preserve"> консилиума образовательной организации (</w:t>
            </w:r>
            <w:proofErr w:type="spellStart"/>
            <w:r w:rsidRPr="00342E0D">
              <w:rPr>
                <w:color w:val="auto"/>
              </w:rPr>
              <w:t>ПМПк</w:t>
            </w:r>
            <w:proofErr w:type="spellEnd"/>
            <w:r w:rsidRPr="00342E0D">
              <w:rPr>
                <w:color w:val="auto"/>
              </w:rPr>
              <w:t xml:space="preserve">));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proofErr w:type="gramStart"/>
            <w:r w:rsidRPr="00342E0D">
              <w:rPr>
                <w:color w:val="auto"/>
              </w:rPr>
              <w:t xml:space="preserve">обеспечение сетевого взаимодействия специалистов разного профиля в комплексной работе с обучающимися с ограниченными возможностями здоровья; </w:t>
            </w:r>
            <w:proofErr w:type="gramEnd"/>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осуществление информационно-просветительской и консультативной работы с родителями (законными представителями) </w:t>
            </w:r>
            <w:proofErr w:type="gramStart"/>
            <w:r w:rsidRPr="00342E0D">
              <w:rPr>
                <w:color w:val="auto"/>
              </w:rPr>
              <w:t>обучающихся</w:t>
            </w:r>
            <w:proofErr w:type="gramEnd"/>
            <w:r w:rsidRPr="00342E0D">
              <w:rPr>
                <w:color w:val="auto"/>
              </w:rPr>
              <w:t xml:space="preserve"> с ограниченными возможностями здоровья. </w:t>
            </w:r>
          </w:p>
          <w:p w:rsidR="00342E0D" w:rsidRPr="00342E0D" w:rsidRDefault="00342E0D" w:rsidP="00342E0D">
            <w:pPr>
              <w:pStyle w:val="Default"/>
              <w:spacing w:line="276" w:lineRule="auto"/>
              <w:ind w:firstLine="709"/>
              <w:jc w:val="both"/>
              <w:rPr>
                <w:color w:val="auto"/>
              </w:rPr>
            </w:pPr>
            <w:r w:rsidRPr="00342E0D">
              <w:rPr>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342E0D" w:rsidRPr="00342E0D" w:rsidRDefault="00342E0D" w:rsidP="00342E0D">
            <w:pPr>
              <w:pStyle w:val="Default"/>
              <w:spacing w:line="276" w:lineRule="auto"/>
              <w:ind w:firstLine="709"/>
              <w:jc w:val="both"/>
              <w:rPr>
                <w:color w:val="auto"/>
              </w:rPr>
            </w:pPr>
            <w:r w:rsidRPr="00342E0D">
              <w:rPr>
                <w:color w:val="auto"/>
              </w:rPr>
              <w:t xml:space="preserve">В программу также целесообразно включить и специальные принципы, ориентированные на учет особенностей обучающихся с ограниченными возможностями здоровья, такие, например, как: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принцип системности – единство в подходах к диагностике, обучению и коррекции нарушений детей с ограниченными возможностями здоровья, взаимодействие учителей и специалистов различного профиля в решении проблем этих детей;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принцип комплексности – преодоление нарушений должно носить комплексный </w:t>
            </w:r>
            <w:proofErr w:type="spellStart"/>
            <w:r w:rsidRPr="00342E0D">
              <w:rPr>
                <w:color w:val="auto"/>
              </w:rPr>
              <w:t>медико-психолого-педагогический</w:t>
            </w:r>
            <w:proofErr w:type="spellEnd"/>
            <w:r w:rsidRPr="00342E0D">
              <w:rPr>
                <w:color w:val="auto"/>
              </w:rPr>
              <w:t xml:space="preserve"> характер и включать совместную работу педагогов и ряда специалистов (учитель-логопед, учитель-дефектолог (</w:t>
            </w:r>
            <w:proofErr w:type="spellStart"/>
            <w:r w:rsidRPr="00342E0D">
              <w:rPr>
                <w:color w:val="auto"/>
              </w:rPr>
              <w:t>олигофренопедагог</w:t>
            </w:r>
            <w:proofErr w:type="spellEnd"/>
            <w:r w:rsidRPr="00342E0D">
              <w:rPr>
                <w:color w:val="auto"/>
              </w:rPr>
              <w:t xml:space="preserve">, сурдопедагог, тифлопедагог), педагог-психолог, медицинские работники, социальный педагог и др.). </w:t>
            </w:r>
          </w:p>
          <w:p w:rsidR="00342E0D" w:rsidRPr="00342E0D" w:rsidRDefault="00342E0D" w:rsidP="00342E0D">
            <w:pPr>
              <w:pStyle w:val="3"/>
              <w:jc w:val="center"/>
              <w:rPr>
                <w:rFonts w:ascii="Times New Roman" w:hAnsi="Times New Roman" w:cs="Times New Roman"/>
                <w:sz w:val="24"/>
                <w:szCs w:val="24"/>
              </w:rPr>
            </w:pPr>
            <w:bookmarkStart w:id="8" w:name="_Toc284663466"/>
            <w:r w:rsidRPr="00342E0D">
              <w:rPr>
                <w:rFonts w:ascii="Times New Roman" w:hAnsi="Times New Roman" w:cs="Times New Roman"/>
                <w:sz w:val="24"/>
                <w:szCs w:val="24"/>
              </w:rPr>
              <w:t xml:space="preserve">35.2  Перечень и содержание </w:t>
            </w:r>
            <w:bookmarkEnd w:id="8"/>
            <w:r w:rsidRPr="00342E0D">
              <w:rPr>
                <w:rFonts w:ascii="Times New Roman" w:hAnsi="Times New Roman" w:cs="Times New Roman"/>
                <w:sz w:val="24"/>
                <w:szCs w:val="24"/>
              </w:rPr>
              <w:t>направлений работы</w:t>
            </w:r>
          </w:p>
          <w:p w:rsidR="00342E0D" w:rsidRPr="00342E0D" w:rsidRDefault="00342E0D" w:rsidP="00342E0D">
            <w:pPr>
              <w:pStyle w:val="Default"/>
              <w:spacing w:line="276" w:lineRule="auto"/>
              <w:ind w:firstLine="709"/>
              <w:jc w:val="both"/>
              <w:rPr>
                <w:color w:val="auto"/>
              </w:rPr>
            </w:pPr>
            <w:r w:rsidRPr="00342E0D">
              <w:rPr>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w:t>
            </w:r>
            <w:proofErr w:type="spellStart"/>
            <w:r w:rsidRPr="00342E0D">
              <w:rPr>
                <w:color w:val="auto"/>
              </w:rPr>
              <w:t>внеучебной</w:t>
            </w:r>
            <w:proofErr w:type="spellEnd"/>
            <w:r w:rsidRPr="00342E0D">
              <w:rPr>
                <w:color w:val="auto"/>
              </w:rPr>
              <w:t xml:space="preserve">). </w:t>
            </w:r>
            <w:r w:rsidRPr="00342E0D">
              <w:rPr>
                <w:b/>
                <w:bCs/>
                <w:color w:val="auto"/>
              </w:rPr>
              <w:t xml:space="preserve">Характеристика содержания </w:t>
            </w:r>
          </w:p>
          <w:p w:rsidR="00342E0D" w:rsidRPr="00342E0D" w:rsidRDefault="00342E0D" w:rsidP="00342E0D">
            <w:pPr>
              <w:pStyle w:val="Default"/>
              <w:spacing w:line="276" w:lineRule="auto"/>
              <w:ind w:firstLine="709"/>
              <w:jc w:val="both"/>
              <w:rPr>
                <w:color w:val="auto"/>
              </w:rPr>
            </w:pPr>
            <w:r w:rsidRPr="00342E0D">
              <w:rPr>
                <w:color w:val="auto"/>
              </w:rPr>
              <w:t xml:space="preserve">Диагностическая работа  включает в себя следующее: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проведение комплексной </w:t>
            </w:r>
            <w:proofErr w:type="spellStart"/>
            <w:r w:rsidRPr="00342E0D">
              <w:rPr>
                <w:color w:val="auto"/>
              </w:rPr>
              <w:t>социально-психолого-педагогической</w:t>
            </w:r>
            <w:proofErr w:type="spellEnd"/>
            <w:r w:rsidRPr="00342E0D">
              <w:rPr>
                <w:color w:val="auto"/>
              </w:rPr>
              <w:t xml:space="preserve"> диагностики нарушений в психическом </w:t>
            </w:r>
            <w:proofErr w:type="gramStart"/>
            <w:r w:rsidRPr="00342E0D">
              <w:rPr>
                <w:color w:val="auto"/>
              </w:rPr>
              <w:t>и(</w:t>
            </w:r>
            <w:proofErr w:type="gramEnd"/>
            <w:r w:rsidRPr="00342E0D">
              <w:rPr>
                <w:color w:val="auto"/>
              </w:rPr>
              <w:t xml:space="preserve">или) физическом развитии обучающихся с ограниченными возможностями здоровья;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изучение развития эмоционально-волевой, познавательной, речевой сфер и </w:t>
            </w:r>
            <w:r w:rsidRPr="00342E0D">
              <w:rPr>
                <w:color w:val="auto"/>
              </w:rPr>
              <w:lastRenderedPageBreak/>
              <w:t xml:space="preserve">личностных особенностей обучающихся;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изучение социальной ситуации развития и условий семейного воспитания ребенка;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изучение адаптивных возможностей и уровня социализации ребенка с ограниченными возможностями здоровья;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мониторинг динамики развития, успешности освоения образовательных программ основного общего образования. </w:t>
            </w:r>
          </w:p>
          <w:p w:rsidR="00342E0D" w:rsidRPr="00342E0D" w:rsidRDefault="00342E0D" w:rsidP="00342E0D">
            <w:pPr>
              <w:pStyle w:val="Default"/>
              <w:spacing w:line="276" w:lineRule="auto"/>
              <w:ind w:firstLine="709"/>
              <w:jc w:val="both"/>
              <w:rPr>
                <w:color w:val="auto"/>
              </w:rPr>
            </w:pPr>
            <w:r w:rsidRPr="00342E0D">
              <w:rPr>
                <w:color w:val="auto"/>
              </w:rPr>
              <w:t xml:space="preserve">Коррекционно-развивающая работа  включает в себя следующее: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ограниченными возможностями здоровья;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коррекцию и развитие высших психических функций, эмоционально-волевой, познавательной и коммуникативно-речевой сфер;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формирование способов регуляции поведения и эмоциональных состояний;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развитие форм и навыков личностного общения в группе сверстников, коммуникативной компетенции;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развитие компетенций, необходимых для продолжения образования и профессионального самоопределения;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социальную защиту ребенка в случаях неблагоприятных условий жизни при психотравмирующих обстоятельствах. </w:t>
            </w:r>
          </w:p>
          <w:p w:rsidR="00342E0D" w:rsidRPr="00342E0D" w:rsidRDefault="00342E0D" w:rsidP="00342E0D">
            <w:pPr>
              <w:pStyle w:val="Default"/>
              <w:spacing w:line="276" w:lineRule="auto"/>
              <w:ind w:firstLine="709"/>
              <w:jc w:val="both"/>
              <w:rPr>
                <w:color w:val="auto"/>
              </w:rPr>
            </w:pPr>
            <w:r w:rsidRPr="00342E0D">
              <w:rPr>
                <w:color w:val="auto"/>
              </w:rPr>
              <w:t xml:space="preserve">Консультативная работа  включает в себя следующее: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proofErr w:type="gramStart"/>
            <w:r w:rsidRPr="00342E0D">
              <w:rPr>
                <w:color w:val="auto"/>
              </w:rPr>
              <w:t xml:space="preserve">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 </w:t>
            </w:r>
            <w:proofErr w:type="gramEnd"/>
          </w:p>
          <w:p w:rsidR="00342E0D" w:rsidRPr="00342E0D" w:rsidRDefault="00342E0D" w:rsidP="00486834">
            <w:pPr>
              <w:pStyle w:val="Default"/>
              <w:numPr>
                <w:ilvl w:val="0"/>
                <w:numId w:val="22"/>
              </w:numPr>
              <w:tabs>
                <w:tab w:val="left" w:pos="993"/>
              </w:tabs>
              <w:spacing w:line="276" w:lineRule="auto"/>
              <w:ind w:left="0" w:firstLine="709"/>
              <w:jc w:val="both"/>
              <w:rPr>
                <w:color w:val="auto"/>
              </w:rPr>
            </w:pPr>
            <w:proofErr w:type="gramStart"/>
            <w:r w:rsidRPr="00342E0D">
              <w:rPr>
                <w:color w:val="auto"/>
              </w:rPr>
              <w:t xml:space="preserve">консультирование специалистами педагогов по выбору индивидуально ориентированных методов и приемов работы с обучающимися с ограниченными возможностями здоровья, отбора и адаптации содержания предметных программ; </w:t>
            </w:r>
            <w:proofErr w:type="gramEnd"/>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proofErr w:type="gramStart"/>
            <w:r w:rsidRPr="00342E0D">
              <w:rPr>
                <w:color w:val="auto"/>
              </w:rPr>
              <w:t xml:space="preserve">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342E0D" w:rsidRPr="00342E0D" w:rsidRDefault="00342E0D" w:rsidP="00342E0D">
            <w:pPr>
              <w:pStyle w:val="Default"/>
              <w:spacing w:line="276" w:lineRule="auto"/>
              <w:ind w:firstLine="709"/>
              <w:jc w:val="both"/>
              <w:rPr>
                <w:color w:val="auto"/>
              </w:rPr>
            </w:pPr>
            <w:r w:rsidRPr="00342E0D">
              <w:rPr>
                <w:color w:val="auto"/>
              </w:rPr>
              <w:t xml:space="preserve">Информационно-просветительская работа  включает в себя следующее: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342E0D" w:rsidRPr="00342E0D" w:rsidRDefault="00342E0D" w:rsidP="00486834">
            <w:pPr>
              <w:pStyle w:val="Default"/>
              <w:numPr>
                <w:ilvl w:val="0"/>
                <w:numId w:val="22"/>
              </w:numPr>
              <w:tabs>
                <w:tab w:val="left" w:pos="993"/>
              </w:tabs>
              <w:spacing w:line="276" w:lineRule="auto"/>
              <w:ind w:left="0" w:firstLine="709"/>
              <w:jc w:val="both"/>
              <w:rPr>
                <w:color w:val="auto"/>
              </w:rPr>
            </w:pPr>
            <w:proofErr w:type="gramStart"/>
            <w:r w:rsidRPr="00342E0D">
              <w:rPr>
                <w:color w:val="auto"/>
              </w:rPr>
              <w:lastRenderedPageBreak/>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образовательной деятельности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 </w:t>
            </w:r>
            <w:proofErr w:type="gramEnd"/>
          </w:p>
          <w:p w:rsidR="00342E0D" w:rsidRPr="00342E0D" w:rsidRDefault="00342E0D" w:rsidP="00486834">
            <w:pPr>
              <w:pStyle w:val="Default"/>
              <w:numPr>
                <w:ilvl w:val="0"/>
                <w:numId w:val="22"/>
              </w:numPr>
              <w:tabs>
                <w:tab w:val="left" w:pos="993"/>
              </w:tabs>
              <w:spacing w:line="276" w:lineRule="auto"/>
              <w:ind w:left="0" w:firstLine="709"/>
              <w:jc w:val="both"/>
              <w:rPr>
                <w:color w:val="auto"/>
              </w:rPr>
            </w:pPr>
            <w:r w:rsidRPr="00342E0D">
              <w:rPr>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p w:rsidR="00342E0D" w:rsidRPr="00342E0D" w:rsidRDefault="00102217" w:rsidP="00342E0D">
            <w:pPr>
              <w:pStyle w:val="3"/>
              <w:jc w:val="center"/>
              <w:rPr>
                <w:rFonts w:ascii="Times New Roman" w:hAnsi="Times New Roman" w:cs="Times New Roman"/>
                <w:sz w:val="24"/>
                <w:szCs w:val="24"/>
              </w:rPr>
            </w:pPr>
            <w:bookmarkStart w:id="9" w:name="_Toc284663467"/>
            <w:r>
              <w:rPr>
                <w:rFonts w:ascii="Times New Roman" w:hAnsi="Times New Roman" w:cs="Times New Roman"/>
                <w:sz w:val="24"/>
                <w:szCs w:val="24"/>
              </w:rPr>
              <w:t>36</w:t>
            </w:r>
            <w:r w:rsidR="00342E0D" w:rsidRPr="00342E0D">
              <w:rPr>
                <w:rFonts w:ascii="Times New Roman" w:hAnsi="Times New Roman" w:cs="Times New Roman"/>
                <w:sz w:val="24"/>
                <w:szCs w:val="24"/>
              </w:rPr>
              <w:t xml:space="preserve">.3. </w:t>
            </w:r>
            <w:bookmarkEnd w:id="9"/>
            <w:r w:rsidR="00342E0D" w:rsidRPr="00342E0D">
              <w:rPr>
                <w:rFonts w:ascii="Times New Roman" w:hAnsi="Times New Roman" w:cs="Times New Roman"/>
                <w:sz w:val="24"/>
                <w:szCs w:val="24"/>
              </w:rPr>
              <w:t>Механизмы реализации программы</w:t>
            </w:r>
          </w:p>
          <w:p w:rsidR="00342E0D" w:rsidRPr="00342E0D" w:rsidRDefault="00342E0D" w:rsidP="00342E0D">
            <w:pPr>
              <w:pStyle w:val="Default"/>
              <w:widowControl w:val="0"/>
              <w:spacing w:line="276" w:lineRule="auto"/>
              <w:ind w:firstLine="709"/>
              <w:jc w:val="both"/>
              <w:rPr>
                <w:color w:val="auto"/>
              </w:rPr>
            </w:pPr>
            <w:r w:rsidRPr="00342E0D">
              <w:rPr>
                <w:color w:val="auto"/>
              </w:rPr>
              <w:t xml:space="preserve">Для реализации ПКР в образовательной организации создана служба комплексного </w:t>
            </w:r>
            <w:proofErr w:type="spellStart"/>
            <w:r w:rsidRPr="00342E0D">
              <w:rPr>
                <w:color w:val="auto"/>
              </w:rPr>
              <w:t>психолого-медико-социального</w:t>
            </w:r>
            <w:proofErr w:type="spellEnd"/>
            <w:r w:rsidRPr="00342E0D">
              <w:rPr>
                <w:color w:val="auto"/>
              </w:rPr>
              <w:t xml:space="preserve"> сопровождения и поддержки </w:t>
            </w:r>
            <w:proofErr w:type="gramStart"/>
            <w:r w:rsidRPr="00342E0D">
              <w:rPr>
                <w:color w:val="auto"/>
              </w:rPr>
              <w:t>обучающихся</w:t>
            </w:r>
            <w:proofErr w:type="gramEnd"/>
            <w:r w:rsidRPr="00342E0D">
              <w:rPr>
                <w:color w:val="auto"/>
              </w:rPr>
              <w:t xml:space="preserve"> с ограниченными возможностями здоровья. </w:t>
            </w:r>
          </w:p>
          <w:p w:rsidR="00342E0D" w:rsidRPr="00342E0D" w:rsidRDefault="00342E0D" w:rsidP="00342E0D">
            <w:pPr>
              <w:pStyle w:val="Default"/>
              <w:spacing w:line="276" w:lineRule="auto"/>
              <w:ind w:firstLine="709"/>
              <w:jc w:val="both"/>
              <w:rPr>
                <w:color w:val="auto"/>
              </w:rPr>
            </w:pPr>
            <w:proofErr w:type="spellStart"/>
            <w:r w:rsidRPr="00342E0D">
              <w:rPr>
                <w:color w:val="auto"/>
              </w:rPr>
              <w:t>Психолого-медико-социальная</w:t>
            </w:r>
            <w:proofErr w:type="spellEnd"/>
            <w:r w:rsidRPr="00342E0D">
              <w:rPr>
                <w:color w:val="auto"/>
              </w:rPr>
              <w:t xml:space="preserve"> помощь оказывается детям на основании заявления или согласия в письменной форме их родителей (законных представителей). </w:t>
            </w:r>
          </w:p>
          <w:p w:rsidR="00342E0D" w:rsidRPr="00342E0D" w:rsidRDefault="00342E0D" w:rsidP="00342E0D">
            <w:pPr>
              <w:pStyle w:val="Default"/>
              <w:spacing w:line="276" w:lineRule="auto"/>
              <w:ind w:firstLine="709"/>
              <w:jc w:val="both"/>
              <w:rPr>
                <w:color w:val="auto"/>
              </w:rPr>
            </w:pPr>
            <w:r w:rsidRPr="00342E0D">
              <w:rPr>
                <w:color w:val="auto"/>
              </w:rPr>
              <w:t xml:space="preserve">Комплексное </w:t>
            </w:r>
            <w:proofErr w:type="spellStart"/>
            <w:r w:rsidRPr="00342E0D">
              <w:rPr>
                <w:color w:val="auto"/>
              </w:rPr>
              <w:t>психолого-медико-социальное</w:t>
            </w:r>
            <w:proofErr w:type="spellEnd"/>
            <w:r w:rsidRPr="00342E0D">
              <w:rPr>
                <w:color w:val="auto"/>
              </w:rPr>
              <w:t xml:space="preserve"> сопровождение и поддержка </w:t>
            </w:r>
            <w:proofErr w:type="gramStart"/>
            <w:r w:rsidRPr="00342E0D">
              <w:rPr>
                <w:color w:val="auto"/>
              </w:rPr>
              <w:t>обучающихся</w:t>
            </w:r>
            <w:proofErr w:type="gramEnd"/>
            <w:r w:rsidRPr="00342E0D">
              <w:rPr>
                <w:color w:val="auto"/>
              </w:rPr>
              <w:t xml:space="preserve"> с ограниченными возможностями здоровья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342E0D" w:rsidRPr="00342E0D" w:rsidRDefault="00342E0D" w:rsidP="00342E0D">
            <w:pPr>
              <w:pStyle w:val="Default"/>
              <w:spacing w:line="276" w:lineRule="auto"/>
              <w:ind w:firstLine="709"/>
              <w:jc w:val="both"/>
              <w:rPr>
                <w:color w:val="auto"/>
              </w:rPr>
            </w:pPr>
            <w:r w:rsidRPr="00342E0D">
              <w:rPr>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342E0D" w:rsidRPr="00342E0D" w:rsidRDefault="00342E0D" w:rsidP="00342E0D">
            <w:pPr>
              <w:pStyle w:val="Default"/>
              <w:spacing w:line="276" w:lineRule="auto"/>
              <w:ind w:firstLine="709"/>
              <w:jc w:val="both"/>
              <w:rPr>
                <w:color w:val="auto"/>
              </w:rPr>
            </w:pPr>
            <w:r w:rsidRPr="00342E0D">
              <w:rPr>
                <w:color w:val="auto"/>
              </w:rPr>
              <w:t xml:space="preserve">Медицинская поддержка и сопровождение </w:t>
            </w:r>
            <w:proofErr w:type="gramStart"/>
            <w:r w:rsidRPr="00342E0D">
              <w:rPr>
                <w:color w:val="auto"/>
              </w:rPr>
              <w:t>обучающихся</w:t>
            </w:r>
            <w:proofErr w:type="gramEnd"/>
            <w:r w:rsidRPr="00342E0D">
              <w:rPr>
                <w:color w:val="auto"/>
              </w:rPr>
              <w:t xml:space="preserve"> с ограниченными возможностями здоровья в образовательной организации осуществляются медицинским работником (медицинской сестрой). Медицинский работник может участвовать в диагностике школьников с ограниченными возможностями здоровья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w:t>
            </w:r>
            <w:proofErr w:type="gramStart"/>
            <w:r w:rsidRPr="00342E0D">
              <w:rPr>
                <w:color w:val="auto"/>
              </w:rPr>
              <w:t xml:space="preserve">неотложную) </w:t>
            </w:r>
            <w:proofErr w:type="gramEnd"/>
            <w:r w:rsidRPr="00342E0D">
              <w:rPr>
                <w:color w:val="auto"/>
              </w:rPr>
              <w:t xml:space="preserve">помощь (купирует приступ эпилепсии, делает инъекции (инсулин) и др.). В рамках сетевого сотрудничества медицинский работник осуществляет взаимодействие с профильными медицинскими учреждением села, а также с родителями детей с ограниченными возможностями здоровья. </w:t>
            </w:r>
          </w:p>
          <w:p w:rsidR="00342E0D" w:rsidRPr="00342E0D" w:rsidRDefault="00342E0D" w:rsidP="00342E0D">
            <w:pPr>
              <w:pStyle w:val="Default"/>
              <w:spacing w:line="276" w:lineRule="auto"/>
              <w:ind w:firstLine="709"/>
              <w:jc w:val="both"/>
              <w:rPr>
                <w:color w:val="auto"/>
              </w:rPr>
            </w:pPr>
            <w:r w:rsidRPr="00342E0D">
              <w:rPr>
                <w:color w:val="auto"/>
              </w:rPr>
              <w:t xml:space="preserve">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ограниченными возможностями здоровья,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ограниченными возможностями здоровья. Целесообразно участие социального педагога в проведении профилактической и </w:t>
            </w:r>
            <w:r w:rsidRPr="00342E0D">
              <w:rPr>
                <w:color w:val="auto"/>
              </w:rPr>
              <w:lastRenderedPageBreak/>
              <w:t xml:space="preserve">информационно-просветительской работы по защите прав и интересов школьников с ограниченными возможностями здоровья; в выборе профессиональных склонностей и интересов. </w:t>
            </w:r>
            <w:proofErr w:type="gramStart"/>
            <w:r w:rsidRPr="00342E0D">
              <w:rPr>
                <w:color w:val="auto"/>
              </w:rPr>
              <w:t>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w:t>
            </w:r>
            <w:proofErr w:type="gramEnd"/>
            <w:r w:rsidRPr="00342E0D">
              <w:rPr>
                <w:color w:val="auto"/>
              </w:rPr>
              <w:t xml:space="preserve">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342E0D" w:rsidRPr="00342E0D" w:rsidRDefault="00342E0D" w:rsidP="00342E0D">
            <w:pPr>
              <w:pStyle w:val="Default"/>
              <w:spacing w:line="276" w:lineRule="auto"/>
              <w:ind w:firstLine="709"/>
              <w:jc w:val="both"/>
              <w:rPr>
                <w:color w:val="auto"/>
              </w:rPr>
            </w:pPr>
            <w:r w:rsidRPr="00342E0D">
              <w:rPr>
                <w:color w:val="auto"/>
              </w:rPr>
              <w:t xml:space="preserve">Психологическое сопровождение обучающихся с ограниченными возможностями здоровья </w:t>
            </w:r>
            <w:proofErr w:type="spellStart"/>
            <w:r w:rsidRPr="00342E0D">
              <w:rPr>
                <w:color w:val="auto"/>
              </w:rPr>
              <w:t>осуществляеться</w:t>
            </w:r>
            <w:proofErr w:type="spellEnd"/>
            <w:r w:rsidRPr="00342E0D">
              <w:rPr>
                <w:color w:val="auto"/>
              </w:rPr>
              <w:t xml:space="preserve"> в рамках реализации основных направлений психологической службы образовательной организации. Педагогу-психологу рекомендуется проводить занятия по комплексному изучению и развитию личности школьников с ограниченными возможностями здоровья.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ограниченными возможностями здоровья. </w:t>
            </w:r>
          </w:p>
          <w:p w:rsidR="00342E0D" w:rsidRPr="00342E0D" w:rsidRDefault="00342E0D" w:rsidP="00342E0D">
            <w:pPr>
              <w:pStyle w:val="Default"/>
              <w:spacing w:line="276" w:lineRule="auto"/>
              <w:ind w:firstLine="709"/>
              <w:jc w:val="both"/>
              <w:rPr>
                <w:color w:val="auto"/>
              </w:rPr>
            </w:pPr>
            <w:r w:rsidRPr="00342E0D">
              <w:rPr>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342E0D" w:rsidRPr="00342E0D" w:rsidRDefault="00342E0D" w:rsidP="00342E0D">
            <w:pPr>
              <w:pStyle w:val="Default"/>
              <w:spacing w:line="276" w:lineRule="auto"/>
              <w:ind w:firstLine="709"/>
              <w:jc w:val="both"/>
              <w:rPr>
                <w:color w:val="auto"/>
              </w:rPr>
            </w:pPr>
            <w:proofErr w:type="spellStart"/>
            <w:r w:rsidRPr="00342E0D">
              <w:rPr>
                <w:color w:val="auto"/>
              </w:rPr>
              <w:t>ПМПк</w:t>
            </w:r>
            <w:proofErr w:type="spellEnd"/>
            <w:r w:rsidRPr="00342E0D">
              <w:rPr>
                <w:color w:val="auto"/>
              </w:rPr>
              <w:t xml:space="preserve"> является </w:t>
            </w:r>
            <w:proofErr w:type="spellStart"/>
            <w:r w:rsidRPr="00342E0D">
              <w:rPr>
                <w:color w:val="auto"/>
              </w:rPr>
              <w:t>внутришкольной</w:t>
            </w:r>
            <w:proofErr w:type="spellEnd"/>
            <w:r w:rsidRPr="00342E0D">
              <w:rPr>
                <w:color w:val="auto"/>
              </w:rPr>
              <w:t xml:space="preserve"> формой организации сопровождения детей с ограниченными возможностями здоровья.</w:t>
            </w:r>
          </w:p>
          <w:p w:rsidR="00342E0D" w:rsidRPr="00342E0D" w:rsidRDefault="00342E0D" w:rsidP="00342E0D">
            <w:pPr>
              <w:pStyle w:val="Default"/>
              <w:spacing w:line="276" w:lineRule="auto"/>
              <w:ind w:firstLine="709"/>
              <w:jc w:val="both"/>
              <w:rPr>
                <w:color w:val="auto"/>
              </w:rPr>
            </w:pPr>
            <w:r w:rsidRPr="00342E0D">
              <w:rPr>
                <w:color w:val="auto"/>
              </w:rPr>
              <w:t xml:space="preserve">Цель работы </w:t>
            </w:r>
            <w:proofErr w:type="spellStart"/>
            <w:r w:rsidRPr="00342E0D">
              <w:rPr>
                <w:color w:val="auto"/>
              </w:rPr>
              <w:t>ПМПк</w:t>
            </w:r>
            <w:proofErr w:type="spellEnd"/>
            <w:r w:rsidRPr="00342E0D">
              <w:rPr>
                <w:color w:val="auto"/>
              </w:rPr>
              <w:t xml:space="preserve">: выявление особых образовательных потребностей учащихся с ограниченными возможностями здоровья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342E0D" w:rsidRPr="00342E0D" w:rsidRDefault="00342E0D" w:rsidP="00342E0D">
            <w:pPr>
              <w:pStyle w:val="Default"/>
              <w:spacing w:line="276" w:lineRule="auto"/>
              <w:ind w:firstLine="709"/>
              <w:jc w:val="both"/>
              <w:rPr>
                <w:color w:val="auto"/>
              </w:rPr>
            </w:pPr>
            <w:r w:rsidRPr="00342E0D">
              <w:rPr>
                <w:color w:val="auto"/>
              </w:rPr>
              <w:t xml:space="preserve">В состав </w:t>
            </w:r>
            <w:proofErr w:type="spellStart"/>
            <w:r w:rsidRPr="00342E0D">
              <w:rPr>
                <w:color w:val="auto"/>
              </w:rPr>
              <w:t>ПМПк</w:t>
            </w:r>
            <w:proofErr w:type="spellEnd"/>
            <w:r w:rsidRPr="00342E0D">
              <w:rPr>
                <w:color w:val="auto"/>
              </w:rPr>
              <w:t xml:space="preserve"> образовательной организации входят педагог-психолог, учитель-логопед, педагог (учитель-предметник), социальный педагог, медицинский работник, а также представитель администрации. Родители уведомляются о проведении </w:t>
            </w:r>
            <w:proofErr w:type="spellStart"/>
            <w:r w:rsidRPr="00342E0D">
              <w:rPr>
                <w:color w:val="auto"/>
              </w:rPr>
              <w:t>ПМПк</w:t>
            </w:r>
            <w:proofErr w:type="spellEnd"/>
            <w:r w:rsidRPr="00342E0D">
              <w:rPr>
                <w:color w:val="auto"/>
              </w:rPr>
              <w:t xml:space="preserve">. </w:t>
            </w:r>
          </w:p>
          <w:p w:rsidR="00342E0D" w:rsidRPr="00342E0D" w:rsidRDefault="00102217" w:rsidP="00342E0D">
            <w:pPr>
              <w:pStyle w:val="3"/>
              <w:jc w:val="both"/>
              <w:rPr>
                <w:rFonts w:ascii="Times New Roman" w:hAnsi="Times New Roman" w:cs="Times New Roman"/>
                <w:sz w:val="24"/>
                <w:szCs w:val="24"/>
              </w:rPr>
            </w:pPr>
            <w:bookmarkStart w:id="10" w:name="_Toc284663468"/>
            <w:r>
              <w:rPr>
                <w:rFonts w:ascii="Times New Roman" w:hAnsi="Times New Roman" w:cs="Times New Roman"/>
                <w:sz w:val="24"/>
                <w:szCs w:val="24"/>
              </w:rPr>
              <w:t>36</w:t>
            </w:r>
            <w:r w:rsidR="00342E0D" w:rsidRPr="00342E0D">
              <w:rPr>
                <w:rFonts w:ascii="Times New Roman" w:hAnsi="Times New Roman" w:cs="Times New Roman"/>
                <w:sz w:val="24"/>
                <w:szCs w:val="24"/>
              </w:rPr>
              <w:t xml:space="preserve">.4. </w:t>
            </w:r>
            <w:bookmarkEnd w:id="10"/>
            <w:r w:rsidR="00342E0D" w:rsidRPr="00342E0D">
              <w:rPr>
                <w:rFonts w:ascii="Times New Roman" w:hAnsi="Times New Roman" w:cs="Times New Roman"/>
                <w:sz w:val="24"/>
                <w:szCs w:val="24"/>
              </w:rPr>
              <w:t>Требования к условиям реализации программы</w:t>
            </w:r>
          </w:p>
          <w:p w:rsidR="00342E0D" w:rsidRPr="00342E0D" w:rsidRDefault="00342E0D" w:rsidP="00342E0D">
            <w:pPr>
              <w:pStyle w:val="6"/>
              <w:shd w:val="clear" w:color="auto" w:fill="auto"/>
              <w:spacing w:line="276" w:lineRule="auto"/>
              <w:ind w:left="20" w:hanging="20"/>
              <w:jc w:val="both"/>
            </w:pPr>
            <w:r w:rsidRPr="00342E0D">
              <w:t>Психолого-педагогическое обеспечение:</w:t>
            </w:r>
          </w:p>
          <w:p w:rsidR="00342E0D" w:rsidRPr="00342E0D" w:rsidRDefault="00342E0D" w:rsidP="00486834">
            <w:pPr>
              <w:pStyle w:val="6"/>
              <w:numPr>
                <w:ilvl w:val="0"/>
                <w:numId w:val="7"/>
              </w:numPr>
              <w:shd w:val="clear" w:color="auto" w:fill="auto"/>
              <w:tabs>
                <w:tab w:val="left" w:pos="1390"/>
              </w:tabs>
              <w:spacing w:line="276" w:lineRule="auto"/>
              <w:ind w:left="680" w:right="20" w:hanging="20"/>
              <w:jc w:val="both"/>
            </w:pPr>
            <w:r w:rsidRPr="00342E0D">
              <w:lastRenderedPageBreak/>
              <w:t>обеспечение дифференцированных условий (оптимальный режим учебных нагрузок);</w:t>
            </w:r>
          </w:p>
          <w:p w:rsidR="00342E0D" w:rsidRPr="00342E0D" w:rsidRDefault="00342E0D" w:rsidP="00342E0D">
            <w:pPr>
              <w:pStyle w:val="6"/>
              <w:shd w:val="clear" w:color="auto" w:fill="auto"/>
              <w:tabs>
                <w:tab w:val="center" w:pos="709"/>
                <w:tab w:val="right" w:pos="9214"/>
              </w:tabs>
              <w:spacing w:line="276" w:lineRule="auto"/>
              <w:ind w:left="1080" w:firstLine="0"/>
              <w:jc w:val="both"/>
            </w:pPr>
            <w:r w:rsidRPr="00342E0D">
              <w:t>- обеспечение психолого-педагогических условий (</w:t>
            </w:r>
            <w:proofErr w:type="spellStart"/>
            <w:r w:rsidRPr="00342E0D">
              <w:t>коррекционно</w:t>
            </w:r>
            <w:proofErr w:type="spellEnd"/>
            <w:r w:rsidRPr="00342E0D">
              <w:softHyphen/>
              <w:t xml:space="preserve"> развивающая направленность учебно-воспитательного процесса;</w:t>
            </w:r>
          </w:p>
          <w:p w:rsidR="00342E0D" w:rsidRPr="00342E0D" w:rsidRDefault="00342E0D" w:rsidP="00486834">
            <w:pPr>
              <w:pStyle w:val="6"/>
              <w:numPr>
                <w:ilvl w:val="0"/>
                <w:numId w:val="7"/>
              </w:numPr>
              <w:shd w:val="clear" w:color="auto" w:fill="auto"/>
              <w:tabs>
                <w:tab w:val="left" w:pos="1390"/>
              </w:tabs>
              <w:spacing w:line="276" w:lineRule="auto"/>
              <w:ind w:left="680" w:right="20" w:firstLine="400"/>
              <w:jc w:val="both"/>
            </w:pPr>
            <w:r w:rsidRPr="00342E0D">
              <w:t xml:space="preserve">учет индивидуальных особенностей и особых образовательных, </w:t>
            </w:r>
            <w:proofErr w:type="spellStart"/>
            <w:r w:rsidRPr="00342E0D">
              <w:t>социально</w:t>
            </w:r>
            <w:r w:rsidRPr="00342E0D">
              <w:softHyphen/>
              <w:t>коммуникативных</w:t>
            </w:r>
            <w:proofErr w:type="spellEnd"/>
            <w:r w:rsidRPr="00342E0D">
              <w:t xml:space="preserve"> потребностей обучающихся;</w:t>
            </w:r>
          </w:p>
          <w:p w:rsidR="00342E0D" w:rsidRPr="00342E0D" w:rsidRDefault="00342E0D" w:rsidP="00486834">
            <w:pPr>
              <w:pStyle w:val="6"/>
              <w:numPr>
                <w:ilvl w:val="0"/>
                <w:numId w:val="7"/>
              </w:numPr>
              <w:shd w:val="clear" w:color="auto" w:fill="auto"/>
              <w:tabs>
                <w:tab w:val="left" w:pos="1390"/>
              </w:tabs>
              <w:spacing w:line="276" w:lineRule="auto"/>
              <w:ind w:left="680" w:firstLine="400"/>
              <w:jc w:val="both"/>
            </w:pPr>
            <w:r w:rsidRPr="00342E0D">
              <w:t xml:space="preserve">соблюдение комфортного </w:t>
            </w:r>
            <w:proofErr w:type="spellStart"/>
            <w:r w:rsidRPr="00342E0D">
              <w:t>психоэмоционального</w:t>
            </w:r>
            <w:proofErr w:type="spellEnd"/>
            <w:r w:rsidRPr="00342E0D">
              <w:t xml:space="preserve"> режима;</w:t>
            </w:r>
          </w:p>
          <w:p w:rsidR="00342E0D" w:rsidRPr="00342E0D" w:rsidRDefault="00342E0D" w:rsidP="00486834">
            <w:pPr>
              <w:pStyle w:val="6"/>
              <w:numPr>
                <w:ilvl w:val="0"/>
                <w:numId w:val="7"/>
              </w:numPr>
              <w:shd w:val="clear" w:color="auto" w:fill="auto"/>
              <w:tabs>
                <w:tab w:val="left" w:pos="1390"/>
              </w:tabs>
              <w:spacing w:line="276" w:lineRule="auto"/>
              <w:ind w:left="680" w:right="20" w:firstLine="400"/>
              <w:jc w:val="both"/>
            </w:pPr>
            <w:r w:rsidRPr="00342E0D">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342E0D" w:rsidRPr="00342E0D" w:rsidRDefault="00342E0D" w:rsidP="00486834">
            <w:pPr>
              <w:pStyle w:val="6"/>
              <w:numPr>
                <w:ilvl w:val="0"/>
                <w:numId w:val="7"/>
              </w:numPr>
              <w:shd w:val="clear" w:color="auto" w:fill="auto"/>
              <w:tabs>
                <w:tab w:val="left" w:pos="1390"/>
              </w:tabs>
              <w:spacing w:line="276" w:lineRule="auto"/>
              <w:ind w:left="680" w:right="20" w:firstLine="400"/>
              <w:jc w:val="both"/>
            </w:pPr>
            <w:r w:rsidRPr="00342E0D">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342E0D" w:rsidRPr="00342E0D" w:rsidRDefault="00342E0D" w:rsidP="00486834">
            <w:pPr>
              <w:pStyle w:val="6"/>
              <w:numPr>
                <w:ilvl w:val="0"/>
                <w:numId w:val="7"/>
              </w:numPr>
              <w:shd w:val="clear" w:color="auto" w:fill="auto"/>
              <w:tabs>
                <w:tab w:val="left" w:pos="1390"/>
              </w:tabs>
              <w:spacing w:line="276" w:lineRule="auto"/>
              <w:ind w:left="680" w:right="20" w:firstLine="400"/>
              <w:jc w:val="both"/>
            </w:pPr>
            <w:r w:rsidRPr="00342E0D">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342E0D" w:rsidRPr="00342E0D" w:rsidRDefault="00342E0D" w:rsidP="00486834">
            <w:pPr>
              <w:pStyle w:val="6"/>
              <w:numPr>
                <w:ilvl w:val="0"/>
                <w:numId w:val="7"/>
              </w:numPr>
              <w:shd w:val="clear" w:color="auto" w:fill="auto"/>
              <w:tabs>
                <w:tab w:val="left" w:pos="1390"/>
              </w:tabs>
              <w:spacing w:line="276" w:lineRule="auto"/>
              <w:ind w:left="680" w:right="20" w:firstLine="400"/>
              <w:jc w:val="both"/>
            </w:pPr>
            <w:r w:rsidRPr="00342E0D">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342E0D" w:rsidRPr="00342E0D" w:rsidRDefault="00342E0D" w:rsidP="00486834">
            <w:pPr>
              <w:pStyle w:val="6"/>
              <w:numPr>
                <w:ilvl w:val="0"/>
                <w:numId w:val="7"/>
              </w:numPr>
              <w:shd w:val="clear" w:color="auto" w:fill="auto"/>
              <w:tabs>
                <w:tab w:val="left" w:pos="1390"/>
              </w:tabs>
              <w:spacing w:line="276" w:lineRule="auto"/>
              <w:ind w:left="680" w:firstLine="400"/>
              <w:jc w:val="both"/>
            </w:pPr>
            <w:r w:rsidRPr="00342E0D">
              <w:t>использование специальных методов, приемов, средств обучения;</w:t>
            </w:r>
          </w:p>
          <w:p w:rsidR="00342E0D" w:rsidRPr="00342E0D" w:rsidRDefault="00342E0D" w:rsidP="00486834">
            <w:pPr>
              <w:pStyle w:val="6"/>
              <w:numPr>
                <w:ilvl w:val="0"/>
                <w:numId w:val="7"/>
              </w:numPr>
              <w:shd w:val="clear" w:color="auto" w:fill="auto"/>
              <w:tabs>
                <w:tab w:val="left" w:pos="1436"/>
              </w:tabs>
              <w:spacing w:line="276" w:lineRule="auto"/>
              <w:ind w:left="740" w:right="20" w:firstLine="360"/>
              <w:jc w:val="both"/>
            </w:pPr>
            <w:r w:rsidRPr="00342E0D">
              <w:t xml:space="preserve">обеспечение участия всех обучающихся образовательной организации в проведении воспитательных, культурно-развлекательных, </w:t>
            </w:r>
            <w:proofErr w:type="spellStart"/>
            <w:r w:rsidRPr="00342E0D">
              <w:t>спортивно</w:t>
            </w:r>
            <w:r w:rsidRPr="00342E0D">
              <w:softHyphen/>
              <w:t>оздоровительных</w:t>
            </w:r>
            <w:proofErr w:type="spellEnd"/>
            <w:r w:rsidRPr="00342E0D">
              <w:t xml:space="preserve"> и иных </w:t>
            </w:r>
            <w:proofErr w:type="spellStart"/>
            <w:r w:rsidRPr="00342E0D">
              <w:t>досуговых</w:t>
            </w:r>
            <w:proofErr w:type="spellEnd"/>
            <w:r w:rsidRPr="00342E0D">
              <w:t xml:space="preserve"> мероприятий;</w:t>
            </w:r>
          </w:p>
          <w:p w:rsidR="00342E0D" w:rsidRPr="00342E0D" w:rsidRDefault="00342E0D" w:rsidP="00486834">
            <w:pPr>
              <w:pStyle w:val="6"/>
              <w:numPr>
                <w:ilvl w:val="0"/>
                <w:numId w:val="7"/>
              </w:numPr>
              <w:shd w:val="clear" w:color="auto" w:fill="auto"/>
              <w:tabs>
                <w:tab w:val="left" w:pos="1436"/>
              </w:tabs>
              <w:spacing w:line="276" w:lineRule="auto"/>
              <w:ind w:left="740" w:right="20" w:firstLine="360"/>
              <w:jc w:val="both"/>
            </w:pPr>
            <w:r w:rsidRPr="00342E0D">
              <w:t xml:space="preserve">обеспечение </w:t>
            </w:r>
            <w:proofErr w:type="spellStart"/>
            <w:r w:rsidRPr="00342E0D">
              <w:t>здоровьесберегающих</w:t>
            </w:r>
            <w:proofErr w:type="spellEnd"/>
            <w:r w:rsidRPr="00342E0D">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342E0D" w:rsidRPr="00342E0D" w:rsidRDefault="00342E0D" w:rsidP="00342E0D">
            <w:pPr>
              <w:ind w:left="20" w:firstLine="560"/>
              <w:jc w:val="both"/>
              <w:rPr>
                <w:sz w:val="24"/>
                <w:szCs w:val="24"/>
              </w:rPr>
            </w:pPr>
            <w:r w:rsidRPr="00342E0D">
              <w:rPr>
                <w:rStyle w:val="52"/>
                <w:rFonts w:eastAsiaTheme="minorEastAsia"/>
              </w:rPr>
              <w:t>Программно-методическое обеспечение</w:t>
            </w:r>
          </w:p>
          <w:p w:rsidR="00342E0D" w:rsidRPr="00342E0D" w:rsidRDefault="00342E0D" w:rsidP="00342E0D">
            <w:pPr>
              <w:pStyle w:val="6"/>
              <w:shd w:val="clear" w:color="auto" w:fill="auto"/>
              <w:spacing w:line="276" w:lineRule="auto"/>
              <w:ind w:left="20" w:right="20" w:firstLine="560"/>
              <w:jc w:val="both"/>
            </w:pPr>
            <w:r w:rsidRPr="00342E0D">
              <w:t>В процессе реализации программы коррекционной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342E0D" w:rsidRPr="00342E0D" w:rsidRDefault="00342E0D" w:rsidP="00342E0D">
            <w:pPr>
              <w:ind w:left="20" w:firstLine="560"/>
              <w:jc w:val="both"/>
              <w:rPr>
                <w:sz w:val="24"/>
                <w:szCs w:val="24"/>
              </w:rPr>
            </w:pPr>
            <w:r w:rsidRPr="00342E0D">
              <w:rPr>
                <w:rStyle w:val="52"/>
                <w:rFonts w:eastAsiaTheme="minorEastAsia"/>
              </w:rPr>
              <w:t>Кадровое обеспечение</w:t>
            </w:r>
          </w:p>
          <w:p w:rsidR="00342E0D" w:rsidRPr="00342E0D" w:rsidRDefault="00342E0D" w:rsidP="00342E0D">
            <w:pPr>
              <w:pStyle w:val="6"/>
              <w:shd w:val="clear" w:color="auto" w:fill="auto"/>
              <w:spacing w:line="276" w:lineRule="auto"/>
              <w:ind w:left="20" w:right="20" w:firstLine="560"/>
              <w:jc w:val="both"/>
            </w:pPr>
            <w:r w:rsidRPr="00342E0D">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342E0D" w:rsidRPr="00342E0D" w:rsidRDefault="00342E0D" w:rsidP="00342E0D">
            <w:pPr>
              <w:pStyle w:val="6"/>
              <w:shd w:val="clear" w:color="auto" w:fill="auto"/>
              <w:spacing w:line="276" w:lineRule="auto"/>
              <w:ind w:left="20" w:right="20" w:firstLine="560"/>
              <w:jc w:val="both"/>
            </w:pPr>
            <w:r w:rsidRPr="00342E0D">
              <w:t xml:space="preserve">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w:t>
            </w:r>
            <w:r w:rsidRPr="00342E0D">
              <w:lastRenderedPageBreak/>
              <w:t>соответствующей должности.</w:t>
            </w:r>
          </w:p>
          <w:p w:rsidR="00342E0D" w:rsidRPr="00342E0D" w:rsidRDefault="00342E0D" w:rsidP="00342E0D">
            <w:pPr>
              <w:pStyle w:val="6"/>
              <w:shd w:val="clear" w:color="auto" w:fill="auto"/>
              <w:spacing w:line="276" w:lineRule="auto"/>
              <w:ind w:left="20" w:right="20" w:firstLine="560"/>
              <w:jc w:val="both"/>
            </w:pPr>
            <w:r w:rsidRPr="00342E0D">
              <w:t>Ежегодно педагоги Учреждения проходят подготовку, переподготовку и повышение квалификации по программам, связанным с решением вопросов образования школьников с трудностями в обучении и социализации.</w:t>
            </w:r>
          </w:p>
          <w:p w:rsidR="00342E0D" w:rsidRPr="00342E0D" w:rsidRDefault="00342E0D" w:rsidP="00342E0D">
            <w:pPr>
              <w:ind w:left="20" w:firstLine="560"/>
              <w:jc w:val="both"/>
              <w:rPr>
                <w:sz w:val="24"/>
                <w:szCs w:val="24"/>
              </w:rPr>
            </w:pPr>
            <w:r w:rsidRPr="00342E0D">
              <w:rPr>
                <w:rStyle w:val="52"/>
                <w:rFonts w:eastAsiaTheme="minorEastAsia"/>
              </w:rPr>
              <w:t>Материально-техническое обеспечение</w:t>
            </w:r>
          </w:p>
          <w:p w:rsidR="00342E0D" w:rsidRPr="00342E0D" w:rsidRDefault="00342E0D" w:rsidP="00342E0D">
            <w:pPr>
              <w:pStyle w:val="6"/>
              <w:shd w:val="clear" w:color="auto" w:fill="auto"/>
              <w:spacing w:after="296" w:line="276" w:lineRule="auto"/>
              <w:ind w:left="20" w:right="20" w:firstLine="560"/>
              <w:jc w:val="both"/>
            </w:pPr>
            <w:r w:rsidRPr="00342E0D">
              <w:t xml:space="preserve">Материально-техническое обеспечение заключается в создании надлежащей материально-технической базы, позволяющей обеспечить адаптивную и </w:t>
            </w:r>
            <w:proofErr w:type="spellStart"/>
            <w:r w:rsidRPr="00342E0D">
              <w:t>коррекционно</w:t>
            </w:r>
            <w:r w:rsidRPr="00342E0D">
              <w:softHyphen/>
              <w:t>развивающую</w:t>
            </w:r>
            <w:proofErr w:type="spellEnd"/>
            <w:r w:rsidRPr="00342E0D">
              <w:t xml:space="preserve"> среду образовательной организации, в том числе надлежащие </w:t>
            </w:r>
            <w:proofErr w:type="spellStart"/>
            <w:r w:rsidRPr="00342E0D">
              <w:t>материально</w:t>
            </w:r>
            <w:r w:rsidRPr="00342E0D">
              <w:softHyphen/>
              <w:t>технические</w:t>
            </w:r>
            <w:proofErr w:type="spellEnd"/>
            <w:r w:rsidRPr="00342E0D">
              <w:t xml:space="preserve">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342E0D" w:rsidRPr="00342E0D" w:rsidRDefault="00342E0D" w:rsidP="00342E0D">
            <w:pPr>
              <w:ind w:left="20" w:firstLine="560"/>
              <w:jc w:val="both"/>
              <w:rPr>
                <w:sz w:val="24"/>
                <w:szCs w:val="24"/>
              </w:rPr>
            </w:pPr>
            <w:r w:rsidRPr="00342E0D">
              <w:rPr>
                <w:rStyle w:val="52"/>
                <w:rFonts w:eastAsiaTheme="minorEastAsia"/>
              </w:rPr>
              <w:t>Информационное обеспечение</w:t>
            </w:r>
          </w:p>
          <w:p w:rsidR="00342E0D" w:rsidRPr="00342E0D" w:rsidRDefault="00342E0D" w:rsidP="00342E0D">
            <w:pPr>
              <w:pStyle w:val="6"/>
              <w:shd w:val="clear" w:color="auto" w:fill="auto"/>
              <w:spacing w:line="276" w:lineRule="auto"/>
              <w:ind w:left="20" w:right="20" w:firstLine="560"/>
              <w:jc w:val="both"/>
            </w:pPr>
            <w:r w:rsidRPr="00342E0D">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342E0D" w:rsidRPr="00342E0D" w:rsidRDefault="00342E0D" w:rsidP="00342E0D">
            <w:pPr>
              <w:pStyle w:val="6"/>
              <w:shd w:val="clear" w:color="auto" w:fill="auto"/>
              <w:spacing w:line="276" w:lineRule="auto"/>
              <w:ind w:left="20" w:right="20" w:firstLine="640"/>
              <w:jc w:val="both"/>
            </w:pPr>
            <w:r w:rsidRPr="00342E0D">
              <w:t xml:space="preserve">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342E0D">
              <w:t>мультимедийных</w:t>
            </w:r>
            <w:proofErr w:type="spellEnd"/>
            <w:r w:rsidRPr="00342E0D">
              <w:t>, аудио- и видеоматериалов.</w:t>
            </w:r>
          </w:p>
          <w:p w:rsidR="00342E0D" w:rsidRPr="00342E0D" w:rsidRDefault="00342E0D" w:rsidP="00342E0D">
            <w:pPr>
              <w:pStyle w:val="6"/>
              <w:shd w:val="clear" w:color="auto" w:fill="auto"/>
              <w:spacing w:line="276" w:lineRule="auto"/>
              <w:ind w:left="20" w:right="20" w:firstLine="640"/>
              <w:jc w:val="both"/>
            </w:pPr>
            <w:r w:rsidRPr="00342E0D">
              <w:t>Результатом реализации указанных требований должно быть создание комфортной развивающей образовательной среды:</w:t>
            </w:r>
          </w:p>
          <w:p w:rsidR="00342E0D" w:rsidRPr="00342E0D" w:rsidRDefault="00342E0D" w:rsidP="00486834">
            <w:pPr>
              <w:pStyle w:val="6"/>
              <w:numPr>
                <w:ilvl w:val="0"/>
                <w:numId w:val="7"/>
              </w:numPr>
              <w:shd w:val="clear" w:color="auto" w:fill="auto"/>
              <w:tabs>
                <w:tab w:val="left" w:pos="1360"/>
              </w:tabs>
              <w:spacing w:line="276" w:lineRule="auto"/>
              <w:ind w:left="660" w:right="20" w:firstLine="440"/>
              <w:jc w:val="both"/>
            </w:pPr>
            <w:r w:rsidRPr="00342E0D">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342E0D" w:rsidRPr="00342E0D" w:rsidRDefault="00342E0D" w:rsidP="00486834">
            <w:pPr>
              <w:pStyle w:val="6"/>
              <w:numPr>
                <w:ilvl w:val="0"/>
                <w:numId w:val="7"/>
              </w:numPr>
              <w:shd w:val="clear" w:color="auto" w:fill="auto"/>
              <w:tabs>
                <w:tab w:val="left" w:pos="1360"/>
              </w:tabs>
              <w:spacing w:line="276" w:lineRule="auto"/>
              <w:ind w:left="660" w:right="20" w:firstLine="440"/>
              <w:jc w:val="both"/>
            </w:pPr>
            <w:proofErr w:type="gramStart"/>
            <w:r w:rsidRPr="00342E0D">
              <w:t>обеспечивающей</w:t>
            </w:r>
            <w:proofErr w:type="gramEnd"/>
            <w:r w:rsidRPr="00342E0D">
              <w:t xml:space="preserve"> воспитание, обучение, социальную адаптацию и интеграцию;</w:t>
            </w:r>
          </w:p>
          <w:p w:rsidR="00342E0D" w:rsidRPr="00342E0D" w:rsidRDefault="00342E0D" w:rsidP="00486834">
            <w:pPr>
              <w:pStyle w:val="6"/>
              <w:numPr>
                <w:ilvl w:val="0"/>
                <w:numId w:val="7"/>
              </w:numPr>
              <w:shd w:val="clear" w:color="auto" w:fill="auto"/>
              <w:tabs>
                <w:tab w:val="left" w:pos="1360"/>
              </w:tabs>
              <w:spacing w:line="276" w:lineRule="auto"/>
              <w:ind w:left="660" w:right="20" w:firstLine="440"/>
              <w:jc w:val="both"/>
            </w:pPr>
            <w:r w:rsidRPr="00342E0D">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342E0D" w:rsidRPr="00342E0D" w:rsidRDefault="00342E0D" w:rsidP="00486834">
            <w:pPr>
              <w:pStyle w:val="6"/>
              <w:numPr>
                <w:ilvl w:val="0"/>
                <w:numId w:val="7"/>
              </w:numPr>
              <w:shd w:val="clear" w:color="auto" w:fill="auto"/>
              <w:tabs>
                <w:tab w:val="left" w:pos="1360"/>
              </w:tabs>
              <w:spacing w:after="300" w:line="276" w:lineRule="auto"/>
              <w:ind w:left="660" w:right="20" w:firstLine="440"/>
              <w:jc w:val="both"/>
            </w:pPr>
            <w:r w:rsidRPr="00342E0D">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342E0D" w:rsidRPr="00342E0D" w:rsidRDefault="00102217" w:rsidP="00342E0D">
            <w:pPr>
              <w:pStyle w:val="3"/>
              <w:jc w:val="center"/>
              <w:rPr>
                <w:rFonts w:ascii="Times New Roman" w:hAnsi="Times New Roman" w:cs="Times New Roman"/>
                <w:sz w:val="24"/>
                <w:szCs w:val="24"/>
              </w:rPr>
            </w:pPr>
            <w:bookmarkStart w:id="11" w:name="_Toc284663469"/>
            <w:r>
              <w:rPr>
                <w:rFonts w:ascii="Times New Roman" w:hAnsi="Times New Roman" w:cs="Times New Roman"/>
                <w:sz w:val="24"/>
                <w:szCs w:val="24"/>
              </w:rPr>
              <w:t>36</w:t>
            </w:r>
            <w:r w:rsidR="00342E0D" w:rsidRPr="00342E0D">
              <w:rPr>
                <w:rFonts w:ascii="Times New Roman" w:hAnsi="Times New Roman" w:cs="Times New Roman"/>
                <w:sz w:val="24"/>
                <w:szCs w:val="24"/>
              </w:rPr>
              <w:t>.5. Планируемые результаты коррекционной работы</w:t>
            </w:r>
            <w:bookmarkEnd w:id="11"/>
          </w:p>
          <w:p w:rsidR="00342E0D" w:rsidRPr="00342E0D" w:rsidRDefault="00342E0D" w:rsidP="00342E0D">
            <w:pPr>
              <w:pStyle w:val="Default"/>
              <w:spacing w:line="276" w:lineRule="auto"/>
              <w:ind w:firstLine="709"/>
              <w:jc w:val="both"/>
              <w:rPr>
                <w:color w:val="auto"/>
              </w:rPr>
            </w:pPr>
            <w:r w:rsidRPr="00342E0D">
              <w:rPr>
                <w:color w:val="auto"/>
              </w:rPr>
              <w:t xml:space="preserve">Программа коррекционной работы предусматривает выполнение требований к результатам, определенных ФГОС основного общего образования. </w:t>
            </w:r>
          </w:p>
          <w:p w:rsidR="00342E0D" w:rsidRPr="00342E0D" w:rsidRDefault="00342E0D" w:rsidP="00342E0D">
            <w:pPr>
              <w:pStyle w:val="Default"/>
              <w:spacing w:line="276" w:lineRule="auto"/>
              <w:ind w:firstLine="709"/>
              <w:jc w:val="both"/>
              <w:rPr>
                <w:color w:val="auto"/>
              </w:rPr>
            </w:pPr>
            <w:r w:rsidRPr="00342E0D">
              <w:rPr>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ограниченными возможностями здоровья.</w:t>
            </w:r>
          </w:p>
          <w:p w:rsidR="00342E0D" w:rsidRPr="00342E0D" w:rsidRDefault="00342E0D" w:rsidP="00342E0D">
            <w:pPr>
              <w:pStyle w:val="Default"/>
              <w:spacing w:line="276" w:lineRule="auto"/>
              <w:ind w:firstLine="709"/>
              <w:jc w:val="both"/>
              <w:rPr>
                <w:color w:val="auto"/>
              </w:rPr>
            </w:pPr>
            <w:r w:rsidRPr="00342E0D">
              <w:rPr>
                <w:color w:val="auto"/>
              </w:rPr>
              <w:t xml:space="preserve">В зависимости от формы организации коррекционной работы планируются разные группы результатов (личностные, </w:t>
            </w:r>
            <w:proofErr w:type="spellStart"/>
            <w:r w:rsidRPr="00342E0D">
              <w:rPr>
                <w:color w:val="auto"/>
              </w:rPr>
              <w:t>метапредметные</w:t>
            </w:r>
            <w:proofErr w:type="spellEnd"/>
            <w:r w:rsidRPr="00342E0D">
              <w:rPr>
                <w:color w:val="auto"/>
              </w:rPr>
              <w:t xml:space="preserve">, предметные). В урочной деятельности отражаются предметные, </w:t>
            </w:r>
            <w:proofErr w:type="spellStart"/>
            <w:r w:rsidRPr="00342E0D">
              <w:rPr>
                <w:color w:val="auto"/>
              </w:rPr>
              <w:t>метапредметные</w:t>
            </w:r>
            <w:proofErr w:type="spellEnd"/>
            <w:r w:rsidRPr="00342E0D">
              <w:rPr>
                <w:color w:val="auto"/>
              </w:rPr>
              <w:t xml:space="preserve"> и личностные результаты. Во </w:t>
            </w:r>
            <w:proofErr w:type="gramStart"/>
            <w:r w:rsidRPr="00342E0D">
              <w:rPr>
                <w:color w:val="auto"/>
              </w:rPr>
              <w:t>внеурочной</w:t>
            </w:r>
            <w:proofErr w:type="gramEnd"/>
            <w:r w:rsidRPr="00342E0D">
              <w:rPr>
                <w:color w:val="auto"/>
              </w:rPr>
              <w:t xml:space="preserve"> – </w:t>
            </w:r>
            <w:r w:rsidRPr="00342E0D">
              <w:rPr>
                <w:color w:val="auto"/>
              </w:rPr>
              <w:lastRenderedPageBreak/>
              <w:t xml:space="preserve">личностные и </w:t>
            </w:r>
            <w:proofErr w:type="spellStart"/>
            <w:r w:rsidRPr="00342E0D">
              <w:rPr>
                <w:color w:val="auto"/>
              </w:rPr>
              <w:t>метапредметные</w:t>
            </w:r>
            <w:proofErr w:type="spellEnd"/>
            <w:r w:rsidRPr="00342E0D">
              <w:rPr>
                <w:color w:val="auto"/>
              </w:rPr>
              <w:t xml:space="preserve"> результаты. </w:t>
            </w:r>
          </w:p>
          <w:p w:rsidR="00342E0D" w:rsidRPr="00342E0D" w:rsidRDefault="00342E0D" w:rsidP="00342E0D">
            <w:pPr>
              <w:pStyle w:val="Default"/>
              <w:spacing w:line="276" w:lineRule="auto"/>
              <w:ind w:firstLine="709"/>
              <w:jc w:val="both"/>
              <w:rPr>
                <w:color w:val="auto"/>
              </w:rPr>
            </w:pPr>
            <w:r w:rsidRPr="00342E0D">
              <w:rPr>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342E0D" w:rsidRPr="00342E0D" w:rsidRDefault="00342E0D" w:rsidP="00342E0D">
            <w:pPr>
              <w:pStyle w:val="Default"/>
              <w:spacing w:line="276" w:lineRule="auto"/>
              <w:ind w:firstLine="709"/>
              <w:jc w:val="both"/>
              <w:rPr>
                <w:color w:val="auto"/>
              </w:rPr>
            </w:pPr>
            <w:proofErr w:type="spellStart"/>
            <w:r w:rsidRPr="00342E0D">
              <w:rPr>
                <w:color w:val="auto"/>
              </w:rPr>
              <w:t>Метапредметные</w:t>
            </w:r>
            <w:proofErr w:type="spellEnd"/>
            <w:r w:rsidRPr="00342E0D">
              <w:rPr>
                <w:color w:val="auto"/>
              </w:rPr>
              <w:t xml:space="preserve"> результаты – овладение </w:t>
            </w:r>
            <w:proofErr w:type="spellStart"/>
            <w:r w:rsidRPr="00342E0D">
              <w:rPr>
                <w:color w:val="auto"/>
              </w:rPr>
              <w:t>общеучебными</w:t>
            </w:r>
            <w:proofErr w:type="spellEnd"/>
            <w:r w:rsidRPr="00342E0D">
              <w:rPr>
                <w:color w:val="auto"/>
              </w:rPr>
              <w:t xml:space="preserve"> умениями с учетом индивидуальных возможностей; освоение умственных действий, направленных на анализ и управление своей деятельностью; </w:t>
            </w:r>
            <w:proofErr w:type="spellStart"/>
            <w:r w:rsidRPr="00342E0D">
              <w:rPr>
                <w:color w:val="auto"/>
              </w:rPr>
              <w:t>сформированность</w:t>
            </w:r>
            <w:proofErr w:type="spellEnd"/>
            <w:r w:rsidRPr="00342E0D">
              <w:rPr>
                <w:color w:val="auto"/>
              </w:rPr>
              <w:t xml:space="preserve"> коммуникативных действий, направленных на сотрудничество и конструктивное общение и т. д. </w:t>
            </w:r>
          </w:p>
          <w:p w:rsidR="00342E0D" w:rsidRPr="00342E0D" w:rsidRDefault="00342E0D" w:rsidP="00342E0D">
            <w:pPr>
              <w:pStyle w:val="Default"/>
              <w:spacing w:line="276" w:lineRule="auto"/>
              <w:ind w:firstLine="709"/>
              <w:jc w:val="both"/>
              <w:rPr>
                <w:color w:val="auto"/>
              </w:rPr>
            </w:pPr>
            <w:proofErr w:type="gramStart"/>
            <w:r w:rsidRPr="00342E0D">
              <w:rPr>
                <w:color w:val="auto"/>
              </w:rPr>
              <w:t>Предметные результаты определяются совместно с учителем – овладение содержанием основной образовательной программы ООО (конкретных предметных областей; подпрограмм) с учетом индивидуальных возможностей разных категорий детей с ограниченными возможностями здоровья;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w:t>
            </w:r>
            <w:proofErr w:type="gramEnd"/>
            <w:r w:rsidRPr="00342E0D">
              <w:rPr>
                <w:color w:val="auto"/>
              </w:rPr>
              <w:t xml:space="preserve"> получение опыта решения проблем и др.).</w:t>
            </w:r>
          </w:p>
          <w:p w:rsidR="00342E0D" w:rsidRPr="00342E0D" w:rsidRDefault="00342E0D" w:rsidP="00342E0D">
            <w:pPr>
              <w:pStyle w:val="Default"/>
              <w:spacing w:line="276" w:lineRule="auto"/>
              <w:ind w:firstLine="709"/>
              <w:jc w:val="both"/>
              <w:rPr>
                <w:color w:val="auto"/>
              </w:rPr>
            </w:pPr>
            <w:r w:rsidRPr="00342E0D">
              <w:rPr>
                <w:color w:val="auto"/>
              </w:rPr>
              <w:t xml:space="preserve">Планируемые результаты коррекционной работы включают в себя описание организации и содержания промежуточной </w:t>
            </w:r>
            <w:proofErr w:type="gramStart"/>
            <w:r w:rsidRPr="00342E0D">
              <w:rPr>
                <w:color w:val="auto"/>
              </w:rPr>
              <w:t>аттестации</w:t>
            </w:r>
            <w:proofErr w:type="gramEnd"/>
            <w:r w:rsidRPr="00342E0D">
              <w:rPr>
                <w:color w:val="auto"/>
              </w:rPr>
              <w:t xml:space="preserve">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342E0D" w:rsidRPr="00342E0D" w:rsidRDefault="00342E0D" w:rsidP="00342E0D">
            <w:pPr>
              <w:pStyle w:val="Default"/>
              <w:spacing w:line="276" w:lineRule="auto"/>
              <w:ind w:firstLine="709"/>
              <w:jc w:val="both"/>
              <w:rPr>
                <w:color w:val="auto"/>
              </w:rPr>
            </w:pPr>
            <w:r w:rsidRPr="00342E0D">
              <w:rPr>
                <w:color w:val="auto"/>
              </w:rPr>
              <w:t>Достижения обучающихся с ограниченными возможностями здоровья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B15D31" w:rsidRPr="00342E0D" w:rsidRDefault="00342E0D" w:rsidP="00342E0D">
            <w:pPr>
              <w:widowControl w:val="0"/>
              <w:suppressAutoHyphens/>
              <w:ind w:right="34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w:t>
            </w:r>
          </w:p>
        </w:tc>
      </w:tr>
    </w:tbl>
    <w:p w:rsidR="00342E0D" w:rsidRDefault="00342E0D" w:rsidP="00486834">
      <w:pPr>
        <w:pStyle w:val="41"/>
        <w:numPr>
          <w:ilvl w:val="0"/>
          <w:numId w:val="3"/>
        </w:numPr>
        <w:shd w:val="clear" w:color="auto" w:fill="auto"/>
        <w:tabs>
          <w:tab w:val="left" w:pos="1332"/>
        </w:tabs>
        <w:ind w:right="260"/>
        <w:jc w:val="center"/>
        <w:rPr>
          <w:b/>
          <w:sz w:val="24"/>
          <w:szCs w:val="24"/>
        </w:rPr>
      </w:pPr>
      <w:r w:rsidRPr="00342E0D">
        <w:rPr>
          <w:b/>
          <w:sz w:val="24"/>
          <w:szCs w:val="24"/>
        </w:rPr>
        <w:lastRenderedPageBreak/>
        <w:t>Организационный разд</w:t>
      </w:r>
      <w:r>
        <w:rPr>
          <w:b/>
          <w:sz w:val="24"/>
          <w:szCs w:val="24"/>
        </w:rPr>
        <w:t>ел</w:t>
      </w:r>
    </w:p>
    <w:p w:rsidR="00102217" w:rsidRPr="00551A81" w:rsidRDefault="00102217" w:rsidP="00102217">
      <w:pPr>
        <w:jc w:val="center"/>
        <w:rPr>
          <w:rFonts w:hAnsi="Times New Roman" w:cs="Times New Roman"/>
          <w:color w:val="000000"/>
          <w:sz w:val="24"/>
          <w:szCs w:val="24"/>
        </w:rPr>
      </w:pPr>
      <w:r w:rsidRPr="00102217">
        <w:rPr>
          <w:rFonts w:ascii="Times New Roman" w:hAnsi="Times New Roman" w:cs="Times New Roman"/>
          <w:sz w:val="24"/>
          <w:szCs w:val="24"/>
        </w:rPr>
        <w:t>37</w:t>
      </w:r>
      <w:r>
        <w:rPr>
          <w:rFonts w:ascii="Times New Roman" w:hAnsi="Times New Roman" w:cs="Times New Roman"/>
          <w:sz w:val="24"/>
          <w:szCs w:val="24"/>
        </w:rPr>
        <w:t>.</w:t>
      </w:r>
      <w:r w:rsidRPr="00102217">
        <w:rPr>
          <w:rFonts w:hAnsi="Times New Roman" w:cs="Times New Roman"/>
          <w:b/>
          <w:bCs/>
          <w:color w:val="000000"/>
          <w:sz w:val="24"/>
          <w:szCs w:val="24"/>
        </w:rPr>
        <w:t xml:space="preserve"> </w:t>
      </w:r>
      <w:r w:rsidRPr="00551A81">
        <w:rPr>
          <w:rFonts w:hAnsi="Times New Roman" w:cs="Times New Roman"/>
          <w:b/>
          <w:bCs/>
          <w:color w:val="000000"/>
          <w:sz w:val="24"/>
          <w:szCs w:val="24"/>
        </w:rPr>
        <w:t>Учебный</w:t>
      </w:r>
      <w:r w:rsidRPr="00551A81">
        <w:rPr>
          <w:rFonts w:hAnsi="Times New Roman" w:cs="Times New Roman"/>
          <w:b/>
          <w:bCs/>
          <w:color w:val="000000"/>
          <w:sz w:val="24"/>
          <w:szCs w:val="24"/>
        </w:rPr>
        <w:t xml:space="preserve"> </w:t>
      </w:r>
      <w:r w:rsidRPr="00551A81">
        <w:rPr>
          <w:rFonts w:hAnsi="Times New Roman" w:cs="Times New Roman"/>
          <w:b/>
          <w:bCs/>
          <w:color w:val="000000"/>
          <w:sz w:val="24"/>
          <w:szCs w:val="24"/>
        </w:rPr>
        <w:t>план</w:t>
      </w:r>
      <w:r w:rsidRPr="00551A81">
        <w:rPr>
          <w:rFonts w:hAnsi="Times New Roman" w:cs="Times New Roman"/>
          <w:b/>
          <w:bCs/>
          <w:color w:val="000000"/>
          <w:sz w:val="24"/>
          <w:szCs w:val="24"/>
        </w:rPr>
        <w:t xml:space="preserve"> </w:t>
      </w:r>
      <w:r w:rsidRPr="00551A81">
        <w:rPr>
          <w:rFonts w:hAnsi="Times New Roman" w:cs="Times New Roman"/>
          <w:b/>
          <w:bCs/>
          <w:color w:val="000000"/>
          <w:sz w:val="24"/>
          <w:szCs w:val="24"/>
        </w:rPr>
        <w:t>универсального</w:t>
      </w:r>
      <w:r w:rsidRPr="00551A81">
        <w:rPr>
          <w:rFonts w:hAnsi="Times New Roman" w:cs="Times New Roman"/>
          <w:b/>
          <w:bCs/>
          <w:color w:val="000000"/>
          <w:sz w:val="24"/>
          <w:szCs w:val="24"/>
        </w:rPr>
        <w:t xml:space="preserve"> </w:t>
      </w:r>
      <w:r w:rsidRPr="00551A81">
        <w:rPr>
          <w:rFonts w:hAnsi="Times New Roman" w:cs="Times New Roman"/>
          <w:b/>
          <w:bCs/>
          <w:color w:val="000000"/>
          <w:sz w:val="24"/>
          <w:szCs w:val="24"/>
        </w:rPr>
        <w:t>профиля</w:t>
      </w:r>
      <w:r w:rsidRPr="00551A81">
        <w:rPr>
          <w:rFonts w:hAnsi="Times New Roman" w:cs="Times New Roman"/>
          <w:b/>
          <w:bCs/>
          <w:color w:val="000000"/>
          <w:sz w:val="24"/>
          <w:szCs w:val="24"/>
        </w:rPr>
        <w:t xml:space="preserve"> </w:t>
      </w:r>
      <w:r w:rsidRPr="00551A81">
        <w:rPr>
          <w:rFonts w:hAnsi="Times New Roman" w:cs="Times New Roman"/>
          <w:b/>
          <w:bCs/>
          <w:color w:val="000000"/>
          <w:sz w:val="24"/>
          <w:szCs w:val="24"/>
        </w:rPr>
        <w:t>СОО</w:t>
      </w:r>
    </w:p>
    <w:p w:rsidR="00102217" w:rsidRPr="00551A81" w:rsidRDefault="00102217" w:rsidP="00102217">
      <w:pPr>
        <w:jc w:val="center"/>
        <w:rPr>
          <w:rFonts w:hAnsi="Times New Roman" w:cs="Times New Roman"/>
          <w:color w:val="000000"/>
          <w:sz w:val="24"/>
          <w:szCs w:val="24"/>
        </w:rPr>
      </w:pPr>
      <w:r w:rsidRPr="00551A81">
        <w:rPr>
          <w:rFonts w:hAnsi="Times New Roman" w:cs="Times New Roman"/>
          <w:b/>
          <w:bCs/>
          <w:color w:val="000000"/>
          <w:sz w:val="24"/>
          <w:szCs w:val="24"/>
        </w:rPr>
        <w:t>ПОЯСНИТЕЛЬНАЯ</w:t>
      </w:r>
      <w:r w:rsidRPr="00551A81">
        <w:rPr>
          <w:rFonts w:hAnsi="Times New Roman" w:cs="Times New Roman"/>
          <w:b/>
          <w:bCs/>
          <w:color w:val="000000"/>
          <w:sz w:val="24"/>
          <w:szCs w:val="24"/>
        </w:rPr>
        <w:t xml:space="preserve"> </w:t>
      </w:r>
      <w:r w:rsidRPr="00551A81">
        <w:rPr>
          <w:rFonts w:hAnsi="Times New Roman" w:cs="Times New Roman"/>
          <w:b/>
          <w:bCs/>
          <w:color w:val="000000"/>
          <w:sz w:val="24"/>
          <w:szCs w:val="24"/>
        </w:rPr>
        <w:t>ЗАПИСКА</w:t>
      </w:r>
    </w:p>
    <w:p w:rsidR="00102217" w:rsidRPr="00795255" w:rsidRDefault="00102217" w:rsidP="00102217">
      <w:pPr>
        <w:ind w:firstLine="567"/>
        <w:jc w:val="both"/>
        <w:rPr>
          <w:rStyle w:val="markedcontent"/>
          <w:rFonts w:asciiTheme="majorBidi" w:hAnsiTheme="majorBidi" w:cstheme="majorBidi"/>
          <w:sz w:val="24"/>
          <w:szCs w:val="24"/>
        </w:rPr>
      </w:pPr>
      <w:proofErr w:type="gramStart"/>
      <w:r w:rsidRPr="00795255">
        <w:rPr>
          <w:rStyle w:val="markedcontent"/>
          <w:rFonts w:asciiTheme="majorBidi" w:hAnsiTheme="majorBidi" w:cstheme="majorBidi"/>
          <w:sz w:val="24"/>
          <w:szCs w:val="24"/>
        </w:rPr>
        <w:t>Учебный план среднего общего образования</w:t>
      </w:r>
      <w:r>
        <w:rPr>
          <w:rStyle w:val="markedcontent"/>
          <w:rFonts w:asciiTheme="majorBidi" w:hAnsiTheme="majorBidi" w:cstheme="majorBidi"/>
          <w:sz w:val="24"/>
          <w:szCs w:val="24"/>
        </w:rPr>
        <w:t xml:space="preserve"> Муниципальное автономное</w:t>
      </w:r>
      <w:r w:rsidRPr="00795255">
        <w:rPr>
          <w:rStyle w:val="markedcontent"/>
          <w:rFonts w:asciiTheme="majorBidi" w:hAnsiTheme="majorBidi" w:cstheme="majorBidi"/>
          <w:sz w:val="24"/>
          <w:szCs w:val="24"/>
        </w:rPr>
        <w:t xml:space="preserve"> общеобразовательное учреждение "</w:t>
      </w:r>
      <w:proofErr w:type="spellStart"/>
      <w:r w:rsidRPr="00795255">
        <w:rPr>
          <w:rStyle w:val="markedcontent"/>
          <w:rFonts w:asciiTheme="majorBidi" w:hAnsiTheme="majorBidi" w:cstheme="majorBidi"/>
          <w:sz w:val="24"/>
          <w:szCs w:val="24"/>
        </w:rPr>
        <w:t>Сергинская</w:t>
      </w:r>
      <w:proofErr w:type="spellEnd"/>
      <w:r w:rsidRPr="00795255">
        <w:rPr>
          <w:rStyle w:val="markedcontent"/>
          <w:rFonts w:asciiTheme="majorBidi" w:hAnsiTheme="majorBidi" w:cstheme="majorBidi"/>
          <w:sz w:val="24"/>
          <w:szCs w:val="24"/>
        </w:rPr>
        <w:t xml:space="preserve"> средняя общеобразовательная школа"</w:t>
      </w:r>
      <w:r w:rsidRPr="00795255">
        <w:rPr>
          <w:rFonts w:asciiTheme="majorBidi" w:hAnsiTheme="majorBidi" w:cstheme="majorBidi"/>
          <w:sz w:val="24"/>
          <w:szCs w:val="24"/>
        </w:rPr>
        <w:t xml:space="preserve"> </w:t>
      </w:r>
      <w:r w:rsidRPr="00795255">
        <w:rPr>
          <w:rStyle w:val="markedcontent"/>
          <w:rFonts w:asciiTheme="majorBidi" w:hAnsiTheme="majorBidi" w:cstheme="majorBidi"/>
          <w:sz w:val="24"/>
          <w:szCs w:val="24"/>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795255">
        <w:rPr>
          <w:rFonts w:asciiTheme="majorBidi" w:hAnsiTheme="majorBidi" w:cstheme="majorBidi"/>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795255">
        <w:rPr>
          <w:rStyle w:val="markedcontent"/>
          <w:rFonts w:asciiTheme="majorBidi" w:hAnsiTheme="majorBidi" w:cstheme="majorBidi"/>
          <w:sz w:val="24"/>
          <w:szCs w:val="24"/>
        </w:rPr>
        <w:t>), фиксирует общий объём нагрузки, максимальный объём аудиторной нагрузки обучающихся, состав и структуру</w:t>
      </w:r>
      <w:proofErr w:type="gramEnd"/>
      <w:r w:rsidRPr="00795255">
        <w:rPr>
          <w:rStyle w:val="markedcontent"/>
          <w:rFonts w:asciiTheme="majorBidi" w:hAnsiTheme="majorBidi" w:cstheme="majorBidi"/>
          <w:sz w:val="24"/>
          <w:szCs w:val="24"/>
        </w:rPr>
        <w:t xml:space="preserve"> предметных областей, распределяет учебное время, отводимое на их освоение по классам и учебным предметам.</w:t>
      </w:r>
    </w:p>
    <w:p w:rsidR="00102217" w:rsidRPr="00795255" w:rsidRDefault="00102217" w:rsidP="00102217">
      <w:pPr>
        <w:ind w:firstLine="567"/>
        <w:jc w:val="both"/>
        <w:rPr>
          <w:rStyle w:val="markedcontent"/>
          <w:rFonts w:asciiTheme="majorBidi" w:hAnsiTheme="majorBidi" w:cstheme="majorBidi"/>
          <w:sz w:val="24"/>
          <w:szCs w:val="24"/>
        </w:rPr>
      </w:pPr>
      <w:r w:rsidRPr="00795255">
        <w:rPr>
          <w:rStyle w:val="markedcontent"/>
          <w:rFonts w:asciiTheme="majorBidi" w:hAnsiTheme="majorBidi" w:cstheme="majorBidi"/>
          <w:sz w:val="24"/>
          <w:szCs w:val="24"/>
        </w:rPr>
        <w:t xml:space="preserve">Учебный план является частью образовательной программы </w:t>
      </w:r>
      <w:r>
        <w:rPr>
          <w:rStyle w:val="markedcontent"/>
          <w:rFonts w:asciiTheme="majorBidi" w:hAnsiTheme="majorBidi" w:cstheme="majorBidi"/>
          <w:sz w:val="24"/>
          <w:szCs w:val="24"/>
        </w:rPr>
        <w:t>Муниципальное автономное</w:t>
      </w:r>
      <w:r w:rsidRPr="00795255">
        <w:rPr>
          <w:rStyle w:val="markedcontent"/>
          <w:rFonts w:asciiTheme="majorBidi" w:hAnsiTheme="majorBidi" w:cstheme="majorBidi"/>
          <w:sz w:val="24"/>
          <w:szCs w:val="24"/>
        </w:rPr>
        <w:t xml:space="preserve"> общеобразовательное учреждение "</w:t>
      </w:r>
      <w:proofErr w:type="spellStart"/>
      <w:r w:rsidRPr="00795255">
        <w:rPr>
          <w:rStyle w:val="markedcontent"/>
          <w:rFonts w:asciiTheme="majorBidi" w:hAnsiTheme="majorBidi" w:cstheme="majorBidi"/>
          <w:sz w:val="24"/>
          <w:szCs w:val="24"/>
        </w:rPr>
        <w:t>Сергинская</w:t>
      </w:r>
      <w:proofErr w:type="spellEnd"/>
      <w:r w:rsidRPr="00795255">
        <w:rPr>
          <w:rStyle w:val="markedcontent"/>
          <w:rFonts w:asciiTheme="majorBidi" w:hAnsiTheme="majorBidi" w:cstheme="majorBidi"/>
          <w:sz w:val="24"/>
          <w:szCs w:val="24"/>
        </w:rPr>
        <w:t xml:space="preserve"> средняя общеобразовательная школа",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w:t>
      </w:r>
      <w:proofErr w:type="spellStart"/>
      <w:r w:rsidRPr="00795255">
        <w:rPr>
          <w:rStyle w:val="markedcontent"/>
          <w:rFonts w:asciiTheme="majorBidi" w:hAnsiTheme="majorBidi" w:cstheme="majorBidi"/>
          <w:sz w:val="24"/>
          <w:szCs w:val="24"/>
        </w:rPr>
        <w:t>СанПиН</w:t>
      </w:r>
      <w:proofErr w:type="spellEnd"/>
      <w:r w:rsidRPr="00795255">
        <w:rPr>
          <w:rStyle w:val="markedcontent"/>
          <w:rFonts w:asciiTheme="majorBidi" w:hAnsiTheme="majorBidi" w:cstheme="majorBidi"/>
          <w:sz w:val="24"/>
          <w:szCs w:val="24"/>
        </w:rPr>
        <w:t xml:space="preserve"> 1.2.3685-21.</w:t>
      </w:r>
    </w:p>
    <w:p w:rsidR="00102217" w:rsidRPr="00795255" w:rsidRDefault="00102217" w:rsidP="00102217">
      <w:pPr>
        <w:ind w:firstLine="567"/>
        <w:jc w:val="both"/>
        <w:rPr>
          <w:rFonts w:asciiTheme="majorBidi" w:hAnsiTheme="majorBidi" w:cstheme="majorBidi"/>
          <w:sz w:val="24"/>
          <w:szCs w:val="24"/>
        </w:rPr>
      </w:pPr>
      <w:r w:rsidRPr="00795255">
        <w:rPr>
          <w:rStyle w:val="markedcontent"/>
          <w:rFonts w:asciiTheme="majorBidi" w:hAnsiTheme="majorBidi" w:cstheme="majorBidi"/>
          <w:sz w:val="24"/>
          <w:szCs w:val="24"/>
        </w:rPr>
        <w:lastRenderedPageBreak/>
        <w:t xml:space="preserve">Учебный год в </w:t>
      </w:r>
      <w:r>
        <w:rPr>
          <w:rStyle w:val="markedcontent"/>
          <w:rFonts w:asciiTheme="majorBidi" w:hAnsiTheme="majorBidi" w:cstheme="majorBidi"/>
          <w:sz w:val="24"/>
          <w:szCs w:val="24"/>
        </w:rPr>
        <w:t>Муниципальное автономное</w:t>
      </w:r>
      <w:r w:rsidRPr="00795255">
        <w:rPr>
          <w:rStyle w:val="markedcontent"/>
          <w:rFonts w:asciiTheme="majorBidi" w:hAnsiTheme="majorBidi" w:cstheme="majorBidi"/>
          <w:sz w:val="24"/>
          <w:szCs w:val="24"/>
        </w:rPr>
        <w:t xml:space="preserve"> общеобразовательное учреждение "</w:t>
      </w:r>
      <w:proofErr w:type="spellStart"/>
      <w:r w:rsidRPr="00795255">
        <w:rPr>
          <w:rStyle w:val="markedcontent"/>
          <w:rFonts w:asciiTheme="majorBidi" w:hAnsiTheme="majorBidi" w:cstheme="majorBidi"/>
          <w:sz w:val="24"/>
          <w:szCs w:val="24"/>
        </w:rPr>
        <w:t>Сергинская</w:t>
      </w:r>
      <w:proofErr w:type="spellEnd"/>
      <w:r w:rsidRPr="00795255">
        <w:rPr>
          <w:rStyle w:val="markedcontent"/>
          <w:rFonts w:asciiTheme="majorBidi" w:hAnsiTheme="majorBidi" w:cstheme="majorBidi"/>
          <w:sz w:val="24"/>
          <w:szCs w:val="24"/>
        </w:rPr>
        <w:t xml:space="preserve"> средняя общеобразовательная школа"</w:t>
      </w:r>
      <w:r w:rsidRPr="00795255">
        <w:rPr>
          <w:rFonts w:asciiTheme="majorBidi" w:hAnsiTheme="majorBidi" w:cstheme="majorBidi"/>
          <w:sz w:val="24"/>
          <w:szCs w:val="24"/>
        </w:rPr>
        <w:t xml:space="preserve"> </w:t>
      </w:r>
      <w:r w:rsidRPr="00795255">
        <w:rPr>
          <w:rStyle w:val="markedcontent"/>
          <w:rFonts w:asciiTheme="majorBidi" w:hAnsiTheme="majorBidi" w:cstheme="majorBidi"/>
          <w:sz w:val="24"/>
          <w:szCs w:val="24"/>
        </w:rPr>
        <w:t xml:space="preserve">начинается </w:t>
      </w:r>
      <w:r>
        <w:rPr>
          <w:rFonts w:asciiTheme="majorBidi" w:hAnsiTheme="majorBidi" w:cstheme="majorBidi"/>
          <w:sz w:val="24"/>
          <w:szCs w:val="24"/>
        </w:rPr>
        <w:t>01.09.2025</w:t>
      </w:r>
      <w:r w:rsidRPr="00795255">
        <w:rPr>
          <w:rFonts w:asciiTheme="majorBidi" w:hAnsiTheme="majorBidi" w:cstheme="majorBidi"/>
          <w:sz w:val="24"/>
          <w:szCs w:val="24"/>
        </w:rPr>
        <w:t xml:space="preserve"> </w:t>
      </w:r>
      <w:r w:rsidRPr="00795255">
        <w:rPr>
          <w:rStyle w:val="markedcontent"/>
          <w:rFonts w:asciiTheme="majorBidi" w:hAnsiTheme="majorBidi" w:cstheme="majorBidi"/>
          <w:sz w:val="24"/>
          <w:szCs w:val="24"/>
        </w:rPr>
        <w:t xml:space="preserve">и заканчивается </w:t>
      </w:r>
      <w:r>
        <w:rPr>
          <w:rFonts w:asciiTheme="majorBidi" w:hAnsiTheme="majorBidi" w:cstheme="majorBidi"/>
          <w:sz w:val="24"/>
          <w:szCs w:val="24"/>
        </w:rPr>
        <w:t>26.05.2026</w:t>
      </w:r>
      <w:r w:rsidRPr="00795255">
        <w:rPr>
          <w:rFonts w:asciiTheme="majorBidi" w:hAnsiTheme="majorBidi" w:cstheme="majorBidi"/>
          <w:sz w:val="24"/>
          <w:szCs w:val="24"/>
        </w:rPr>
        <w:t xml:space="preserve">. </w:t>
      </w:r>
    </w:p>
    <w:p w:rsidR="00102217" w:rsidRPr="00795255" w:rsidRDefault="00102217" w:rsidP="00102217">
      <w:pPr>
        <w:ind w:firstLine="567"/>
        <w:jc w:val="both"/>
        <w:rPr>
          <w:rStyle w:val="markedcontent"/>
          <w:rFonts w:asciiTheme="majorBidi" w:hAnsiTheme="majorBidi" w:cstheme="majorBidi"/>
          <w:sz w:val="24"/>
          <w:szCs w:val="24"/>
        </w:rPr>
      </w:pPr>
      <w:r w:rsidRPr="00795255">
        <w:rPr>
          <w:rStyle w:val="markedcontent"/>
          <w:rFonts w:asciiTheme="majorBidi" w:hAnsiTheme="majorBidi" w:cstheme="majorBidi"/>
          <w:sz w:val="24"/>
          <w:szCs w:val="24"/>
        </w:rPr>
        <w:t xml:space="preserve">Продолжительность учебного года в 10-11 классах составляет 34 учебные недели. </w:t>
      </w:r>
    </w:p>
    <w:p w:rsidR="00102217" w:rsidRPr="00795255" w:rsidRDefault="00102217" w:rsidP="00102217">
      <w:pPr>
        <w:ind w:firstLine="567"/>
        <w:jc w:val="both"/>
        <w:rPr>
          <w:rStyle w:val="markedcontent"/>
          <w:rFonts w:asciiTheme="majorBidi" w:hAnsiTheme="majorBidi" w:cstheme="majorBidi"/>
          <w:sz w:val="24"/>
          <w:szCs w:val="24"/>
        </w:rPr>
      </w:pPr>
      <w:r w:rsidRPr="00795255">
        <w:rPr>
          <w:rStyle w:val="markedcontent"/>
          <w:rFonts w:asciiTheme="majorBidi" w:hAnsiTheme="majorBidi" w:cstheme="majorBidi"/>
          <w:sz w:val="24"/>
          <w:szCs w:val="24"/>
        </w:rPr>
        <w:t>Учебные занятия для учащихся 10-11 классов проводятся по 5-ти дневной учебной неделе.</w:t>
      </w:r>
    </w:p>
    <w:p w:rsidR="00102217" w:rsidRPr="00795255" w:rsidRDefault="00102217" w:rsidP="00102217">
      <w:pPr>
        <w:ind w:firstLine="567"/>
        <w:jc w:val="both"/>
        <w:rPr>
          <w:rStyle w:val="markedcontent"/>
          <w:rFonts w:asciiTheme="majorBidi" w:hAnsiTheme="majorBidi" w:cstheme="majorBidi"/>
          <w:sz w:val="24"/>
          <w:szCs w:val="24"/>
        </w:rPr>
      </w:pPr>
      <w:r w:rsidRPr="00795255">
        <w:rPr>
          <w:rStyle w:val="markedcontent"/>
          <w:rFonts w:asciiTheme="majorBidi" w:hAnsiTheme="majorBidi" w:cstheme="majorBidi"/>
          <w:sz w:val="24"/>
          <w:szCs w:val="24"/>
        </w:rPr>
        <w:t>Максимальный объем аудиторной нагрузки обучающихся в неделю составляет  в  10 классе – 34 часа, в  11 классе – 34 часа.</w:t>
      </w:r>
      <w:proofErr w:type="gramStart"/>
      <w:r w:rsidRPr="00795255">
        <w:rPr>
          <w:rStyle w:val="markedcontent"/>
          <w:rFonts w:asciiTheme="majorBidi" w:hAnsiTheme="majorBidi" w:cstheme="majorBidi"/>
          <w:sz w:val="24"/>
          <w:szCs w:val="24"/>
        </w:rPr>
        <w:t xml:space="preserve"> .</w:t>
      </w:r>
      <w:proofErr w:type="gramEnd"/>
    </w:p>
    <w:p w:rsidR="00102217" w:rsidRPr="00795255" w:rsidRDefault="00102217" w:rsidP="00102217">
      <w:pPr>
        <w:ind w:firstLine="567"/>
        <w:jc w:val="both"/>
        <w:rPr>
          <w:rStyle w:val="markedcontent"/>
          <w:rFonts w:asciiTheme="majorBidi" w:hAnsiTheme="majorBidi" w:cstheme="majorBidi"/>
          <w:sz w:val="24"/>
          <w:szCs w:val="24"/>
        </w:rPr>
      </w:pPr>
      <w:r w:rsidRPr="00795255">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102217" w:rsidRPr="00795255" w:rsidRDefault="00102217" w:rsidP="00102217">
      <w:pPr>
        <w:ind w:firstLine="567"/>
        <w:jc w:val="both"/>
        <w:rPr>
          <w:rStyle w:val="markedcontent"/>
          <w:rFonts w:asciiTheme="majorBidi" w:hAnsiTheme="majorBidi" w:cstheme="majorBidi"/>
          <w:sz w:val="24"/>
          <w:szCs w:val="24"/>
        </w:rPr>
      </w:pPr>
      <w:r w:rsidRPr="00795255">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102217" w:rsidRPr="00795255" w:rsidRDefault="00102217" w:rsidP="00102217">
      <w:pPr>
        <w:ind w:firstLine="567"/>
        <w:jc w:val="both"/>
        <w:rPr>
          <w:rFonts w:asciiTheme="majorBidi" w:hAnsiTheme="majorBidi" w:cstheme="majorBidi"/>
          <w:sz w:val="24"/>
          <w:szCs w:val="24"/>
        </w:rPr>
      </w:pPr>
      <w:r w:rsidRPr="00795255">
        <w:rPr>
          <w:rStyle w:val="markedcontent"/>
          <w:rFonts w:asciiTheme="majorBidi" w:hAnsiTheme="majorBidi" w:cstheme="majorBidi"/>
          <w:sz w:val="24"/>
          <w:szCs w:val="24"/>
        </w:rPr>
        <w:t>В Муниципальное бюджетное общеобразовательное учреждение "</w:t>
      </w:r>
      <w:proofErr w:type="spellStart"/>
      <w:r w:rsidRPr="00795255">
        <w:rPr>
          <w:rStyle w:val="markedcontent"/>
          <w:rFonts w:asciiTheme="majorBidi" w:hAnsiTheme="majorBidi" w:cstheme="majorBidi"/>
          <w:sz w:val="24"/>
          <w:szCs w:val="24"/>
        </w:rPr>
        <w:t>Сергинская</w:t>
      </w:r>
      <w:proofErr w:type="spellEnd"/>
      <w:r w:rsidRPr="00795255">
        <w:rPr>
          <w:rStyle w:val="markedcontent"/>
          <w:rFonts w:asciiTheme="majorBidi" w:hAnsiTheme="majorBidi" w:cstheme="majorBidi"/>
          <w:sz w:val="24"/>
          <w:szCs w:val="24"/>
        </w:rPr>
        <w:t xml:space="preserve"> средняя общеобразовательная школа"</w:t>
      </w:r>
      <w:r w:rsidRPr="00795255">
        <w:rPr>
          <w:rFonts w:asciiTheme="majorBidi" w:hAnsiTheme="majorBidi" w:cstheme="majorBidi"/>
          <w:sz w:val="24"/>
          <w:szCs w:val="24"/>
        </w:rPr>
        <w:t xml:space="preserve"> </w:t>
      </w:r>
      <w:r w:rsidRPr="00795255">
        <w:rPr>
          <w:rStyle w:val="markedcontent"/>
          <w:rFonts w:asciiTheme="majorBidi" w:hAnsiTheme="majorBidi" w:cstheme="majorBidi"/>
          <w:sz w:val="24"/>
          <w:szCs w:val="24"/>
        </w:rPr>
        <w:t xml:space="preserve">языком обучения является </w:t>
      </w:r>
      <w:r w:rsidRPr="00795255">
        <w:rPr>
          <w:rFonts w:asciiTheme="majorBidi" w:hAnsiTheme="majorBidi" w:cstheme="majorBidi"/>
          <w:sz w:val="24"/>
          <w:szCs w:val="24"/>
        </w:rPr>
        <w:t>Русский язык.</w:t>
      </w:r>
    </w:p>
    <w:p w:rsidR="00102217" w:rsidRPr="00551A81" w:rsidRDefault="00102217" w:rsidP="00102217">
      <w:pPr>
        <w:jc w:val="both"/>
        <w:rPr>
          <w:rFonts w:hAnsi="Times New Roman" w:cs="Times New Roman"/>
          <w:color w:val="000000"/>
          <w:sz w:val="24"/>
          <w:szCs w:val="24"/>
        </w:rPr>
      </w:pPr>
      <w:r w:rsidRPr="00551A81">
        <w:rPr>
          <w:rFonts w:hAnsi="Times New Roman" w:cs="Times New Roman"/>
          <w:color w:val="000000"/>
          <w:sz w:val="24"/>
          <w:szCs w:val="24"/>
        </w:rPr>
        <w:t>Универсальный</w:t>
      </w:r>
      <w:r w:rsidRPr="00551A81">
        <w:rPr>
          <w:rFonts w:hAnsi="Times New Roman" w:cs="Times New Roman"/>
          <w:color w:val="000000"/>
          <w:sz w:val="24"/>
          <w:szCs w:val="24"/>
        </w:rPr>
        <w:t xml:space="preserve"> </w:t>
      </w:r>
      <w:r w:rsidRPr="00551A81">
        <w:rPr>
          <w:rFonts w:hAnsi="Times New Roman" w:cs="Times New Roman"/>
          <w:color w:val="000000"/>
          <w:sz w:val="24"/>
          <w:szCs w:val="24"/>
        </w:rPr>
        <w:t>профиль</w:t>
      </w:r>
      <w:r w:rsidRPr="00551A81">
        <w:rPr>
          <w:rFonts w:hAnsi="Times New Roman" w:cs="Times New Roman"/>
          <w:color w:val="000000"/>
          <w:sz w:val="24"/>
          <w:szCs w:val="24"/>
        </w:rPr>
        <w:t xml:space="preserve"> </w:t>
      </w:r>
      <w:r w:rsidRPr="00551A81">
        <w:rPr>
          <w:rFonts w:hAnsi="Times New Roman" w:cs="Times New Roman"/>
          <w:color w:val="000000"/>
          <w:sz w:val="24"/>
          <w:szCs w:val="24"/>
        </w:rPr>
        <w:t>ориентирован</w:t>
      </w:r>
      <w:r w:rsidRPr="00551A81">
        <w:rPr>
          <w:rFonts w:hAnsi="Times New Roman" w:cs="Times New Roman"/>
          <w:color w:val="000000"/>
          <w:sz w:val="24"/>
          <w:szCs w:val="24"/>
        </w:rPr>
        <w:t xml:space="preserve"> </w:t>
      </w:r>
      <w:r w:rsidRPr="00551A81">
        <w:rPr>
          <w:rFonts w:hAnsi="Times New Roman" w:cs="Times New Roman"/>
          <w:color w:val="000000"/>
          <w:sz w:val="24"/>
          <w:szCs w:val="24"/>
        </w:rPr>
        <w:t>на</w:t>
      </w:r>
      <w:r>
        <w:rPr>
          <w:rFonts w:hAnsi="Times New Roman" w:cs="Times New Roman"/>
          <w:color w:val="000000"/>
          <w:sz w:val="24"/>
          <w:szCs w:val="24"/>
        </w:rPr>
        <w:t> </w:t>
      </w:r>
      <w:r w:rsidRPr="00551A81">
        <w:rPr>
          <w:rFonts w:hAnsi="Times New Roman" w:cs="Times New Roman"/>
          <w:color w:val="000000"/>
          <w:sz w:val="24"/>
          <w:szCs w:val="24"/>
        </w:rPr>
        <w:t>обучающихся</w:t>
      </w:r>
      <w:r w:rsidRPr="00551A81">
        <w:rPr>
          <w:rFonts w:hAnsi="Times New Roman" w:cs="Times New Roman"/>
          <w:color w:val="000000"/>
          <w:sz w:val="24"/>
          <w:szCs w:val="24"/>
        </w:rPr>
        <w:t xml:space="preserve">, </w:t>
      </w:r>
      <w:r w:rsidRPr="00551A81">
        <w:rPr>
          <w:rFonts w:hAnsi="Times New Roman" w:cs="Times New Roman"/>
          <w:color w:val="000000"/>
          <w:sz w:val="24"/>
          <w:szCs w:val="24"/>
        </w:rPr>
        <w:t>чей</w:t>
      </w:r>
      <w:r w:rsidRPr="00551A81">
        <w:rPr>
          <w:rFonts w:hAnsi="Times New Roman" w:cs="Times New Roman"/>
          <w:color w:val="000000"/>
          <w:sz w:val="24"/>
          <w:szCs w:val="24"/>
        </w:rPr>
        <w:t xml:space="preserve"> </w:t>
      </w:r>
      <w:r w:rsidRPr="00551A81">
        <w:rPr>
          <w:rFonts w:hAnsi="Times New Roman" w:cs="Times New Roman"/>
          <w:color w:val="000000"/>
          <w:sz w:val="24"/>
          <w:szCs w:val="24"/>
        </w:rPr>
        <w:t>выбор</w:t>
      </w:r>
      <w:r w:rsidRPr="00551A81">
        <w:rPr>
          <w:rFonts w:hAnsi="Times New Roman" w:cs="Times New Roman"/>
          <w:color w:val="000000"/>
          <w:sz w:val="24"/>
          <w:szCs w:val="24"/>
        </w:rPr>
        <w:t xml:space="preserve"> </w:t>
      </w:r>
      <w:r w:rsidRPr="00551A81">
        <w:rPr>
          <w:rFonts w:hAnsi="Times New Roman" w:cs="Times New Roman"/>
          <w:color w:val="000000"/>
          <w:sz w:val="24"/>
          <w:szCs w:val="24"/>
        </w:rPr>
        <w:t>«не</w:t>
      </w:r>
      <w:r>
        <w:rPr>
          <w:rFonts w:hAnsi="Times New Roman" w:cs="Times New Roman"/>
          <w:color w:val="000000"/>
          <w:sz w:val="24"/>
          <w:szCs w:val="24"/>
        </w:rPr>
        <w:t> </w:t>
      </w:r>
      <w:r w:rsidRPr="00551A81">
        <w:rPr>
          <w:rFonts w:hAnsi="Times New Roman" w:cs="Times New Roman"/>
          <w:color w:val="000000"/>
          <w:sz w:val="24"/>
          <w:szCs w:val="24"/>
        </w:rPr>
        <w:t>вписывается»</w:t>
      </w:r>
      <w:r w:rsidRPr="00551A81">
        <w:rPr>
          <w:rFonts w:hAnsi="Times New Roman" w:cs="Times New Roman"/>
          <w:color w:val="000000"/>
          <w:sz w:val="24"/>
          <w:szCs w:val="24"/>
        </w:rPr>
        <w:t xml:space="preserve"> </w:t>
      </w:r>
      <w:r w:rsidRPr="00551A81">
        <w:rPr>
          <w:rFonts w:hAnsi="Times New Roman" w:cs="Times New Roman"/>
          <w:color w:val="000000"/>
          <w:sz w:val="24"/>
          <w:szCs w:val="24"/>
        </w:rPr>
        <w:t>в</w:t>
      </w:r>
      <w:r>
        <w:rPr>
          <w:rFonts w:hAnsi="Times New Roman" w:cs="Times New Roman"/>
          <w:color w:val="000000"/>
          <w:sz w:val="24"/>
          <w:szCs w:val="24"/>
        </w:rPr>
        <w:t> </w:t>
      </w:r>
      <w:r w:rsidRPr="00551A81">
        <w:rPr>
          <w:rFonts w:hAnsi="Times New Roman" w:cs="Times New Roman"/>
          <w:color w:val="000000"/>
          <w:sz w:val="24"/>
          <w:szCs w:val="24"/>
        </w:rPr>
        <w:t>рамки</w:t>
      </w:r>
      <w:r w:rsidRPr="00551A81">
        <w:rPr>
          <w:rFonts w:hAnsi="Times New Roman" w:cs="Times New Roman"/>
          <w:color w:val="000000"/>
          <w:sz w:val="24"/>
          <w:szCs w:val="24"/>
        </w:rPr>
        <w:t xml:space="preserve"> </w:t>
      </w:r>
      <w:proofErr w:type="gramStart"/>
      <w:r w:rsidRPr="00551A81">
        <w:rPr>
          <w:rFonts w:hAnsi="Times New Roman" w:cs="Times New Roman"/>
          <w:color w:val="000000"/>
          <w:sz w:val="24"/>
          <w:szCs w:val="24"/>
        </w:rPr>
        <w:t>технологического</w:t>
      </w:r>
      <w:proofErr w:type="gramEnd"/>
      <w:r w:rsidRPr="00551A81">
        <w:rPr>
          <w:rFonts w:hAnsi="Times New Roman" w:cs="Times New Roman"/>
          <w:color w:val="000000"/>
          <w:sz w:val="24"/>
          <w:szCs w:val="24"/>
        </w:rPr>
        <w:t xml:space="preserve">, </w:t>
      </w:r>
      <w:r w:rsidRPr="00551A81">
        <w:rPr>
          <w:rFonts w:hAnsi="Times New Roman" w:cs="Times New Roman"/>
          <w:color w:val="000000"/>
          <w:sz w:val="24"/>
          <w:szCs w:val="24"/>
        </w:rPr>
        <w:t>социально</w:t>
      </w:r>
      <w:r w:rsidRPr="00551A81">
        <w:rPr>
          <w:rFonts w:hAnsi="Times New Roman" w:cs="Times New Roman"/>
          <w:color w:val="000000"/>
          <w:sz w:val="24"/>
          <w:szCs w:val="24"/>
        </w:rPr>
        <w:t>-</w:t>
      </w:r>
      <w:r w:rsidRPr="00551A81">
        <w:rPr>
          <w:rFonts w:hAnsi="Times New Roman" w:cs="Times New Roman"/>
          <w:color w:val="000000"/>
          <w:sz w:val="24"/>
          <w:szCs w:val="24"/>
        </w:rPr>
        <w:t>экономического</w:t>
      </w:r>
      <w:r w:rsidRPr="00551A81">
        <w:rPr>
          <w:rFonts w:hAnsi="Times New Roman" w:cs="Times New Roman"/>
          <w:color w:val="000000"/>
          <w:sz w:val="24"/>
          <w:szCs w:val="24"/>
        </w:rPr>
        <w:t xml:space="preserve">, </w:t>
      </w:r>
      <w:proofErr w:type="spellStart"/>
      <w:r w:rsidRPr="00551A81">
        <w:rPr>
          <w:rFonts w:hAnsi="Times New Roman" w:cs="Times New Roman"/>
          <w:color w:val="000000"/>
          <w:sz w:val="24"/>
          <w:szCs w:val="24"/>
        </w:rPr>
        <w:t>естественно</w:t>
      </w:r>
      <w:r w:rsidRPr="00551A81">
        <w:rPr>
          <w:rFonts w:hAnsi="Times New Roman" w:cs="Times New Roman"/>
          <w:color w:val="000000"/>
          <w:sz w:val="24"/>
          <w:szCs w:val="24"/>
        </w:rPr>
        <w:t>-</w:t>
      </w:r>
      <w:r w:rsidRPr="00551A81">
        <w:rPr>
          <w:rFonts w:hAnsi="Times New Roman" w:cs="Times New Roman"/>
          <w:color w:val="000000"/>
          <w:sz w:val="24"/>
          <w:szCs w:val="24"/>
        </w:rPr>
        <w:t>научного</w:t>
      </w:r>
      <w:proofErr w:type="spellEnd"/>
      <w:r w:rsidRPr="00551A81">
        <w:rPr>
          <w:rFonts w:hAnsi="Times New Roman" w:cs="Times New Roman"/>
          <w:color w:val="000000"/>
          <w:sz w:val="24"/>
          <w:szCs w:val="24"/>
        </w:rPr>
        <w:t xml:space="preserve"> </w:t>
      </w:r>
      <w:r w:rsidRPr="00551A81">
        <w:rPr>
          <w:rFonts w:hAnsi="Times New Roman" w:cs="Times New Roman"/>
          <w:color w:val="000000"/>
          <w:sz w:val="24"/>
          <w:szCs w:val="24"/>
        </w:rPr>
        <w:t>и</w:t>
      </w:r>
      <w:r>
        <w:rPr>
          <w:rFonts w:hAnsi="Times New Roman" w:cs="Times New Roman"/>
          <w:color w:val="000000"/>
          <w:sz w:val="24"/>
          <w:szCs w:val="24"/>
        </w:rPr>
        <w:t> </w:t>
      </w:r>
      <w:r w:rsidRPr="00551A81">
        <w:rPr>
          <w:rFonts w:hAnsi="Times New Roman" w:cs="Times New Roman"/>
          <w:color w:val="000000"/>
          <w:sz w:val="24"/>
          <w:szCs w:val="24"/>
        </w:rPr>
        <w:t>гуманитарного</w:t>
      </w:r>
      <w:r w:rsidRPr="00551A81">
        <w:rPr>
          <w:rFonts w:hAnsi="Times New Roman" w:cs="Times New Roman"/>
          <w:color w:val="000000"/>
          <w:sz w:val="24"/>
          <w:szCs w:val="24"/>
        </w:rPr>
        <w:t xml:space="preserve"> </w:t>
      </w:r>
      <w:r w:rsidRPr="00551A81">
        <w:rPr>
          <w:rFonts w:hAnsi="Times New Roman" w:cs="Times New Roman"/>
          <w:color w:val="000000"/>
          <w:sz w:val="24"/>
          <w:szCs w:val="24"/>
        </w:rPr>
        <w:t>профилей</w:t>
      </w:r>
      <w:r w:rsidRPr="00551A81">
        <w:rPr>
          <w:rFonts w:hAnsi="Times New Roman" w:cs="Times New Roman"/>
          <w:color w:val="000000"/>
          <w:sz w:val="24"/>
          <w:szCs w:val="24"/>
        </w:rPr>
        <w:t>.</w:t>
      </w:r>
    </w:p>
    <w:p w:rsidR="00102217" w:rsidRPr="00184D80" w:rsidRDefault="00102217" w:rsidP="00102217">
      <w:pPr>
        <w:jc w:val="both"/>
        <w:rPr>
          <w:rFonts w:hAnsi="Times New Roman" w:cs="Times New Roman"/>
          <w:color w:val="000000"/>
          <w:sz w:val="24"/>
          <w:szCs w:val="24"/>
        </w:rPr>
      </w:pPr>
      <w:r w:rsidRPr="00551A81">
        <w:rPr>
          <w:rFonts w:hAnsi="Times New Roman" w:cs="Times New Roman"/>
          <w:color w:val="000000"/>
          <w:sz w:val="24"/>
          <w:szCs w:val="24"/>
        </w:rPr>
        <w:t>В</w:t>
      </w:r>
      <w:r>
        <w:rPr>
          <w:rFonts w:hAnsi="Times New Roman" w:cs="Times New Roman"/>
          <w:color w:val="000000"/>
          <w:sz w:val="24"/>
          <w:szCs w:val="24"/>
        </w:rPr>
        <w:t> </w:t>
      </w:r>
      <w:r w:rsidRPr="00551A81">
        <w:rPr>
          <w:rFonts w:hAnsi="Times New Roman" w:cs="Times New Roman"/>
          <w:color w:val="000000"/>
          <w:sz w:val="24"/>
          <w:szCs w:val="24"/>
        </w:rPr>
        <w:t>основу</w:t>
      </w:r>
      <w:r w:rsidRPr="00551A81">
        <w:rPr>
          <w:rFonts w:hAnsi="Times New Roman" w:cs="Times New Roman"/>
          <w:color w:val="000000"/>
          <w:sz w:val="24"/>
          <w:szCs w:val="24"/>
        </w:rPr>
        <w:t xml:space="preserve"> </w:t>
      </w:r>
      <w:r w:rsidRPr="00551A81">
        <w:rPr>
          <w:rFonts w:hAnsi="Times New Roman" w:cs="Times New Roman"/>
          <w:color w:val="000000"/>
          <w:sz w:val="24"/>
          <w:szCs w:val="24"/>
        </w:rPr>
        <w:t>учебного</w:t>
      </w:r>
      <w:r w:rsidRPr="00551A81">
        <w:rPr>
          <w:rFonts w:hAnsi="Times New Roman" w:cs="Times New Roman"/>
          <w:color w:val="000000"/>
          <w:sz w:val="24"/>
          <w:szCs w:val="24"/>
        </w:rPr>
        <w:t xml:space="preserve"> </w:t>
      </w:r>
      <w:r w:rsidRPr="00551A81">
        <w:rPr>
          <w:rFonts w:hAnsi="Times New Roman" w:cs="Times New Roman"/>
          <w:color w:val="000000"/>
          <w:sz w:val="24"/>
          <w:szCs w:val="24"/>
        </w:rPr>
        <w:t>плана</w:t>
      </w:r>
      <w:r w:rsidRPr="00551A81">
        <w:rPr>
          <w:rFonts w:hAnsi="Times New Roman" w:cs="Times New Roman"/>
          <w:color w:val="000000"/>
          <w:sz w:val="24"/>
          <w:szCs w:val="24"/>
        </w:rPr>
        <w:t xml:space="preserve"> </w:t>
      </w:r>
      <w:r w:rsidRPr="00551A81">
        <w:rPr>
          <w:rFonts w:hAnsi="Times New Roman" w:cs="Times New Roman"/>
          <w:color w:val="000000"/>
          <w:sz w:val="24"/>
          <w:szCs w:val="24"/>
        </w:rPr>
        <w:t>положен</w:t>
      </w:r>
      <w:r w:rsidRPr="00551A81">
        <w:rPr>
          <w:rFonts w:hAnsi="Times New Roman" w:cs="Times New Roman"/>
          <w:color w:val="000000"/>
          <w:sz w:val="24"/>
          <w:szCs w:val="24"/>
        </w:rPr>
        <w:t xml:space="preserve"> </w:t>
      </w:r>
      <w:r w:rsidRPr="00551A81">
        <w:rPr>
          <w:rFonts w:hAnsi="Times New Roman" w:cs="Times New Roman"/>
          <w:color w:val="000000"/>
          <w:sz w:val="24"/>
          <w:szCs w:val="24"/>
        </w:rPr>
        <w:t>вариант</w:t>
      </w:r>
      <w:r w:rsidRPr="00551A81">
        <w:rPr>
          <w:rFonts w:hAnsi="Times New Roman" w:cs="Times New Roman"/>
          <w:color w:val="000000"/>
          <w:sz w:val="24"/>
          <w:szCs w:val="24"/>
        </w:rPr>
        <w:t xml:space="preserve"> </w:t>
      </w:r>
      <w:r w:rsidRPr="00551A81">
        <w:rPr>
          <w:rFonts w:hAnsi="Times New Roman" w:cs="Times New Roman"/>
          <w:color w:val="000000"/>
          <w:sz w:val="24"/>
          <w:szCs w:val="24"/>
        </w:rPr>
        <w:t>федерального</w:t>
      </w:r>
      <w:r w:rsidRPr="00551A81">
        <w:rPr>
          <w:rFonts w:hAnsi="Times New Roman" w:cs="Times New Roman"/>
          <w:color w:val="000000"/>
          <w:sz w:val="24"/>
          <w:szCs w:val="24"/>
        </w:rPr>
        <w:t xml:space="preserve"> </w:t>
      </w:r>
      <w:r w:rsidRPr="00551A81">
        <w:rPr>
          <w:rFonts w:hAnsi="Times New Roman" w:cs="Times New Roman"/>
          <w:color w:val="000000"/>
          <w:sz w:val="24"/>
          <w:szCs w:val="24"/>
        </w:rPr>
        <w:t>учебного</w:t>
      </w:r>
      <w:r w:rsidRPr="00551A81">
        <w:rPr>
          <w:rFonts w:hAnsi="Times New Roman" w:cs="Times New Roman"/>
          <w:color w:val="000000"/>
          <w:sz w:val="24"/>
          <w:szCs w:val="24"/>
        </w:rPr>
        <w:t xml:space="preserve"> </w:t>
      </w:r>
      <w:r w:rsidRPr="00551A81">
        <w:rPr>
          <w:rFonts w:hAnsi="Times New Roman" w:cs="Times New Roman"/>
          <w:color w:val="000000"/>
          <w:sz w:val="24"/>
          <w:szCs w:val="24"/>
        </w:rPr>
        <w:t>плана</w:t>
      </w:r>
      <w:r w:rsidRPr="00551A81">
        <w:rPr>
          <w:rFonts w:hAnsi="Times New Roman" w:cs="Times New Roman"/>
          <w:color w:val="000000"/>
          <w:sz w:val="24"/>
          <w:szCs w:val="24"/>
        </w:rPr>
        <w:t xml:space="preserve"> </w:t>
      </w:r>
      <w:r w:rsidRPr="00551A81">
        <w:rPr>
          <w:rFonts w:hAnsi="Times New Roman" w:cs="Times New Roman"/>
          <w:color w:val="000000"/>
          <w:sz w:val="24"/>
          <w:szCs w:val="24"/>
        </w:rPr>
        <w:t>универсального</w:t>
      </w:r>
      <w:r w:rsidRPr="00551A81">
        <w:rPr>
          <w:rFonts w:hAnsi="Times New Roman" w:cs="Times New Roman"/>
          <w:color w:val="000000"/>
          <w:sz w:val="24"/>
          <w:szCs w:val="24"/>
        </w:rPr>
        <w:t xml:space="preserve"> </w:t>
      </w:r>
      <w:r w:rsidRPr="00551A81">
        <w:rPr>
          <w:rFonts w:hAnsi="Times New Roman" w:cs="Times New Roman"/>
          <w:color w:val="000000"/>
          <w:sz w:val="24"/>
          <w:szCs w:val="24"/>
        </w:rPr>
        <w:t>профиля</w:t>
      </w:r>
      <w:r w:rsidRPr="00551A81">
        <w:rPr>
          <w:rFonts w:hAnsi="Times New Roman" w:cs="Times New Roman"/>
          <w:color w:val="000000"/>
          <w:sz w:val="24"/>
          <w:szCs w:val="24"/>
        </w:rPr>
        <w:t xml:space="preserve"> </w:t>
      </w:r>
      <w:r w:rsidRPr="00551A81">
        <w:rPr>
          <w:rFonts w:hAnsi="Times New Roman" w:cs="Times New Roman"/>
          <w:color w:val="000000"/>
          <w:sz w:val="24"/>
          <w:szCs w:val="24"/>
        </w:rPr>
        <w:t>при</w:t>
      </w:r>
      <w:r w:rsidRPr="00551A81">
        <w:rPr>
          <w:rFonts w:hAnsi="Times New Roman" w:cs="Times New Roman"/>
          <w:color w:val="000000"/>
          <w:sz w:val="24"/>
          <w:szCs w:val="24"/>
        </w:rPr>
        <w:t xml:space="preserve"> </w:t>
      </w:r>
      <w:r w:rsidRPr="00551A81">
        <w:rPr>
          <w:rFonts w:hAnsi="Times New Roman" w:cs="Times New Roman"/>
          <w:color w:val="000000"/>
          <w:sz w:val="24"/>
          <w:szCs w:val="24"/>
        </w:rPr>
        <w:t>пятидневной</w:t>
      </w:r>
      <w:r w:rsidRPr="00551A81">
        <w:rPr>
          <w:rFonts w:hAnsi="Times New Roman" w:cs="Times New Roman"/>
          <w:color w:val="000000"/>
          <w:sz w:val="24"/>
          <w:szCs w:val="24"/>
        </w:rPr>
        <w:t xml:space="preserve"> </w:t>
      </w:r>
      <w:r w:rsidRPr="00551A81">
        <w:rPr>
          <w:rFonts w:hAnsi="Times New Roman" w:cs="Times New Roman"/>
          <w:color w:val="000000"/>
          <w:sz w:val="24"/>
          <w:szCs w:val="24"/>
        </w:rPr>
        <w:t>учебной</w:t>
      </w:r>
      <w:r w:rsidRPr="00551A81">
        <w:rPr>
          <w:rFonts w:hAnsi="Times New Roman" w:cs="Times New Roman"/>
          <w:color w:val="000000"/>
          <w:sz w:val="24"/>
          <w:szCs w:val="24"/>
        </w:rPr>
        <w:t xml:space="preserve"> </w:t>
      </w:r>
      <w:r w:rsidRPr="00551A81">
        <w:rPr>
          <w:rFonts w:hAnsi="Times New Roman" w:cs="Times New Roman"/>
          <w:color w:val="000000"/>
          <w:sz w:val="24"/>
          <w:szCs w:val="24"/>
        </w:rPr>
        <w:t>неделе</w:t>
      </w:r>
      <w:r w:rsidRPr="00551A81">
        <w:rPr>
          <w:rFonts w:hAnsi="Times New Roman" w:cs="Times New Roman"/>
          <w:color w:val="000000"/>
          <w:sz w:val="24"/>
          <w:szCs w:val="24"/>
        </w:rPr>
        <w:t xml:space="preserve">. </w:t>
      </w:r>
      <w:r w:rsidRPr="00551A81">
        <w:rPr>
          <w:rFonts w:hAnsi="Times New Roman" w:cs="Times New Roman"/>
          <w:color w:val="000000"/>
          <w:sz w:val="24"/>
          <w:szCs w:val="24"/>
        </w:rPr>
        <w:t>По</w:t>
      </w:r>
      <w:r>
        <w:rPr>
          <w:rFonts w:hAnsi="Times New Roman" w:cs="Times New Roman"/>
          <w:color w:val="000000"/>
          <w:sz w:val="24"/>
          <w:szCs w:val="24"/>
        </w:rPr>
        <w:t> </w:t>
      </w:r>
      <w:r w:rsidRPr="00551A81">
        <w:rPr>
          <w:rFonts w:hAnsi="Times New Roman" w:cs="Times New Roman"/>
          <w:color w:val="000000"/>
          <w:sz w:val="24"/>
          <w:szCs w:val="24"/>
        </w:rPr>
        <w:t>запросам</w:t>
      </w:r>
      <w:r w:rsidRPr="00551A81">
        <w:rPr>
          <w:rFonts w:hAnsi="Times New Roman" w:cs="Times New Roman"/>
          <w:color w:val="000000"/>
          <w:sz w:val="24"/>
          <w:szCs w:val="24"/>
        </w:rPr>
        <w:t xml:space="preserve"> </w:t>
      </w:r>
      <w:r w:rsidRPr="00551A81">
        <w:rPr>
          <w:rFonts w:hAnsi="Times New Roman" w:cs="Times New Roman"/>
          <w:color w:val="000000"/>
          <w:sz w:val="24"/>
          <w:szCs w:val="24"/>
        </w:rPr>
        <w:t>обучающихся</w:t>
      </w:r>
      <w:r w:rsidRPr="00551A81">
        <w:rPr>
          <w:rFonts w:hAnsi="Times New Roman" w:cs="Times New Roman"/>
          <w:color w:val="000000"/>
          <w:sz w:val="24"/>
          <w:szCs w:val="24"/>
        </w:rPr>
        <w:t xml:space="preserve"> </w:t>
      </w:r>
      <w:r w:rsidRPr="00551A81">
        <w:rPr>
          <w:rFonts w:hAnsi="Times New Roman" w:cs="Times New Roman"/>
          <w:color w:val="000000"/>
          <w:sz w:val="24"/>
          <w:szCs w:val="24"/>
        </w:rPr>
        <w:t>и</w:t>
      </w:r>
      <w:r>
        <w:rPr>
          <w:rFonts w:hAnsi="Times New Roman" w:cs="Times New Roman"/>
          <w:color w:val="000000"/>
          <w:sz w:val="24"/>
          <w:szCs w:val="24"/>
        </w:rPr>
        <w:t> </w:t>
      </w:r>
      <w:r w:rsidRPr="00551A81">
        <w:rPr>
          <w:rFonts w:hAnsi="Times New Roman" w:cs="Times New Roman"/>
          <w:color w:val="000000"/>
          <w:sz w:val="24"/>
          <w:szCs w:val="24"/>
        </w:rPr>
        <w:t>родителей</w:t>
      </w:r>
      <w:r w:rsidRPr="00551A81">
        <w:rPr>
          <w:rFonts w:hAnsi="Times New Roman" w:cs="Times New Roman"/>
          <w:color w:val="000000"/>
          <w:sz w:val="24"/>
          <w:szCs w:val="24"/>
        </w:rPr>
        <w:t xml:space="preserve"> </w:t>
      </w:r>
      <w:r w:rsidRPr="00551A81">
        <w:rPr>
          <w:rFonts w:hAnsi="Times New Roman" w:cs="Times New Roman"/>
          <w:color w:val="000000"/>
          <w:sz w:val="24"/>
          <w:szCs w:val="24"/>
        </w:rPr>
        <w:t>школа</w:t>
      </w:r>
      <w:r w:rsidRPr="00551A81">
        <w:rPr>
          <w:rFonts w:hAnsi="Times New Roman" w:cs="Times New Roman"/>
          <w:color w:val="000000"/>
          <w:sz w:val="24"/>
          <w:szCs w:val="24"/>
        </w:rPr>
        <w:t xml:space="preserve"> </w:t>
      </w:r>
      <w:r w:rsidRPr="00551A81">
        <w:rPr>
          <w:rFonts w:hAnsi="Times New Roman" w:cs="Times New Roman"/>
          <w:color w:val="000000"/>
          <w:sz w:val="24"/>
          <w:szCs w:val="24"/>
        </w:rPr>
        <w:t>определила</w:t>
      </w:r>
      <w:r w:rsidRPr="00551A81">
        <w:rPr>
          <w:rFonts w:hAnsi="Times New Roman" w:cs="Times New Roman"/>
          <w:color w:val="000000"/>
          <w:sz w:val="24"/>
          <w:szCs w:val="24"/>
        </w:rPr>
        <w:t xml:space="preserve"> 2</w:t>
      </w:r>
      <w:r>
        <w:rPr>
          <w:rFonts w:hAnsi="Times New Roman" w:cs="Times New Roman"/>
          <w:color w:val="000000"/>
          <w:sz w:val="24"/>
          <w:szCs w:val="24"/>
        </w:rPr>
        <w:t> </w:t>
      </w:r>
      <w:r w:rsidRPr="00551A81">
        <w:rPr>
          <w:rFonts w:hAnsi="Times New Roman" w:cs="Times New Roman"/>
          <w:color w:val="000000"/>
          <w:sz w:val="24"/>
          <w:szCs w:val="24"/>
        </w:rPr>
        <w:t>предмета</w:t>
      </w:r>
      <w:r w:rsidRPr="00551A81">
        <w:rPr>
          <w:rFonts w:hAnsi="Times New Roman" w:cs="Times New Roman"/>
          <w:color w:val="000000"/>
          <w:sz w:val="24"/>
          <w:szCs w:val="24"/>
        </w:rPr>
        <w:t xml:space="preserve"> </w:t>
      </w:r>
      <w:r w:rsidRPr="00551A81">
        <w:rPr>
          <w:rFonts w:hAnsi="Times New Roman" w:cs="Times New Roman"/>
          <w:color w:val="000000"/>
          <w:sz w:val="24"/>
          <w:szCs w:val="24"/>
        </w:rPr>
        <w:t>на</w:t>
      </w:r>
      <w:r>
        <w:rPr>
          <w:rFonts w:hAnsi="Times New Roman" w:cs="Times New Roman"/>
          <w:color w:val="000000"/>
          <w:sz w:val="24"/>
          <w:szCs w:val="24"/>
        </w:rPr>
        <w:t> </w:t>
      </w:r>
      <w:r w:rsidRPr="00551A81">
        <w:rPr>
          <w:rFonts w:hAnsi="Times New Roman" w:cs="Times New Roman"/>
          <w:color w:val="000000"/>
          <w:sz w:val="24"/>
          <w:szCs w:val="24"/>
        </w:rPr>
        <w:t>углубленном</w:t>
      </w:r>
      <w:r w:rsidRPr="00551A81">
        <w:rPr>
          <w:rFonts w:hAnsi="Times New Roman" w:cs="Times New Roman"/>
          <w:color w:val="000000"/>
          <w:sz w:val="24"/>
          <w:szCs w:val="24"/>
        </w:rPr>
        <w:t xml:space="preserve"> </w:t>
      </w:r>
      <w:r w:rsidRPr="00551A81">
        <w:rPr>
          <w:rFonts w:hAnsi="Times New Roman" w:cs="Times New Roman"/>
          <w:color w:val="000000"/>
          <w:sz w:val="24"/>
          <w:szCs w:val="24"/>
        </w:rPr>
        <w:t>уровне</w:t>
      </w:r>
      <w:r w:rsidRPr="00551A81">
        <w:rPr>
          <w:rFonts w:hAnsi="Times New Roman" w:cs="Times New Roman"/>
          <w:color w:val="000000"/>
          <w:sz w:val="24"/>
          <w:szCs w:val="24"/>
        </w:rPr>
        <w:t xml:space="preserve">: </w:t>
      </w:r>
      <w:r>
        <w:rPr>
          <w:rFonts w:hAnsi="Times New Roman" w:cs="Times New Roman"/>
          <w:color w:val="000000"/>
          <w:sz w:val="24"/>
          <w:szCs w:val="24"/>
        </w:rPr>
        <w:t>обществознание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физика</w:t>
      </w:r>
      <w:r>
        <w:rPr>
          <w:rFonts w:hAnsi="Times New Roman" w:cs="Times New Roman"/>
          <w:color w:val="000000"/>
          <w:sz w:val="24"/>
          <w:szCs w:val="24"/>
        </w:rPr>
        <w:t xml:space="preserve"> (10 </w:t>
      </w:r>
      <w:r>
        <w:rPr>
          <w:rFonts w:hAnsi="Times New Roman" w:cs="Times New Roman"/>
          <w:color w:val="000000"/>
          <w:sz w:val="24"/>
          <w:szCs w:val="24"/>
        </w:rPr>
        <w:t>класс</w:t>
      </w:r>
      <w:r>
        <w:rPr>
          <w:rFonts w:hAnsi="Times New Roman" w:cs="Times New Roman"/>
          <w:color w:val="000000"/>
          <w:sz w:val="24"/>
          <w:szCs w:val="24"/>
        </w:rPr>
        <w:t xml:space="preserve">), </w:t>
      </w:r>
      <w:r>
        <w:rPr>
          <w:rFonts w:hAnsi="Times New Roman" w:cs="Times New Roman"/>
          <w:color w:val="000000"/>
          <w:sz w:val="24"/>
          <w:szCs w:val="24"/>
        </w:rPr>
        <w:t>обществознание</w:t>
      </w:r>
      <w:r w:rsidRPr="00551A81">
        <w:rPr>
          <w:rFonts w:hAnsi="Times New Roman" w:cs="Times New Roman"/>
          <w:color w:val="000000"/>
          <w:sz w:val="24"/>
          <w:szCs w:val="24"/>
        </w:rPr>
        <w:t xml:space="preserve"> </w:t>
      </w:r>
      <w:r w:rsidRPr="00551A81">
        <w:rPr>
          <w:rFonts w:hAnsi="Times New Roman" w:cs="Times New Roman"/>
          <w:color w:val="000000"/>
          <w:sz w:val="24"/>
          <w:szCs w:val="24"/>
        </w:rPr>
        <w:t>и</w:t>
      </w:r>
      <w:r w:rsidRPr="00551A81">
        <w:rPr>
          <w:rFonts w:hAnsi="Times New Roman" w:cs="Times New Roman"/>
          <w:color w:val="000000"/>
          <w:sz w:val="24"/>
          <w:szCs w:val="24"/>
        </w:rPr>
        <w:t xml:space="preserve"> </w:t>
      </w:r>
      <w:r w:rsidRPr="00551A81">
        <w:rPr>
          <w:rFonts w:hAnsi="Times New Roman" w:cs="Times New Roman"/>
          <w:color w:val="000000"/>
          <w:sz w:val="24"/>
          <w:szCs w:val="24"/>
        </w:rPr>
        <w:t>биология</w:t>
      </w:r>
      <w:r>
        <w:rPr>
          <w:rFonts w:hAnsi="Times New Roman" w:cs="Times New Roman"/>
          <w:color w:val="000000"/>
          <w:sz w:val="24"/>
          <w:szCs w:val="24"/>
        </w:rPr>
        <w:t xml:space="preserve"> 11 (</w:t>
      </w:r>
      <w:r>
        <w:rPr>
          <w:rFonts w:hAnsi="Times New Roman" w:cs="Times New Roman"/>
          <w:color w:val="000000"/>
          <w:sz w:val="24"/>
          <w:szCs w:val="24"/>
        </w:rPr>
        <w:t>класс</w:t>
      </w:r>
      <w:r>
        <w:rPr>
          <w:rFonts w:hAnsi="Times New Roman" w:cs="Times New Roman"/>
          <w:color w:val="000000"/>
          <w:sz w:val="24"/>
          <w:szCs w:val="24"/>
        </w:rPr>
        <w:t>).</w:t>
      </w:r>
    </w:p>
    <w:p w:rsidR="00102217" w:rsidRPr="00551A81" w:rsidRDefault="00102217" w:rsidP="00102217">
      <w:pPr>
        <w:jc w:val="center"/>
        <w:rPr>
          <w:rFonts w:hAnsi="Times New Roman" w:cs="Times New Roman"/>
          <w:color w:val="000000"/>
          <w:sz w:val="24"/>
          <w:szCs w:val="24"/>
        </w:rPr>
      </w:pPr>
      <w:r w:rsidRPr="00551A81">
        <w:rPr>
          <w:rFonts w:hAnsi="Times New Roman" w:cs="Times New Roman"/>
          <w:b/>
          <w:bCs/>
          <w:color w:val="000000"/>
          <w:sz w:val="24"/>
          <w:szCs w:val="24"/>
        </w:rPr>
        <w:t>НЕДЕЛЬНЫЙ</w:t>
      </w:r>
      <w:r w:rsidRPr="00551A81">
        <w:rPr>
          <w:rFonts w:hAnsi="Times New Roman" w:cs="Times New Roman"/>
          <w:b/>
          <w:bCs/>
          <w:color w:val="000000"/>
          <w:sz w:val="24"/>
          <w:szCs w:val="24"/>
        </w:rPr>
        <w:t xml:space="preserve"> </w:t>
      </w:r>
      <w:r w:rsidRPr="00551A81">
        <w:rPr>
          <w:rFonts w:hAnsi="Times New Roman" w:cs="Times New Roman"/>
          <w:b/>
          <w:bCs/>
          <w:color w:val="000000"/>
          <w:sz w:val="24"/>
          <w:szCs w:val="24"/>
        </w:rPr>
        <w:t>УЧЕБНЫЙ</w:t>
      </w:r>
      <w:r w:rsidRPr="00551A81">
        <w:rPr>
          <w:rFonts w:hAnsi="Times New Roman" w:cs="Times New Roman"/>
          <w:b/>
          <w:bCs/>
          <w:color w:val="000000"/>
          <w:sz w:val="24"/>
          <w:szCs w:val="24"/>
        </w:rPr>
        <w:t xml:space="preserve"> </w:t>
      </w:r>
      <w:r w:rsidRPr="00551A81">
        <w:rPr>
          <w:rFonts w:hAnsi="Times New Roman" w:cs="Times New Roman"/>
          <w:b/>
          <w:bCs/>
          <w:color w:val="000000"/>
          <w:sz w:val="24"/>
          <w:szCs w:val="24"/>
        </w:rPr>
        <w:t>ПЛАН</w:t>
      </w:r>
      <w:r w:rsidRPr="00551A81">
        <w:rPr>
          <w:rFonts w:hAnsi="Times New Roman" w:cs="Times New Roman"/>
          <w:b/>
          <w:bCs/>
          <w:color w:val="000000"/>
          <w:sz w:val="24"/>
          <w:szCs w:val="24"/>
        </w:rPr>
        <w:t xml:space="preserve"> </w:t>
      </w:r>
      <w:r w:rsidRPr="00551A81">
        <w:rPr>
          <w:rFonts w:hAnsi="Times New Roman" w:cs="Times New Roman"/>
          <w:b/>
          <w:bCs/>
          <w:color w:val="000000"/>
          <w:sz w:val="24"/>
          <w:szCs w:val="24"/>
        </w:rPr>
        <w:t>УНИВЕРСАЛЬНОГО</w:t>
      </w:r>
      <w:r w:rsidRPr="00551A81">
        <w:rPr>
          <w:rFonts w:hAnsi="Times New Roman" w:cs="Times New Roman"/>
          <w:b/>
          <w:bCs/>
          <w:color w:val="000000"/>
          <w:sz w:val="24"/>
          <w:szCs w:val="24"/>
        </w:rPr>
        <w:t xml:space="preserve"> </w:t>
      </w:r>
      <w:r w:rsidRPr="00551A81">
        <w:rPr>
          <w:rFonts w:hAnsi="Times New Roman" w:cs="Times New Roman"/>
          <w:b/>
          <w:bCs/>
          <w:color w:val="000000"/>
          <w:sz w:val="24"/>
          <w:szCs w:val="24"/>
        </w:rPr>
        <w:t>ПРОФИЛЯ</w:t>
      </w:r>
      <w:r w:rsidRPr="00551A81">
        <w:rPr>
          <w:rFonts w:hAnsi="Times New Roman" w:cs="Times New Roman"/>
          <w:b/>
          <w:bCs/>
          <w:color w:val="000000"/>
          <w:sz w:val="24"/>
          <w:szCs w:val="24"/>
        </w:rPr>
        <w:t xml:space="preserve"> </w:t>
      </w:r>
      <w:r w:rsidRPr="00551A81">
        <w:rPr>
          <w:rFonts w:hAnsi="Times New Roman" w:cs="Times New Roman"/>
          <w:b/>
          <w:bCs/>
          <w:color w:val="000000"/>
          <w:sz w:val="24"/>
          <w:szCs w:val="24"/>
        </w:rPr>
        <w:t>СОО</w:t>
      </w:r>
      <w:r w:rsidRPr="00551A81">
        <w:rPr>
          <w:rFonts w:hAnsi="Times New Roman" w:cs="Times New Roman"/>
          <w:b/>
          <w:bCs/>
          <w:color w:val="000000"/>
          <w:sz w:val="24"/>
          <w:szCs w:val="24"/>
        </w:rPr>
        <w:t xml:space="preserve"> </w:t>
      </w:r>
      <w:r w:rsidRPr="00551A81">
        <w:rPr>
          <w:rFonts w:hAnsi="Times New Roman" w:cs="Times New Roman"/>
          <w:b/>
          <w:bCs/>
          <w:color w:val="000000"/>
          <w:sz w:val="24"/>
          <w:szCs w:val="24"/>
        </w:rPr>
        <w:t>ПРИ</w:t>
      </w:r>
      <w:r w:rsidRPr="00551A81">
        <w:rPr>
          <w:rFonts w:hAnsi="Times New Roman" w:cs="Times New Roman"/>
          <w:b/>
          <w:bCs/>
          <w:color w:val="000000"/>
          <w:sz w:val="24"/>
          <w:szCs w:val="24"/>
        </w:rPr>
        <w:t xml:space="preserve"> </w:t>
      </w:r>
      <w:r w:rsidRPr="00551A81">
        <w:rPr>
          <w:rFonts w:hAnsi="Times New Roman" w:cs="Times New Roman"/>
          <w:b/>
          <w:bCs/>
          <w:color w:val="000000"/>
          <w:sz w:val="24"/>
          <w:szCs w:val="24"/>
        </w:rPr>
        <w:t>ПЯТИДНЕВНОЙ</w:t>
      </w:r>
      <w:r w:rsidRPr="00551A81">
        <w:rPr>
          <w:rFonts w:hAnsi="Times New Roman" w:cs="Times New Roman"/>
          <w:b/>
          <w:bCs/>
          <w:color w:val="000000"/>
          <w:sz w:val="24"/>
          <w:szCs w:val="24"/>
        </w:rPr>
        <w:t xml:space="preserve"> </w:t>
      </w:r>
      <w:r w:rsidRPr="00551A81">
        <w:rPr>
          <w:rFonts w:hAnsi="Times New Roman" w:cs="Times New Roman"/>
          <w:b/>
          <w:bCs/>
          <w:color w:val="000000"/>
          <w:sz w:val="24"/>
          <w:szCs w:val="24"/>
        </w:rPr>
        <w:t>УЧЕБНОЙ</w:t>
      </w:r>
      <w:r w:rsidRPr="00551A81">
        <w:rPr>
          <w:rFonts w:hAnsi="Times New Roman" w:cs="Times New Roman"/>
          <w:b/>
          <w:bCs/>
          <w:color w:val="000000"/>
          <w:sz w:val="24"/>
          <w:szCs w:val="24"/>
        </w:rPr>
        <w:t xml:space="preserve"> </w:t>
      </w:r>
      <w:r w:rsidRPr="00551A81">
        <w:rPr>
          <w:rFonts w:hAnsi="Times New Roman" w:cs="Times New Roman"/>
          <w:b/>
          <w:bCs/>
          <w:color w:val="000000"/>
          <w:sz w:val="24"/>
          <w:szCs w:val="24"/>
        </w:rPr>
        <w:t>НЕДЕЛЕ</w:t>
      </w:r>
    </w:p>
    <w:tbl>
      <w:tblPr>
        <w:tblW w:w="0" w:type="auto"/>
        <w:tblCellMar>
          <w:top w:w="15" w:type="dxa"/>
          <w:left w:w="15" w:type="dxa"/>
          <w:bottom w:w="15" w:type="dxa"/>
          <w:right w:w="15" w:type="dxa"/>
        </w:tblCellMar>
        <w:tblLook w:val="0600"/>
      </w:tblPr>
      <w:tblGrid>
        <w:gridCol w:w="2128"/>
        <w:gridCol w:w="3014"/>
        <w:gridCol w:w="1081"/>
        <w:gridCol w:w="1648"/>
        <w:gridCol w:w="1648"/>
      </w:tblGrid>
      <w:tr w:rsidR="00102217" w:rsidTr="00DF0A2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Default="00102217" w:rsidP="00DF0A2A">
            <w:pPr>
              <w:jc w:val="center"/>
              <w:rPr>
                <w:rFonts w:hAnsi="Times New Roman" w:cs="Times New Roman"/>
                <w:color w:val="000000"/>
                <w:sz w:val="24"/>
                <w:szCs w:val="24"/>
              </w:rPr>
            </w:pPr>
            <w:r>
              <w:rPr>
                <w:rFonts w:hAnsi="Times New Roman" w:cs="Times New Roman"/>
                <w:b/>
                <w:bCs/>
                <w:color w:val="000000"/>
                <w:sz w:val="24"/>
                <w:szCs w:val="24"/>
              </w:rPr>
              <w:t>Предметная</w:t>
            </w:r>
            <w:r>
              <w:rPr>
                <w:rFonts w:hAnsi="Times New Roman" w:cs="Times New Roman"/>
                <w:b/>
                <w:bCs/>
                <w:color w:val="000000"/>
                <w:sz w:val="24"/>
                <w:szCs w:val="24"/>
              </w:rPr>
              <w:t xml:space="preserve"> </w:t>
            </w:r>
            <w:r>
              <w:rPr>
                <w:rFonts w:hAnsi="Times New Roman" w:cs="Times New Roman"/>
                <w:b/>
                <w:bCs/>
                <w:color w:val="000000"/>
                <w:sz w:val="24"/>
                <w:szCs w:val="24"/>
              </w:rPr>
              <w:t>область</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Default="00102217" w:rsidP="00DF0A2A">
            <w:pPr>
              <w:jc w:val="center"/>
              <w:rPr>
                <w:rFonts w:hAnsi="Times New Roman" w:cs="Times New Roman"/>
                <w:color w:val="000000"/>
                <w:sz w:val="24"/>
                <w:szCs w:val="24"/>
              </w:rPr>
            </w:pPr>
            <w:r>
              <w:rPr>
                <w:rFonts w:hAnsi="Times New Roman" w:cs="Times New Roman"/>
                <w:b/>
                <w:bCs/>
                <w:color w:val="000000"/>
                <w:sz w:val="24"/>
                <w:szCs w:val="24"/>
              </w:rPr>
              <w:t>Учебный</w:t>
            </w:r>
            <w:r>
              <w:rPr>
                <w:rFonts w:hAnsi="Times New Roman" w:cs="Times New Roman"/>
                <w:b/>
                <w:bCs/>
                <w:color w:val="000000"/>
                <w:sz w:val="24"/>
                <w:szCs w:val="24"/>
              </w:rPr>
              <w:t xml:space="preserve"> </w:t>
            </w:r>
            <w:r>
              <w:rPr>
                <w:rFonts w:hAnsi="Times New Roman" w:cs="Times New Roman"/>
                <w:b/>
                <w:bCs/>
                <w:color w:val="000000"/>
                <w:sz w:val="24"/>
                <w:szCs w:val="24"/>
              </w:rPr>
              <w:t>предмет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Default="00102217" w:rsidP="00DF0A2A">
            <w:pPr>
              <w:jc w:val="center"/>
              <w:rPr>
                <w:rFonts w:hAnsi="Times New Roman" w:cs="Times New Roman"/>
                <w:color w:val="000000"/>
                <w:sz w:val="24"/>
                <w:szCs w:val="24"/>
              </w:rPr>
            </w:pPr>
            <w:r>
              <w:rPr>
                <w:rFonts w:hAnsi="Times New Roman" w:cs="Times New Roman"/>
                <w:b/>
                <w:bCs/>
                <w:color w:val="000000"/>
                <w:sz w:val="24"/>
                <w:szCs w:val="24"/>
              </w:rPr>
              <w:t>Уровень</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Default="00102217" w:rsidP="00DF0A2A">
            <w:pPr>
              <w:jc w:val="center"/>
              <w:rPr>
                <w:rFonts w:hAnsi="Times New Roman" w:cs="Times New Roman"/>
                <w:color w:val="000000"/>
                <w:sz w:val="24"/>
                <w:szCs w:val="24"/>
              </w:rPr>
            </w:pPr>
            <w:r>
              <w:rPr>
                <w:rFonts w:hAnsi="Times New Roman" w:cs="Times New Roman"/>
                <w:b/>
                <w:bCs/>
                <w:color w:val="000000"/>
                <w:sz w:val="24"/>
                <w:szCs w:val="24"/>
              </w:rPr>
              <w:t>Количество</w:t>
            </w:r>
            <w:r>
              <w:rPr>
                <w:rFonts w:hAnsi="Times New Roman" w:cs="Times New Roman"/>
                <w:b/>
                <w:bCs/>
                <w:color w:val="000000"/>
                <w:sz w:val="24"/>
                <w:szCs w:val="24"/>
              </w:rPr>
              <w:t xml:space="preserve"> </w:t>
            </w:r>
            <w:r>
              <w:rPr>
                <w:rFonts w:hAnsi="Times New Roman" w:cs="Times New Roman"/>
                <w:b/>
                <w:bCs/>
                <w:color w:val="000000"/>
                <w:sz w:val="24"/>
                <w:szCs w:val="24"/>
              </w:rPr>
              <w:t>часов</w:t>
            </w:r>
          </w:p>
        </w:tc>
      </w:tr>
      <w:tr w:rsidR="00102217" w:rsidTr="00DF0A2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Default="00102217" w:rsidP="00DF0A2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Default="00102217" w:rsidP="00DF0A2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Default="00102217" w:rsidP="00DF0A2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Default="00102217" w:rsidP="00DF0A2A">
            <w:pPr>
              <w:jc w:val="center"/>
              <w:rPr>
                <w:rFonts w:hAnsi="Times New Roman" w:cs="Times New Roman"/>
                <w:color w:val="000000"/>
                <w:sz w:val="24"/>
                <w:szCs w:val="24"/>
              </w:rPr>
            </w:pPr>
            <w:r>
              <w:rPr>
                <w:rFonts w:hAnsi="Times New Roman" w:cs="Times New Roman"/>
                <w:b/>
                <w:bCs/>
                <w:color w:val="000000"/>
                <w:sz w:val="24"/>
                <w:szCs w:val="24"/>
              </w:rPr>
              <w:t>10-</w:t>
            </w:r>
            <w:r>
              <w:rPr>
                <w:rFonts w:hAnsi="Times New Roman" w:cs="Times New Roman"/>
                <w:b/>
                <w:bCs/>
                <w:color w:val="000000"/>
                <w:sz w:val="24"/>
                <w:szCs w:val="24"/>
              </w:rPr>
              <w:t>й</w:t>
            </w:r>
            <w:r>
              <w:rPr>
                <w:rFonts w:hAnsi="Times New Roman" w:cs="Times New Roman"/>
                <w:b/>
                <w:bCs/>
                <w:color w:val="000000"/>
                <w:sz w:val="24"/>
                <w:szCs w:val="24"/>
              </w:rPr>
              <w:t xml:space="preserve"> </w:t>
            </w:r>
            <w:r>
              <w:rPr>
                <w:rFonts w:hAnsi="Times New Roman" w:cs="Times New Roman"/>
                <w:b/>
                <w:bCs/>
                <w:color w:val="000000"/>
                <w:sz w:val="24"/>
                <w:szCs w:val="24"/>
              </w:rPr>
              <w:t>класс</w:t>
            </w:r>
            <w:r>
              <w:rPr>
                <w:rFonts w:hAnsi="Times New Roman" w:cs="Times New Roman"/>
                <w:b/>
                <w:bCs/>
                <w:color w:val="000000"/>
                <w:sz w:val="24"/>
                <w:szCs w:val="24"/>
              </w:rPr>
              <w:t xml:space="preserve"> (34</w:t>
            </w:r>
            <w:r>
              <w:rPr>
                <w:rFonts w:hAnsi="Times New Roman" w:cs="Times New Roman"/>
                <w:b/>
                <w:bCs/>
                <w:color w:val="000000"/>
                <w:sz w:val="24"/>
                <w:szCs w:val="24"/>
              </w:rPr>
              <w:t> учебные</w:t>
            </w:r>
            <w:r>
              <w:rPr>
                <w:rFonts w:hAnsi="Times New Roman" w:cs="Times New Roman"/>
                <w:b/>
                <w:bCs/>
                <w:color w:val="000000"/>
                <w:sz w:val="24"/>
                <w:szCs w:val="24"/>
              </w:rPr>
              <w:t xml:space="preserve"> </w:t>
            </w:r>
            <w:r>
              <w:rPr>
                <w:rFonts w:hAnsi="Times New Roman" w:cs="Times New Roman"/>
                <w:b/>
                <w:bCs/>
                <w:color w:val="000000"/>
                <w:sz w:val="24"/>
                <w:szCs w:val="24"/>
              </w:rPr>
              <w:t>недели</w:t>
            </w: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Default="00102217" w:rsidP="00DF0A2A">
            <w:pPr>
              <w:jc w:val="center"/>
              <w:rPr>
                <w:rFonts w:hAnsi="Times New Roman" w:cs="Times New Roman"/>
                <w:color w:val="000000"/>
                <w:sz w:val="24"/>
                <w:szCs w:val="24"/>
              </w:rPr>
            </w:pPr>
            <w:r>
              <w:rPr>
                <w:rFonts w:hAnsi="Times New Roman" w:cs="Times New Roman"/>
                <w:b/>
                <w:bCs/>
                <w:color w:val="000000"/>
                <w:sz w:val="24"/>
                <w:szCs w:val="24"/>
              </w:rPr>
              <w:t>11-</w:t>
            </w:r>
            <w:r>
              <w:rPr>
                <w:rFonts w:hAnsi="Times New Roman" w:cs="Times New Roman"/>
                <w:b/>
                <w:bCs/>
                <w:color w:val="000000"/>
                <w:sz w:val="24"/>
                <w:szCs w:val="24"/>
              </w:rPr>
              <w:t>й</w:t>
            </w:r>
            <w:r>
              <w:rPr>
                <w:rFonts w:hAnsi="Times New Roman" w:cs="Times New Roman"/>
                <w:b/>
                <w:bCs/>
                <w:color w:val="000000"/>
                <w:sz w:val="24"/>
                <w:szCs w:val="24"/>
              </w:rPr>
              <w:t xml:space="preserve"> </w:t>
            </w:r>
            <w:r>
              <w:rPr>
                <w:rFonts w:hAnsi="Times New Roman" w:cs="Times New Roman"/>
                <w:b/>
                <w:bCs/>
                <w:color w:val="000000"/>
                <w:sz w:val="24"/>
                <w:szCs w:val="24"/>
              </w:rPr>
              <w:t>класс</w:t>
            </w:r>
            <w:r>
              <w:rPr>
                <w:rFonts w:hAnsi="Times New Roman" w:cs="Times New Roman"/>
                <w:b/>
                <w:bCs/>
                <w:color w:val="000000"/>
                <w:sz w:val="24"/>
                <w:szCs w:val="24"/>
              </w:rPr>
              <w:t xml:space="preserve"> (34</w:t>
            </w:r>
            <w:r>
              <w:rPr>
                <w:rFonts w:hAnsi="Times New Roman" w:cs="Times New Roman"/>
                <w:b/>
                <w:bCs/>
                <w:color w:val="000000"/>
                <w:sz w:val="24"/>
                <w:szCs w:val="24"/>
              </w:rPr>
              <w:t> учебные</w:t>
            </w:r>
            <w:r>
              <w:rPr>
                <w:rFonts w:hAnsi="Times New Roman" w:cs="Times New Roman"/>
                <w:b/>
                <w:bCs/>
                <w:color w:val="000000"/>
                <w:sz w:val="24"/>
                <w:szCs w:val="24"/>
              </w:rPr>
              <w:t xml:space="preserve"> </w:t>
            </w:r>
            <w:r>
              <w:rPr>
                <w:rFonts w:hAnsi="Times New Roman" w:cs="Times New Roman"/>
                <w:b/>
                <w:bCs/>
                <w:color w:val="000000"/>
                <w:sz w:val="24"/>
                <w:szCs w:val="24"/>
              </w:rPr>
              <w:t>недели</w:t>
            </w:r>
            <w:r>
              <w:rPr>
                <w:rFonts w:hAnsi="Times New Roman" w:cs="Times New Roman"/>
                <w:b/>
                <w:bCs/>
                <w:color w:val="000000"/>
                <w:sz w:val="24"/>
                <w:szCs w:val="24"/>
              </w:rPr>
              <w:t xml:space="preserve">) </w:t>
            </w:r>
          </w:p>
        </w:tc>
      </w:tr>
      <w:tr w:rsidR="00102217" w:rsidTr="00DF0A2A">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Default="00102217" w:rsidP="00DF0A2A">
            <w:pPr>
              <w:jc w:val="center"/>
              <w:rPr>
                <w:rFonts w:hAnsi="Times New Roman" w:cs="Times New Roman"/>
                <w:color w:val="000000"/>
                <w:sz w:val="24"/>
                <w:szCs w:val="24"/>
              </w:rPr>
            </w:pPr>
            <w:r>
              <w:rPr>
                <w:rFonts w:hAnsi="Times New Roman" w:cs="Times New Roman"/>
                <w:b/>
                <w:bCs/>
                <w:color w:val="000000"/>
                <w:sz w:val="24"/>
                <w:szCs w:val="24"/>
              </w:rPr>
              <w:t>Обязательная</w:t>
            </w:r>
            <w:r>
              <w:rPr>
                <w:rFonts w:hAnsi="Times New Roman" w:cs="Times New Roman"/>
                <w:b/>
                <w:bCs/>
                <w:color w:val="000000"/>
                <w:sz w:val="24"/>
                <w:szCs w:val="24"/>
              </w:rPr>
              <w:t xml:space="preserve"> </w:t>
            </w:r>
            <w:r>
              <w:rPr>
                <w:rFonts w:hAnsi="Times New Roman" w:cs="Times New Roman"/>
                <w:b/>
                <w:bCs/>
                <w:color w:val="000000"/>
                <w:sz w:val="24"/>
                <w:szCs w:val="24"/>
              </w:rPr>
              <w:t>часть</w:t>
            </w:r>
          </w:p>
        </w:tc>
      </w:tr>
      <w:tr w:rsidR="00102217" w:rsidRPr="00795255" w:rsidTr="00DF0A2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Default="00102217" w:rsidP="00DF0A2A">
            <w:pPr>
              <w:rPr>
                <w:rFonts w:hAnsi="Times New Roman" w:cs="Times New Roman"/>
                <w:color w:val="000000"/>
                <w:sz w:val="24"/>
                <w:szCs w:val="24"/>
              </w:rPr>
            </w:pPr>
            <w:r>
              <w:rPr>
                <w:rFonts w:hAnsi="Times New Roman" w:cs="Times New Roman"/>
                <w:b/>
                <w:bCs/>
                <w:color w:val="000000"/>
                <w:sz w:val="24"/>
                <w:szCs w:val="24"/>
              </w:rPr>
              <w:t>Русский</w:t>
            </w:r>
            <w:r>
              <w:rPr>
                <w:rFonts w:hAnsi="Times New Roman" w:cs="Times New Roman"/>
                <w:b/>
                <w:bCs/>
                <w:color w:val="000000"/>
                <w:sz w:val="24"/>
                <w:szCs w:val="24"/>
              </w:rPr>
              <w:t xml:space="preserve"> </w:t>
            </w:r>
            <w:r>
              <w:rPr>
                <w:rFonts w:hAnsi="Times New Roman" w:cs="Times New Roman"/>
                <w:b/>
                <w:bCs/>
                <w:color w:val="000000"/>
                <w:sz w:val="24"/>
                <w:szCs w:val="24"/>
              </w:rPr>
              <w:t>язык</w:t>
            </w:r>
            <w:r>
              <w:rPr>
                <w:rFonts w:hAnsi="Times New Roman" w:cs="Times New Roman"/>
                <w:b/>
                <w:bCs/>
                <w:color w:val="000000"/>
                <w:sz w:val="24"/>
                <w:szCs w:val="24"/>
              </w:rPr>
              <w:t xml:space="preserve"> </w:t>
            </w:r>
            <w:r>
              <w:rPr>
                <w:rFonts w:hAnsi="Times New Roman" w:cs="Times New Roman"/>
                <w:b/>
                <w:bCs/>
                <w:color w:val="000000"/>
                <w:sz w:val="24"/>
                <w:szCs w:val="24"/>
              </w:rPr>
              <w:lastRenderedPageBreak/>
              <w:t>и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Default="00102217" w:rsidP="00DF0A2A">
            <w:pPr>
              <w:rPr>
                <w:rFonts w:hAnsi="Times New Roman" w:cs="Times New Roman"/>
                <w:color w:val="000000"/>
                <w:sz w:val="24"/>
                <w:szCs w:val="24"/>
              </w:rPr>
            </w:pPr>
            <w:r>
              <w:rPr>
                <w:rFonts w:hAnsi="Times New Roman" w:cs="Times New Roman"/>
                <w:color w:val="000000"/>
                <w:sz w:val="24"/>
                <w:szCs w:val="24"/>
              </w:rPr>
              <w:lastRenderedPageBreak/>
              <w:t>Русский</w:t>
            </w:r>
            <w:r>
              <w:rPr>
                <w:rFonts w:hAnsi="Times New Roman" w:cs="Times New Roman"/>
                <w:color w:val="000000"/>
                <w:sz w:val="24"/>
                <w:szCs w:val="24"/>
              </w:rPr>
              <w:t xml:space="preserve"> </w:t>
            </w:r>
            <w:r>
              <w:rPr>
                <w:rFonts w:hAnsi="Times New Roman" w:cs="Times New Roman"/>
                <w:color w:val="000000"/>
                <w:sz w:val="24"/>
                <w:szCs w:val="24"/>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Default="00102217" w:rsidP="00DF0A2A">
            <w:pPr>
              <w:jc w:val="center"/>
              <w:rPr>
                <w:rFonts w:hAnsi="Times New Roman" w:cs="Times New Roman"/>
                <w:color w:val="000000"/>
                <w:sz w:val="24"/>
                <w:szCs w:val="24"/>
              </w:rPr>
            </w:pPr>
            <w:r>
              <w:rPr>
                <w:rFonts w:hAnsi="Times New Roman" w:cs="Times New Roman"/>
                <w:color w:val="000000"/>
                <w:sz w:val="24"/>
                <w:szCs w:val="24"/>
              </w:rPr>
              <w:t>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Default="00102217" w:rsidP="00DF0A2A">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881F22" w:rsidRDefault="00102217" w:rsidP="00DF0A2A">
            <w:pPr>
              <w:jc w:val="center"/>
              <w:rPr>
                <w:rFonts w:hAnsi="Times New Roman" w:cs="Times New Roman"/>
                <w:color w:val="000000"/>
                <w:sz w:val="24"/>
                <w:szCs w:val="24"/>
              </w:rPr>
            </w:pPr>
            <w:r w:rsidRPr="00881F22">
              <w:rPr>
                <w:rFonts w:hAnsi="Times New Roman" w:cs="Times New Roman"/>
                <w:color w:val="000000"/>
                <w:sz w:val="24"/>
                <w:szCs w:val="24"/>
              </w:rPr>
              <w:t>2</w:t>
            </w:r>
          </w:p>
        </w:tc>
      </w:tr>
      <w:tr w:rsidR="00102217" w:rsidRPr="00795255" w:rsidTr="00DF0A2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Default="00102217" w:rsidP="00DF0A2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Default="00102217" w:rsidP="00DF0A2A">
            <w:pPr>
              <w:rPr>
                <w:rFonts w:hAnsi="Times New Roman" w:cs="Times New Roman"/>
                <w:color w:val="000000"/>
                <w:sz w:val="24"/>
                <w:szCs w:val="24"/>
              </w:rPr>
            </w:pPr>
            <w:r>
              <w:rPr>
                <w:rFonts w:hAnsi="Times New Roman" w:cs="Times New Roman"/>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Default="00102217" w:rsidP="00DF0A2A">
            <w:pPr>
              <w:jc w:val="center"/>
              <w:rPr>
                <w:rFonts w:hAnsi="Times New Roman" w:cs="Times New Roman"/>
                <w:color w:val="000000"/>
                <w:sz w:val="24"/>
                <w:szCs w:val="24"/>
              </w:rPr>
            </w:pPr>
            <w:r>
              <w:rPr>
                <w:rFonts w:hAnsi="Times New Roman" w:cs="Times New Roman"/>
                <w:color w:val="000000"/>
                <w:sz w:val="24"/>
                <w:szCs w:val="24"/>
              </w:rPr>
              <w:t>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Default="00102217" w:rsidP="00DF0A2A">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881F22" w:rsidRDefault="00102217" w:rsidP="00DF0A2A">
            <w:pPr>
              <w:jc w:val="center"/>
              <w:rPr>
                <w:rFonts w:hAnsi="Times New Roman" w:cs="Times New Roman"/>
                <w:color w:val="000000"/>
                <w:sz w:val="24"/>
                <w:szCs w:val="24"/>
              </w:rPr>
            </w:pPr>
            <w:r w:rsidRPr="00881F22">
              <w:rPr>
                <w:rFonts w:hAnsi="Times New Roman" w:cs="Times New Roman"/>
                <w:color w:val="000000"/>
                <w:sz w:val="24"/>
                <w:szCs w:val="24"/>
              </w:rPr>
              <w:t>3</w:t>
            </w:r>
          </w:p>
        </w:tc>
      </w:tr>
      <w:tr w:rsidR="00102217" w:rsidRPr="00795255" w:rsidTr="00DF0A2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color w:val="000000"/>
                <w:sz w:val="24"/>
                <w:szCs w:val="24"/>
              </w:rPr>
            </w:pPr>
            <w:r w:rsidRPr="00545F14">
              <w:rPr>
                <w:rFonts w:ascii="Times New Roman" w:hAnsi="Times New Roman" w:cs="Times New Roman"/>
                <w:b/>
                <w:bCs/>
                <w:color w:val="000000"/>
                <w:sz w:val="24"/>
                <w:szCs w:val="24"/>
              </w:rPr>
              <w:lastRenderedPageBreak/>
              <w:t>Иностранные языки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color w:val="000000"/>
                <w:sz w:val="24"/>
                <w:szCs w:val="24"/>
              </w:rPr>
            </w:pPr>
            <w:r w:rsidRPr="00545F14">
              <w:rPr>
                <w:rFonts w:ascii="Times New Roman" w:hAnsi="Times New Roman" w:cs="Times New Roman"/>
                <w:color w:val="000000"/>
                <w:sz w:val="24"/>
                <w:szCs w:val="24"/>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3</w:t>
            </w:r>
          </w:p>
        </w:tc>
      </w:tr>
      <w:tr w:rsidR="00102217" w:rsidRPr="00795255" w:rsidTr="00DF0A2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color w:val="000000"/>
                <w:sz w:val="24"/>
                <w:szCs w:val="24"/>
              </w:rPr>
            </w:pPr>
            <w:r w:rsidRPr="00545F14">
              <w:rPr>
                <w:rFonts w:ascii="Times New Roman" w:hAnsi="Times New Roman" w:cs="Times New Roman"/>
                <w:b/>
                <w:bCs/>
                <w:color w:val="000000"/>
                <w:sz w:val="24"/>
                <w:szCs w:val="24"/>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color w:val="000000"/>
                <w:sz w:val="24"/>
                <w:szCs w:val="24"/>
              </w:rPr>
            </w:pPr>
            <w:r w:rsidRPr="00545F14">
              <w:rPr>
                <w:rFonts w:ascii="Times New Roman" w:hAnsi="Times New Roman" w:cs="Times New Roman"/>
                <w:color w:val="000000"/>
                <w:sz w:val="24"/>
                <w:szCs w:val="24"/>
              </w:rPr>
              <w:t>Математика:</w:t>
            </w:r>
          </w:p>
          <w:p w:rsidR="00102217" w:rsidRPr="00545F14" w:rsidRDefault="00102217" w:rsidP="00102217">
            <w:pPr>
              <w:numPr>
                <w:ilvl w:val="0"/>
                <w:numId w:val="61"/>
              </w:numPr>
              <w:spacing w:before="100" w:beforeAutospacing="1" w:after="100" w:afterAutospacing="1" w:line="240" w:lineRule="auto"/>
              <w:ind w:left="780" w:right="26"/>
              <w:rPr>
                <w:rFonts w:ascii="Times New Roman" w:hAnsi="Times New Roman" w:cs="Times New Roman"/>
                <w:color w:val="000000"/>
                <w:sz w:val="24"/>
                <w:szCs w:val="24"/>
              </w:rPr>
            </w:pPr>
            <w:r w:rsidRPr="00545F14">
              <w:rPr>
                <w:rFonts w:ascii="Times New Roman" w:hAnsi="Times New Roman" w:cs="Times New Roman"/>
                <w:color w:val="000000"/>
                <w:sz w:val="24"/>
                <w:szCs w:val="24"/>
              </w:rPr>
              <w:t>алгебра и начала математического анализа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3</w:t>
            </w:r>
          </w:p>
        </w:tc>
      </w:tr>
      <w:tr w:rsidR="00102217" w:rsidRPr="00795255" w:rsidTr="00DF0A2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102217">
            <w:pPr>
              <w:numPr>
                <w:ilvl w:val="0"/>
                <w:numId w:val="62"/>
              </w:numPr>
              <w:spacing w:before="100" w:beforeAutospacing="1" w:after="100" w:afterAutospacing="1" w:line="240" w:lineRule="auto"/>
              <w:ind w:left="780" w:right="180"/>
              <w:rPr>
                <w:rFonts w:ascii="Times New Roman" w:hAnsi="Times New Roman" w:cs="Times New Roman"/>
                <w:color w:val="000000"/>
                <w:sz w:val="24"/>
                <w:szCs w:val="24"/>
              </w:rPr>
            </w:pPr>
            <w:r w:rsidRPr="00545F14">
              <w:rPr>
                <w:rFonts w:ascii="Times New Roman" w:hAnsi="Times New Roman" w:cs="Times New Roman"/>
                <w:color w:val="000000"/>
                <w:sz w:val="24"/>
                <w:szCs w:val="24"/>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sz w:val="24"/>
                <w:szCs w:val="24"/>
              </w:rPr>
            </w:pPr>
            <w:r w:rsidRPr="00545F14">
              <w:rPr>
                <w:rFonts w:ascii="Times New Roman" w:hAnsi="Times New Roman" w:cs="Times New Roman"/>
                <w:color w:val="000000"/>
                <w:sz w:val="24"/>
                <w:szCs w:val="24"/>
              </w:rPr>
              <w:t>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sz w:val="24"/>
                <w:szCs w:val="24"/>
              </w:rPr>
            </w:pPr>
            <w:r w:rsidRPr="00545F14">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sz w:val="24"/>
                <w:szCs w:val="24"/>
              </w:rPr>
            </w:pPr>
            <w:r w:rsidRPr="00545F14">
              <w:rPr>
                <w:rFonts w:ascii="Times New Roman" w:hAnsi="Times New Roman" w:cs="Times New Roman"/>
                <w:color w:val="000000"/>
                <w:sz w:val="24"/>
                <w:szCs w:val="24"/>
              </w:rPr>
              <w:t>1</w:t>
            </w:r>
          </w:p>
        </w:tc>
      </w:tr>
      <w:tr w:rsidR="00102217" w:rsidRPr="00795255" w:rsidTr="00DF0A2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102217">
            <w:pPr>
              <w:numPr>
                <w:ilvl w:val="0"/>
                <w:numId w:val="63"/>
              </w:numPr>
              <w:spacing w:before="100" w:beforeAutospacing="1" w:after="100" w:afterAutospacing="1" w:line="240" w:lineRule="auto"/>
              <w:ind w:left="780" w:right="180"/>
              <w:rPr>
                <w:rFonts w:ascii="Times New Roman" w:hAnsi="Times New Roman" w:cs="Times New Roman"/>
                <w:color w:val="000000"/>
                <w:sz w:val="24"/>
                <w:szCs w:val="24"/>
              </w:rPr>
            </w:pPr>
            <w:r w:rsidRPr="00545F14">
              <w:rPr>
                <w:rFonts w:ascii="Times New Roman" w:hAnsi="Times New Roman" w:cs="Times New Roman"/>
                <w:color w:val="000000"/>
                <w:sz w:val="24"/>
                <w:szCs w:val="24"/>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sz w:val="24"/>
                <w:szCs w:val="24"/>
              </w:rPr>
            </w:pPr>
            <w:r w:rsidRPr="00545F14">
              <w:rPr>
                <w:rFonts w:ascii="Times New Roman" w:hAnsi="Times New Roman" w:cs="Times New Roman"/>
                <w:color w:val="000000"/>
                <w:sz w:val="24"/>
                <w:szCs w:val="24"/>
              </w:rPr>
              <w:t>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sz w:val="24"/>
                <w:szCs w:val="24"/>
              </w:rPr>
            </w:pPr>
            <w:r w:rsidRPr="00545F1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sz w:val="24"/>
                <w:szCs w:val="24"/>
              </w:rPr>
            </w:pPr>
            <w:r w:rsidRPr="00545F14">
              <w:rPr>
                <w:rFonts w:ascii="Times New Roman" w:hAnsi="Times New Roman" w:cs="Times New Roman"/>
                <w:color w:val="000000"/>
                <w:sz w:val="24"/>
                <w:szCs w:val="24"/>
              </w:rPr>
              <w:t>1</w:t>
            </w:r>
          </w:p>
        </w:tc>
      </w:tr>
      <w:tr w:rsidR="00102217" w:rsidRPr="00795255" w:rsidTr="00DF0A2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color w:val="000000"/>
                <w:sz w:val="24"/>
                <w:szCs w:val="24"/>
              </w:rPr>
            </w:pPr>
            <w:r w:rsidRPr="00545F14">
              <w:rPr>
                <w:rFonts w:ascii="Times New Roman" w:hAnsi="Times New Roman" w:cs="Times New Roman"/>
                <w:color w:val="000000"/>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1</w:t>
            </w:r>
          </w:p>
        </w:tc>
      </w:tr>
      <w:tr w:rsidR="00102217" w:rsidRPr="00795255" w:rsidTr="00DF0A2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color w:val="000000"/>
                <w:sz w:val="24"/>
                <w:szCs w:val="24"/>
              </w:rPr>
            </w:pPr>
            <w:r w:rsidRPr="00545F14">
              <w:rPr>
                <w:rFonts w:ascii="Times New Roman" w:hAnsi="Times New Roman" w:cs="Times New Roman"/>
                <w:b/>
                <w:bCs/>
                <w:color w:val="000000"/>
                <w:sz w:val="24"/>
                <w:szCs w:val="24"/>
              </w:rPr>
              <w:t>Общественно-научные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color w:val="000000"/>
                <w:sz w:val="24"/>
                <w:szCs w:val="24"/>
              </w:rPr>
            </w:pPr>
            <w:r w:rsidRPr="00545F14">
              <w:rPr>
                <w:rFonts w:ascii="Times New Roman"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2</w:t>
            </w:r>
          </w:p>
        </w:tc>
      </w:tr>
      <w:tr w:rsidR="00102217" w:rsidRPr="00795255" w:rsidTr="00DF0A2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color w:val="000000"/>
                <w:sz w:val="24"/>
                <w:szCs w:val="24"/>
              </w:rPr>
            </w:pPr>
            <w:r w:rsidRPr="00545F14">
              <w:rPr>
                <w:rFonts w:ascii="Times New Roman"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sz w:val="24"/>
                <w:szCs w:val="24"/>
              </w:rPr>
            </w:pPr>
            <w:r w:rsidRPr="00545F14">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sz w:val="24"/>
                <w:szCs w:val="24"/>
              </w:rPr>
            </w:pPr>
            <w:r w:rsidRPr="00545F14">
              <w:rPr>
                <w:rFonts w:ascii="Times New Roman" w:hAnsi="Times New Roman" w:cs="Times New Roman"/>
                <w:sz w:val="24"/>
                <w:szCs w:val="24"/>
              </w:rPr>
              <w:t>4</w:t>
            </w:r>
          </w:p>
        </w:tc>
      </w:tr>
      <w:tr w:rsidR="00102217" w:rsidRPr="00795255" w:rsidTr="00DF0A2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color w:val="000000"/>
                <w:sz w:val="24"/>
                <w:szCs w:val="24"/>
              </w:rPr>
            </w:pPr>
            <w:r w:rsidRPr="00545F14">
              <w:rPr>
                <w:rFonts w:ascii="Times New Roman" w:hAnsi="Times New Roman" w:cs="Times New Roman"/>
                <w:color w:val="000000"/>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1</w:t>
            </w:r>
          </w:p>
        </w:tc>
      </w:tr>
      <w:tr w:rsidR="00102217" w:rsidRPr="00795255" w:rsidTr="00DF0A2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color w:val="000000"/>
                <w:sz w:val="24"/>
                <w:szCs w:val="24"/>
              </w:rPr>
            </w:pPr>
            <w:proofErr w:type="spellStart"/>
            <w:proofErr w:type="gramStart"/>
            <w:r w:rsidRPr="00545F14">
              <w:rPr>
                <w:rFonts w:ascii="Times New Roman" w:hAnsi="Times New Roman" w:cs="Times New Roman"/>
                <w:b/>
                <w:bCs/>
                <w:color w:val="000000"/>
                <w:sz w:val="24"/>
                <w:szCs w:val="24"/>
              </w:rPr>
              <w:t>Естественно-научные</w:t>
            </w:r>
            <w:proofErr w:type="spellEnd"/>
            <w:proofErr w:type="gramEnd"/>
            <w:r w:rsidRPr="00545F14">
              <w:rPr>
                <w:rFonts w:ascii="Times New Roman" w:hAnsi="Times New Roman" w:cs="Times New Roman"/>
                <w:b/>
                <w:bCs/>
                <w:color w:val="000000"/>
                <w:sz w:val="24"/>
                <w:szCs w:val="24"/>
              </w:rPr>
              <w:t xml:space="preserve">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color w:val="000000"/>
                <w:sz w:val="24"/>
                <w:szCs w:val="24"/>
              </w:rPr>
            </w:pPr>
            <w:r w:rsidRPr="00545F14">
              <w:rPr>
                <w:rFonts w:ascii="Times New Roman" w:hAnsi="Times New Roman" w:cs="Times New Roman"/>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У,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2</w:t>
            </w:r>
          </w:p>
        </w:tc>
      </w:tr>
      <w:tr w:rsidR="00102217" w:rsidRPr="00795255" w:rsidTr="00DF0A2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color w:val="000000"/>
                <w:sz w:val="24"/>
                <w:szCs w:val="24"/>
              </w:rPr>
            </w:pPr>
            <w:r w:rsidRPr="00545F14">
              <w:rPr>
                <w:rFonts w:ascii="Times New Roman" w:hAnsi="Times New Roman" w:cs="Times New Roman"/>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1</w:t>
            </w:r>
          </w:p>
        </w:tc>
      </w:tr>
      <w:tr w:rsidR="00102217" w:rsidRPr="00795255" w:rsidTr="00DF0A2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color w:val="000000"/>
                <w:sz w:val="24"/>
                <w:szCs w:val="24"/>
              </w:rPr>
            </w:pPr>
            <w:r w:rsidRPr="00545F14">
              <w:rPr>
                <w:rFonts w:ascii="Times New Roman" w:hAnsi="Times New Roman" w:cs="Times New Roman"/>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У,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3</w:t>
            </w:r>
          </w:p>
        </w:tc>
      </w:tr>
      <w:tr w:rsidR="00102217" w:rsidRPr="00881F22" w:rsidTr="00DF0A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ind w:left="75" w:right="75"/>
              <w:rPr>
                <w:rFonts w:ascii="Times New Roman" w:hAnsi="Times New Roman" w:cs="Times New Roman"/>
                <w:b/>
                <w:color w:val="000000"/>
                <w:sz w:val="24"/>
                <w:szCs w:val="24"/>
              </w:rPr>
            </w:pPr>
            <w:r w:rsidRPr="00545F14">
              <w:rPr>
                <w:rFonts w:ascii="Times New Roman" w:hAnsi="Times New Roman" w:cs="Times New Roman"/>
                <w:b/>
                <w:color w:val="000000"/>
                <w:sz w:val="24"/>
                <w:szCs w:val="24"/>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color w:val="000000"/>
                <w:sz w:val="24"/>
                <w:szCs w:val="24"/>
              </w:rPr>
            </w:pPr>
            <w:r w:rsidRPr="00545F14">
              <w:rPr>
                <w:rFonts w:ascii="Times New Roman" w:hAnsi="Times New Roman" w:cs="Times New Roman"/>
                <w:color w:val="000000"/>
                <w:sz w:val="24"/>
                <w:szCs w:val="24"/>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1</w:t>
            </w:r>
          </w:p>
        </w:tc>
      </w:tr>
      <w:tr w:rsidR="00102217" w:rsidRPr="00795255" w:rsidTr="00DF0A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color w:val="000000"/>
                <w:sz w:val="24"/>
                <w:szCs w:val="24"/>
              </w:rPr>
            </w:pPr>
            <w:r w:rsidRPr="00545F14">
              <w:rPr>
                <w:rFonts w:ascii="Times New Roman" w:hAnsi="Times New Roman" w:cs="Times New Roman"/>
                <w:b/>
                <w:bCs/>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color w:val="000000"/>
                <w:sz w:val="24"/>
                <w:szCs w:val="24"/>
              </w:rPr>
            </w:pPr>
            <w:r w:rsidRPr="00545F14">
              <w:rPr>
                <w:rFonts w:ascii="Times New Roman" w:hAnsi="Times New Roman" w:cs="Times New Roman"/>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3</w:t>
            </w:r>
          </w:p>
        </w:tc>
      </w:tr>
      <w:tr w:rsidR="00102217" w:rsidRPr="00795255" w:rsidTr="00DF0A2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sz w:val="24"/>
                <w:szCs w:val="24"/>
              </w:rPr>
            </w:pPr>
            <w:proofErr w:type="gramStart"/>
            <w:r w:rsidRPr="00545F14">
              <w:rPr>
                <w:rFonts w:ascii="Times New Roman" w:hAnsi="Times New Roman" w:cs="Times New Roman"/>
                <w:color w:val="000000"/>
                <w:sz w:val="24"/>
                <w:szCs w:val="24"/>
              </w:rPr>
              <w:t>Индивидуальный проект</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sz w:val="24"/>
                <w:szCs w:val="24"/>
              </w:rPr>
            </w:pPr>
            <w:r w:rsidRPr="00545F1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sz w:val="24"/>
                <w:szCs w:val="24"/>
              </w:rPr>
            </w:pPr>
            <w:r w:rsidRPr="00545F14">
              <w:rPr>
                <w:rFonts w:ascii="Times New Roman" w:hAnsi="Times New Roman" w:cs="Times New Roman"/>
                <w:i/>
                <w:color w:val="000000"/>
                <w:sz w:val="24"/>
                <w:szCs w:val="24"/>
              </w:rPr>
              <w:t>—</w:t>
            </w:r>
          </w:p>
        </w:tc>
      </w:tr>
      <w:tr w:rsidR="00102217" w:rsidRPr="00795255" w:rsidTr="00DF0A2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sz w:val="24"/>
                <w:szCs w:val="24"/>
              </w:rPr>
            </w:pPr>
            <w:r w:rsidRPr="00545F14">
              <w:rPr>
                <w:rFonts w:ascii="Times New Roman" w:hAnsi="Times New Roman" w:cs="Times New Roman"/>
                <w:b/>
                <w:bCs/>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sz w:val="24"/>
                <w:szCs w:val="24"/>
              </w:rPr>
            </w:pPr>
            <w:r w:rsidRPr="00545F14">
              <w:rPr>
                <w:rFonts w:ascii="Times New Roman" w:hAnsi="Times New Roman" w:cs="Times New Roman"/>
                <w:b/>
                <w:bCs/>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sz w:val="24"/>
                <w:szCs w:val="24"/>
              </w:rPr>
            </w:pPr>
            <w:r w:rsidRPr="00545F14">
              <w:rPr>
                <w:rFonts w:ascii="Times New Roman" w:hAnsi="Times New Roman" w:cs="Times New Roman"/>
                <w:b/>
                <w:bCs/>
                <w:color w:val="000000"/>
                <w:sz w:val="24"/>
                <w:szCs w:val="24"/>
              </w:rPr>
              <w:t>31</w:t>
            </w:r>
          </w:p>
        </w:tc>
      </w:tr>
      <w:tr w:rsidR="00102217" w:rsidRPr="00795255" w:rsidTr="00DF0A2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sz w:val="24"/>
                <w:szCs w:val="24"/>
              </w:rPr>
            </w:pPr>
            <w:r w:rsidRPr="00545F14">
              <w:rPr>
                <w:rFonts w:ascii="Times New Roman" w:hAnsi="Times New Roman" w:cs="Times New Roman"/>
                <w:b/>
                <w:bCs/>
                <w:color w:val="000000"/>
                <w:sz w:val="24"/>
                <w:szCs w:val="24"/>
              </w:rPr>
              <w:t xml:space="preserve">Часть, формируемая участниками образовательных </w:t>
            </w:r>
            <w:r w:rsidRPr="00545F14">
              <w:rPr>
                <w:rFonts w:ascii="Times New Roman" w:hAnsi="Times New Roman" w:cs="Times New Roman"/>
                <w:b/>
                <w:bCs/>
                <w:color w:val="000000"/>
                <w:sz w:val="24"/>
                <w:szCs w:val="24"/>
              </w:rPr>
              <w:lastRenderedPageBreak/>
              <w:t>отношений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b/>
                <w:bCs/>
                <w:color w:val="000000"/>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b/>
                <w:color w:val="000000"/>
                <w:sz w:val="24"/>
                <w:szCs w:val="24"/>
              </w:rPr>
            </w:pPr>
            <w:r w:rsidRPr="00545F14">
              <w:rPr>
                <w:rFonts w:ascii="Times New Roman" w:hAnsi="Times New Roman" w:cs="Times New Roman"/>
                <w:b/>
                <w:bCs/>
                <w:color w:val="000000"/>
                <w:sz w:val="24"/>
                <w:szCs w:val="24"/>
              </w:rPr>
              <w:t>2</w:t>
            </w:r>
          </w:p>
        </w:tc>
      </w:tr>
      <w:tr w:rsidR="00102217" w:rsidTr="00DF0A2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sz w:val="24"/>
                <w:szCs w:val="24"/>
              </w:rPr>
            </w:pPr>
            <w:r w:rsidRPr="00545F14">
              <w:rPr>
                <w:rFonts w:ascii="Times New Roman" w:hAnsi="Times New Roman" w:cs="Times New Roman"/>
                <w:sz w:val="24"/>
                <w:szCs w:val="24"/>
              </w:rPr>
              <w:lastRenderedPageBreak/>
              <w:t>Теория и практика создания сочинения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1</w:t>
            </w:r>
          </w:p>
        </w:tc>
      </w:tr>
      <w:tr w:rsidR="00102217" w:rsidTr="00DF0A2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sz w:val="24"/>
                <w:szCs w:val="24"/>
              </w:rPr>
            </w:pPr>
            <w:r w:rsidRPr="00545F14">
              <w:rPr>
                <w:rFonts w:ascii="Times New Roman" w:hAnsi="Times New Roman" w:cs="Times New Roman"/>
                <w:sz w:val="24"/>
                <w:szCs w:val="24"/>
              </w:rPr>
              <w:t>Функциональная грамотность (Финансовая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sz w:val="24"/>
                <w:szCs w:val="24"/>
              </w:rPr>
            </w:pPr>
            <w:r w:rsidRPr="00545F14">
              <w:rPr>
                <w:rFonts w:ascii="Times New Roman" w:hAnsi="Times New Roman" w:cs="Times New Roman"/>
                <w:sz w:val="24"/>
                <w:szCs w:val="24"/>
              </w:rPr>
              <w:t>1</w:t>
            </w:r>
          </w:p>
        </w:tc>
      </w:tr>
      <w:tr w:rsidR="00102217" w:rsidTr="00DF0A2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p>
        </w:tc>
      </w:tr>
      <w:tr w:rsidR="00102217" w:rsidTr="00DF0A2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rPr>
                <w:rFonts w:ascii="Times New Roman" w:hAnsi="Times New Roman" w:cs="Times New Roman"/>
                <w:color w:val="000000"/>
                <w:sz w:val="24"/>
                <w:szCs w:val="24"/>
              </w:rPr>
            </w:pPr>
            <w:r w:rsidRPr="00545F14">
              <w:rPr>
                <w:rFonts w:ascii="Times New Roman" w:hAnsi="Times New Roman" w:cs="Times New Roman"/>
                <w:color w:val="000000"/>
                <w:sz w:val="24"/>
                <w:szCs w:val="24"/>
              </w:rPr>
              <w:t>Итого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33</w:t>
            </w:r>
          </w:p>
        </w:tc>
      </w:tr>
      <w:tr w:rsidR="00102217" w:rsidTr="00DF0A2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right"/>
              <w:rPr>
                <w:rFonts w:ascii="Times New Roman" w:hAnsi="Times New Roman" w:cs="Times New Roman"/>
                <w:color w:val="000000"/>
                <w:sz w:val="24"/>
                <w:szCs w:val="24"/>
              </w:rPr>
            </w:pPr>
            <w:r w:rsidRPr="00545F14">
              <w:rPr>
                <w:rFonts w:ascii="Times New Roman" w:hAnsi="Times New Roman" w:cs="Times New Roman"/>
                <w:b/>
                <w:bCs/>
                <w:color w:val="000000"/>
                <w:sz w:val="24"/>
                <w:szCs w:val="24"/>
              </w:rPr>
              <w:t>Всего за два года обучения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217" w:rsidRPr="00545F14" w:rsidRDefault="00102217" w:rsidP="00DF0A2A">
            <w:pPr>
              <w:jc w:val="center"/>
              <w:rPr>
                <w:rFonts w:ascii="Times New Roman" w:hAnsi="Times New Roman" w:cs="Times New Roman"/>
                <w:color w:val="000000"/>
                <w:sz w:val="24"/>
                <w:szCs w:val="24"/>
              </w:rPr>
            </w:pPr>
            <w:r w:rsidRPr="00545F14">
              <w:rPr>
                <w:rFonts w:ascii="Times New Roman" w:hAnsi="Times New Roman" w:cs="Times New Roman"/>
                <w:color w:val="000000"/>
                <w:sz w:val="24"/>
                <w:szCs w:val="24"/>
              </w:rPr>
              <w:t>2244</w:t>
            </w:r>
          </w:p>
        </w:tc>
      </w:tr>
    </w:tbl>
    <w:p w:rsidR="00B460DC" w:rsidRDefault="00B460DC" w:rsidP="00102217">
      <w:pPr>
        <w:pStyle w:val="41"/>
        <w:shd w:val="clear" w:color="auto" w:fill="auto"/>
        <w:tabs>
          <w:tab w:val="left" w:pos="1332"/>
        </w:tabs>
        <w:ind w:right="260"/>
      </w:pPr>
    </w:p>
    <w:p w:rsidR="00B460DC" w:rsidRPr="00A8362B" w:rsidRDefault="00B460DC" w:rsidP="00342E0D">
      <w:pPr>
        <w:pStyle w:val="41"/>
        <w:shd w:val="clear" w:color="auto" w:fill="auto"/>
        <w:tabs>
          <w:tab w:val="left" w:pos="1332"/>
        </w:tabs>
        <w:ind w:right="260"/>
        <w:rPr>
          <w:sz w:val="24"/>
          <w:szCs w:val="24"/>
        </w:rPr>
      </w:pPr>
      <w:r w:rsidRPr="00A8362B">
        <w:rPr>
          <w:sz w:val="24"/>
          <w:szCs w:val="24"/>
        </w:rPr>
        <w:t>3</w:t>
      </w:r>
      <w:r w:rsidR="00102217">
        <w:rPr>
          <w:sz w:val="24"/>
          <w:szCs w:val="24"/>
        </w:rPr>
        <w:t>8</w:t>
      </w:r>
      <w:r w:rsidRPr="00A8362B">
        <w:rPr>
          <w:b/>
          <w:sz w:val="24"/>
          <w:szCs w:val="24"/>
        </w:rPr>
        <w:t>.  Календарный учебный график</w:t>
      </w:r>
    </w:p>
    <w:p w:rsidR="00B460DC" w:rsidRPr="00A8362B" w:rsidRDefault="00B460DC" w:rsidP="00545F14">
      <w:pPr>
        <w:pStyle w:val="41"/>
        <w:numPr>
          <w:ilvl w:val="1"/>
          <w:numId w:val="80"/>
        </w:numPr>
        <w:shd w:val="clear" w:color="auto" w:fill="auto"/>
        <w:tabs>
          <w:tab w:val="left" w:pos="1467"/>
        </w:tabs>
        <w:spacing w:line="456" w:lineRule="exact"/>
        <w:ind w:right="20"/>
        <w:rPr>
          <w:sz w:val="24"/>
          <w:szCs w:val="24"/>
        </w:rPr>
      </w:pPr>
      <w:r w:rsidRPr="00A8362B">
        <w:rPr>
          <w:rStyle w:val="25"/>
          <w:sz w:val="24"/>
          <w:szCs w:val="24"/>
        </w:rPr>
        <w:t>Организация образовательной деятельности осуществляется по учебным четвертям. Режим работы 5-дневная учебная неделя.</w:t>
      </w:r>
    </w:p>
    <w:p w:rsidR="00B460DC" w:rsidRPr="00A8362B" w:rsidRDefault="00B460DC" w:rsidP="00545F14">
      <w:pPr>
        <w:pStyle w:val="41"/>
        <w:numPr>
          <w:ilvl w:val="1"/>
          <w:numId w:val="80"/>
        </w:numPr>
        <w:shd w:val="clear" w:color="auto" w:fill="auto"/>
        <w:tabs>
          <w:tab w:val="left" w:pos="1467"/>
        </w:tabs>
        <w:spacing w:line="456" w:lineRule="exact"/>
        <w:ind w:right="20"/>
        <w:rPr>
          <w:sz w:val="24"/>
          <w:szCs w:val="24"/>
        </w:rPr>
      </w:pPr>
      <w:r w:rsidRPr="00A8362B">
        <w:rPr>
          <w:rStyle w:val="25"/>
          <w:sz w:val="24"/>
          <w:szCs w:val="24"/>
        </w:rPr>
        <w:t>Продолжительность учебного года при получении среднего общего образования составляет 34 недели.</w:t>
      </w:r>
    </w:p>
    <w:p w:rsidR="00B460DC" w:rsidRPr="00A8362B" w:rsidRDefault="00B460DC" w:rsidP="00545F14">
      <w:pPr>
        <w:pStyle w:val="41"/>
        <w:numPr>
          <w:ilvl w:val="1"/>
          <w:numId w:val="80"/>
        </w:numPr>
        <w:shd w:val="clear" w:color="auto" w:fill="auto"/>
        <w:spacing w:line="456" w:lineRule="exact"/>
        <w:ind w:left="120" w:right="20" w:hanging="120"/>
        <w:rPr>
          <w:sz w:val="24"/>
          <w:szCs w:val="24"/>
        </w:rPr>
      </w:pPr>
      <w:r w:rsidRPr="00A8362B">
        <w:rPr>
          <w:rStyle w:val="25"/>
          <w:sz w:val="24"/>
          <w:szCs w:val="24"/>
        </w:rPr>
        <w:t>Учебный год в МАОУ «</w:t>
      </w:r>
      <w:proofErr w:type="spellStart"/>
      <w:r w:rsidRPr="00A8362B">
        <w:rPr>
          <w:rStyle w:val="25"/>
          <w:sz w:val="24"/>
          <w:szCs w:val="24"/>
        </w:rPr>
        <w:t>Сергинская</w:t>
      </w:r>
      <w:proofErr w:type="spellEnd"/>
      <w:r w:rsidRPr="00A8362B">
        <w:rPr>
          <w:rStyle w:val="25"/>
          <w:sz w:val="24"/>
          <w:szCs w:val="24"/>
        </w:rPr>
        <w:t xml:space="preserve"> СОШ»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460DC" w:rsidRPr="00A8362B" w:rsidRDefault="00B460DC" w:rsidP="00545F14">
      <w:pPr>
        <w:pStyle w:val="41"/>
        <w:numPr>
          <w:ilvl w:val="1"/>
          <w:numId w:val="80"/>
        </w:numPr>
        <w:shd w:val="clear" w:color="auto" w:fill="auto"/>
        <w:tabs>
          <w:tab w:val="left" w:pos="709"/>
        </w:tabs>
        <w:spacing w:line="276" w:lineRule="auto"/>
        <w:ind w:left="120" w:right="20" w:firstLine="22"/>
        <w:rPr>
          <w:sz w:val="24"/>
          <w:szCs w:val="24"/>
        </w:rPr>
      </w:pPr>
      <w:r w:rsidRPr="00A8362B">
        <w:rPr>
          <w:rStyle w:val="25"/>
          <w:sz w:val="24"/>
          <w:szCs w:val="24"/>
        </w:rPr>
        <w:t xml:space="preserve">Учебный год в МАОУ </w:t>
      </w:r>
      <w:proofErr w:type="spellStart"/>
      <w:r w:rsidRPr="00A8362B">
        <w:rPr>
          <w:rStyle w:val="25"/>
          <w:sz w:val="24"/>
          <w:szCs w:val="24"/>
        </w:rPr>
        <w:t>Сергинская</w:t>
      </w:r>
      <w:proofErr w:type="spellEnd"/>
      <w:r w:rsidRPr="00A8362B">
        <w:rPr>
          <w:rStyle w:val="25"/>
          <w:sz w:val="24"/>
          <w:szCs w:val="24"/>
        </w:rPr>
        <w:t xml:space="preserve"> СОШ»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B460DC" w:rsidRPr="005F2957" w:rsidRDefault="005F2957" w:rsidP="00545F14">
      <w:pPr>
        <w:pStyle w:val="41"/>
        <w:numPr>
          <w:ilvl w:val="1"/>
          <w:numId w:val="80"/>
        </w:numPr>
        <w:shd w:val="clear" w:color="auto" w:fill="auto"/>
        <w:spacing w:line="276" w:lineRule="auto"/>
        <w:ind w:left="120" w:right="20" w:hanging="120"/>
        <w:rPr>
          <w:rStyle w:val="25"/>
          <w:color w:val="auto"/>
          <w:sz w:val="24"/>
          <w:szCs w:val="24"/>
          <w:shd w:val="clear" w:color="auto" w:fill="auto"/>
        </w:rPr>
      </w:pPr>
      <w:r>
        <w:rPr>
          <w:rStyle w:val="25"/>
          <w:sz w:val="24"/>
          <w:szCs w:val="24"/>
        </w:rPr>
        <w:t xml:space="preserve"> </w:t>
      </w:r>
      <w:r w:rsidR="00B460DC" w:rsidRPr="00A8362B">
        <w:rPr>
          <w:rStyle w:val="25"/>
          <w:sz w:val="24"/>
          <w:szCs w:val="24"/>
        </w:rPr>
        <w:t xml:space="preserve">С целью профилактики переутомления в календарном учебном графике предусматривается чередование периодов учебного времени и каникул. </w:t>
      </w:r>
      <w:r w:rsidR="00B460DC" w:rsidRPr="005F2957">
        <w:rPr>
          <w:rStyle w:val="25"/>
          <w:sz w:val="24"/>
          <w:szCs w:val="24"/>
        </w:rPr>
        <w:t>Продолжительность каникул должна составлять не менее 7 календарных дней.</w:t>
      </w:r>
      <w:r w:rsidRPr="005F2957">
        <w:rPr>
          <w:rStyle w:val="25"/>
          <w:sz w:val="24"/>
          <w:szCs w:val="24"/>
        </w:rPr>
        <w:t xml:space="preserve"> </w:t>
      </w:r>
    </w:p>
    <w:p w:rsidR="005F2957" w:rsidRPr="005F2957" w:rsidRDefault="005F2957" w:rsidP="005F2957">
      <w:pPr>
        <w:spacing w:after="223"/>
        <w:jc w:val="both"/>
        <w:rPr>
          <w:rFonts w:ascii="Times New Roman" w:hAnsi="Times New Roman" w:cs="Times New Roman"/>
          <w:sz w:val="24"/>
          <w:szCs w:val="24"/>
        </w:rPr>
      </w:pPr>
      <w:r w:rsidRPr="005F2957">
        <w:rPr>
          <w:rFonts w:ascii="Times New Roman" w:hAnsi="Times New Roman" w:cs="Times New Roman"/>
          <w:sz w:val="24"/>
          <w:szCs w:val="24"/>
        </w:rPr>
        <w:t>Предусмотрено не менее 8 недель для летних каникул. При возникновении отдельных чрезвычайных ситуаций, в том числе военных действий,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w:t>
      </w:r>
    </w:p>
    <w:p w:rsidR="005F2957" w:rsidRPr="005F2957" w:rsidRDefault="005F2957" w:rsidP="005F2957">
      <w:pPr>
        <w:spacing w:after="223"/>
        <w:jc w:val="both"/>
        <w:rPr>
          <w:rFonts w:ascii="Times New Roman" w:hAnsi="Times New Roman" w:cs="Times New Roman"/>
          <w:sz w:val="24"/>
          <w:szCs w:val="24"/>
        </w:rPr>
      </w:pPr>
      <w:r w:rsidRPr="005F2957">
        <w:rPr>
          <w:rFonts w:ascii="Times New Roman" w:hAnsi="Times New Roman" w:cs="Times New Roman"/>
          <w:sz w:val="24"/>
          <w:szCs w:val="24"/>
        </w:rPr>
        <w:t xml:space="preserve">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w:t>
      </w:r>
      <w:proofErr w:type="gramStart"/>
      <w:r w:rsidRPr="005F2957">
        <w:rPr>
          <w:rFonts w:ascii="Times New Roman" w:hAnsi="Times New Roman" w:cs="Times New Roman"/>
          <w:sz w:val="24"/>
          <w:szCs w:val="24"/>
        </w:rPr>
        <w:t>с</w:t>
      </w:r>
      <w:proofErr w:type="gramEnd"/>
      <w:r w:rsidRPr="005F2957">
        <w:rPr>
          <w:rFonts w:ascii="Times New Roman" w:hAnsi="Times New Roman" w:cs="Times New Roman"/>
          <w:sz w:val="24"/>
          <w:szCs w:val="24"/>
        </w:rPr>
        <w:t xml:space="preserve"> недельными каникулам. Суммарная минимальная продолжительность каникул составляет: не менее 126 дней для 10 классов, 42 дня для 11 классов.</w:t>
      </w:r>
    </w:p>
    <w:p w:rsidR="005F2957" w:rsidRPr="00A8362B" w:rsidRDefault="005F2957" w:rsidP="005F2957">
      <w:pPr>
        <w:pStyle w:val="41"/>
        <w:shd w:val="clear" w:color="auto" w:fill="auto"/>
        <w:spacing w:line="456" w:lineRule="exact"/>
        <w:ind w:left="120" w:right="20"/>
        <w:rPr>
          <w:sz w:val="24"/>
          <w:szCs w:val="24"/>
        </w:rPr>
      </w:pPr>
    </w:p>
    <w:p w:rsidR="00B460DC" w:rsidRPr="00A8362B" w:rsidRDefault="00B460DC" w:rsidP="00545F14">
      <w:pPr>
        <w:pStyle w:val="41"/>
        <w:numPr>
          <w:ilvl w:val="1"/>
          <w:numId w:val="80"/>
        </w:numPr>
        <w:shd w:val="clear" w:color="auto" w:fill="auto"/>
        <w:tabs>
          <w:tab w:val="left" w:pos="1467"/>
        </w:tabs>
        <w:spacing w:line="456" w:lineRule="exact"/>
        <w:ind w:left="120" w:right="20" w:firstLine="22"/>
        <w:rPr>
          <w:sz w:val="24"/>
          <w:szCs w:val="24"/>
        </w:rPr>
      </w:pPr>
      <w:r w:rsidRPr="00A8362B">
        <w:rPr>
          <w:rStyle w:val="25"/>
          <w:sz w:val="24"/>
          <w:szCs w:val="24"/>
        </w:rPr>
        <w:t xml:space="preserve">Продолжительность учебных четвертей составляет: I четверть - 8 учебных </w:t>
      </w:r>
      <w:r w:rsidRPr="00A8362B">
        <w:rPr>
          <w:rStyle w:val="25"/>
          <w:sz w:val="24"/>
          <w:szCs w:val="24"/>
        </w:rPr>
        <w:lastRenderedPageBreak/>
        <w:t>недель; II четверть - 8 у</w:t>
      </w:r>
      <w:r w:rsidR="005F2957">
        <w:rPr>
          <w:rStyle w:val="25"/>
          <w:sz w:val="24"/>
          <w:szCs w:val="24"/>
        </w:rPr>
        <w:t>чебных недель; III четверть - 11 учебных недель, IV четверть - 7</w:t>
      </w:r>
      <w:r w:rsidRPr="00A8362B">
        <w:rPr>
          <w:rStyle w:val="25"/>
          <w:sz w:val="24"/>
          <w:szCs w:val="24"/>
        </w:rPr>
        <w:t xml:space="preserve"> учебных недель.</w:t>
      </w:r>
    </w:p>
    <w:p w:rsidR="00B460DC" w:rsidRPr="00A8362B" w:rsidRDefault="00B460DC" w:rsidP="00545F14">
      <w:pPr>
        <w:pStyle w:val="41"/>
        <w:numPr>
          <w:ilvl w:val="1"/>
          <w:numId w:val="80"/>
        </w:numPr>
        <w:shd w:val="clear" w:color="auto" w:fill="auto"/>
        <w:tabs>
          <w:tab w:val="left" w:pos="1467"/>
        </w:tabs>
        <w:spacing w:line="456" w:lineRule="exact"/>
        <w:ind w:left="120" w:firstLine="22"/>
        <w:rPr>
          <w:sz w:val="24"/>
          <w:szCs w:val="24"/>
        </w:rPr>
      </w:pPr>
      <w:r w:rsidRPr="00A8362B">
        <w:rPr>
          <w:rStyle w:val="25"/>
          <w:sz w:val="24"/>
          <w:szCs w:val="24"/>
        </w:rPr>
        <w:t>Продолжительность каникул составляет:</w:t>
      </w:r>
    </w:p>
    <w:p w:rsidR="00B460DC" w:rsidRPr="00A8362B" w:rsidRDefault="00B460DC" w:rsidP="00B460DC">
      <w:pPr>
        <w:pStyle w:val="41"/>
        <w:shd w:val="clear" w:color="auto" w:fill="auto"/>
        <w:spacing w:line="451" w:lineRule="exact"/>
        <w:ind w:left="20" w:firstLine="720"/>
        <w:rPr>
          <w:sz w:val="24"/>
          <w:szCs w:val="24"/>
        </w:rPr>
      </w:pPr>
      <w:r w:rsidRPr="00A8362B">
        <w:rPr>
          <w:rStyle w:val="25"/>
          <w:sz w:val="24"/>
          <w:szCs w:val="24"/>
        </w:rPr>
        <w:t>по окончании I четверти (осенние каникулы) - 10 календарных дней;</w:t>
      </w:r>
    </w:p>
    <w:p w:rsidR="00B460DC" w:rsidRPr="00A8362B" w:rsidRDefault="00B460DC" w:rsidP="00B460DC">
      <w:pPr>
        <w:pStyle w:val="41"/>
        <w:shd w:val="clear" w:color="auto" w:fill="auto"/>
        <w:spacing w:line="451" w:lineRule="exact"/>
        <w:ind w:left="20" w:firstLine="720"/>
        <w:rPr>
          <w:sz w:val="24"/>
          <w:szCs w:val="24"/>
        </w:rPr>
      </w:pPr>
      <w:r w:rsidRPr="00A8362B">
        <w:rPr>
          <w:rStyle w:val="25"/>
          <w:sz w:val="24"/>
          <w:szCs w:val="24"/>
        </w:rPr>
        <w:t>по окончании II четверти (зимние каникулы) - 11 календарных дней;</w:t>
      </w:r>
    </w:p>
    <w:p w:rsidR="00B460DC" w:rsidRPr="00A8362B" w:rsidRDefault="00B460DC" w:rsidP="00B460DC">
      <w:pPr>
        <w:pStyle w:val="41"/>
        <w:shd w:val="clear" w:color="auto" w:fill="auto"/>
        <w:spacing w:line="451" w:lineRule="exact"/>
        <w:ind w:left="20" w:firstLine="720"/>
        <w:rPr>
          <w:sz w:val="24"/>
          <w:szCs w:val="24"/>
        </w:rPr>
      </w:pPr>
      <w:r w:rsidRPr="00A8362B">
        <w:rPr>
          <w:rStyle w:val="25"/>
          <w:sz w:val="24"/>
          <w:szCs w:val="24"/>
        </w:rPr>
        <w:t>по окончании III четверти (весенние каникулы) - 9 календарных дней;</w:t>
      </w:r>
    </w:p>
    <w:p w:rsidR="00B460DC" w:rsidRPr="00A8362B" w:rsidRDefault="00B460DC" w:rsidP="00B460DC">
      <w:pPr>
        <w:pStyle w:val="41"/>
        <w:shd w:val="clear" w:color="auto" w:fill="auto"/>
        <w:spacing w:line="451" w:lineRule="exact"/>
        <w:ind w:left="20" w:firstLine="720"/>
        <w:rPr>
          <w:sz w:val="24"/>
          <w:szCs w:val="24"/>
        </w:rPr>
      </w:pPr>
      <w:r w:rsidRPr="00A8362B">
        <w:rPr>
          <w:rStyle w:val="25"/>
          <w:sz w:val="24"/>
          <w:szCs w:val="24"/>
        </w:rPr>
        <w:t>по окончании учебного года (летние каникулы) - не менее 8 недель.</w:t>
      </w:r>
    </w:p>
    <w:p w:rsidR="00B460DC" w:rsidRPr="00A8362B" w:rsidRDefault="00B460DC" w:rsidP="00545F14">
      <w:pPr>
        <w:pStyle w:val="41"/>
        <w:numPr>
          <w:ilvl w:val="1"/>
          <w:numId w:val="80"/>
        </w:numPr>
        <w:shd w:val="clear" w:color="auto" w:fill="auto"/>
        <w:tabs>
          <w:tab w:val="left" w:pos="1450"/>
        </w:tabs>
        <w:spacing w:line="451" w:lineRule="exact"/>
        <w:ind w:left="20" w:hanging="20"/>
        <w:rPr>
          <w:sz w:val="24"/>
          <w:szCs w:val="24"/>
        </w:rPr>
      </w:pPr>
      <w:r w:rsidRPr="00A8362B">
        <w:rPr>
          <w:rStyle w:val="25"/>
          <w:sz w:val="24"/>
          <w:szCs w:val="24"/>
        </w:rPr>
        <w:t>Продолжительность урока не должна превышать 45 минут.</w:t>
      </w:r>
    </w:p>
    <w:p w:rsidR="00B460DC" w:rsidRPr="00A8362B" w:rsidRDefault="00B460DC" w:rsidP="00545F14">
      <w:pPr>
        <w:pStyle w:val="41"/>
        <w:numPr>
          <w:ilvl w:val="1"/>
          <w:numId w:val="80"/>
        </w:numPr>
        <w:shd w:val="clear" w:color="auto" w:fill="auto"/>
        <w:tabs>
          <w:tab w:val="left" w:pos="1450"/>
        </w:tabs>
        <w:spacing w:line="451" w:lineRule="exact"/>
        <w:ind w:left="20" w:right="20" w:hanging="20"/>
        <w:rPr>
          <w:sz w:val="24"/>
          <w:szCs w:val="24"/>
        </w:rPr>
      </w:pPr>
      <w:r w:rsidRPr="00A8362B">
        <w:rPr>
          <w:rStyle w:val="25"/>
          <w:sz w:val="24"/>
          <w:szCs w:val="24"/>
        </w:rPr>
        <w:t>Продолжительность перемен между уроками составляет не менее 10 мину</w:t>
      </w:r>
      <w:r w:rsidR="005F2957">
        <w:rPr>
          <w:rStyle w:val="25"/>
          <w:sz w:val="24"/>
          <w:szCs w:val="24"/>
        </w:rPr>
        <w:t>т, большой перемены (после 2 и 3</w:t>
      </w:r>
      <w:r w:rsidRPr="00A8362B">
        <w:rPr>
          <w:rStyle w:val="25"/>
          <w:sz w:val="24"/>
          <w:szCs w:val="24"/>
        </w:rPr>
        <w:t>) - 20минут.</w:t>
      </w:r>
    </w:p>
    <w:p w:rsidR="00B460DC" w:rsidRPr="00A8362B" w:rsidRDefault="00B460DC" w:rsidP="00B460DC">
      <w:pPr>
        <w:pStyle w:val="41"/>
        <w:shd w:val="clear" w:color="auto" w:fill="auto"/>
        <w:spacing w:line="451" w:lineRule="exact"/>
        <w:ind w:left="20" w:right="20" w:firstLine="720"/>
        <w:rPr>
          <w:sz w:val="24"/>
          <w:szCs w:val="24"/>
        </w:rPr>
      </w:pPr>
      <w:r w:rsidRPr="00A8362B">
        <w:rPr>
          <w:rStyle w:val="25"/>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460DC" w:rsidRPr="00A8362B" w:rsidRDefault="00B460DC" w:rsidP="00545F14">
      <w:pPr>
        <w:pStyle w:val="41"/>
        <w:numPr>
          <w:ilvl w:val="1"/>
          <w:numId w:val="80"/>
        </w:numPr>
        <w:shd w:val="clear" w:color="auto" w:fill="auto"/>
        <w:tabs>
          <w:tab w:val="left" w:pos="709"/>
        </w:tabs>
        <w:spacing w:line="451" w:lineRule="exact"/>
        <w:ind w:left="20" w:right="20" w:hanging="20"/>
        <w:rPr>
          <w:sz w:val="24"/>
          <w:szCs w:val="24"/>
        </w:rPr>
      </w:pPr>
      <w:r w:rsidRPr="00A8362B">
        <w:rPr>
          <w:rStyle w:val="25"/>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460DC" w:rsidRPr="00A8362B" w:rsidRDefault="00B460DC" w:rsidP="00545F14">
      <w:pPr>
        <w:pStyle w:val="41"/>
        <w:numPr>
          <w:ilvl w:val="1"/>
          <w:numId w:val="80"/>
        </w:numPr>
        <w:shd w:val="clear" w:color="auto" w:fill="auto"/>
        <w:tabs>
          <w:tab w:val="left" w:pos="709"/>
        </w:tabs>
        <w:spacing w:line="451" w:lineRule="exact"/>
        <w:ind w:left="20" w:right="20" w:hanging="20"/>
        <w:rPr>
          <w:sz w:val="24"/>
          <w:szCs w:val="24"/>
        </w:rPr>
      </w:pPr>
      <w:r w:rsidRPr="00A8362B">
        <w:rPr>
          <w:rStyle w:val="25"/>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B460DC" w:rsidRPr="00A8362B" w:rsidRDefault="00B460DC" w:rsidP="00545F14">
      <w:pPr>
        <w:pStyle w:val="41"/>
        <w:numPr>
          <w:ilvl w:val="1"/>
          <w:numId w:val="80"/>
        </w:numPr>
        <w:shd w:val="clear" w:color="auto" w:fill="auto"/>
        <w:tabs>
          <w:tab w:val="left" w:pos="709"/>
        </w:tabs>
        <w:spacing w:line="451" w:lineRule="exact"/>
        <w:ind w:left="20" w:right="20" w:hanging="20"/>
        <w:rPr>
          <w:sz w:val="24"/>
          <w:szCs w:val="24"/>
        </w:rPr>
      </w:pPr>
      <w:r w:rsidRPr="00A8362B">
        <w:rPr>
          <w:rStyle w:val="25"/>
          <w:sz w:val="24"/>
          <w:szCs w:val="24"/>
        </w:rPr>
        <w:t>Занятия начинаются не ранее 8 часов утра и заканчиваются не позднее 19 часов.</w:t>
      </w:r>
    </w:p>
    <w:p w:rsidR="00B460DC" w:rsidRPr="00A8362B" w:rsidRDefault="00B460DC" w:rsidP="00545F14">
      <w:pPr>
        <w:pStyle w:val="41"/>
        <w:numPr>
          <w:ilvl w:val="1"/>
          <w:numId w:val="80"/>
        </w:numPr>
        <w:shd w:val="clear" w:color="auto" w:fill="auto"/>
        <w:tabs>
          <w:tab w:val="left" w:pos="709"/>
        </w:tabs>
        <w:spacing w:line="451" w:lineRule="exact"/>
        <w:ind w:left="20" w:right="20" w:hanging="20"/>
        <w:rPr>
          <w:sz w:val="24"/>
          <w:szCs w:val="24"/>
        </w:rPr>
      </w:pPr>
      <w:r w:rsidRPr="00A8362B">
        <w:rPr>
          <w:rStyle w:val="25"/>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B460DC" w:rsidRPr="00A8362B" w:rsidRDefault="00B460DC" w:rsidP="00545F14">
      <w:pPr>
        <w:pStyle w:val="41"/>
        <w:numPr>
          <w:ilvl w:val="1"/>
          <w:numId w:val="80"/>
        </w:numPr>
        <w:shd w:val="clear" w:color="auto" w:fill="auto"/>
        <w:tabs>
          <w:tab w:val="left" w:pos="851"/>
        </w:tabs>
        <w:spacing w:line="276" w:lineRule="auto"/>
        <w:ind w:left="20" w:right="20" w:hanging="20"/>
        <w:rPr>
          <w:rStyle w:val="25"/>
          <w:color w:val="auto"/>
          <w:sz w:val="24"/>
          <w:szCs w:val="24"/>
          <w:shd w:val="clear" w:color="auto" w:fill="auto"/>
        </w:rPr>
      </w:pPr>
      <w:r w:rsidRPr="00A8362B">
        <w:rPr>
          <w:rStyle w:val="25"/>
          <w:sz w:val="24"/>
          <w:szCs w:val="24"/>
        </w:rPr>
        <w:t xml:space="preserve">Календарный учебный график МАОУ </w:t>
      </w:r>
      <w:proofErr w:type="spellStart"/>
      <w:r w:rsidR="00A8362B" w:rsidRPr="00A8362B">
        <w:rPr>
          <w:rStyle w:val="25"/>
          <w:sz w:val="24"/>
          <w:szCs w:val="24"/>
        </w:rPr>
        <w:t>Сергинская</w:t>
      </w:r>
      <w:proofErr w:type="spellEnd"/>
      <w:r w:rsidRPr="00A8362B">
        <w:rPr>
          <w:rStyle w:val="25"/>
          <w:sz w:val="24"/>
          <w:szCs w:val="24"/>
        </w:rPr>
        <w:t xml:space="preserve"> СОШ» составляется с учётом мнений участников образовательных отношений, региональных и этнокультурных традиций, плановых мероприятий организаций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8362B" w:rsidRPr="00A8362B" w:rsidRDefault="00A8362B" w:rsidP="00A8362B">
      <w:pPr>
        <w:pStyle w:val="14"/>
        <w:shd w:val="clear" w:color="auto" w:fill="auto"/>
        <w:spacing w:after="283" w:line="276" w:lineRule="auto"/>
        <w:ind w:right="20" w:firstLine="0"/>
        <w:jc w:val="both"/>
        <w:rPr>
          <w:sz w:val="24"/>
          <w:szCs w:val="24"/>
        </w:rPr>
      </w:pPr>
      <w:r w:rsidRPr="00A8362B">
        <w:rPr>
          <w:sz w:val="24"/>
          <w:szCs w:val="24"/>
        </w:rPr>
        <w:t>Календарный учебный график является Приложением 1 к настоящей ООП ООО, ежегодно утверждается приказом руководителя образовательной организации.</w:t>
      </w:r>
    </w:p>
    <w:p w:rsidR="00A8362B" w:rsidRPr="002C4968" w:rsidRDefault="00A8362B" w:rsidP="00545F14">
      <w:pPr>
        <w:pStyle w:val="41"/>
        <w:numPr>
          <w:ilvl w:val="0"/>
          <w:numId w:val="80"/>
        </w:numPr>
        <w:shd w:val="clear" w:color="auto" w:fill="auto"/>
        <w:tabs>
          <w:tab w:val="left" w:pos="1153"/>
        </w:tabs>
        <w:spacing w:line="451" w:lineRule="exact"/>
        <w:jc w:val="center"/>
        <w:rPr>
          <w:b/>
          <w:sz w:val="24"/>
          <w:szCs w:val="24"/>
        </w:rPr>
      </w:pPr>
      <w:r w:rsidRPr="002C4968">
        <w:rPr>
          <w:rStyle w:val="25"/>
          <w:b/>
          <w:sz w:val="24"/>
          <w:szCs w:val="24"/>
        </w:rPr>
        <w:lastRenderedPageBreak/>
        <w:t>План внеурочной деятельности</w:t>
      </w:r>
      <w:proofErr w:type="gramStart"/>
      <w:r w:rsidRPr="002C4968">
        <w:rPr>
          <w:rStyle w:val="25"/>
          <w:b/>
          <w:sz w:val="24"/>
          <w:szCs w:val="24"/>
        </w:rPr>
        <w:t>.</w:t>
      </w:r>
      <w:proofErr w:type="gramEnd"/>
      <w:r w:rsidRPr="002C4968">
        <w:rPr>
          <w:rStyle w:val="25"/>
          <w:b/>
          <w:sz w:val="24"/>
          <w:szCs w:val="24"/>
        </w:rPr>
        <w:t xml:space="preserve"> (</w:t>
      </w:r>
      <w:proofErr w:type="gramStart"/>
      <w:r w:rsidRPr="002C4968">
        <w:rPr>
          <w:rStyle w:val="25"/>
          <w:b/>
          <w:sz w:val="24"/>
          <w:szCs w:val="24"/>
        </w:rPr>
        <w:t>п</w:t>
      </w:r>
      <w:proofErr w:type="gramEnd"/>
      <w:r w:rsidRPr="002C4968">
        <w:rPr>
          <w:rStyle w:val="25"/>
          <w:b/>
          <w:sz w:val="24"/>
          <w:szCs w:val="24"/>
        </w:rPr>
        <w:t>риложение 2)</w:t>
      </w:r>
    </w:p>
    <w:p w:rsidR="00A8362B" w:rsidRPr="002C4968" w:rsidRDefault="00A8362B" w:rsidP="00545F14">
      <w:pPr>
        <w:pStyle w:val="41"/>
        <w:numPr>
          <w:ilvl w:val="1"/>
          <w:numId w:val="80"/>
        </w:numPr>
        <w:shd w:val="clear" w:color="auto" w:fill="auto"/>
        <w:tabs>
          <w:tab w:val="left" w:pos="730"/>
        </w:tabs>
        <w:spacing w:line="451" w:lineRule="exact"/>
        <w:ind w:left="20" w:firstLine="720"/>
        <w:rPr>
          <w:sz w:val="24"/>
          <w:szCs w:val="24"/>
        </w:rPr>
      </w:pPr>
      <w:r w:rsidRPr="002C4968">
        <w:rPr>
          <w:rStyle w:val="25"/>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2C4968">
        <w:rPr>
          <w:rStyle w:val="25"/>
          <w:sz w:val="24"/>
          <w:szCs w:val="24"/>
        </w:rPr>
        <w:t>метапредметных</w:t>
      </w:r>
      <w:proofErr w:type="spellEnd"/>
      <w:r w:rsidRPr="002C4968">
        <w:rPr>
          <w:rStyle w:val="25"/>
          <w:sz w:val="24"/>
          <w:szCs w:val="24"/>
        </w:rPr>
        <w:t xml:space="preserve"> и предметных), осуществляемую в формах, отличных </w:t>
      </w:r>
      <w:proofErr w:type="gramStart"/>
      <w:r w:rsidRPr="002C4968">
        <w:rPr>
          <w:rStyle w:val="25"/>
          <w:sz w:val="24"/>
          <w:szCs w:val="24"/>
        </w:rPr>
        <w:t>от</w:t>
      </w:r>
      <w:proofErr w:type="gramEnd"/>
      <w:r w:rsidRPr="002C4968">
        <w:rPr>
          <w:rStyle w:val="25"/>
          <w:sz w:val="24"/>
          <w:szCs w:val="24"/>
        </w:rPr>
        <w:t xml:space="preserve"> урочной.</w:t>
      </w:r>
    </w:p>
    <w:p w:rsidR="00A8362B" w:rsidRPr="002C4968" w:rsidRDefault="00A8362B" w:rsidP="00545F14">
      <w:pPr>
        <w:pStyle w:val="41"/>
        <w:numPr>
          <w:ilvl w:val="1"/>
          <w:numId w:val="80"/>
        </w:numPr>
        <w:shd w:val="clear" w:color="auto" w:fill="auto"/>
        <w:tabs>
          <w:tab w:val="left" w:pos="1364"/>
        </w:tabs>
        <w:spacing w:line="451" w:lineRule="exact"/>
        <w:ind w:left="20" w:right="20" w:firstLine="720"/>
        <w:rPr>
          <w:sz w:val="24"/>
          <w:szCs w:val="24"/>
        </w:rPr>
      </w:pPr>
      <w:r w:rsidRPr="002C4968">
        <w:rPr>
          <w:rStyle w:val="25"/>
          <w:sz w:val="24"/>
          <w:szCs w:val="24"/>
        </w:rPr>
        <w:t>Внеурочная деятельность является неотъемлемой и обязательной частью основной образовательной программы.</w:t>
      </w:r>
    </w:p>
    <w:p w:rsidR="00A8362B" w:rsidRPr="002C4968" w:rsidRDefault="00A8362B" w:rsidP="00545F14">
      <w:pPr>
        <w:pStyle w:val="41"/>
        <w:numPr>
          <w:ilvl w:val="1"/>
          <w:numId w:val="80"/>
        </w:numPr>
        <w:shd w:val="clear" w:color="auto" w:fill="auto"/>
        <w:tabs>
          <w:tab w:val="left" w:pos="1364"/>
        </w:tabs>
        <w:spacing w:line="451" w:lineRule="exact"/>
        <w:ind w:left="20" w:right="20" w:firstLine="720"/>
        <w:rPr>
          <w:sz w:val="24"/>
          <w:szCs w:val="24"/>
        </w:rPr>
      </w:pPr>
      <w:r w:rsidRPr="002C4968">
        <w:rPr>
          <w:rStyle w:val="25"/>
          <w:sz w:val="24"/>
          <w:szCs w:val="24"/>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A8362B" w:rsidRPr="002C4968" w:rsidRDefault="00A8362B" w:rsidP="00A8362B">
      <w:pPr>
        <w:pStyle w:val="41"/>
        <w:shd w:val="clear" w:color="auto" w:fill="auto"/>
        <w:spacing w:line="451" w:lineRule="exact"/>
        <w:ind w:left="20" w:right="20" w:firstLine="720"/>
        <w:rPr>
          <w:sz w:val="24"/>
          <w:szCs w:val="24"/>
        </w:rPr>
      </w:pPr>
      <w:r w:rsidRPr="002C4968">
        <w:rPr>
          <w:rStyle w:val="25"/>
          <w:sz w:val="24"/>
          <w:szCs w:val="24"/>
        </w:rP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A8362B" w:rsidRPr="002C4968" w:rsidRDefault="00A8362B" w:rsidP="00A8362B">
      <w:pPr>
        <w:pStyle w:val="41"/>
        <w:shd w:val="clear" w:color="auto" w:fill="auto"/>
        <w:spacing w:line="451" w:lineRule="exact"/>
        <w:ind w:left="20" w:right="20" w:firstLine="720"/>
        <w:rPr>
          <w:sz w:val="24"/>
          <w:szCs w:val="24"/>
        </w:rPr>
      </w:pPr>
      <w:r w:rsidRPr="002C4968">
        <w:rPr>
          <w:rStyle w:val="25"/>
          <w:sz w:val="24"/>
          <w:szCs w:val="24"/>
        </w:rPr>
        <w:t xml:space="preserve">план реализации курсов внеурочной </w:t>
      </w:r>
      <w:proofErr w:type="gramStart"/>
      <w:r w:rsidRPr="002C4968">
        <w:rPr>
          <w:rStyle w:val="25"/>
          <w:sz w:val="24"/>
          <w:szCs w:val="24"/>
        </w:rPr>
        <w:t>деятельности</w:t>
      </w:r>
      <w:proofErr w:type="gramEnd"/>
      <w:r w:rsidRPr="002C4968">
        <w:rPr>
          <w:rStyle w:val="25"/>
          <w:sz w:val="24"/>
          <w:szCs w:val="24"/>
        </w:rPr>
        <w:t xml:space="preserve">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A8362B" w:rsidRPr="002C4968" w:rsidRDefault="00A8362B" w:rsidP="00545F14">
      <w:pPr>
        <w:pStyle w:val="41"/>
        <w:numPr>
          <w:ilvl w:val="1"/>
          <w:numId w:val="80"/>
        </w:numPr>
        <w:shd w:val="clear" w:color="auto" w:fill="auto"/>
        <w:tabs>
          <w:tab w:val="left" w:pos="1364"/>
        </w:tabs>
        <w:spacing w:line="451" w:lineRule="exact"/>
        <w:ind w:left="20" w:right="20" w:firstLine="720"/>
        <w:rPr>
          <w:sz w:val="24"/>
          <w:szCs w:val="24"/>
        </w:rPr>
      </w:pPr>
      <w:r w:rsidRPr="002C4968">
        <w:rPr>
          <w:rStyle w:val="25"/>
          <w:sz w:val="24"/>
          <w:szCs w:val="24"/>
        </w:rPr>
        <w:t>Согласно ФГОС СОО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A8362B" w:rsidRPr="002C4968" w:rsidRDefault="00A8362B" w:rsidP="00545F14">
      <w:pPr>
        <w:pStyle w:val="41"/>
        <w:numPr>
          <w:ilvl w:val="1"/>
          <w:numId w:val="80"/>
        </w:numPr>
        <w:shd w:val="clear" w:color="auto" w:fill="auto"/>
        <w:tabs>
          <w:tab w:val="left" w:pos="1364"/>
        </w:tabs>
        <w:spacing w:line="451" w:lineRule="exact"/>
        <w:ind w:left="20" w:right="20" w:firstLine="720"/>
        <w:rPr>
          <w:sz w:val="24"/>
          <w:szCs w:val="24"/>
        </w:rPr>
      </w:pPr>
      <w:r w:rsidRPr="002C4968">
        <w:rPr>
          <w:rStyle w:val="25"/>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roofErr w:type="gramStart"/>
      <w:r w:rsidRPr="002C4968">
        <w:rPr>
          <w:rStyle w:val="25"/>
          <w:sz w:val="24"/>
          <w:szCs w:val="24"/>
        </w:rPr>
        <w:t xml:space="preserve">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w:t>
      </w:r>
      <w:r w:rsidRPr="002C4968">
        <w:rPr>
          <w:rStyle w:val="25"/>
          <w:sz w:val="24"/>
          <w:szCs w:val="24"/>
        </w:rPr>
        <w:lastRenderedPageBreak/>
        <w:t>центров, в туристских походах, экспедициях, поездках и</w:t>
      </w:r>
      <w:proofErr w:type="gramEnd"/>
    </w:p>
    <w:p w:rsidR="00A8362B" w:rsidRPr="002C4968" w:rsidRDefault="00A8362B" w:rsidP="00A8362B">
      <w:pPr>
        <w:pStyle w:val="41"/>
        <w:shd w:val="clear" w:color="auto" w:fill="auto"/>
        <w:spacing w:line="451" w:lineRule="exact"/>
        <w:ind w:left="20"/>
        <w:jc w:val="left"/>
        <w:rPr>
          <w:sz w:val="24"/>
          <w:szCs w:val="24"/>
        </w:rPr>
      </w:pPr>
      <w:r w:rsidRPr="002C4968">
        <w:rPr>
          <w:rStyle w:val="25"/>
          <w:sz w:val="24"/>
          <w:szCs w:val="24"/>
        </w:rPr>
        <w:t>другие).</w:t>
      </w:r>
    </w:p>
    <w:p w:rsidR="00A8362B" w:rsidRPr="002C4968" w:rsidRDefault="00A8362B" w:rsidP="00545F14">
      <w:pPr>
        <w:pStyle w:val="41"/>
        <w:numPr>
          <w:ilvl w:val="1"/>
          <w:numId w:val="80"/>
        </w:numPr>
        <w:shd w:val="clear" w:color="auto" w:fill="auto"/>
        <w:tabs>
          <w:tab w:val="left" w:pos="1410"/>
        </w:tabs>
        <w:spacing w:line="451" w:lineRule="exact"/>
        <w:ind w:left="20" w:right="20" w:firstLine="720"/>
        <w:rPr>
          <w:sz w:val="24"/>
          <w:szCs w:val="24"/>
        </w:rPr>
      </w:pPr>
      <w:r w:rsidRPr="002C4968">
        <w:rPr>
          <w:rStyle w:val="25"/>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1 -2 недели используется значительно больший объем времени, чем в иные периоды (между образовательными событиями).</w:t>
      </w:r>
    </w:p>
    <w:p w:rsidR="00A8362B" w:rsidRPr="002C4968" w:rsidRDefault="00A8362B" w:rsidP="00545F14">
      <w:pPr>
        <w:pStyle w:val="41"/>
        <w:numPr>
          <w:ilvl w:val="1"/>
          <w:numId w:val="80"/>
        </w:numPr>
        <w:shd w:val="clear" w:color="auto" w:fill="auto"/>
        <w:tabs>
          <w:tab w:val="left" w:pos="1410"/>
        </w:tabs>
        <w:spacing w:line="451" w:lineRule="exact"/>
        <w:ind w:left="20" w:right="20" w:firstLine="720"/>
        <w:rPr>
          <w:sz w:val="24"/>
          <w:szCs w:val="24"/>
        </w:rPr>
      </w:pPr>
      <w:r w:rsidRPr="002C4968">
        <w:rPr>
          <w:rStyle w:val="25"/>
          <w:sz w:val="24"/>
          <w:szCs w:val="24"/>
        </w:rPr>
        <w:t>Об</w:t>
      </w:r>
      <w:r w:rsidRPr="002C4968">
        <w:rPr>
          <w:rStyle w:val="33"/>
          <w:sz w:val="24"/>
          <w:szCs w:val="24"/>
        </w:rPr>
        <w:t>щи</w:t>
      </w:r>
      <w:r w:rsidRPr="002C4968">
        <w:rPr>
          <w:rStyle w:val="25"/>
          <w:sz w:val="24"/>
          <w:szCs w:val="24"/>
        </w:rPr>
        <w:t>й объем внеурочной деятельности не должен превышать 10 часов в неделю.</w:t>
      </w:r>
    </w:p>
    <w:p w:rsidR="00A8362B" w:rsidRPr="002C4968" w:rsidRDefault="00A8362B" w:rsidP="00545F14">
      <w:pPr>
        <w:pStyle w:val="41"/>
        <w:numPr>
          <w:ilvl w:val="1"/>
          <w:numId w:val="80"/>
        </w:numPr>
        <w:shd w:val="clear" w:color="auto" w:fill="auto"/>
        <w:tabs>
          <w:tab w:val="left" w:pos="1410"/>
        </w:tabs>
        <w:spacing w:line="451" w:lineRule="exact"/>
        <w:ind w:left="20" w:right="20" w:firstLine="720"/>
        <w:rPr>
          <w:sz w:val="24"/>
          <w:szCs w:val="24"/>
        </w:rPr>
      </w:pPr>
      <w:r w:rsidRPr="002C4968">
        <w:rPr>
          <w:rStyle w:val="25"/>
          <w:sz w:val="24"/>
          <w:szCs w:val="24"/>
        </w:rPr>
        <w:t xml:space="preserve">Один час в неделю отведено на внеурочное занятие «Разговоры о </w:t>
      </w:r>
      <w:proofErr w:type="gramStart"/>
      <w:r w:rsidRPr="002C4968">
        <w:rPr>
          <w:rStyle w:val="25"/>
          <w:sz w:val="24"/>
          <w:szCs w:val="24"/>
        </w:rPr>
        <w:t>важном</w:t>
      </w:r>
      <w:proofErr w:type="gramEnd"/>
      <w:r w:rsidRPr="002C4968">
        <w:rPr>
          <w:rStyle w:val="25"/>
          <w:sz w:val="24"/>
          <w:szCs w:val="24"/>
        </w:rPr>
        <w:t>».</w:t>
      </w:r>
    </w:p>
    <w:p w:rsidR="00A8362B" w:rsidRPr="002C4968" w:rsidRDefault="00A8362B" w:rsidP="00A8362B">
      <w:pPr>
        <w:pStyle w:val="41"/>
        <w:shd w:val="clear" w:color="auto" w:fill="auto"/>
        <w:spacing w:line="451" w:lineRule="exact"/>
        <w:ind w:left="20" w:right="20" w:firstLine="720"/>
        <w:rPr>
          <w:sz w:val="24"/>
          <w:szCs w:val="24"/>
        </w:rPr>
      </w:pPr>
      <w:proofErr w:type="gramStart"/>
      <w:r w:rsidRPr="002C4968">
        <w:rPr>
          <w:rStyle w:val="25"/>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2C4968">
        <w:rPr>
          <w:rStyle w:val="25"/>
          <w:sz w:val="24"/>
          <w:szCs w:val="24"/>
        </w:rPr>
        <w:t xml:space="preserve"> </w:t>
      </w:r>
      <w:proofErr w:type="gramStart"/>
      <w:r w:rsidRPr="002C4968">
        <w:rPr>
          <w:rStyle w:val="25"/>
          <w:sz w:val="24"/>
          <w:szCs w:val="24"/>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A8362B" w:rsidRPr="002C4968" w:rsidRDefault="00A8362B" w:rsidP="00A8362B">
      <w:pPr>
        <w:pStyle w:val="41"/>
        <w:shd w:val="clear" w:color="auto" w:fill="auto"/>
        <w:spacing w:line="451" w:lineRule="exact"/>
        <w:ind w:left="20" w:right="20" w:firstLine="720"/>
        <w:rPr>
          <w:sz w:val="24"/>
          <w:szCs w:val="24"/>
        </w:rPr>
      </w:pPr>
      <w:r w:rsidRPr="002C4968">
        <w:rPr>
          <w:rStyle w:val="25"/>
          <w:sz w:val="24"/>
          <w:szCs w:val="24"/>
        </w:rPr>
        <w:t xml:space="preserve">Основной формат внеурочных занятий «Разговоры о </w:t>
      </w:r>
      <w:proofErr w:type="gramStart"/>
      <w:r w:rsidRPr="002C4968">
        <w:rPr>
          <w:rStyle w:val="25"/>
          <w:sz w:val="24"/>
          <w:szCs w:val="24"/>
        </w:rPr>
        <w:t>важном</w:t>
      </w:r>
      <w:proofErr w:type="gramEnd"/>
      <w:r w:rsidRPr="002C4968">
        <w:rPr>
          <w:rStyle w:val="25"/>
          <w:sz w:val="24"/>
          <w:szCs w:val="24"/>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8362B" w:rsidRPr="002C4968" w:rsidRDefault="00A8362B" w:rsidP="00545F14">
      <w:pPr>
        <w:pStyle w:val="41"/>
        <w:numPr>
          <w:ilvl w:val="1"/>
          <w:numId w:val="80"/>
        </w:numPr>
        <w:shd w:val="clear" w:color="auto" w:fill="auto"/>
        <w:tabs>
          <w:tab w:val="left" w:pos="1410"/>
        </w:tabs>
        <w:spacing w:line="451" w:lineRule="exact"/>
        <w:ind w:right="20"/>
        <w:rPr>
          <w:sz w:val="24"/>
          <w:szCs w:val="24"/>
        </w:rPr>
      </w:pPr>
      <w:r w:rsidRPr="002C4968">
        <w:rPr>
          <w:rStyle w:val="25"/>
          <w:sz w:val="24"/>
          <w:szCs w:val="24"/>
        </w:rPr>
        <w:t>Организация жизни ученических сообществ является важной составляющей внеурочной деятельности, направлена на формирование у</w:t>
      </w:r>
    </w:p>
    <w:p w:rsidR="00A8362B" w:rsidRPr="002C4968" w:rsidRDefault="00A8362B" w:rsidP="00A8362B">
      <w:pPr>
        <w:pStyle w:val="41"/>
        <w:shd w:val="clear" w:color="auto" w:fill="auto"/>
        <w:spacing w:line="451" w:lineRule="exact"/>
        <w:ind w:left="20"/>
        <w:jc w:val="left"/>
        <w:rPr>
          <w:sz w:val="24"/>
          <w:szCs w:val="24"/>
        </w:rPr>
      </w:pPr>
      <w:r w:rsidRPr="002C4968">
        <w:rPr>
          <w:rStyle w:val="25"/>
          <w:sz w:val="24"/>
          <w:szCs w:val="24"/>
        </w:rPr>
        <w:t>обучающихся российской гражданской идентичности и таких компетенций, как:</w:t>
      </w:r>
    </w:p>
    <w:p w:rsidR="00A8362B" w:rsidRPr="002C4968" w:rsidRDefault="00A8362B" w:rsidP="00A8362B">
      <w:pPr>
        <w:pStyle w:val="41"/>
        <w:shd w:val="clear" w:color="auto" w:fill="auto"/>
        <w:spacing w:line="451" w:lineRule="exact"/>
        <w:ind w:left="20" w:right="20" w:firstLine="720"/>
        <w:rPr>
          <w:sz w:val="24"/>
          <w:szCs w:val="24"/>
        </w:rPr>
      </w:pPr>
      <w:r w:rsidRPr="002C4968">
        <w:rPr>
          <w:rStyle w:val="25"/>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A8362B" w:rsidRPr="002C4968" w:rsidRDefault="00A8362B" w:rsidP="00A8362B">
      <w:pPr>
        <w:pStyle w:val="41"/>
        <w:shd w:val="clear" w:color="auto" w:fill="auto"/>
        <w:spacing w:line="451" w:lineRule="exact"/>
        <w:ind w:left="20" w:right="20" w:firstLine="720"/>
        <w:rPr>
          <w:sz w:val="24"/>
          <w:szCs w:val="24"/>
        </w:rPr>
      </w:pPr>
      <w:r w:rsidRPr="002C4968">
        <w:rPr>
          <w:rStyle w:val="25"/>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A8362B" w:rsidRPr="002C4968" w:rsidRDefault="00A8362B" w:rsidP="00A8362B">
      <w:pPr>
        <w:pStyle w:val="41"/>
        <w:shd w:val="clear" w:color="auto" w:fill="auto"/>
        <w:spacing w:line="451" w:lineRule="exact"/>
        <w:ind w:left="20" w:right="20" w:firstLine="720"/>
        <w:rPr>
          <w:sz w:val="24"/>
          <w:szCs w:val="24"/>
        </w:rPr>
      </w:pPr>
      <w:r w:rsidRPr="002C4968">
        <w:rPr>
          <w:rStyle w:val="25"/>
          <w:sz w:val="24"/>
          <w:szCs w:val="24"/>
        </w:rPr>
        <w:t xml:space="preserve">компетенция в сфере общественной самоорганизации, участия в общественно </w:t>
      </w:r>
      <w:r w:rsidRPr="002C4968">
        <w:rPr>
          <w:rStyle w:val="25"/>
          <w:sz w:val="24"/>
          <w:szCs w:val="24"/>
        </w:rPr>
        <w:lastRenderedPageBreak/>
        <w:t>значимой совместной деятельности.</w:t>
      </w:r>
    </w:p>
    <w:p w:rsidR="00A8362B" w:rsidRPr="002C4968" w:rsidRDefault="00A8362B" w:rsidP="00A8362B">
      <w:pPr>
        <w:pStyle w:val="41"/>
        <w:shd w:val="clear" w:color="auto" w:fill="auto"/>
        <w:spacing w:line="451" w:lineRule="exact"/>
        <w:ind w:left="20" w:right="20" w:firstLine="720"/>
        <w:jc w:val="left"/>
        <w:rPr>
          <w:sz w:val="24"/>
          <w:szCs w:val="24"/>
        </w:rPr>
      </w:pPr>
      <w:r w:rsidRPr="002C4968">
        <w:rPr>
          <w:rStyle w:val="25"/>
          <w:sz w:val="24"/>
          <w:szCs w:val="24"/>
        </w:rPr>
        <w:t>Организация жизни ученических сообществ выстраивается: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A8362B" w:rsidRPr="002C4968" w:rsidRDefault="00A8362B" w:rsidP="00A8362B">
      <w:pPr>
        <w:pStyle w:val="41"/>
        <w:shd w:val="clear" w:color="auto" w:fill="auto"/>
        <w:spacing w:line="451" w:lineRule="exact"/>
        <w:ind w:left="20" w:right="20" w:firstLine="720"/>
        <w:rPr>
          <w:sz w:val="24"/>
          <w:szCs w:val="24"/>
        </w:rPr>
      </w:pPr>
      <w:r w:rsidRPr="002C4968">
        <w:rPr>
          <w:rStyle w:val="25"/>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A8362B" w:rsidRPr="002C4968" w:rsidRDefault="00A8362B" w:rsidP="00A8362B">
      <w:pPr>
        <w:pStyle w:val="41"/>
        <w:shd w:val="clear" w:color="auto" w:fill="auto"/>
        <w:spacing w:line="451" w:lineRule="exact"/>
        <w:ind w:left="20" w:right="20" w:firstLine="720"/>
        <w:rPr>
          <w:sz w:val="24"/>
          <w:szCs w:val="24"/>
        </w:rPr>
      </w:pPr>
      <w:r w:rsidRPr="002C4968">
        <w:rPr>
          <w:rStyle w:val="25"/>
          <w:sz w:val="24"/>
          <w:szCs w:val="24"/>
        </w:rPr>
        <w:t>через участие в экологическом просвещении сверстников, родителей, населения;</w:t>
      </w:r>
    </w:p>
    <w:p w:rsidR="00A8362B" w:rsidRPr="002C4968" w:rsidRDefault="00A8362B" w:rsidP="00A8362B">
      <w:pPr>
        <w:pStyle w:val="41"/>
        <w:shd w:val="clear" w:color="auto" w:fill="auto"/>
        <w:spacing w:line="451" w:lineRule="exact"/>
        <w:ind w:left="20" w:right="20" w:firstLine="720"/>
        <w:rPr>
          <w:sz w:val="24"/>
          <w:szCs w:val="24"/>
        </w:rPr>
      </w:pPr>
      <w:r w:rsidRPr="002C4968">
        <w:rPr>
          <w:rStyle w:val="25"/>
          <w:sz w:val="24"/>
          <w:szCs w:val="24"/>
        </w:rPr>
        <w:t>через благоустройство школы, класса, сельского поселения, города, в ходе партнерства с общественными организациями и объединениями;</w:t>
      </w:r>
    </w:p>
    <w:p w:rsidR="00A8362B" w:rsidRPr="002C4968" w:rsidRDefault="00A8362B" w:rsidP="00A8362B">
      <w:pPr>
        <w:pStyle w:val="41"/>
        <w:shd w:val="clear" w:color="auto" w:fill="auto"/>
        <w:spacing w:line="451" w:lineRule="exact"/>
        <w:ind w:left="20" w:right="20" w:firstLine="720"/>
        <w:rPr>
          <w:sz w:val="24"/>
          <w:szCs w:val="24"/>
        </w:rPr>
      </w:pPr>
      <w:r w:rsidRPr="002C4968">
        <w:rPr>
          <w:rStyle w:val="25"/>
          <w:sz w:val="24"/>
          <w:szCs w:val="24"/>
        </w:rPr>
        <w:t xml:space="preserve">через отношение </w:t>
      </w:r>
      <w:proofErr w:type="gramStart"/>
      <w:r w:rsidRPr="002C4968">
        <w:rPr>
          <w:rStyle w:val="25"/>
          <w:sz w:val="24"/>
          <w:szCs w:val="24"/>
        </w:rPr>
        <w:t>обучающихся</w:t>
      </w:r>
      <w:proofErr w:type="gramEnd"/>
      <w:r w:rsidRPr="002C4968">
        <w:rPr>
          <w:rStyle w:val="25"/>
          <w:sz w:val="24"/>
          <w:szCs w:val="24"/>
        </w:rPr>
        <w:t xml:space="preserve"> к закону, государству и к гражданскому обществу (включает подготовку личности к общественной жизни);</w:t>
      </w:r>
    </w:p>
    <w:p w:rsidR="00A8362B" w:rsidRPr="002C4968" w:rsidRDefault="00A8362B" w:rsidP="00A8362B">
      <w:pPr>
        <w:pStyle w:val="41"/>
        <w:shd w:val="clear" w:color="auto" w:fill="auto"/>
        <w:spacing w:line="451" w:lineRule="exact"/>
        <w:ind w:left="20" w:right="20" w:firstLine="720"/>
        <w:rPr>
          <w:sz w:val="24"/>
          <w:szCs w:val="24"/>
        </w:rPr>
      </w:pPr>
      <w:r w:rsidRPr="002C4968">
        <w:rPr>
          <w:rStyle w:val="25"/>
          <w:sz w:val="24"/>
          <w:szCs w:val="24"/>
        </w:rPr>
        <w:t xml:space="preserve">через отношение </w:t>
      </w:r>
      <w:proofErr w:type="gramStart"/>
      <w:r w:rsidRPr="002C4968">
        <w:rPr>
          <w:rStyle w:val="25"/>
          <w:sz w:val="24"/>
          <w:szCs w:val="24"/>
        </w:rPr>
        <w:t>обучающихся</w:t>
      </w:r>
      <w:proofErr w:type="gramEnd"/>
      <w:r w:rsidRPr="002C4968">
        <w:rPr>
          <w:rStyle w:val="25"/>
          <w:sz w:val="24"/>
          <w:szCs w:val="24"/>
        </w:rPr>
        <w:t xml:space="preserve"> к окружающему миру, к живой природе, художественной культуре (включает формирование у обучающихся научного мировоззрения);</w:t>
      </w:r>
    </w:p>
    <w:p w:rsidR="00A8362B" w:rsidRPr="002C4968" w:rsidRDefault="00A8362B" w:rsidP="00A8362B">
      <w:pPr>
        <w:pStyle w:val="41"/>
        <w:shd w:val="clear" w:color="auto" w:fill="auto"/>
        <w:spacing w:line="451" w:lineRule="exact"/>
        <w:ind w:left="20" w:right="20" w:firstLine="720"/>
        <w:rPr>
          <w:sz w:val="24"/>
          <w:szCs w:val="24"/>
        </w:rPr>
      </w:pPr>
      <w:r w:rsidRPr="002C4968">
        <w:rPr>
          <w:rStyle w:val="25"/>
          <w:sz w:val="24"/>
          <w:szCs w:val="24"/>
        </w:rPr>
        <w:t>через трудовые и социально-экономические отношения (включает подготовку личности к трудовой деятельности).</w:t>
      </w:r>
    </w:p>
    <w:p w:rsidR="00A8362B" w:rsidRPr="002C4968" w:rsidRDefault="00A8362B" w:rsidP="00545F14">
      <w:pPr>
        <w:pStyle w:val="41"/>
        <w:numPr>
          <w:ilvl w:val="0"/>
          <w:numId w:val="80"/>
        </w:numPr>
        <w:shd w:val="clear" w:color="auto" w:fill="auto"/>
        <w:tabs>
          <w:tab w:val="left" w:pos="1153"/>
        </w:tabs>
        <w:spacing w:line="451" w:lineRule="exact"/>
        <w:rPr>
          <w:b/>
          <w:sz w:val="24"/>
          <w:szCs w:val="24"/>
        </w:rPr>
      </w:pPr>
      <w:r w:rsidRPr="002C4968">
        <w:rPr>
          <w:rStyle w:val="25"/>
          <w:b/>
          <w:sz w:val="24"/>
          <w:szCs w:val="24"/>
        </w:rPr>
        <w:t>Календарный план воспитательной работы</w:t>
      </w:r>
      <w:proofErr w:type="gramStart"/>
      <w:r w:rsidRPr="002C4968">
        <w:rPr>
          <w:rStyle w:val="25"/>
          <w:b/>
          <w:sz w:val="24"/>
          <w:szCs w:val="24"/>
        </w:rPr>
        <w:t>.(</w:t>
      </w:r>
      <w:proofErr w:type="gramEnd"/>
      <w:r w:rsidRPr="002C4968">
        <w:rPr>
          <w:rStyle w:val="25"/>
          <w:b/>
          <w:sz w:val="24"/>
          <w:szCs w:val="24"/>
        </w:rPr>
        <w:t>приложение)</w:t>
      </w:r>
    </w:p>
    <w:p w:rsidR="00A8362B" w:rsidRPr="00A8362B" w:rsidRDefault="00A8362B" w:rsidP="00545F14">
      <w:pPr>
        <w:pStyle w:val="41"/>
        <w:numPr>
          <w:ilvl w:val="1"/>
          <w:numId w:val="80"/>
        </w:numPr>
        <w:shd w:val="clear" w:color="auto" w:fill="auto"/>
        <w:tabs>
          <w:tab w:val="left" w:pos="1362"/>
        </w:tabs>
        <w:spacing w:line="451" w:lineRule="exact"/>
        <w:ind w:left="20" w:right="20" w:firstLine="720"/>
        <w:rPr>
          <w:sz w:val="24"/>
          <w:szCs w:val="24"/>
        </w:rPr>
      </w:pPr>
      <w:r w:rsidRPr="00A8362B">
        <w:rPr>
          <w:rStyle w:val="25"/>
          <w:sz w:val="24"/>
          <w:szCs w:val="24"/>
        </w:rPr>
        <w:t>Календарный план воспитательной работы может быть реализован в рамках урочной и внеурочной деятельности.</w:t>
      </w:r>
    </w:p>
    <w:p w:rsidR="00A8362B" w:rsidRPr="00A8362B" w:rsidRDefault="00A8362B" w:rsidP="00545F14">
      <w:pPr>
        <w:pStyle w:val="41"/>
        <w:numPr>
          <w:ilvl w:val="1"/>
          <w:numId w:val="80"/>
        </w:numPr>
        <w:shd w:val="clear" w:color="auto" w:fill="auto"/>
        <w:tabs>
          <w:tab w:val="left" w:pos="1362"/>
        </w:tabs>
        <w:spacing w:line="451" w:lineRule="exact"/>
        <w:ind w:left="20" w:right="20" w:firstLine="720"/>
        <w:rPr>
          <w:sz w:val="24"/>
          <w:szCs w:val="24"/>
        </w:rPr>
      </w:pPr>
      <w:r w:rsidRPr="00A8362B">
        <w:rPr>
          <w:rStyle w:val="25"/>
          <w:sz w:val="24"/>
          <w:szCs w:val="24"/>
        </w:rPr>
        <w:t>МАОУ «</w:t>
      </w:r>
      <w:proofErr w:type="spellStart"/>
      <w:r w:rsidRPr="00A8362B">
        <w:rPr>
          <w:rStyle w:val="25"/>
          <w:sz w:val="24"/>
          <w:szCs w:val="24"/>
        </w:rPr>
        <w:t>Сергинская</w:t>
      </w:r>
      <w:proofErr w:type="spellEnd"/>
      <w:r w:rsidRPr="00A8362B">
        <w:rPr>
          <w:rStyle w:val="25"/>
          <w:sz w:val="24"/>
          <w:szCs w:val="24"/>
        </w:rPr>
        <w:t xml:space="preserve"> СОШ»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A8362B" w:rsidRPr="00A8362B" w:rsidRDefault="00A8362B" w:rsidP="00A8362B">
      <w:pPr>
        <w:pStyle w:val="41"/>
        <w:shd w:val="clear" w:color="auto" w:fill="auto"/>
        <w:spacing w:line="451" w:lineRule="exact"/>
        <w:ind w:left="20" w:firstLine="720"/>
        <w:rPr>
          <w:sz w:val="24"/>
          <w:szCs w:val="24"/>
        </w:rPr>
      </w:pPr>
      <w:r w:rsidRPr="00A8362B">
        <w:rPr>
          <w:rStyle w:val="25"/>
          <w:sz w:val="24"/>
          <w:szCs w:val="24"/>
        </w:rPr>
        <w:t>Сентябрь:</w:t>
      </w:r>
    </w:p>
    <w:p w:rsidR="00A8362B" w:rsidRPr="00A8362B" w:rsidRDefault="00A8362B" w:rsidP="00A8362B">
      <w:pPr>
        <w:pStyle w:val="41"/>
        <w:shd w:val="clear" w:color="auto" w:fill="auto"/>
        <w:spacing w:line="451" w:lineRule="exact"/>
        <w:ind w:left="20" w:firstLine="720"/>
        <w:rPr>
          <w:sz w:val="24"/>
          <w:szCs w:val="24"/>
        </w:rPr>
      </w:pPr>
      <w:r w:rsidRPr="00A8362B">
        <w:rPr>
          <w:rStyle w:val="25"/>
          <w:sz w:val="24"/>
          <w:szCs w:val="24"/>
        </w:rPr>
        <w:t>1 сентября: День знаний;</w:t>
      </w:r>
    </w:p>
    <w:p w:rsidR="00A8362B" w:rsidRPr="00A8362B" w:rsidRDefault="00A8362B" w:rsidP="00486834">
      <w:pPr>
        <w:pStyle w:val="41"/>
        <w:numPr>
          <w:ilvl w:val="0"/>
          <w:numId w:val="65"/>
        </w:numPr>
        <w:shd w:val="clear" w:color="auto" w:fill="auto"/>
        <w:tabs>
          <w:tab w:val="left" w:pos="973"/>
        </w:tabs>
        <w:spacing w:line="451" w:lineRule="exact"/>
        <w:ind w:left="20" w:right="20" w:firstLine="720"/>
        <w:rPr>
          <w:sz w:val="24"/>
          <w:szCs w:val="24"/>
        </w:rPr>
      </w:pPr>
      <w:r w:rsidRPr="00A8362B">
        <w:rPr>
          <w:rStyle w:val="25"/>
          <w:sz w:val="24"/>
          <w:szCs w:val="24"/>
        </w:rPr>
        <w:t>сентября: День окончания</w:t>
      </w:r>
      <w:proofErr w:type="gramStart"/>
      <w:r w:rsidRPr="00A8362B">
        <w:rPr>
          <w:rStyle w:val="25"/>
          <w:sz w:val="24"/>
          <w:szCs w:val="24"/>
        </w:rPr>
        <w:t xml:space="preserve"> В</w:t>
      </w:r>
      <w:proofErr w:type="gramEnd"/>
      <w:r w:rsidRPr="00A8362B">
        <w:rPr>
          <w:rStyle w:val="25"/>
          <w:sz w:val="24"/>
          <w:szCs w:val="24"/>
        </w:rPr>
        <w:t>торой мировой войны, День солидарности в борьбе с терроризмом;</w:t>
      </w:r>
    </w:p>
    <w:p w:rsidR="00A8362B" w:rsidRPr="00A8362B" w:rsidRDefault="00A8362B" w:rsidP="00A8362B">
      <w:pPr>
        <w:pStyle w:val="41"/>
        <w:shd w:val="clear" w:color="auto" w:fill="auto"/>
        <w:spacing w:line="451" w:lineRule="exact"/>
        <w:ind w:left="20" w:firstLine="720"/>
        <w:rPr>
          <w:sz w:val="24"/>
          <w:szCs w:val="24"/>
        </w:rPr>
      </w:pPr>
      <w:r w:rsidRPr="00A8362B">
        <w:rPr>
          <w:rStyle w:val="25"/>
          <w:sz w:val="24"/>
          <w:szCs w:val="24"/>
        </w:rPr>
        <w:t>8 сентября: Международный день распространения грамотности;</w:t>
      </w:r>
    </w:p>
    <w:p w:rsidR="00A8362B" w:rsidRPr="00A8362B" w:rsidRDefault="00A8362B" w:rsidP="00A8362B">
      <w:pPr>
        <w:pStyle w:val="41"/>
        <w:shd w:val="clear" w:color="auto" w:fill="auto"/>
        <w:spacing w:line="451" w:lineRule="exact"/>
        <w:ind w:left="20" w:firstLine="720"/>
        <w:rPr>
          <w:sz w:val="24"/>
          <w:szCs w:val="24"/>
        </w:rPr>
      </w:pPr>
      <w:r w:rsidRPr="00A8362B">
        <w:rPr>
          <w:rStyle w:val="25"/>
          <w:sz w:val="24"/>
          <w:szCs w:val="24"/>
        </w:rPr>
        <w:t>10 сентября: Международный день памяти жертв фашизма.</w:t>
      </w:r>
    </w:p>
    <w:p w:rsidR="00A8362B" w:rsidRPr="00A8362B" w:rsidRDefault="00A8362B" w:rsidP="00A8362B">
      <w:pPr>
        <w:pStyle w:val="41"/>
        <w:shd w:val="clear" w:color="auto" w:fill="auto"/>
        <w:spacing w:line="451" w:lineRule="exact"/>
        <w:ind w:left="20" w:firstLine="720"/>
        <w:rPr>
          <w:sz w:val="24"/>
          <w:szCs w:val="24"/>
        </w:rPr>
      </w:pPr>
      <w:r w:rsidRPr="00A8362B">
        <w:rPr>
          <w:rStyle w:val="25"/>
          <w:sz w:val="24"/>
          <w:szCs w:val="24"/>
        </w:rPr>
        <w:t>Октябрь:</w:t>
      </w:r>
    </w:p>
    <w:p w:rsidR="00A8362B" w:rsidRPr="00A8362B" w:rsidRDefault="00A8362B" w:rsidP="00486834">
      <w:pPr>
        <w:pStyle w:val="41"/>
        <w:numPr>
          <w:ilvl w:val="0"/>
          <w:numId w:val="66"/>
        </w:numPr>
        <w:shd w:val="clear" w:color="auto" w:fill="auto"/>
        <w:tabs>
          <w:tab w:val="left" w:pos="973"/>
        </w:tabs>
        <w:spacing w:line="451" w:lineRule="exact"/>
        <w:ind w:left="20" w:right="20" w:firstLine="720"/>
        <w:rPr>
          <w:sz w:val="24"/>
          <w:szCs w:val="24"/>
        </w:rPr>
      </w:pPr>
      <w:r w:rsidRPr="00A8362B">
        <w:rPr>
          <w:rStyle w:val="25"/>
          <w:sz w:val="24"/>
          <w:szCs w:val="24"/>
        </w:rPr>
        <w:lastRenderedPageBreak/>
        <w:t>октября: Международный день пожилых людей; Международный день музыки;</w:t>
      </w:r>
    </w:p>
    <w:p w:rsidR="00A8362B" w:rsidRPr="00A8362B" w:rsidRDefault="00A8362B" w:rsidP="00486834">
      <w:pPr>
        <w:pStyle w:val="41"/>
        <w:numPr>
          <w:ilvl w:val="0"/>
          <w:numId w:val="65"/>
        </w:numPr>
        <w:shd w:val="clear" w:color="auto" w:fill="auto"/>
        <w:tabs>
          <w:tab w:val="left" w:pos="973"/>
        </w:tabs>
        <w:spacing w:line="451" w:lineRule="exact"/>
        <w:ind w:left="20" w:firstLine="720"/>
        <w:rPr>
          <w:sz w:val="24"/>
          <w:szCs w:val="24"/>
        </w:rPr>
      </w:pPr>
      <w:r w:rsidRPr="00A8362B">
        <w:rPr>
          <w:rStyle w:val="25"/>
          <w:sz w:val="24"/>
          <w:szCs w:val="24"/>
        </w:rPr>
        <w:t>октября: День защиты животных;</w:t>
      </w:r>
    </w:p>
    <w:p w:rsidR="00A8362B" w:rsidRPr="00A8362B" w:rsidRDefault="00A8362B" w:rsidP="00486834">
      <w:pPr>
        <w:pStyle w:val="41"/>
        <w:numPr>
          <w:ilvl w:val="0"/>
          <w:numId w:val="65"/>
        </w:numPr>
        <w:shd w:val="clear" w:color="auto" w:fill="auto"/>
        <w:tabs>
          <w:tab w:val="left" w:pos="973"/>
        </w:tabs>
        <w:spacing w:line="451" w:lineRule="exact"/>
        <w:ind w:left="20" w:firstLine="720"/>
        <w:rPr>
          <w:sz w:val="24"/>
          <w:szCs w:val="24"/>
        </w:rPr>
      </w:pPr>
      <w:r w:rsidRPr="00A8362B">
        <w:rPr>
          <w:rStyle w:val="25"/>
          <w:sz w:val="24"/>
          <w:szCs w:val="24"/>
        </w:rPr>
        <w:t>октября: День учителя;</w:t>
      </w:r>
    </w:p>
    <w:p w:rsidR="00A8362B" w:rsidRPr="00A8362B" w:rsidRDefault="00A8362B" w:rsidP="00A8362B">
      <w:pPr>
        <w:pStyle w:val="41"/>
        <w:shd w:val="clear" w:color="auto" w:fill="auto"/>
        <w:spacing w:line="451" w:lineRule="exact"/>
        <w:ind w:left="20" w:firstLine="720"/>
        <w:rPr>
          <w:sz w:val="24"/>
          <w:szCs w:val="24"/>
        </w:rPr>
      </w:pPr>
      <w:r w:rsidRPr="00A8362B">
        <w:rPr>
          <w:rStyle w:val="25"/>
          <w:sz w:val="24"/>
          <w:szCs w:val="24"/>
        </w:rPr>
        <w:t>25 октября: Международный день школьных библиотек.</w:t>
      </w:r>
    </w:p>
    <w:p w:rsidR="00A8362B" w:rsidRPr="00A8362B" w:rsidRDefault="00A8362B" w:rsidP="00A8362B">
      <w:pPr>
        <w:pStyle w:val="41"/>
        <w:shd w:val="clear" w:color="auto" w:fill="auto"/>
        <w:spacing w:line="451" w:lineRule="exact"/>
        <w:ind w:left="20" w:firstLine="720"/>
        <w:rPr>
          <w:sz w:val="24"/>
          <w:szCs w:val="24"/>
        </w:rPr>
      </w:pPr>
      <w:r w:rsidRPr="00A8362B">
        <w:rPr>
          <w:rStyle w:val="25"/>
          <w:sz w:val="24"/>
          <w:szCs w:val="24"/>
        </w:rPr>
        <w:t>Третье воскресенье октября: День отца.</w:t>
      </w:r>
    </w:p>
    <w:p w:rsidR="00A8362B" w:rsidRPr="00A8362B" w:rsidRDefault="00A8362B" w:rsidP="00A8362B">
      <w:pPr>
        <w:pStyle w:val="41"/>
        <w:shd w:val="clear" w:color="auto" w:fill="auto"/>
        <w:spacing w:line="451" w:lineRule="exact"/>
        <w:ind w:left="20" w:firstLine="720"/>
        <w:rPr>
          <w:sz w:val="24"/>
          <w:szCs w:val="24"/>
        </w:rPr>
      </w:pPr>
      <w:r w:rsidRPr="00A8362B">
        <w:rPr>
          <w:rStyle w:val="25"/>
          <w:sz w:val="24"/>
          <w:szCs w:val="24"/>
        </w:rPr>
        <w:t>Ноябрь:</w:t>
      </w:r>
    </w:p>
    <w:p w:rsidR="00A8362B" w:rsidRPr="00A8362B" w:rsidRDefault="00A8362B" w:rsidP="00486834">
      <w:pPr>
        <w:pStyle w:val="41"/>
        <w:numPr>
          <w:ilvl w:val="0"/>
          <w:numId w:val="67"/>
        </w:numPr>
        <w:shd w:val="clear" w:color="auto" w:fill="auto"/>
        <w:tabs>
          <w:tab w:val="left" w:pos="973"/>
        </w:tabs>
        <w:spacing w:line="451" w:lineRule="exact"/>
        <w:ind w:left="20" w:firstLine="720"/>
        <w:rPr>
          <w:sz w:val="24"/>
          <w:szCs w:val="24"/>
        </w:rPr>
      </w:pPr>
      <w:r w:rsidRPr="00A8362B">
        <w:rPr>
          <w:rStyle w:val="25"/>
          <w:sz w:val="24"/>
          <w:szCs w:val="24"/>
        </w:rPr>
        <w:t>ноября: День народного единства;</w:t>
      </w:r>
    </w:p>
    <w:p w:rsidR="00A8362B" w:rsidRPr="00A8362B" w:rsidRDefault="00A8362B" w:rsidP="00486834">
      <w:pPr>
        <w:pStyle w:val="41"/>
        <w:numPr>
          <w:ilvl w:val="0"/>
          <w:numId w:val="68"/>
        </w:numPr>
        <w:shd w:val="clear" w:color="auto" w:fill="auto"/>
        <w:tabs>
          <w:tab w:val="left" w:pos="973"/>
        </w:tabs>
        <w:spacing w:line="451" w:lineRule="exact"/>
        <w:ind w:left="20" w:right="20" w:firstLine="720"/>
        <w:rPr>
          <w:sz w:val="24"/>
          <w:szCs w:val="24"/>
        </w:rPr>
      </w:pPr>
      <w:r w:rsidRPr="00A8362B">
        <w:rPr>
          <w:rStyle w:val="25"/>
          <w:sz w:val="24"/>
          <w:szCs w:val="24"/>
        </w:rPr>
        <w:t xml:space="preserve">ноября: День памяти погибших при исполнении служебных </w:t>
      </w:r>
      <w:proofErr w:type="gramStart"/>
      <w:r w:rsidRPr="00A8362B">
        <w:rPr>
          <w:rStyle w:val="25"/>
          <w:sz w:val="24"/>
          <w:szCs w:val="24"/>
        </w:rPr>
        <w:t>обязанностей сотрудников органов внутренних дел России</w:t>
      </w:r>
      <w:proofErr w:type="gramEnd"/>
      <w:r w:rsidRPr="00A8362B">
        <w:rPr>
          <w:rStyle w:val="25"/>
          <w:sz w:val="24"/>
          <w:szCs w:val="24"/>
        </w:rPr>
        <w:t>.</w:t>
      </w:r>
    </w:p>
    <w:p w:rsidR="00A8362B" w:rsidRPr="00A8362B" w:rsidRDefault="00A8362B" w:rsidP="00A8362B">
      <w:pPr>
        <w:pStyle w:val="41"/>
        <w:shd w:val="clear" w:color="auto" w:fill="auto"/>
        <w:spacing w:line="451" w:lineRule="exact"/>
        <w:ind w:left="20" w:firstLine="720"/>
        <w:rPr>
          <w:sz w:val="24"/>
          <w:szCs w:val="24"/>
        </w:rPr>
      </w:pPr>
      <w:r w:rsidRPr="00A8362B">
        <w:rPr>
          <w:rStyle w:val="25"/>
          <w:sz w:val="24"/>
          <w:szCs w:val="24"/>
        </w:rPr>
        <w:t>Последнее воскресенье ноября: День Матери;</w:t>
      </w:r>
    </w:p>
    <w:p w:rsidR="00A8362B" w:rsidRPr="00A8362B" w:rsidRDefault="00A8362B" w:rsidP="00A8362B">
      <w:pPr>
        <w:pStyle w:val="41"/>
        <w:shd w:val="clear" w:color="auto" w:fill="auto"/>
        <w:spacing w:line="451" w:lineRule="exact"/>
        <w:ind w:left="20" w:firstLine="720"/>
        <w:rPr>
          <w:sz w:val="24"/>
          <w:szCs w:val="24"/>
        </w:rPr>
      </w:pPr>
      <w:r w:rsidRPr="00A8362B">
        <w:rPr>
          <w:rStyle w:val="25"/>
          <w:sz w:val="24"/>
          <w:szCs w:val="24"/>
        </w:rPr>
        <w:t>30 ноября: День Государственного герба Российской Федерации.</w:t>
      </w:r>
    </w:p>
    <w:p w:rsidR="00A8362B" w:rsidRPr="00A8362B" w:rsidRDefault="00A8362B" w:rsidP="00A8362B">
      <w:pPr>
        <w:pStyle w:val="41"/>
        <w:shd w:val="clear" w:color="auto" w:fill="auto"/>
        <w:spacing w:line="451" w:lineRule="exact"/>
        <w:ind w:left="20" w:firstLine="720"/>
        <w:rPr>
          <w:sz w:val="24"/>
          <w:szCs w:val="24"/>
        </w:rPr>
      </w:pPr>
      <w:r w:rsidRPr="00A8362B">
        <w:rPr>
          <w:rStyle w:val="25"/>
          <w:sz w:val="24"/>
          <w:szCs w:val="24"/>
        </w:rPr>
        <w:t>Декабрь:</w:t>
      </w:r>
    </w:p>
    <w:p w:rsidR="00A8362B" w:rsidRPr="00A8362B" w:rsidRDefault="00A8362B" w:rsidP="00A8362B">
      <w:pPr>
        <w:pStyle w:val="41"/>
        <w:shd w:val="clear" w:color="auto" w:fill="auto"/>
        <w:spacing w:line="451" w:lineRule="exact"/>
        <w:ind w:left="20" w:firstLine="720"/>
        <w:rPr>
          <w:sz w:val="24"/>
          <w:szCs w:val="24"/>
        </w:rPr>
      </w:pPr>
      <w:r w:rsidRPr="00A8362B">
        <w:rPr>
          <w:rStyle w:val="25"/>
          <w:sz w:val="24"/>
          <w:szCs w:val="24"/>
        </w:rPr>
        <w:t>3 декабря: День неизвестного солдата; Международный день инвалидов;</w:t>
      </w:r>
    </w:p>
    <w:p w:rsidR="00A8362B" w:rsidRPr="00A8362B" w:rsidRDefault="00A8362B" w:rsidP="00486834">
      <w:pPr>
        <w:pStyle w:val="41"/>
        <w:numPr>
          <w:ilvl w:val="0"/>
          <w:numId w:val="67"/>
        </w:numPr>
        <w:shd w:val="clear" w:color="auto" w:fill="auto"/>
        <w:tabs>
          <w:tab w:val="left" w:pos="973"/>
        </w:tabs>
        <w:spacing w:line="451" w:lineRule="exact"/>
        <w:ind w:left="20" w:firstLine="720"/>
        <w:rPr>
          <w:sz w:val="24"/>
          <w:szCs w:val="24"/>
        </w:rPr>
      </w:pPr>
      <w:r w:rsidRPr="00A8362B">
        <w:rPr>
          <w:rStyle w:val="25"/>
          <w:sz w:val="24"/>
          <w:szCs w:val="24"/>
        </w:rPr>
        <w:t>декабря: День добровольца (волонтера) в России;</w:t>
      </w:r>
    </w:p>
    <w:p w:rsidR="00A8362B" w:rsidRPr="00A8362B" w:rsidRDefault="00A8362B" w:rsidP="00486834">
      <w:pPr>
        <w:pStyle w:val="41"/>
        <w:numPr>
          <w:ilvl w:val="0"/>
          <w:numId w:val="68"/>
        </w:numPr>
        <w:shd w:val="clear" w:color="auto" w:fill="auto"/>
        <w:tabs>
          <w:tab w:val="left" w:pos="973"/>
        </w:tabs>
        <w:spacing w:line="451" w:lineRule="exact"/>
        <w:ind w:left="20" w:firstLine="720"/>
        <w:rPr>
          <w:sz w:val="24"/>
          <w:szCs w:val="24"/>
        </w:rPr>
      </w:pPr>
      <w:r w:rsidRPr="00A8362B">
        <w:rPr>
          <w:rStyle w:val="25"/>
          <w:sz w:val="24"/>
          <w:szCs w:val="24"/>
        </w:rPr>
        <w:t>декабря: День Героев Отечества;</w:t>
      </w:r>
    </w:p>
    <w:p w:rsidR="00A8362B" w:rsidRPr="00A8362B" w:rsidRDefault="00A8362B" w:rsidP="00A8362B">
      <w:pPr>
        <w:pStyle w:val="41"/>
        <w:shd w:val="clear" w:color="auto" w:fill="auto"/>
        <w:spacing w:line="451" w:lineRule="exact"/>
        <w:ind w:left="20" w:firstLine="720"/>
        <w:rPr>
          <w:sz w:val="24"/>
          <w:szCs w:val="24"/>
        </w:rPr>
      </w:pPr>
      <w:r w:rsidRPr="00A8362B">
        <w:rPr>
          <w:rStyle w:val="25"/>
          <w:sz w:val="24"/>
          <w:szCs w:val="24"/>
        </w:rPr>
        <w:t>12 декабря: День Конституции Российской Федерации.</w:t>
      </w:r>
    </w:p>
    <w:p w:rsidR="00A8362B" w:rsidRPr="00A8362B" w:rsidRDefault="00A8362B" w:rsidP="00A8362B">
      <w:pPr>
        <w:pStyle w:val="41"/>
        <w:shd w:val="clear" w:color="auto" w:fill="auto"/>
        <w:spacing w:line="451" w:lineRule="exact"/>
        <w:ind w:left="20" w:firstLine="720"/>
        <w:rPr>
          <w:sz w:val="24"/>
          <w:szCs w:val="24"/>
        </w:rPr>
      </w:pPr>
      <w:r w:rsidRPr="00A8362B">
        <w:rPr>
          <w:rStyle w:val="25"/>
          <w:sz w:val="24"/>
          <w:szCs w:val="24"/>
        </w:rPr>
        <w:t>Январь:</w:t>
      </w:r>
    </w:p>
    <w:p w:rsidR="00A8362B" w:rsidRPr="00A8362B" w:rsidRDefault="00A8362B" w:rsidP="00A8362B">
      <w:pPr>
        <w:pStyle w:val="41"/>
        <w:shd w:val="clear" w:color="auto" w:fill="auto"/>
        <w:spacing w:line="451" w:lineRule="exact"/>
        <w:ind w:left="20" w:firstLine="720"/>
        <w:rPr>
          <w:sz w:val="24"/>
          <w:szCs w:val="24"/>
        </w:rPr>
      </w:pPr>
      <w:r w:rsidRPr="00A8362B">
        <w:rPr>
          <w:rStyle w:val="25"/>
          <w:sz w:val="24"/>
          <w:szCs w:val="24"/>
        </w:rPr>
        <w:t>25 января: День российского студенчества;</w:t>
      </w:r>
    </w:p>
    <w:p w:rsidR="00A8362B" w:rsidRPr="00A8362B" w:rsidRDefault="00A8362B" w:rsidP="00A8362B">
      <w:pPr>
        <w:pStyle w:val="41"/>
        <w:shd w:val="clear" w:color="auto" w:fill="auto"/>
        <w:spacing w:line="451" w:lineRule="exact"/>
        <w:ind w:left="20" w:right="20" w:firstLine="720"/>
        <w:rPr>
          <w:sz w:val="24"/>
          <w:szCs w:val="24"/>
        </w:rPr>
      </w:pPr>
      <w:r w:rsidRPr="00A8362B">
        <w:rPr>
          <w:rStyle w:val="25"/>
          <w:sz w:val="24"/>
          <w:szCs w:val="24"/>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A8362B">
        <w:rPr>
          <w:rStyle w:val="25"/>
          <w:sz w:val="24"/>
          <w:szCs w:val="24"/>
        </w:rPr>
        <w:t>Аушвиц</w:t>
      </w:r>
      <w:proofErr w:type="spellEnd"/>
      <w:r w:rsidRPr="00A8362B">
        <w:rPr>
          <w:rStyle w:val="25"/>
          <w:sz w:val="24"/>
          <w:szCs w:val="24"/>
        </w:rPr>
        <w:t xml:space="preserve"> - </w:t>
      </w:r>
      <w:proofErr w:type="spellStart"/>
      <w:r w:rsidRPr="00A8362B">
        <w:rPr>
          <w:rStyle w:val="25"/>
          <w:sz w:val="24"/>
          <w:szCs w:val="24"/>
        </w:rPr>
        <w:t>Биркенау</w:t>
      </w:r>
      <w:proofErr w:type="spellEnd"/>
      <w:r w:rsidRPr="00A8362B">
        <w:rPr>
          <w:rStyle w:val="25"/>
          <w:sz w:val="24"/>
          <w:szCs w:val="24"/>
        </w:rPr>
        <w:t xml:space="preserve"> (Освенцима) - День памяти жертв Холокоста.</w:t>
      </w:r>
    </w:p>
    <w:p w:rsidR="00A8362B" w:rsidRPr="00A8362B" w:rsidRDefault="00A8362B" w:rsidP="00A8362B">
      <w:pPr>
        <w:pStyle w:val="41"/>
        <w:shd w:val="clear" w:color="auto" w:fill="auto"/>
        <w:spacing w:line="451" w:lineRule="exact"/>
        <w:ind w:left="20" w:firstLine="720"/>
        <w:rPr>
          <w:sz w:val="24"/>
          <w:szCs w:val="24"/>
        </w:rPr>
      </w:pPr>
      <w:r w:rsidRPr="00A8362B">
        <w:rPr>
          <w:rStyle w:val="25"/>
          <w:sz w:val="24"/>
          <w:szCs w:val="24"/>
        </w:rPr>
        <w:t>Февраль:</w:t>
      </w:r>
    </w:p>
    <w:p w:rsidR="00A8362B" w:rsidRPr="00A8362B" w:rsidRDefault="00A8362B" w:rsidP="00486834">
      <w:pPr>
        <w:pStyle w:val="41"/>
        <w:numPr>
          <w:ilvl w:val="0"/>
          <w:numId w:val="66"/>
        </w:numPr>
        <w:shd w:val="clear" w:color="auto" w:fill="auto"/>
        <w:tabs>
          <w:tab w:val="left" w:pos="1023"/>
        </w:tabs>
        <w:spacing w:line="451" w:lineRule="exact"/>
        <w:ind w:right="260" w:firstLine="720"/>
        <w:jc w:val="left"/>
        <w:rPr>
          <w:sz w:val="24"/>
          <w:szCs w:val="24"/>
        </w:rPr>
      </w:pPr>
      <w:r w:rsidRPr="00A8362B">
        <w:rPr>
          <w:rStyle w:val="25"/>
          <w:sz w:val="24"/>
          <w:szCs w:val="24"/>
        </w:rPr>
        <w:t>февраля: День разгрома советскими войсками немецко-фашистских вой</w:t>
      </w:r>
      <w:proofErr w:type="gramStart"/>
      <w:r w:rsidRPr="00A8362B">
        <w:rPr>
          <w:rStyle w:val="25"/>
          <w:sz w:val="24"/>
          <w:szCs w:val="24"/>
        </w:rPr>
        <w:t>ск в Ст</w:t>
      </w:r>
      <w:proofErr w:type="gramEnd"/>
      <w:r w:rsidRPr="00A8362B">
        <w:rPr>
          <w:rStyle w:val="25"/>
          <w:sz w:val="24"/>
          <w:szCs w:val="24"/>
        </w:rPr>
        <w:t>алинградской битве;</w:t>
      </w:r>
    </w:p>
    <w:p w:rsidR="00A8362B" w:rsidRPr="00A8362B" w:rsidRDefault="00A8362B" w:rsidP="00A8362B">
      <w:pPr>
        <w:pStyle w:val="41"/>
        <w:shd w:val="clear" w:color="auto" w:fill="auto"/>
        <w:spacing w:line="451" w:lineRule="exact"/>
        <w:ind w:left="720"/>
        <w:rPr>
          <w:sz w:val="24"/>
          <w:szCs w:val="24"/>
        </w:rPr>
      </w:pPr>
      <w:r w:rsidRPr="00A8362B">
        <w:rPr>
          <w:rStyle w:val="25"/>
          <w:sz w:val="24"/>
          <w:szCs w:val="24"/>
        </w:rPr>
        <w:t>8 февраля: День российской науки;</w:t>
      </w:r>
    </w:p>
    <w:p w:rsidR="00A8362B" w:rsidRPr="00A8362B" w:rsidRDefault="00A8362B" w:rsidP="00A8362B">
      <w:pPr>
        <w:pStyle w:val="41"/>
        <w:shd w:val="clear" w:color="auto" w:fill="auto"/>
        <w:spacing w:line="451" w:lineRule="exact"/>
        <w:ind w:right="260" w:firstLine="720"/>
        <w:jc w:val="left"/>
        <w:rPr>
          <w:sz w:val="24"/>
          <w:szCs w:val="24"/>
        </w:rPr>
      </w:pPr>
      <w:r w:rsidRPr="00A8362B">
        <w:rPr>
          <w:rStyle w:val="25"/>
          <w:sz w:val="24"/>
          <w:szCs w:val="24"/>
        </w:rPr>
        <w:t>15 февраля: День памяти о россиянах, исполнявших служебный долг за пределами Отечества;</w:t>
      </w:r>
    </w:p>
    <w:p w:rsidR="00A8362B" w:rsidRPr="00A8362B" w:rsidRDefault="00A8362B" w:rsidP="00486834">
      <w:pPr>
        <w:pStyle w:val="41"/>
        <w:numPr>
          <w:ilvl w:val="0"/>
          <w:numId w:val="69"/>
        </w:numPr>
        <w:shd w:val="clear" w:color="auto" w:fill="auto"/>
        <w:tabs>
          <w:tab w:val="left" w:pos="1023"/>
        </w:tabs>
        <w:spacing w:line="451" w:lineRule="exact"/>
        <w:ind w:left="720"/>
        <w:rPr>
          <w:sz w:val="24"/>
          <w:szCs w:val="24"/>
        </w:rPr>
      </w:pPr>
      <w:r w:rsidRPr="00A8362B">
        <w:rPr>
          <w:rStyle w:val="25"/>
          <w:sz w:val="24"/>
          <w:szCs w:val="24"/>
        </w:rPr>
        <w:t>февраля: Международный день родного языка;</w:t>
      </w:r>
    </w:p>
    <w:p w:rsidR="00A8362B" w:rsidRPr="00A8362B" w:rsidRDefault="00A8362B" w:rsidP="00486834">
      <w:pPr>
        <w:pStyle w:val="41"/>
        <w:numPr>
          <w:ilvl w:val="0"/>
          <w:numId w:val="70"/>
        </w:numPr>
        <w:shd w:val="clear" w:color="auto" w:fill="auto"/>
        <w:tabs>
          <w:tab w:val="left" w:pos="1023"/>
        </w:tabs>
        <w:spacing w:line="451" w:lineRule="exact"/>
        <w:ind w:left="720"/>
        <w:rPr>
          <w:sz w:val="24"/>
          <w:szCs w:val="24"/>
        </w:rPr>
      </w:pPr>
      <w:r w:rsidRPr="00A8362B">
        <w:rPr>
          <w:rStyle w:val="25"/>
          <w:sz w:val="24"/>
          <w:szCs w:val="24"/>
        </w:rPr>
        <w:t>февраля: День защитника Отечества.</w:t>
      </w:r>
    </w:p>
    <w:p w:rsidR="00A8362B" w:rsidRPr="00A8362B" w:rsidRDefault="00A8362B" w:rsidP="00A8362B">
      <w:pPr>
        <w:pStyle w:val="41"/>
        <w:shd w:val="clear" w:color="auto" w:fill="auto"/>
        <w:spacing w:line="451" w:lineRule="exact"/>
        <w:ind w:left="720"/>
        <w:rPr>
          <w:sz w:val="24"/>
          <w:szCs w:val="24"/>
        </w:rPr>
      </w:pPr>
      <w:r w:rsidRPr="00A8362B">
        <w:rPr>
          <w:rStyle w:val="25"/>
          <w:sz w:val="24"/>
          <w:szCs w:val="24"/>
        </w:rPr>
        <w:t>Март:</w:t>
      </w:r>
    </w:p>
    <w:p w:rsidR="00A8362B" w:rsidRPr="00A8362B" w:rsidRDefault="00A8362B" w:rsidP="00486834">
      <w:pPr>
        <w:pStyle w:val="41"/>
        <w:numPr>
          <w:ilvl w:val="0"/>
          <w:numId w:val="71"/>
        </w:numPr>
        <w:shd w:val="clear" w:color="auto" w:fill="auto"/>
        <w:tabs>
          <w:tab w:val="left" w:pos="1023"/>
        </w:tabs>
        <w:spacing w:line="451" w:lineRule="exact"/>
        <w:ind w:left="720"/>
        <w:rPr>
          <w:sz w:val="24"/>
          <w:szCs w:val="24"/>
        </w:rPr>
      </w:pPr>
      <w:r w:rsidRPr="00A8362B">
        <w:rPr>
          <w:rStyle w:val="25"/>
          <w:sz w:val="24"/>
          <w:szCs w:val="24"/>
        </w:rPr>
        <w:t>марта: Международный женский день;</w:t>
      </w:r>
    </w:p>
    <w:p w:rsidR="00A8362B" w:rsidRPr="00A8362B" w:rsidRDefault="00A8362B" w:rsidP="00486834">
      <w:pPr>
        <w:pStyle w:val="41"/>
        <w:numPr>
          <w:ilvl w:val="0"/>
          <w:numId w:val="72"/>
        </w:numPr>
        <w:shd w:val="clear" w:color="auto" w:fill="auto"/>
        <w:tabs>
          <w:tab w:val="left" w:pos="1023"/>
        </w:tabs>
        <w:spacing w:line="451" w:lineRule="exact"/>
        <w:ind w:left="720"/>
        <w:rPr>
          <w:sz w:val="24"/>
          <w:szCs w:val="24"/>
        </w:rPr>
      </w:pPr>
      <w:r w:rsidRPr="00A8362B">
        <w:rPr>
          <w:rStyle w:val="25"/>
          <w:sz w:val="24"/>
          <w:szCs w:val="24"/>
        </w:rPr>
        <w:t>марта: День воссоединения Крыма с Россией;</w:t>
      </w:r>
    </w:p>
    <w:p w:rsidR="00A8362B" w:rsidRPr="00A8362B" w:rsidRDefault="00A8362B" w:rsidP="00A8362B">
      <w:pPr>
        <w:pStyle w:val="41"/>
        <w:shd w:val="clear" w:color="auto" w:fill="auto"/>
        <w:spacing w:line="451" w:lineRule="exact"/>
        <w:ind w:left="720"/>
        <w:rPr>
          <w:sz w:val="24"/>
          <w:szCs w:val="24"/>
        </w:rPr>
      </w:pPr>
      <w:r w:rsidRPr="00A8362B">
        <w:rPr>
          <w:rStyle w:val="25"/>
          <w:sz w:val="24"/>
          <w:szCs w:val="24"/>
        </w:rPr>
        <w:lastRenderedPageBreak/>
        <w:t>27 марта: Всемирный день театра.</w:t>
      </w:r>
    </w:p>
    <w:p w:rsidR="00A8362B" w:rsidRPr="00A8362B" w:rsidRDefault="00A8362B" w:rsidP="00A8362B">
      <w:pPr>
        <w:pStyle w:val="41"/>
        <w:shd w:val="clear" w:color="auto" w:fill="auto"/>
        <w:spacing w:line="451" w:lineRule="exact"/>
        <w:ind w:left="720"/>
        <w:rPr>
          <w:sz w:val="24"/>
          <w:szCs w:val="24"/>
        </w:rPr>
      </w:pPr>
      <w:r w:rsidRPr="00A8362B">
        <w:rPr>
          <w:rStyle w:val="25"/>
          <w:sz w:val="24"/>
          <w:szCs w:val="24"/>
        </w:rPr>
        <w:t>Апрель:</w:t>
      </w:r>
    </w:p>
    <w:p w:rsidR="00A8362B" w:rsidRPr="00A8362B" w:rsidRDefault="00A8362B" w:rsidP="00A8362B">
      <w:pPr>
        <w:pStyle w:val="41"/>
        <w:shd w:val="clear" w:color="auto" w:fill="auto"/>
        <w:spacing w:line="451" w:lineRule="exact"/>
        <w:ind w:left="720"/>
        <w:rPr>
          <w:sz w:val="24"/>
          <w:szCs w:val="24"/>
        </w:rPr>
      </w:pPr>
      <w:r w:rsidRPr="00A8362B">
        <w:rPr>
          <w:rStyle w:val="25"/>
          <w:sz w:val="24"/>
          <w:szCs w:val="24"/>
        </w:rPr>
        <w:t>12 апреля: День космонавтики;</w:t>
      </w:r>
    </w:p>
    <w:p w:rsidR="00A8362B" w:rsidRPr="00A8362B" w:rsidRDefault="00A8362B" w:rsidP="00486834">
      <w:pPr>
        <w:pStyle w:val="41"/>
        <w:numPr>
          <w:ilvl w:val="0"/>
          <w:numId w:val="72"/>
        </w:numPr>
        <w:shd w:val="clear" w:color="auto" w:fill="auto"/>
        <w:tabs>
          <w:tab w:val="left" w:pos="1023"/>
        </w:tabs>
        <w:spacing w:line="451" w:lineRule="exact"/>
        <w:ind w:right="260" w:firstLine="720"/>
        <w:jc w:val="left"/>
        <w:rPr>
          <w:sz w:val="24"/>
          <w:szCs w:val="24"/>
        </w:rPr>
      </w:pPr>
      <w:r w:rsidRPr="00A8362B">
        <w:rPr>
          <w:rStyle w:val="25"/>
          <w:sz w:val="24"/>
          <w:szCs w:val="24"/>
        </w:rPr>
        <w:t>апреля: День памяти о геноциде советского народа нацистами и их пособниками в годы Великой Отечественной войны.</w:t>
      </w:r>
    </w:p>
    <w:p w:rsidR="00A8362B" w:rsidRPr="00A8362B" w:rsidRDefault="00A8362B" w:rsidP="00A8362B">
      <w:pPr>
        <w:pStyle w:val="41"/>
        <w:shd w:val="clear" w:color="auto" w:fill="auto"/>
        <w:spacing w:line="451" w:lineRule="exact"/>
        <w:ind w:left="720"/>
        <w:rPr>
          <w:sz w:val="24"/>
          <w:szCs w:val="24"/>
        </w:rPr>
      </w:pPr>
      <w:r w:rsidRPr="00A8362B">
        <w:rPr>
          <w:rStyle w:val="25"/>
          <w:sz w:val="24"/>
          <w:szCs w:val="24"/>
        </w:rPr>
        <w:t>Май:</w:t>
      </w:r>
    </w:p>
    <w:p w:rsidR="00A8362B" w:rsidRPr="00A8362B" w:rsidRDefault="00A8362B" w:rsidP="00A8362B">
      <w:pPr>
        <w:pStyle w:val="41"/>
        <w:shd w:val="clear" w:color="auto" w:fill="auto"/>
        <w:spacing w:line="451" w:lineRule="exact"/>
        <w:ind w:left="720"/>
        <w:rPr>
          <w:sz w:val="24"/>
          <w:szCs w:val="24"/>
        </w:rPr>
      </w:pPr>
      <w:r w:rsidRPr="00A8362B">
        <w:rPr>
          <w:rStyle w:val="25"/>
          <w:sz w:val="24"/>
          <w:szCs w:val="24"/>
        </w:rPr>
        <w:t>1 мая: Праздник Весны и Труда;</w:t>
      </w:r>
    </w:p>
    <w:p w:rsidR="00A8362B" w:rsidRPr="00A8362B" w:rsidRDefault="00A8362B" w:rsidP="00486834">
      <w:pPr>
        <w:pStyle w:val="41"/>
        <w:numPr>
          <w:ilvl w:val="0"/>
          <w:numId w:val="71"/>
        </w:numPr>
        <w:shd w:val="clear" w:color="auto" w:fill="auto"/>
        <w:tabs>
          <w:tab w:val="left" w:pos="1023"/>
        </w:tabs>
        <w:spacing w:line="451" w:lineRule="exact"/>
        <w:ind w:left="720"/>
        <w:rPr>
          <w:sz w:val="24"/>
          <w:szCs w:val="24"/>
        </w:rPr>
      </w:pPr>
      <w:r w:rsidRPr="00A8362B">
        <w:rPr>
          <w:rStyle w:val="25"/>
          <w:sz w:val="24"/>
          <w:szCs w:val="24"/>
        </w:rPr>
        <w:t>мая: День Победы;</w:t>
      </w:r>
    </w:p>
    <w:p w:rsidR="00A8362B" w:rsidRPr="00A8362B" w:rsidRDefault="00A8362B" w:rsidP="00A8362B">
      <w:pPr>
        <w:pStyle w:val="41"/>
        <w:shd w:val="clear" w:color="auto" w:fill="auto"/>
        <w:spacing w:line="451" w:lineRule="exact"/>
        <w:ind w:left="720"/>
        <w:rPr>
          <w:sz w:val="24"/>
          <w:szCs w:val="24"/>
        </w:rPr>
      </w:pPr>
      <w:r w:rsidRPr="00A8362B">
        <w:rPr>
          <w:rStyle w:val="25"/>
          <w:sz w:val="24"/>
          <w:szCs w:val="24"/>
        </w:rPr>
        <w:t>19 мая: День детских общественных организаций России;</w:t>
      </w:r>
    </w:p>
    <w:p w:rsidR="00A8362B" w:rsidRPr="00A8362B" w:rsidRDefault="00A8362B" w:rsidP="00486834">
      <w:pPr>
        <w:pStyle w:val="41"/>
        <w:numPr>
          <w:ilvl w:val="0"/>
          <w:numId w:val="70"/>
        </w:numPr>
        <w:shd w:val="clear" w:color="auto" w:fill="auto"/>
        <w:tabs>
          <w:tab w:val="left" w:pos="1023"/>
        </w:tabs>
        <w:spacing w:line="451" w:lineRule="exact"/>
        <w:ind w:left="720"/>
        <w:rPr>
          <w:sz w:val="24"/>
          <w:szCs w:val="24"/>
        </w:rPr>
      </w:pPr>
      <w:r w:rsidRPr="00A8362B">
        <w:rPr>
          <w:rStyle w:val="25"/>
          <w:sz w:val="24"/>
          <w:szCs w:val="24"/>
        </w:rPr>
        <w:t>мая: День славянской письменности и культуры.</w:t>
      </w:r>
    </w:p>
    <w:p w:rsidR="00A8362B" w:rsidRPr="00A8362B" w:rsidRDefault="00A8362B" w:rsidP="00A8362B">
      <w:pPr>
        <w:pStyle w:val="41"/>
        <w:shd w:val="clear" w:color="auto" w:fill="auto"/>
        <w:spacing w:line="451" w:lineRule="exact"/>
        <w:ind w:left="720"/>
        <w:rPr>
          <w:sz w:val="24"/>
          <w:szCs w:val="24"/>
        </w:rPr>
      </w:pPr>
      <w:r w:rsidRPr="00A8362B">
        <w:rPr>
          <w:rStyle w:val="25"/>
          <w:sz w:val="24"/>
          <w:szCs w:val="24"/>
        </w:rPr>
        <w:t>Июнь:</w:t>
      </w:r>
    </w:p>
    <w:p w:rsidR="00A8362B" w:rsidRPr="00A8362B" w:rsidRDefault="00A8362B" w:rsidP="00A8362B">
      <w:pPr>
        <w:pStyle w:val="41"/>
        <w:shd w:val="clear" w:color="auto" w:fill="auto"/>
        <w:spacing w:line="451" w:lineRule="exact"/>
        <w:ind w:left="720"/>
        <w:rPr>
          <w:sz w:val="24"/>
          <w:szCs w:val="24"/>
        </w:rPr>
      </w:pPr>
      <w:r w:rsidRPr="00A8362B">
        <w:rPr>
          <w:rStyle w:val="25"/>
          <w:sz w:val="24"/>
          <w:szCs w:val="24"/>
        </w:rPr>
        <w:t>1 июня: День защиты детей;</w:t>
      </w:r>
    </w:p>
    <w:p w:rsidR="00A8362B" w:rsidRPr="00A8362B" w:rsidRDefault="00A8362B" w:rsidP="00486834">
      <w:pPr>
        <w:pStyle w:val="41"/>
        <w:numPr>
          <w:ilvl w:val="0"/>
          <w:numId w:val="67"/>
        </w:numPr>
        <w:shd w:val="clear" w:color="auto" w:fill="auto"/>
        <w:tabs>
          <w:tab w:val="left" w:pos="1023"/>
        </w:tabs>
        <w:spacing w:line="451" w:lineRule="exact"/>
        <w:ind w:left="720"/>
        <w:rPr>
          <w:sz w:val="24"/>
          <w:szCs w:val="24"/>
        </w:rPr>
      </w:pPr>
      <w:r w:rsidRPr="00A8362B">
        <w:rPr>
          <w:rStyle w:val="25"/>
          <w:sz w:val="24"/>
          <w:szCs w:val="24"/>
        </w:rPr>
        <w:t>июня: День русского языка;</w:t>
      </w:r>
    </w:p>
    <w:p w:rsidR="00A8362B" w:rsidRPr="00A8362B" w:rsidRDefault="00A8362B" w:rsidP="00A8362B">
      <w:pPr>
        <w:pStyle w:val="41"/>
        <w:shd w:val="clear" w:color="auto" w:fill="auto"/>
        <w:spacing w:line="451" w:lineRule="exact"/>
        <w:ind w:left="720"/>
        <w:rPr>
          <w:sz w:val="24"/>
          <w:szCs w:val="24"/>
        </w:rPr>
      </w:pPr>
      <w:r w:rsidRPr="00A8362B">
        <w:rPr>
          <w:rStyle w:val="25"/>
          <w:sz w:val="24"/>
          <w:szCs w:val="24"/>
        </w:rPr>
        <w:t>12 июня: День России;</w:t>
      </w:r>
    </w:p>
    <w:p w:rsidR="00A8362B" w:rsidRPr="00A8362B" w:rsidRDefault="00A8362B" w:rsidP="00486834">
      <w:pPr>
        <w:pStyle w:val="41"/>
        <w:numPr>
          <w:ilvl w:val="0"/>
          <w:numId w:val="69"/>
        </w:numPr>
        <w:shd w:val="clear" w:color="auto" w:fill="auto"/>
        <w:tabs>
          <w:tab w:val="left" w:pos="1023"/>
        </w:tabs>
        <w:spacing w:line="451" w:lineRule="exact"/>
        <w:ind w:left="720"/>
        <w:rPr>
          <w:sz w:val="24"/>
          <w:szCs w:val="24"/>
        </w:rPr>
      </w:pPr>
      <w:r w:rsidRPr="00A8362B">
        <w:rPr>
          <w:rStyle w:val="25"/>
          <w:sz w:val="24"/>
          <w:szCs w:val="24"/>
        </w:rPr>
        <w:t>июня: День памяти и скорби;</w:t>
      </w:r>
    </w:p>
    <w:p w:rsidR="00A8362B" w:rsidRPr="00A8362B" w:rsidRDefault="00A8362B" w:rsidP="00A8362B">
      <w:pPr>
        <w:pStyle w:val="41"/>
        <w:shd w:val="clear" w:color="auto" w:fill="auto"/>
        <w:spacing w:line="451" w:lineRule="exact"/>
        <w:ind w:left="720"/>
        <w:rPr>
          <w:sz w:val="24"/>
          <w:szCs w:val="24"/>
        </w:rPr>
      </w:pPr>
      <w:r w:rsidRPr="00A8362B">
        <w:rPr>
          <w:rStyle w:val="25"/>
          <w:sz w:val="24"/>
          <w:szCs w:val="24"/>
        </w:rPr>
        <w:t>27 июня: День молодежи.</w:t>
      </w:r>
    </w:p>
    <w:p w:rsidR="00A8362B" w:rsidRPr="00A8362B" w:rsidRDefault="00A8362B" w:rsidP="00A8362B">
      <w:pPr>
        <w:pStyle w:val="41"/>
        <w:shd w:val="clear" w:color="auto" w:fill="auto"/>
        <w:spacing w:line="451" w:lineRule="exact"/>
        <w:ind w:left="720"/>
        <w:rPr>
          <w:sz w:val="24"/>
          <w:szCs w:val="24"/>
        </w:rPr>
      </w:pPr>
      <w:r w:rsidRPr="00A8362B">
        <w:rPr>
          <w:rStyle w:val="25"/>
          <w:sz w:val="24"/>
          <w:szCs w:val="24"/>
        </w:rPr>
        <w:t>Июль:</w:t>
      </w:r>
    </w:p>
    <w:p w:rsidR="00A8362B" w:rsidRPr="00A8362B" w:rsidRDefault="00A8362B" w:rsidP="00A8362B">
      <w:pPr>
        <w:pStyle w:val="41"/>
        <w:shd w:val="clear" w:color="auto" w:fill="auto"/>
        <w:spacing w:line="451" w:lineRule="exact"/>
        <w:ind w:left="720"/>
        <w:rPr>
          <w:sz w:val="24"/>
          <w:szCs w:val="24"/>
        </w:rPr>
      </w:pPr>
      <w:r w:rsidRPr="00A8362B">
        <w:rPr>
          <w:rStyle w:val="25"/>
          <w:sz w:val="24"/>
          <w:szCs w:val="24"/>
        </w:rPr>
        <w:t>8 июля: День семьи, любви и верности.</w:t>
      </w:r>
    </w:p>
    <w:p w:rsidR="00A8362B" w:rsidRPr="00A8362B" w:rsidRDefault="00A8362B" w:rsidP="00A8362B">
      <w:pPr>
        <w:pStyle w:val="41"/>
        <w:shd w:val="clear" w:color="auto" w:fill="auto"/>
        <w:spacing w:line="451" w:lineRule="exact"/>
        <w:ind w:left="720"/>
        <w:rPr>
          <w:sz w:val="24"/>
          <w:szCs w:val="24"/>
        </w:rPr>
      </w:pPr>
      <w:r w:rsidRPr="00A8362B">
        <w:rPr>
          <w:rStyle w:val="25"/>
          <w:sz w:val="24"/>
          <w:szCs w:val="24"/>
        </w:rPr>
        <w:t>Август:</w:t>
      </w:r>
    </w:p>
    <w:p w:rsidR="00A8362B" w:rsidRPr="00A8362B" w:rsidRDefault="00A8362B" w:rsidP="00A8362B">
      <w:pPr>
        <w:pStyle w:val="41"/>
        <w:shd w:val="clear" w:color="auto" w:fill="auto"/>
        <w:spacing w:line="451" w:lineRule="exact"/>
        <w:ind w:left="720"/>
        <w:rPr>
          <w:sz w:val="24"/>
          <w:szCs w:val="24"/>
        </w:rPr>
      </w:pPr>
      <w:r w:rsidRPr="00A8362B">
        <w:rPr>
          <w:rStyle w:val="25"/>
          <w:sz w:val="24"/>
          <w:szCs w:val="24"/>
        </w:rPr>
        <w:t>Вторая суббота августа: День физкультурника;</w:t>
      </w:r>
    </w:p>
    <w:p w:rsidR="00A8362B" w:rsidRPr="00A8362B" w:rsidRDefault="00A8362B" w:rsidP="00A8362B">
      <w:pPr>
        <w:pStyle w:val="41"/>
        <w:shd w:val="clear" w:color="auto" w:fill="auto"/>
        <w:spacing w:line="451" w:lineRule="exact"/>
        <w:ind w:left="720"/>
        <w:rPr>
          <w:sz w:val="24"/>
          <w:szCs w:val="24"/>
        </w:rPr>
      </w:pPr>
      <w:r w:rsidRPr="00A8362B">
        <w:rPr>
          <w:rStyle w:val="25"/>
          <w:sz w:val="24"/>
          <w:szCs w:val="24"/>
        </w:rPr>
        <w:t>22 августа: День Государственного флага Российской Федерации;</w:t>
      </w:r>
    </w:p>
    <w:p w:rsidR="00A8362B" w:rsidRPr="00A8362B" w:rsidRDefault="00A8362B" w:rsidP="00A8362B">
      <w:pPr>
        <w:pStyle w:val="41"/>
        <w:shd w:val="clear" w:color="auto" w:fill="auto"/>
        <w:spacing w:line="451" w:lineRule="exact"/>
        <w:ind w:left="720"/>
        <w:rPr>
          <w:rStyle w:val="25"/>
          <w:sz w:val="24"/>
          <w:szCs w:val="24"/>
        </w:rPr>
      </w:pPr>
      <w:r w:rsidRPr="00A8362B">
        <w:rPr>
          <w:rStyle w:val="25"/>
          <w:sz w:val="24"/>
          <w:szCs w:val="24"/>
        </w:rPr>
        <w:t>27 августа: День российского кино.</w:t>
      </w:r>
    </w:p>
    <w:p w:rsidR="00A8362B" w:rsidRPr="00A8362B" w:rsidRDefault="00A8362B" w:rsidP="00A8362B">
      <w:pPr>
        <w:pStyle w:val="6"/>
        <w:shd w:val="clear" w:color="auto" w:fill="auto"/>
        <w:spacing w:after="240" w:line="276" w:lineRule="auto"/>
        <w:ind w:right="20" w:firstLine="0"/>
        <w:jc w:val="both"/>
      </w:pPr>
      <w:r w:rsidRPr="00A8362B">
        <w:rPr>
          <w:rStyle w:val="13"/>
          <w:sz w:val="24"/>
          <w:szCs w:val="24"/>
          <w:u w:val="none"/>
        </w:rPr>
        <w:t xml:space="preserve">Календарный план воспитательной работы является частью ООП ООО – оформляется виде приложения 3 к ООП СОО. </w:t>
      </w:r>
    </w:p>
    <w:p w:rsidR="00A8362B" w:rsidRDefault="00A8362B" w:rsidP="00A8362B">
      <w:pPr>
        <w:pStyle w:val="41"/>
        <w:shd w:val="clear" w:color="auto" w:fill="auto"/>
        <w:spacing w:line="451" w:lineRule="exact"/>
        <w:ind w:left="720"/>
      </w:pPr>
    </w:p>
    <w:p w:rsidR="00A8362B" w:rsidRPr="00A8362B" w:rsidRDefault="00A8362B" w:rsidP="00545F14">
      <w:pPr>
        <w:pStyle w:val="41"/>
        <w:numPr>
          <w:ilvl w:val="0"/>
          <w:numId w:val="80"/>
        </w:numPr>
        <w:shd w:val="clear" w:color="auto" w:fill="auto"/>
        <w:tabs>
          <w:tab w:val="left" w:pos="851"/>
        </w:tabs>
        <w:spacing w:line="451" w:lineRule="exact"/>
        <w:ind w:right="20"/>
        <w:jc w:val="center"/>
        <w:rPr>
          <w:sz w:val="24"/>
          <w:szCs w:val="24"/>
        </w:rPr>
      </w:pPr>
      <w:bookmarkStart w:id="12" w:name="bookmark129"/>
      <w:r w:rsidRPr="00A8362B">
        <w:rPr>
          <w:rFonts w:eastAsia="Courier New"/>
          <w:b/>
          <w:sz w:val="24"/>
          <w:szCs w:val="24"/>
        </w:rPr>
        <w:t>Система условий реализации программы начального общего</w:t>
      </w:r>
      <w:bookmarkEnd w:id="12"/>
    </w:p>
    <w:p w:rsidR="00A8362B" w:rsidRPr="00A8362B" w:rsidRDefault="00A8362B" w:rsidP="00A8362B">
      <w:pPr>
        <w:keepNext/>
        <w:keepLines/>
        <w:spacing w:after="270" w:line="220" w:lineRule="exact"/>
        <w:ind w:left="4220"/>
        <w:rPr>
          <w:rFonts w:ascii="Times New Roman" w:hAnsi="Times New Roman" w:cs="Times New Roman"/>
          <w:b/>
          <w:sz w:val="24"/>
          <w:szCs w:val="24"/>
        </w:rPr>
      </w:pPr>
      <w:bookmarkStart w:id="13" w:name="bookmark130"/>
      <w:r w:rsidRPr="00A8362B">
        <w:rPr>
          <w:rFonts w:ascii="Times New Roman" w:eastAsia="Courier New" w:hAnsi="Times New Roman" w:cs="Times New Roman"/>
          <w:b/>
          <w:sz w:val="24"/>
          <w:szCs w:val="24"/>
        </w:rPr>
        <w:t>образования</w:t>
      </w:r>
      <w:bookmarkEnd w:id="13"/>
    </w:p>
    <w:p w:rsidR="00A8362B" w:rsidRPr="00A8362B" w:rsidRDefault="00A8362B" w:rsidP="00A8362B">
      <w:pPr>
        <w:pStyle w:val="6"/>
        <w:shd w:val="clear" w:color="auto" w:fill="auto"/>
        <w:spacing w:line="276" w:lineRule="auto"/>
        <w:ind w:left="20" w:right="20" w:firstLine="600"/>
        <w:jc w:val="both"/>
      </w:pPr>
      <w:r w:rsidRPr="00A8362B">
        <w:rPr>
          <w:rStyle w:val="13"/>
          <w:sz w:val="24"/>
          <w:szCs w:val="24"/>
          <w:u w:val="none"/>
        </w:rPr>
        <w:t>Система условий реализации основной образовательной программы основного общего образования разработана на основе соответствующих требований Стандарта и обеспечивает достижение планируемых результатов ООП ООО.</w:t>
      </w:r>
    </w:p>
    <w:p w:rsidR="00A8362B" w:rsidRPr="00A8362B" w:rsidRDefault="00A8362B" w:rsidP="00A8362B">
      <w:pPr>
        <w:pStyle w:val="6"/>
        <w:shd w:val="clear" w:color="auto" w:fill="auto"/>
        <w:spacing w:line="276" w:lineRule="auto"/>
        <w:ind w:left="20" w:right="20" w:firstLine="600"/>
        <w:jc w:val="both"/>
      </w:pPr>
      <w:r w:rsidRPr="00A8362B">
        <w:rPr>
          <w:rStyle w:val="13"/>
          <w:sz w:val="24"/>
          <w:szCs w:val="24"/>
          <w:u w:val="none"/>
        </w:rPr>
        <w:t>Система условий учитывает организационную структуру Учреждения, а также ее взаимодействие с другими субъектами образования.</w:t>
      </w:r>
    </w:p>
    <w:p w:rsidR="00A8362B" w:rsidRPr="00A8362B" w:rsidRDefault="00A8362B" w:rsidP="00A8362B">
      <w:pPr>
        <w:pStyle w:val="6"/>
        <w:shd w:val="clear" w:color="auto" w:fill="auto"/>
        <w:spacing w:line="276" w:lineRule="auto"/>
        <w:ind w:left="20" w:right="20" w:firstLine="600"/>
        <w:jc w:val="both"/>
      </w:pPr>
      <w:r w:rsidRPr="00A8362B">
        <w:rPr>
          <w:rStyle w:val="13"/>
          <w:sz w:val="24"/>
          <w:szCs w:val="24"/>
          <w:u w:val="none"/>
        </w:rPr>
        <w:t>Условия реализации ООП ООО обеспечивают для участников образовательных отношений возможность:</w:t>
      </w:r>
    </w:p>
    <w:p w:rsidR="00A8362B" w:rsidRPr="00A8362B" w:rsidRDefault="00A8362B" w:rsidP="00486834">
      <w:pPr>
        <w:pStyle w:val="6"/>
        <w:numPr>
          <w:ilvl w:val="0"/>
          <w:numId w:val="7"/>
        </w:numPr>
        <w:shd w:val="clear" w:color="auto" w:fill="auto"/>
        <w:tabs>
          <w:tab w:val="left" w:pos="734"/>
        </w:tabs>
        <w:spacing w:line="276" w:lineRule="auto"/>
        <w:ind w:left="20" w:right="20" w:firstLine="340"/>
        <w:jc w:val="both"/>
      </w:pPr>
      <w:r w:rsidRPr="00A8362B">
        <w:rPr>
          <w:rStyle w:val="13"/>
          <w:sz w:val="24"/>
          <w:szCs w:val="24"/>
          <w:u w:val="none"/>
        </w:rPr>
        <w:lastRenderedPageBreak/>
        <w:t>достижения планируемых результатов освоения ООП ООО в соответствии с учебными планами и планами внеурочной деятельности всеми обучающимися, в том числе, детьми с ограниченными возможностями здоровья и инвалидами;</w:t>
      </w:r>
    </w:p>
    <w:p w:rsidR="00A8362B" w:rsidRPr="00A8362B" w:rsidRDefault="00A8362B" w:rsidP="00486834">
      <w:pPr>
        <w:pStyle w:val="6"/>
        <w:numPr>
          <w:ilvl w:val="0"/>
          <w:numId w:val="7"/>
        </w:numPr>
        <w:shd w:val="clear" w:color="auto" w:fill="auto"/>
        <w:tabs>
          <w:tab w:val="left" w:pos="734"/>
        </w:tabs>
        <w:spacing w:line="276" w:lineRule="auto"/>
        <w:ind w:left="20" w:right="20" w:firstLine="340"/>
        <w:jc w:val="both"/>
      </w:pPr>
      <w:r w:rsidRPr="00A8362B">
        <w:rPr>
          <w:rStyle w:val="13"/>
          <w:sz w:val="24"/>
          <w:szCs w:val="24"/>
          <w:u w:val="none"/>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A8362B" w:rsidRPr="00A8362B" w:rsidRDefault="00A8362B" w:rsidP="00486834">
      <w:pPr>
        <w:pStyle w:val="6"/>
        <w:numPr>
          <w:ilvl w:val="0"/>
          <w:numId w:val="7"/>
        </w:numPr>
        <w:shd w:val="clear" w:color="auto" w:fill="auto"/>
        <w:tabs>
          <w:tab w:val="left" w:pos="734"/>
        </w:tabs>
        <w:spacing w:line="276" w:lineRule="auto"/>
        <w:ind w:left="20" w:right="20" w:firstLine="340"/>
        <w:jc w:val="both"/>
      </w:pPr>
      <w:r w:rsidRPr="00A8362B">
        <w:rPr>
          <w:rStyle w:val="13"/>
          <w:sz w:val="24"/>
          <w:szCs w:val="24"/>
          <w:u w:val="none"/>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A8362B">
        <w:rPr>
          <w:rStyle w:val="13"/>
          <w:sz w:val="24"/>
          <w:szCs w:val="24"/>
          <w:u w:val="none"/>
        </w:rPr>
        <w:t>метапредметных</w:t>
      </w:r>
      <w:proofErr w:type="spellEnd"/>
      <w:r w:rsidRPr="00A8362B">
        <w:rPr>
          <w:rStyle w:val="13"/>
          <w:sz w:val="24"/>
          <w:szCs w:val="24"/>
          <w:u w:val="none"/>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A8362B" w:rsidRPr="00A8362B" w:rsidRDefault="00A8362B" w:rsidP="00486834">
      <w:pPr>
        <w:pStyle w:val="6"/>
        <w:numPr>
          <w:ilvl w:val="0"/>
          <w:numId w:val="7"/>
        </w:numPr>
        <w:shd w:val="clear" w:color="auto" w:fill="auto"/>
        <w:tabs>
          <w:tab w:val="left" w:pos="734"/>
        </w:tabs>
        <w:spacing w:line="276" w:lineRule="auto"/>
        <w:ind w:left="20" w:right="20" w:firstLine="340"/>
        <w:jc w:val="both"/>
      </w:pPr>
      <w:r w:rsidRPr="00A8362B">
        <w:rPr>
          <w:rStyle w:val="13"/>
          <w:sz w:val="24"/>
          <w:szCs w:val="24"/>
          <w:u w:val="none"/>
        </w:rPr>
        <w:t xml:space="preserve">формирования </w:t>
      </w:r>
      <w:proofErr w:type="spellStart"/>
      <w:r w:rsidRPr="00A8362B">
        <w:rPr>
          <w:rStyle w:val="13"/>
          <w:sz w:val="24"/>
          <w:szCs w:val="24"/>
          <w:u w:val="none"/>
        </w:rPr>
        <w:t>социокультурных</w:t>
      </w:r>
      <w:proofErr w:type="spellEnd"/>
      <w:r w:rsidRPr="00A8362B">
        <w:rPr>
          <w:rStyle w:val="13"/>
          <w:sz w:val="24"/>
          <w:szCs w:val="24"/>
          <w:u w:val="none"/>
        </w:rPr>
        <w:t xml:space="preserve">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A8362B" w:rsidRPr="00A8362B" w:rsidRDefault="00A8362B" w:rsidP="00486834">
      <w:pPr>
        <w:pStyle w:val="6"/>
        <w:numPr>
          <w:ilvl w:val="0"/>
          <w:numId w:val="7"/>
        </w:numPr>
        <w:shd w:val="clear" w:color="auto" w:fill="auto"/>
        <w:tabs>
          <w:tab w:val="left" w:pos="734"/>
        </w:tabs>
        <w:spacing w:line="276" w:lineRule="auto"/>
        <w:ind w:left="20" w:right="20" w:firstLine="340"/>
        <w:jc w:val="both"/>
      </w:pPr>
      <w:r w:rsidRPr="00A8362B">
        <w:rPr>
          <w:rStyle w:val="13"/>
          <w:sz w:val="24"/>
          <w:szCs w:val="24"/>
          <w:u w:val="none"/>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8362B" w:rsidRPr="00A8362B" w:rsidRDefault="00A8362B" w:rsidP="00486834">
      <w:pPr>
        <w:pStyle w:val="6"/>
        <w:numPr>
          <w:ilvl w:val="0"/>
          <w:numId w:val="7"/>
        </w:numPr>
        <w:shd w:val="clear" w:color="auto" w:fill="auto"/>
        <w:tabs>
          <w:tab w:val="left" w:pos="734"/>
        </w:tabs>
        <w:spacing w:line="276" w:lineRule="auto"/>
        <w:ind w:left="20" w:right="20" w:firstLine="340"/>
        <w:jc w:val="both"/>
      </w:pPr>
      <w:r w:rsidRPr="00A8362B">
        <w:rPr>
          <w:rStyle w:val="13"/>
          <w:sz w:val="24"/>
          <w:szCs w:val="24"/>
          <w:u w:val="none"/>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A8362B" w:rsidRPr="00A8362B" w:rsidRDefault="00A8362B" w:rsidP="00486834">
      <w:pPr>
        <w:pStyle w:val="6"/>
        <w:numPr>
          <w:ilvl w:val="0"/>
          <w:numId w:val="7"/>
        </w:numPr>
        <w:shd w:val="clear" w:color="auto" w:fill="auto"/>
        <w:tabs>
          <w:tab w:val="left" w:pos="734"/>
        </w:tabs>
        <w:spacing w:line="276" w:lineRule="auto"/>
        <w:ind w:left="20" w:right="20" w:firstLine="340"/>
        <w:jc w:val="both"/>
      </w:pPr>
      <w:r w:rsidRPr="00A8362B">
        <w:rPr>
          <w:rStyle w:val="13"/>
          <w:sz w:val="24"/>
          <w:szCs w:val="24"/>
          <w:u w:val="none"/>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w:t>
      </w:r>
      <w:r w:rsidRPr="00A8362B">
        <w:t xml:space="preserve"> </w:t>
      </w:r>
      <w:r w:rsidRPr="00A8362B">
        <w:rPr>
          <w:rStyle w:val="13"/>
          <w:sz w:val="24"/>
          <w:szCs w:val="24"/>
          <w:u w:val="none"/>
        </w:rPr>
        <w:t>социальных проектов и программ, в том числе в качестве волонтеров;</w:t>
      </w:r>
    </w:p>
    <w:p w:rsidR="00A8362B" w:rsidRPr="00A8362B" w:rsidRDefault="00A8362B" w:rsidP="00486834">
      <w:pPr>
        <w:pStyle w:val="6"/>
        <w:numPr>
          <w:ilvl w:val="0"/>
          <w:numId w:val="7"/>
        </w:numPr>
        <w:shd w:val="clear" w:color="auto" w:fill="auto"/>
        <w:spacing w:line="276" w:lineRule="auto"/>
        <w:ind w:left="20" w:right="20" w:firstLine="340"/>
        <w:jc w:val="both"/>
      </w:pPr>
      <w:r w:rsidRPr="00A8362B">
        <w:rPr>
          <w:rStyle w:val="13"/>
          <w:sz w:val="24"/>
          <w:szCs w:val="24"/>
          <w:u w:val="none"/>
        </w:rPr>
        <w:t xml:space="preserve"> формирования у </w:t>
      </w:r>
      <w:proofErr w:type="gramStart"/>
      <w:r w:rsidRPr="00A8362B">
        <w:rPr>
          <w:rStyle w:val="13"/>
          <w:sz w:val="24"/>
          <w:szCs w:val="24"/>
          <w:u w:val="none"/>
        </w:rPr>
        <w:t>обучающихся</w:t>
      </w:r>
      <w:proofErr w:type="gramEnd"/>
      <w:r w:rsidRPr="00A8362B">
        <w:rPr>
          <w:rStyle w:val="13"/>
          <w:sz w:val="24"/>
          <w:szCs w:val="24"/>
          <w:u w:val="none"/>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8362B" w:rsidRPr="00A8362B" w:rsidRDefault="00A8362B" w:rsidP="00486834">
      <w:pPr>
        <w:pStyle w:val="6"/>
        <w:numPr>
          <w:ilvl w:val="0"/>
          <w:numId w:val="7"/>
        </w:numPr>
        <w:shd w:val="clear" w:color="auto" w:fill="auto"/>
        <w:tabs>
          <w:tab w:val="left" w:pos="724"/>
        </w:tabs>
        <w:spacing w:line="276" w:lineRule="auto"/>
        <w:ind w:left="20" w:right="20" w:firstLine="340"/>
        <w:jc w:val="both"/>
      </w:pPr>
      <w:r w:rsidRPr="00A8362B">
        <w:rPr>
          <w:rStyle w:val="13"/>
          <w:sz w:val="24"/>
          <w:szCs w:val="24"/>
          <w:u w:val="none"/>
        </w:rPr>
        <w:t>формирования у обучающихся экологической грамотности, навыков здорового и безопасного для человека и окружающей его среды образа жизни;</w:t>
      </w:r>
    </w:p>
    <w:p w:rsidR="00A8362B" w:rsidRPr="00A8362B" w:rsidRDefault="00A8362B" w:rsidP="00486834">
      <w:pPr>
        <w:pStyle w:val="6"/>
        <w:numPr>
          <w:ilvl w:val="0"/>
          <w:numId w:val="7"/>
        </w:numPr>
        <w:shd w:val="clear" w:color="auto" w:fill="auto"/>
        <w:tabs>
          <w:tab w:val="left" w:pos="724"/>
        </w:tabs>
        <w:spacing w:line="276" w:lineRule="auto"/>
        <w:ind w:left="20" w:right="20" w:firstLine="340"/>
        <w:jc w:val="both"/>
      </w:pPr>
      <w:r w:rsidRPr="00A8362B">
        <w:rPr>
          <w:rStyle w:val="13"/>
          <w:sz w:val="24"/>
          <w:szCs w:val="24"/>
          <w:u w:val="none"/>
        </w:rPr>
        <w:t xml:space="preserve">использования в образовательной деятельности современных образовательных технологий, </w:t>
      </w:r>
      <w:proofErr w:type="gramStart"/>
      <w:r w:rsidRPr="00A8362B">
        <w:rPr>
          <w:rStyle w:val="13"/>
          <w:sz w:val="24"/>
          <w:szCs w:val="24"/>
          <w:u w:val="none"/>
        </w:rPr>
        <w:t>направленных</w:t>
      </w:r>
      <w:proofErr w:type="gramEnd"/>
      <w:r w:rsidRPr="00A8362B">
        <w:rPr>
          <w:rStyle w:val="13"/>
          <w:sz w:val="24"/>
          <w:szCs w:val="24"/>
          <w:u w:val="none"/>
        </w:rPr>
        <w:t xml:space="preserve"> в том числе на воспитание обучающихся и развитие различных форм наставничества;</w:t>
      </w:r>
    </w:p>
    <w:p w:rsidR="00A8362B" w:rsidRPr="00A8362B" w:rsidRDefault="00A8362B" w:rsidP="00486834">
      <w:pPr>
        <w:pStyle w:val="6"/>
        <w:numPr>
          <w:ilvl w:val="0"/>
          <w:numId w:val="7"/>
        </w:numPr>
        <w:shd w:val="clear" w:color="auto" w:fill="auto"/>
        <w:tabs>
          <w:tab w:val="left" w:pos="724"/>
        </w:tabs>
        <w:spacing w:line="276" w:lineRule="auto"/>
        <w:ind w:left="20" w:right="20" w:firstLine="340"/>
        <w:jc w:val="both"/>
      </w:pPr>
      <w:r w:rsidRPr="00A8362B">
        <w:rPr>
          <w:rStyle w:val="13"/>
          <w:sz w:val="24"/>
          <w:szCs w:val="24"/>
          <w:u w:val="none"/>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A8362B" w:rsidRPr="00A8362B" w:rsidRDefault="00A8362B" w:rsidP="00486834">
      <w:pPr>
        <w:pStyle w:val="6"/>
        <w:numPr>
          <w:ilvl w:val="0"/>
          <w:numId w:val="7"/>
        </w:numPr>
        <w:shd w:val="clear" w:color="auto" w:fill="auto"/>
        <w:tabs>
          <w:tab w:val="left" w:pos="724"/>
        </w:tabs>
        <w:spacing w:line="276" w:lineRule="auto"/>
        <w:ind w:left="20" w:right="20" w:firstLine="340"/>
        <w:jc w:val="both"/>
      </w:pPr>
      <w:r w:rsidRPr="00A8362B">
        <w:rPr>
          <w:rStyle w:val="13"/>
          <w:sz w:val="24"/>
          <w:szCs w:val="24"/>
          <w:u w:val="none"/>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8362B" w:rsidRPr="00A8362B" w:rsidRDefault="00A8362B" w:rsidP="00486834">
      <w:pPr>
        <w:pStyle w:val="6"/>
        <w:numPr>
          <w:ilvl w:val="0"/>
          <w:numId w:val="7"/>
        </w:numPr>
        <w:shd w:val="clear" w:color="auto" w:fill="auto"/>
        <w:tabs>
          <w:tab w:val="left" w:pos="724"/>
        </w:tabs>
        <w:spacing w:line="276" w:lineRule="auto"/>
        <w:ind w:left="20" w:right="20" w:firstLine="340"/>
        <w:jc w:val="both"/>
      </w:pPr>
      <w:r w:rsidRPr="00A8362B">
        <w:rPr>
          <w:rStyle w:val="13"/>
          <w:sz w:val="24"/>
          <w:szCs w:val="24"/>
          <w:u w:val="none"/>
        </w:rPr>
        <w:lastRenderedPageBreak/>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A8362B" w:rsidRPr="00A8362B" w:rsidRDefault="00A8362B" w:rsidP="00A8362B">
      <w:pPr>
        <w:pStyle w:val="6"/>
        <w:shd w:val="clear" w:color="auto" w:fill="auto"/>
        <w:spacing w:line="276" w:lineRule="auto"/>
        <w:ind w:left="20" w:right="20" w:firstLine="600"/>
        <w:jc w:val="both"/>
      </w:pPr>
      <w:r w:rsidRPr="00A8362B">
        <w:rPr>
          <w:rStyle w:val="13"/>
          <w:sz w:val="24"/>
          <w:szCs w:val="24"/>
          <w:u w:val="none"/>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rsidR="00A8362B" w:rsidRDefault="00A8362B" w:rsidP="00A8362B">
      <w:pPr>
        <w:pStyle w:val="6"/>
        <w:shd w:val="clear" w:color="auto" w:fill="auto"/>
        <w:spacing w:line="355" w:lineRule="exact"/>
        <w:ind w:firstLine="0"/>
        <w:jc w:val="both"/>
      </w:pPr>
    </w:p>
    <w:p w:rsidR="00A8362B" w:rsidRPr="00A8362B" w:rsidRDefault="00A8362B" w:rsidP="00545F14">
      <w:pPr>
        <w:pStyle w:val="47"/>
        <w:keepNext/>
        <w:keepLines/>
        <w:numPr>
          <w:ilvl w:val="1"/>
          <w:numId w:val="80"/>
        </w:numPr>
        <w:shd w:val="clear" w:color="auto" w:fill="auto"/>
        <w:tabs>
          <w:tab w:val="left" w:pos="1085"/>
        </w:tabs>
        <w:spacing w:before="0" w:line="276" w:lineRule="auto"/>
        <w:ind w:right="820"/>
        <w:jc w:val="center"/>
        <w:rPr>
          <w:rFonts w:ascii="Times New Roman" w:hAnsi="Times New Roman" w:cs="Times New Roman"/>
          <w:b/>
          <w:sz w:val="24"/>
          <w:szCs w:val="24"/>
        </w:rPr>
      </w:pPr>
      <w:bookmarkStart w:id="14" w:name="bookmark37"/>
      <w:r w:rsidRPr="00A8362B">
        <w:rPr>
          <w:rFonts w:ascii="Times New Roman" w:hAnsi="Times New Roman" w:cs="Times New Roman"/>
          <w:b/>
          <w:color w:val="000000"/>
          <w:sz w:val="24"/>
          <w:szCs w:val="24"/>
        </w:rPr>
        <w:t>Описание кадровых условий реализации основной образовательной программы основного общего образования</w:t>
      </w:r>
      <w:bookmarkEnd w:id="14"/>
    </w:p>
    <w:p w:rsidR="00A8362B" w:rsidRPr="00A8362B" w:rsidRDefault="00A8362B" w:rsidP="00A8362B">
      <w:pPr>
        <w:pStyle w:val="6"/>
        <w:shd w:val="clear" w:color="auto" w:fill="auto"/>
        <w:spacing w:line="276" w:lineRule="auto"/>
        <w:ind w:left="20" w:firstLine="600"/>
        <w:jc w:val="both"/>
      </w:pPr>
      <w:r w:rsidRPr="00A8362B">
        <w:rPr>
          <w:rStyle w:val="13"/>
          <w:sz w:val="24"/>
          <w:szCs w:val="24"/>
          <w:u w:val="none"/>
        </w:rPr>
        <w:t>Требования к обеспеченности кадровыми условиями включает в себя:</w:t>
      </w:r>
    </w:p>
    <w:p w:rsidR="00A8362B" w:rsidRPr="00A8362B" w:rsidRDefault="00A8362B" w:rsidP="00486834">
      <w:pPr>
        <w:pStyle w:val="6"/>
        <w:numPr>
          <w:ilvl w:val="0"/>
          <w:numId w:val="7"/>
        </w:numPr>
        <w:shd w:val="clear" w:color="auto" w:fill="auto"/>
        <w:tabs>
          <w:tab w:val="left" w:pos="724"/>
        </w:tabs>
        <w:spacing w:line="276" w:lineRule="auto"/>
        <w:ind w:left="20" w:right="20" w:firstLine="340"/>
        <w:jc w:val="both"/>
      </w:pPr>
      <w:r w:rsidRPr="00A8362B">
        <w:rPr>
          <w:rStyle w:val="13"/>
          <w:sz w:val="24"/>
          <w:szCs w:val="24"/>
          <w:u w:val="none"/>
        </w:rPr>
        <w:t>укомплектованность образовательной организации педагогическими, руководящими и иными работниками;</w:t>
      </w:r>
    </w:p>
    <w:p w:rsidR="00A8362B" w:rsidRPr="00A8362B" w:rsidRDefault="00A8362B" w:rsidP="00486834">
      <w:pPr>
        <w:pStyle w:val="6"/>
        <w:numPr>
          <w:ilvl w:val="0"/>
          <w:numId w:val="7"/>
        </w:numPr>
        <w:shd w:val="clear" w:color="auto" w:fill="auto"/>
        <w:tabs>
          <w:tab w:val="left" w:pos="724"/>
        </w:tabs>
        <w:spacing w:line="276" w:lineRule="auto"/>
        <w:ind w:left="20" w:right="20" w:firstLine="340"/>
        <w:jc w:val="both"/>
      </w:pPr>
      <w:r w:rsidRPr="00A8362B">
        <w:rPr>
          <w:rStyle w:val="13"/>
          <w:sz w:val="24"/>
          <w:szCs w:val="24"/>
          <w:u w:val="none"/>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A8362B" w:rsidRPr="00A8362B" w:rsidRDefault="00A8362B" w:rsidP="00486834">
      <w:pPr>
        <w:pStyle w:val="6"/>
        <w:numPr>
          <w:ilvl w:val="0"/>
          <w:numId w:val="7"/>
        </w:numPr>
        <w:shd w:val="clear" w:color="auto" w:fill="auto"/>
        <w:tabs>
          <w:tab w:val="left" w:pos="724"/>
        </w:tabs>
        <w:spacing w:line="276" w:lineRule="auto"/>
        <w:ind w:left="20" w:right="20" w:firstLine="340"/>
        <w:jc w:val="both"/>
      </w:pPr>
      <w:r w:rsidRPr="00A8362B">
        <w:rPr>
          <w:rStyle w:val="13"/>
          <w:sz w:val="24"/>
          <w:szCs w:val="24"/>
          <w:u w:val="none"/>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A8362B" w:rsidRPr="00A8362B" w:rsidRDefault="00A8362B" w:rsidP="00A8362B">
      <w:pPr>
        <w:pStyle w:val="6"/>
        <w:shd w:val="clear" w:color="auto" w:fill="auto"/>
        <w:spacing w:line="276" w:lineRule="auto"/>
        <w:ind w:firstLine="0"/>
        <w:jc w:val="both"/>
      </w:pPr>
    </w:p>
    <w:p w:rsidR="00A8362B" w:rsidRPr="00A8362B" w:rsidRDefault="00A8362B" w:rsidP="00A8362B">
      <w:pPr>
        <w:spacing w:after="0"/>
        <w:jc w:val="both"/>
        <w:rPr>
          <w:rFonts w:ascii="Times New Roman" w:hAnsi="Times New Roman" w:cs="Times New Roman"/>
          <w:sz w:val="24"/>
          <w:szCs w:val="24"/>
        </w:rPr>
      </w:pPr>
      <w:r w:rsidRPr="00A8362B">
        <w:rPr>
          <w:rFonts w:ascii="Times New Roman" w:hAnsi="Times New Roman" w:cs="Times New Roman"/>
          <w:sz w:val="24"/>
          <w:szCs w:val="24"/>
        </w:rPr>
        <w:t xml:space="preserve">       Образовательное учреждение укомплектовано кадрами, имеющими необходимую квалификацию для решения задач, определѐнных основной образовательной программой образовательного учреждения, способными к инновационной профессиональной деятельности.</w:t>
      </w:r>
    </w:p>
    <w:p w:rsidR="00A8362B" w:rsidRPr="00A8362B" w:rsidRDefault="00A8362B" w:rsidP="00A8362B">
      <w:pPr>
        <w:spacing w:after="0"/>
        <w:jc w:val="both"/>
        <w:rPr>
          <w:rFonts w:ascii="Times New Roman" w:hAnsi="Times New Roman" w:cs="Times New Roman"/>
          <w:sz w:val="24"/>
          <w:szCs w:val="24"/>
        </w:rPr>
      </w:pPr>
      <w:r w:rsidRPr="00A8362B">
        <w:rPr>
          <w:rFonts w:ascii="Times New Roman" w:hAnsi="Times New Roman" w:cs="Times New Roman"/>
          <w:sz w:val="24"/>
          <w:szCs w:val="24"/>
        </w:rPr>
        <w:t xml:space="preserve">      Основой для разработки должностных инструкций, содержащих конкретный перечень должностных обязанностей работников, с у </w:t>
      </w:r>
      <w:proofErr w:type="gramStart"/>
      <w:r w:rsidRPr="00A8362B">
        <w:rPr>
          <w:rFonts w:ascii="Times New Roman" w:hAnsi="Times New Roman" w:cs="Times New Roman"/>
          <w:sz w:val="24"/>
          <w:szCs w:val="24"/>
        </w:rPr>
        <w:t>ч</w:t>
      </w:r>
      <w:proofErr w:type="gramEnd"/>
      <w:r w:rsidRPr="00A8362B">
        <w:rPr>
          <w:rFonts w:ascii="Times New Roman" w:hAnsi="Times New Roman" w:cs="Times New Roman"/>
          <w:sz w:val="24"/>
          <w:szCs w:val="24"/>
        </w:rPr>
        <w:t>ѐтом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A8362B" w:rsidRPr="00A8362B" w:rsidRDefault="00A8362B" w:rsidP="00A8362B">
      <w:pPr>
        <w:spacing w:after="0"/>
        <w:jc w:val="both"/>
        <w:rPr>
          <w:rFonts w:ascii="Times New Roman" w:hAnsi="Times New Roman" w:cs="Times New Roman"/>
          <w:sz w:val="24"/>
          <w:szCs w:val="24"/>
        </w:rPr>
      </w:pPr>
      <w:r w:rsidRPr="00A8362B">
        <w:rPr>
          <w:rFonts w:ascii="Times New Roman" w:hAnsi="Times New Roman" w:cs="Times New Roman"/>
          <w:sz w:val="24"/>
          <w:szCs w:val="24"/>
        </w:rPr>
        <w:t xml:space="preserve">     Образовательное учреждение укомплектовано медицинским работником, </w:t>
      </w:r>
    </w:p>
    <w:p w:rsidR="00A8362B" w:rsidRPr="00A8362B" w:rsidRDefault="00A8362B" w:rsidP="00A8362B">
      <w:pPr>
        <w:spacing w:after="0"/>
        <w:jc w:val="both"/>
        <w:rPr>
          <w:rFonts w:ascii="Times New Roman" w:hAnsi="Times New Roman" w:cs="Times New Roman"/>
          <w:sz w:val="24"/>
          <w:szCs w:val="24"/>
        </w:rPr>
      </w:pPr>
      <w:r w:rsidRPr="00A8362B">
        <w:rPr>
          <w:rFonts w:ascii="Times New Roman" w:hAnsi="Times New Roman" w:cs="Times New Roman"/>
          <w:sz w:val="24"/>
          <w:szCs w:val="24"/>
        </w:rPr>
        <w:t>работниками пищеблока, вспомогательным персоналом.</w:t>
      </w:r>
    </w:p>
    <w:p w:rsidR="00A8362B" w:rsidRPr="00A8362B" w:rsidRDefault="00A8362B" w:rsidP="00A8362B">
      <w:pPr>
        <w:spacing w:after="0"/>
        <w:ind w:firstLine="709"/>
        <w:jc w:val="both"/>
        <w:rPr>
          <w:rFonts w:ascii="Times New Roman" w:hAnsi="Times New Roman" w:cs="Times New Roman"/>
          <w:sz w:val="24"/>
          <w:szCs w:val="24"/>
        </w:rPr>
      </w:pPr>
      <w:r w:rsidRPr="00A8362B">
        <w:rPr>
          <w:rFonts w:ascii="Times New Roman" w:hAnsi="Times New Roman" w:cs="Times New Roman"/>
          <w:b/>
          <w:sz w:val="24"/>
          <w:szCs w:val="24"/>
        </w:rPr>
        <w:t>Кадровое обеспечение реализации основного общего образования.</w:t>
      </w:r>
      <w:r w:rsidRPr="00A8362B">
        <w:rPr>
          <w:rFonts w:ascii="Times New Roman" w:hAnsi="Times New Roman" w:cs="Times New Roman"/>
          <w:sz w:val="24"/>
          <w:szCs w:val="24"/>
        </w:rPr>
        <w:t xml:space="preserve"> </w:t>
      </w: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2881"/>
        <w:gridCol w:w="1260"/>
        <w:gridCol w:w="2520"/>
        <w:gridCol w:w="1790"/>
      </w:tblGrid>
      <w:tr w:rsidR="00A8362B" w:rsidRPr="00A8362B" w:rsidTr="000D2A0E">
        <w:trPr>
          <w:trHeight w:val="661"/>
          <w:jc w:val="center"/>
        </w:trPr>
        <w:tc>
          <w:tcPr>
            <w:tcW w:w="1907" w:type="dxa"/>
            <w:vMerge w:val="restart"/>
          </w:tcPr>
          <w:p w:rsidR="00A8362B" w:rsidRPr="00A8362B" w:rsidRDefault="00A8362B" w:rsidP="00A8362B">
            <w:pPr>
              <w:pStyle w:val="Default"/>
              <w:spacing w:line="276" w:lineRule="auto"/>
              <w:ind w:hanging="19"/>
              <w:jc w:val="both"/>
              <w:rPr>
                <w:b/>
              </w:rPr>
            </w:pPr>
            <w:r w:rsidRPr="00A8362B">
              <w:rPr>
                <w:b/>
              </w:rPr>
              <w:t>Должность</w:t>
            </w:r>
          </w:p>
        </w:tc>
        <w:tc>
          <w:tcPr>
            <w:tcW w:w="2881" w:type="dxa"/>
            <w:vMerge w:val="restart"/>
          </w:tcPr>
          <w:p w:rsidR="00A8362B" w:rsidRPr="00A8362B" w:rsidRDefault="00A8362B" w:rsidP="00A8362B">
            <w:pPr>
              <w:pStyle w:val="Default"/>
              <w:spacing w:line="276" w:lineRule="auto"/>
              <w:ind w:hanging="19"/>
              <w:jc w:val="both"/>
              <w:rPr>
                <w:b/>
              </w:rPr>
            </w:pPr>
            <w:r w:rsidRPr="00A8362B">
              <w:rPr>
                <w:b/>
              </w:rPr>
              <w:t>Должностные обязанности</w:t>
            </w:r>
          </w:p>
        </w:tc>
        <w:tc>
          <w:tcPr>
            <w:tcW w:w="1260" w:type="dxa"/>
            <w:vMerge w:val="restart"/>
          </w:tcPr>
          <w:p w:rsidR="00A8362B" w:rsidRPr="00A8362B" w:rsidRDefault="00A8362B" w:rsidP="00A8362B">
            <w:pPr>
              <w:pStyle w:val="Default"/>
              <w:spacing w:line="276" w:lineRule="auto"/>
              <w:ind w:left="-41" w:right="-49" w:hanging="19"/>
              <w:jc w:val="both"/>
              <w:rPr>
                <w:b/>
              </w:rPr>
            </w:pPr>
            <w:r w:rsidRPr="00A8362B">
              <w:rPr>
                <w:b/>
              </w:rPr>
              <w:t>Кол-во работников в ОУ (</w:t>
            </w:r>
            <w:proofErr w:type="gramStart"/>
            <w:r w:rsidRPr="00A8362B">
              <w:rPr>
                <w:b/>
              </w:rPr>
              <w:t>требуется</w:t>
            </w:r>
            <w:proofErr w:type="gramEnd"/>
            <w:r w:rsidRPr="00A8362B">
              <w:rPr>
                <w:b/>
              </w:rPr>
              <w:t>/имеется)</w:t>
            </w:r>
          </w:p>
        </w:tc>
        <w:tc>
          <w:tcPr>
            <w:tcW w:w="4310" w:type="dxa"/>
            <w:gridSpan w:val="2"/>
            <w:tcBorders>
              <w:right w:val="single" w:sz="4" w:space="0" w:color="auto"/>
            </w:tcBorders>
          </w:tcPr>
          <w:p w:rsidR="00A8362B" w:rsidRPr="00A8362B" w:rsidRDefault="00A8362B" w:rsidP="00A8362B">
            <w:pPr>
              <w:pStyle w:val="Default"/>
              <w:spacing w:line="276" w:lineRule="auto"/>
              <w:ind w:hanging="19"/>
              <w:jc w:val="both"/>
              <w:rPr>
                <w:b/>
              </w:rPr>
            </w:pPr>
          </w:p>
          <w:p w:rsidR="00A8362B" w:rsidRPr="00A8362B" w:rsidRDefault="00A8362B" w:rsidP="00A8362B">
            <w:pPr>
              <w:pStyle w:val="Default"/>
              <w:spacing w:line="276" w:lineRule="auto"/>
              <w:ind w:hanging="19"/>
              <w:jc w:val="both"/>
              <w:rPr>
                <w:b/>
              </w:rPr>
            </w:pPr>
            <w:r w:rsidRPr="00A8362B">
              <w:rPr>
                <w:b/>
              </w:rPr>
              <w:t>Уровень квалификации работников ОУ</w:t>
            </w:r>
          </w:p>
        </w:tc>
      </w:tr>
      <w:tr w:rsidR="00A8362B" w:rsidRPr="00A8362B" w:rsidTr="000D2A0E">
        <w:trPr>
          <w:trHeight w:val="1094"/>
          <w:jc w:val="center"/>
        </w:trPr>
        <w:tc>
          <w:tcPr>
            <w:tcW w:w="1907" w:type="dxa"/>
            <w:vMerge/>
          </w:tcPr>
          <w:p w:rsidR="00A8362B" w:rsidRPr="00A8362B" w:rsidRDefault="00A8362B" w:rsidP="00A8362B">
            <w:pPr>
              <w:pStyle w:val="Default"/>
              <w:spacing w:line="276" w:lineRule="auto"/>
              <w:ind w:hanging="19"/>
              <w:jc w:val="both"/>
              <w:rPr>
                <w:b/>
              </w:rPr>
            </w:pPr>
          </w:p>
        </w:tc>
        <w:tc>
          <w:tcPr>
            <w:tcW w:w="2881" w:type="dxa"/>
            <w:vMerge/>
          </w:tcPr>
          <w:p w:rsidR="00A8362B" w:rsidRPr="00A8362B" w:rsidRDefault="00A8362B" w:rsidP="00A8362B">
            <w:pPr>
              <w:pStyle w:val="Default"/>
              <w:spacing w:line="276" w:lineRule="auto"/>
              <w:ind w:hanging="19"/>
              <w:jc w:val="both"/>
              <w:rPr>
                <w:b/>
              </w:rPr>
            </w:pPr>
          </w:p>
        </w:tc>
        <w:tc>
          <w:tcPr>
            <w:tcW w:w="1260" w:type="dxa"/>
            <w:vMerge/>
          </w:tcPr>
          <w:p w:rsidR="00A8362B" w:rsidRPr="00A8362B" w:rsidRDefault="00A8362B" w:rsidP="00A8362B">
            <w:pPr>
              <w:pStyle w:val="Default"/>
              <w:spacing w:line="276" w:lineRule="auto"/>
              <w:ind w:right="-191" w:hanging="19"/>
              <w:jc w:val="both"/>
              <w:rPr>
                <w:b/>
              </w:rPr>
            </w:pPr>
          </w:p>
        </w:tc>
        <w:tc>
          <w:tcPr>
            <w:tcW w:w="2520" w:type="dxa"/>
          </w:tcPr>
          <w:p w:rsidR="00A8362B" w:rsidRPr="00A8362B" w:rsidRDefault="00A8362B" w:rsidP="00A8362B">
            <w:pPr>
              <w:pStyle w:val="Default"/>
              <w:spacing w:line="276" w:lineRule="auto"/>
              <w:ind w:hanging="19"/>
              <w:jc w:val="both"/>
              <w:rPr>
                <w:b/>
              </w:rPr>
            </w:pPr>
            <w:r w:rsidRPr="00A8362B">
              <w:rPr>
                <w:b/>
              </w:rPr>
              <w:t>Требования         к уровню квалификации</w:t>
            </w:r>
          </w:p>
        </w:tc>
        <w:tc>
          <w:tcPr>
            <w:tcW w:w="1790" w:type="dxa"/>
            <w:tcBorders>
              <w:right w:val="single" w:sz="4" w:space="0" w:color="auto"/>
            </w:tcBorders>
          </w:tcPr>
          <w:p w:rsidR="00A8362B" w:rsidRPr="00A8362B" w:rsidRDefault="00A8362B" w:rsidP="00A8362B">
            <w:pPr>
              <w:pStyle w:val="Default"/>
              <w:spacing w:line="276" w:lineRule="auto"/>
              <w:ind w:hanging="19"/>
              <w:jc w:val="both"/>
              <w:rPr>
                <w:b/>
              </w:rPr>
            </w:pPr>
            <w:r w:rsidRPr="00A8362B">
              <w:rPr>
                <w:b/>
              </w:rPr>
              <w:t>Фактический</w:t>
            </w:r>
          </w:p>
        </w:tc>
      </w:tr>
      <w:tr w:rsidR="00A8362B" w:rsidRPr="00A8362B" w:rsidTr="000D2A0E">
        <w:trPr>
          <w:trHeight w:val="799"/>
          <w:jc w:val="center"/>
        </w:trPr>
        <w:tc>
          <w:tcPr>
            <w:tcW w:w="1907" w:type="dxa"/>
          </w:tcPr>
          <w:p w:rsidR="00A8362B" w:rsidRPr="00A8362B" w:rsidRDefault="00A8362B" w:rsidP="00A8362B">
            <w:pPr>
              <w:pStyle w:val="Default"/>
              <w:spacing w:line="276" w:lineRule="auto"/>
              <w:ind w:hanging="19"/>
              <w:jc w:val="both"/>
            </w:pPr>
            <w:r w:rsidRPr="00A8362B">
              <w:t xml:space="preserve">руководитель образовательного учреждения </w:t>
            </w:r>
          </w:p>
        </w:tc>
        <w:tc>
          <w:tcPr>
            <w:tcW w:w="2881" w:type="dxa"/>
          </w:tcPr>
          <w:p w:rsidR="00A8362B" w:rsidRPr="00A8362B" w:rsidRDefault="00A8362B" w:rsidP="00A8362B">
            <w:pPr>
              <w:pStyle w:val="Default"/>
              <w:spacing w:line="276" w:lineRule="auto"/>
              <w:ind w:hanging="19"/>
              <w:jc w:val="both"/>
            </w:pPr>
            <w:r w:rsidRPr="00A8362B">
              <w:t xml:space="preserve">обеспечивает системную образовательную и административно-хозяйственную работу образовательного учреждения </w:t>
            </w:r>
          </w:p>
        </w:tc>
        <w:tc>
          <w:tcPr>
            <w:tcW w:w="1260" w:type="dxa"/>
          </w:tcPr>
          <w:p w:rsidR="00A8362B" w:rsidRPr="00A8362B" w:rsidRDefault="00A8362B" w:rsidP="00A8362B">
            <w:pPr>
              <w:pStyle w:val="Default"/>
              <w:spacing w:line="276" w:lineRule="auto"/>
              <w:ind w:right="-191" w:hanging="19"/>
              <w:jc w:val="both"/>
            </w:pPr>
            <w:r w:rsidRPr="00A8362B">
              <w:t>1/1</w:t>
            </w:r>
          </w:p>
        </w:tc>
        <w:tc>
          <w:tcPr>
            <w:tcW w:w="2520" w:type="dxa"/>
          </w:tcPr>
          <w:p w:rsidR="00A8362B" w:rsidRPr="00A8362B" w:rsidRDefault="00A8362B" w:rsidP="00A8362B">
            <w:pPr>
              <w:pStyle w:val="Default"/>
              <w:spacing w:line="276" w:lineRule="auto"/>
              <w:ind w:hanging="19"/>
              <w:jc w:val="both"/>
            </w:pPr>
            <w:proofErr w:type="gramStart"/>
            <w:r w:rsidRPr="00A8362B">
              <w:t xml:space="preserve">высшее профессиональное образование по направлениям подготовки «Государственное и </w:t>
            </w:r>
            <w:r w:rsidRPr="00A8362B">
              <w:lastRenderedPageBreak/>
              <w:t>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1790" w:type="dxa"/>
            <w:tcBorders>
              <w:right w:val="single" w:sz="4" w:space="0" w:color="auto"/>
            </w:tcBorders>
          </w:tcPr>
          <w:p w:rsidR="00A8362B" w:rsidRPr="00A8362B" w:rsidRDefault="00A8362B" w:rsidP="00A8362B">
            <w:pPr>
              <w:pStyle w:val="Default"/>
              <w:spacing w:line="276" w:lineRule="auto"/>
              <w:ind w:hanging="19"/>
              <w:jc w:val="both"/>
            </w:pPr>
            <w:r w:rsidRPr="00A8362B">
              <w:lastRenderedPageBreak/>
              <w:t>1</w:t>
            </w:r>
          </w:p>
          <w:p w:rsidR="00A8362B" w:rsidRPr="00A8362B" w:rsidRDefault="00A8362B" w:rsidP="00A8362B">
            <w:pPr>
              <w:pStyle w:val="Default"/>
              <w:spacing w:line="276" w:lineRule="auto"/>
              <w:ind w:hanging="19"/>
              <w:jc w:val="both"/>
            </w:pPr>
          </w:p>
        </w:tc>
      </w:tr>
      <w:tr w:rsidR="00A8362B" w:rsidRPr="00A8362B" w:rsidTr="000D2A0E">
        <w:trPr>
          <w:trHeight w:val="1903"/>
          <w:jc w:val="center"/>
        </w:trPr>
        <w:tc>
          <w:tcPr>
            <w:tcW w:w="1907" w:type="dxa"/>
          </w:tcPr>
          <w:p w:rsidR="00A8362B" w:rsidRPr="00A8362B" w:rsidRDefault="00A8362B" w:rsidP="00A8362B">
            <w:pPr>
              <w:pStyle w:val="Default"/>
              <w:spacing w:line="276" w:lineRule="auto"/>
              <w:ind w:hanging="19"/>
              <w:jc w:val="both"/>
            </w:pPr>
            <w:r w:rsidRPr="00A8362B">
              <w:lastRenderedPageBreak/>
              <w:t xml:space="preserve">заместитель руководителя </w:t>
            </w:r>
          </w:p>
        </w:tc>
        <w:tc>
          <w:tcPr>
            <w:tcW w:w="2881" w:type="dxa"/>
          </w:tcPr>
          <w:p w:rsidR="00A8362B" w:rsidRPr="00A8362B" w:rsidRDefault="00A8362B" w:rsidP="00A8362B">
            <w:pPr>
              <w:pStyle w:val="Default"/>
              <w:spacing w:line="276" w:lineRule="auto"/>
              <w:ind w:hanging="19"/>
              <w:jc w:val="both"/>
            </w:pPr>
            <w:r w:rsidRPr="00A8362B">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A8362B">
              <w:t>контроль за</w:t>
            </w:r>
            <w:proofErr w:type="gramEnd"/>
            <w:r w:rsidRPr="00A8362B">
              <w:t xml:space="preserve"> качеством образовательного процесса. </w:t>
            </w:r>
          </w:p>
        </w:tc>
        <w:tc>
          <w:tcPr>
            <w:tcW w:w="1260" w:type="dxa"/>
          </w:tcPr>
          <w:p w:rsidR="00A8362B" w:rsidRPr="00A8362B" w:rsidRDefault="00A8362B" w:rsidP="00A8362B">
            <w:pPr>
              <w:pStyle w:val="Default"/>
              <w:spacing w:line="276" w:lineRule="auto"/>
              <w:ind w:right="-191" w:hanging="19"/>
              <w:jc w:val="both"/>
            </w:pPr>
            <w:r w:rsidRPr="00A8362B">
              <w:t>1 /1</w:t>
            </w:r>
          </w:p>
        </w:tc>
        <w:tc>
          <w:tcPr>
            <w:tcW w:w="2520" w:type="dxa"/>
          </w:tcPr>
          <w:p w:rsidR="00A8362B" w:rsidRPr="00A8362B" w:rsidRDefault="00A8362B" w:rsidP="00A8362B">
            <w:pPr>
              <w:pStyle w:val="Default"/>
              <w:spacing w:line="276" w:lineRule="auto"/>
              <w:ind w:hanging="19"/>
              <w:jc w:val="both"/>
            </w:pPr>
            <w:proofErr w:type="gramStart"/>
            <w:r w:rsidRPr="00A8362B">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w:t>
            </w:r>
            <w:r w:rsidRPr="00A8362B">
              <w:lastRenderedPageBreak/>
              <w:t>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1790" w:type="dxa"/>
            <w:tcBorders>
              <w:right w:val="single" w:sz="4" w:space="0" w:color="auto"/>
            </w:tcBorders>
          </w:tcPr>
          <w:p w:rsidR="00A8362B" w:rsidRPr="00A8362B" w:rsidRDefault="00A8362B" w:rsidP="00A8362B">
            <w:pPr>
              <w:pStyle w:val="Default"/>
              <w:spacing w:line="276" w:lineRule="auto"/>
              <w:ind w:hanging="19"/>
              <w:jc w:val="both"/>
            </w:pPr>
            <w:r w:rsidRPr="00A8362B">
              <w:lastRenderedPageBreak/>
              <w:t>1</w:t>
            </w:r>
          </w:p>
        </w:tc>
      </w:tr>
      <w:tr w:rsidR="00A8362B" w:rsidRPr="00A8362B" w:rsidTr="000D2A0E">
        <w:trPr>
          <w:trHeight w:val="1903"/>
          <w:jc w:val="center"/>
        </w:trPr>
        <w:tc>
          <w:tcPr>
            <w:tcW w:w="1907" w:type="dxa"/>
          </w:tcPr>
          <w:p w:rsidR="00A8362B" w:rsidRPr="00A8362B" w:rsidRDefault="00A8362B" w:rsidP="00A8362B">
            <w:pPr>
              <w:pStyle w:val="Default"/>
              <w:spacing w:line="276" w:lineRule="auto"/>
              <w:ind w:hanging="19"/>
              <w:jc w:val="both"/>
            </w:pPr>
            <w:r w:rsidRPr="00A8362B">
              <w:lastRenderedPageBreak/>
              <w:t>учитель</w:t>
            </w:r>
          </w:p>
        </w:tc>
        <w:tc>
          <w:tcPr>
            <w:tcW w:w="2881" w:type="dxa"/>
          </w:tcPr>
          <w:p w:rsidR="00A8362B" w:rsidRPr="00A8362B" w:rsidRDefault="00A8362B" w:rsidP="00A8362B">
            <w:pPr>
              <w:pStyle w:val="Default"/>
              <w:spacing w:line="276" w:lineRule="auto"/>
              <w:ind w:hanging="19"/>
              <w:jc w:val="both"/>
            </w:pPr>
            <w:r w:rsidRPr="00A8362B">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A8362B" w:rsidRPr="00A8362B" w:rsidRDefault="00A8362B" w:rsidP="00A8362B">
            <w:pPr>
              <w:pStyle w:val="Default"/>
              <w:spacing w:line="276" w:lineRule="auto"/>
              <w:ind w:hanging="19"/>
              <w:jc w:val="both"/>
            </w:pPr>
          </w:p>
        </w:tc>
        <w:tc>
          <w:tcPr>
            <w:tcW w:w="1260" w:type="dxa"/>
          </w:tcPr>
          <w:p w:rsidR="00A8362B" w:rsidRPr="00A8362B" w:rsidRDefault="00A8362B" w:rsidP="00A8362B">
            <w:pPr>
              <w:pStyle w:val="Default"/>
              <w:spacing w:line="276" w:lineRule="auto"/>
              <w:ind w:right="-191" w:hanging="19"/>
              <w:jc w:val="both"/>
            </w:pPr>
            <w:r w:rsidRPr="00A8362B">
              <w:t>19/19</w:t>
            </w:r>
          </w:p>
        </w:tc>
        <w:tc>
          <w:tcPr>
            <w:tcW w:w="2520" w:type="dxa"/>
          </w:tcPr>
          <w:p w:rsidR="00A8362B" w:rsidRPr="00A8362B" w:rsidRDefault="00A8362B" w:rsidP="00A8362B">
            <w:pPr>
              <w:pStyle w:val="Default"/>
              <w:spacing w:line="276" w:lineRule="auto"/>
              <w:ind w:hanging="19"/>
              <w:jc w:val="both"/>
            </w:pPr>
            <w:r w:rsidRPr="00A8362B">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790" w:type="dxa"/>
            <w:tcBorders>
              <w:right w:val="single" w:sz="4" w:space="0" w:color="auto"/>
            </w:tcBorders>
          </w:tcPr>
          <w:p w:rsidR="00A8362B" w:rsidRPr="00A8362B" w:rsidRDefault="00A8362B" w:rsidP="00A8362B">
            <w:pPr>
              <w:pStyle w:val="Default"/>
              <w:spacing w:line="276" w:lineRule="auto"/>
              <w:ind w:hanging="19"/>
              <w:jc w:val="both"/>
            </w:pPr>
            <w:r w:rsidRPr="00A8362B">
              <w:t>.</w:t>
            </w:r>
          </w:p>
          <w:p w:rsidR="00A8362B" w:rsidRPr="00A8362B" w:rsidRDefault="00A8362B" w:rsidP="00A8362B">
            <w:pPr>
              <w:pStyle w:val="Default"/>
              <w:spacing w:line="276" w:lineRule="auto"/>
              <w:ind w:hanging="19"/>
              <w:jc w:val="both"/>
            </w:pPr>
            <w:r w:rsidRPr="00A8362B">
              <w:t xml:space="preserve">  17/17</w:t>
            </w:r>
          </w:p>
        </w:tc>
      </w:tr>
      <w:tr w:rsidR="00A8362B" w:rsidRPr="00A8362B" w:rsidTr="000D2A0E">
        <w:trPr>
          <w:trHeight w:val="1903"/>
          <w:jc w:val="center"/>
        </w:trPr>
        <w:tc>
          <w:tcPr>
            <w:tcW w:w="1907" w:type="dxa"/>
          </w:tcPr>
          <w:p w:rsidR="00A8362B" w:rsidRPr="00A8362B" w:rsidRDefault="00A8362B" w:rsidP="00A8362B">
            <w:pPr>
              <w:pStyle w:val="Default"/>
              <w:spacing w:line="276" w:lineRule="auto"/>
              <w:ind w:hanging="19"/>
              <w:jc w:val="both"/>
            </w:pPr>
            <w:r w:rsidRPr="00A8362B">
              <w:lastRenderedPageBreak/>
              <w:t xml:space="preserve">педагог-организатор </w:t>
            </w:r>
          </w:p>
          <w:p w:rsidR="00A8362B" w:rsidRPr="00A8362B" w:rsidRDefault="00A8362B" w:rsidP="00A8362B">
            <w:pPr>
              <w:pStyle w:val="Default"/>
              <w:spacing w:line="276" w:lineRule="auto"/>
              <w:ind w:hanging="19"/>
              <w:jc w:val="both"/>
            </w:pPr>
          </w:p>
        </w:tc>
        <w:tc>
          <w:tcPr>
            <w:tcW w:w="2881" w:type="dxa"/>
          </w:tcPr>
          <w:p w:rsidR="00A8362B" w:rsidRPr="00A8362B" w:rsidRDefault="00A8362B" w:rsidP="00A8362B">
            <w:pPr>
              <w:pStyle w:val="Default"/>
              <w:spacing w:line="276" w:lineRule="auto"/>
              <w:ind w:hanging="19"/>
              <w:jc w:val="both"/>
            </w:pPr>
            <w:r w:rsidRPr="00A8362B">
              <w:t xml:space="preserve">содействует развитию личности, талантов и способностей, формированию общей культуры обучающихся, расширению социальной </w:t>
            </w:r>
          </w:p>
          <w:p w:rsidR="00A8362B" w:rsidRPr="00A8362B" w:rsidRDefault="00A8362B" w:rsidP="00A8362B">
            <w:pPr>
              <w:pStyle w:val="Default"/>
              <w:spacing w:line="276" w:lineRule="auto"/>
              <w:ind w:hanging="19"/>
              <w:jc w:val="both"/>
            </w:pPr>
            <w:r w:rsidRPr="00A8362B">
              <w:t xml:space="preserve">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w:t>
            </w:r>
          </w:p>
        </w:tc>
        <w:tc>
          <w:tcPr>
            <w:tcW w:w="1260" w:type="dxa"/>
          </w:tcPr>
          <w:p w:rsidR="00A8362B" w:rsidRPr="00A8362B" w:rsidRDefault="00A8362B" w:rsidP="00A8362B">
            <w:pPr>
              <w:pStyle w:val="Default"/>
              <w:spacing w:line="276" w:lineRule="auto"/>
              <w:ind w:right="-191" w:hanging="19"/>
              <w:jc w:val="both"/>
            </w:pPr>
            <w:r w:rsidRPr="00A8362B">
              <w:t>1/1</w:t>
            </w:r>
          </w:p>
        </w:tc>
        <w:tc>
          <w:tcPr>
            <w:tcW w:w="2520" w:type="dxa"/>
          </w:tcPr>
          <w:p w:rsidR="00A8362B" w:rsidRPr="00A8362B" w:rsidRDefault="00A8362B" w:rsidP="00A8362B">
            <w:pPr>
              <w:pStyle w:val="Default"/>
              <w:spacing w:line="276" w:lineRule="auto"/>
              <w:ind w:hanging="19"/>
              <w:jc w:val="both"/>
            </w:pPr>
            <w:r w:rsidRPr="00A8362B">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1790" w:type="dxa"/>
            <w:tcBorders>
              <w:right w:val="single" w:sz="4" w:space="0" w:color="auto"/>
            </w:tcBorders>
          </w:tcPr>
          <w:p w:rsidR="00A8362B" w:rsidRPr="00A8362B" w:rsidRDefault="00A8362B" w:rsidP="00A8362B">
            <w:pPr>
              <w:pStyle w:val="Default"/>
              <w:spacing w:line="276" w:lineRule="auto"/>
              <w:ind w:hanging="19"/>
              <w:jc w:val="both"/>
            </w:pPr>
            <w:r w:rsidRPr="00A8362B">
              <w:t>1</w:t>
            </w:r>
          </w:p>
        </w:tc>
      </w:tr>
      <w:tr w:rsidR="00A8362B" w:rsidRPr="00A8362B" w:rsidTr="000D2A0E">
        <w:trPr>
          <w:trHeight w:val="1903"/>
          <w:jc w:val="center"/>
        </w:trPr>
        <w:tc>
          <w:tcPr>
            <w:tcW w:w="1907" w:type="dxa"/>
            <w:vAlign w:val="center"/>
          </w:tcPr>
          <w:p w:rsidR="00A8362B" w:rsidRPr="00A8362B" w:rsidRDefault="00A8362B" w:rsidP="00A8362B">
            <w:pPr>
              <w:tabs>
                <w:tab w:val="left" w:pos="720"/>
              </w:tabs>
              <w:jc w:val="both"/>
              <w:rPr>
                <w:rFonts w:ascii="Times New Roman" w:hAnsi="Times New Roman" w:cs="Times New Roman"/>
                <w:b/>
                <w:sz w:val="24"/>
                <w:szCs w:val="24"/>
              </w:rPr>
            </w:pPr>
            <w:r w:rsidRPr="00A8362B">
              <w:rPr>
                <w:rFonts w:ascii="Times New Roman" w:hAnsi="Times New Roman" w:cs="Times New Roman"/>
                <w:b/>
                <w:sz w:val="24"/>
                <w:szCs w:val="24"/>
              </w:rPr>
              <w:t>социальный педагог</w:t>
            </w:r>
          </w:p>
        </w:tc>
        <w:tc>
          <w:tcPr>
            <w:tcW w:w="2881" w:type="dxa"/>
          </w:tcPr>
          <w:p w:rsidR="00A8362B" w:rsidRPr="00A8362B" w:rsidRDefault="00A8362B" w:rsidP="00A8362B">
            <w:pPr>
              <w:tabs>
                <w:tab w:val="left" w:pos="720"/>
              </w:tabs>
              <w:jc w:val="both"/>
              <w:rPr>
                <w:rFonts w:ascii="Times New Roman" w:hAnsi="Times New Roman" w:cs="Times New Roman"/>
                <w:sz w:val="24"/>
                <w:szCs w:val="24"/>
              </w:rPr>
            </w:pPr>
            <w:r w:rsidRPr="00A8362B">
              <w:rPr>
                <w:rFonts w:ascii="Times New Roman" w:hAnsi="Times New Roman" w:cs="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260" w:type="dxa"/>
            <w:vAlign w:val="center"/>
          </w:tcPr>
          <w:p w:rsidR="00A8362B" w:rsidRPr="00A8362B" w:rsidRDefault="00A8362B" w:rsidP="00A8362B">
            <w:pPr>
              <w:tabs>
                <w:tab w:val="left" w:pos="720"/>
              </w:tabs>
              <w:jc w:val="both"/>
              <w:rPr>
                <w:rFonts w:ascii="Times New Roman" w:hAnsi="Times New Roman" w:cs="Times New Roman"/>
                <w:sz w:val="24"/>
                <w:szCs w:val="24"/>
              </w:rPr>
            </w:pPr>
            <w:r w:rsidRPr="00A8362B">
              <w:rPr>
                <w:rFonts w:ascii="Times New Roman" w:hAnsi="Times New Roman" w:cs="Times New Roman"/>
                <w:sz w:val="24"/>
                <w:szCs w:val="24"/>
              </w:rPr>
              <w:t>1/1</w:t>
            </w:r>
          </w:p>
        </w:tc>
        <w:tc>
          <w:tcPr>
            <w:tcW w:w="2520" w:type="dxa"/>
          </w:tcPr>
          <w:p w:rsidR="00A8362B" w:rsidRPr="00A8362B" w:rsidRDefault="00A8362B" w:rsidP="00A8362B">
            <w:pPr>
              <w:tabs>
                <w:tab w:val="left" w:pos="720"/>
              </w:tabs>
              <w:jc w:val="both"/>
              <w:rPr>
                <w:rFonts w:ascii="Times New Roman" w:hAnsi="Times New Roman" w:cs="Times New Roman"/>
                <w:sz w:val="24"/>
                <w:szCs w:val="24"/>
              </w:rPr>
            </w:pPr>
            <w:r w:rsidRPr="00A8362B">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790" w:type="dxa"/>
            <w:tcBorders>
              <w:right w:val="single" w:sz="4" w:space="0" w:color="auto"/>
            </w:tcBorders>
          </w:tcPr>
          <w:p w:rsidR="00A8362B" w:rsidRPr="00A8362B" w:rsidRDefault="00A8362B" w:rsidP="00A8362B">
            <w:pPr>
              <w:pStyle w:val="Default"/>
              <w:spacing w:line="276" w:lineRule="auto"/>
              <w:ind w:hanging="19"/>
              <w:jc w:val="both"/>
            </w:pPr>
            <w:r w:rsidRPr="00A8362B">
              <w:t>1</w:t>
            </w:r>
          </w:p>
        </w:tc>
      </w:tr>
      <w:tr w:rsidR="00A8362B" w:rsidRPr="00A8362B" w:rsidTr="000D2A0E">
        <w:trPr>
          <w:trHeight w:val="1903"/>
          <w:jc w:val="center"/>
        </w:trPr>
        <w:tc>
          <w:tcPr>
            <w:tcW w:w="1907" w:type="dxa"/>
          </w:tcPr>
          <w:p w:rsidR="00A8362B" w:rsidRPr="00A8362B" w:rsidRDefault="00A8362B" w:rsidP="00A8362B">
            <w:pPr>
              <w:pStyle w:val="Default"/>
              <w:spacing w:line="276" w:lineRule="auto"/>
              <w:ind w:hanging="19"/>
              <w:jc w:val="both"/>
            </w:pPr>
            <w:r w:rsidRPr="00A8362B">
              <w:t>педагог-психолог</w:t>
            </w:r>
          </w:p>
        </w:tc>
        <w:tc>
          <w:tcPr>
            <w:tcW w:w="2881" w:type="dxa"/>
          </w:tcPr>
          <w:p w:rsidR="00A8362B" w:rsidRPr="00A8362B" w:rsidRDefault="00A8362B" w:rsidP="00A8362B">
            <w:pPr>
              <w:pStyle w:val="Default"/>
              <w:spacing w:line="276" w:lineRule="auto"/>
              <w:ind w:hanging="19"/>
              <w:jc w:val="both"/>
            </w:pPr>
            <w:r w:rsidRPr="00A8362B">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A8362B">
              <w:t>обучающихся</w:t>
            </w:r>
            <w:proofErr w:type="gramEnd"/>
            <w:r w:rsidRPr="00A8362B">
              <w:t xml:space="preserve"> </w:t>
            </w:r>
          </w:p>
          <w:p w:rsidR="00A8362B" w:rsidRPr="00A8362B" w:rsidRDefault="00A8362B" w:rsidP="00A8362B">
            <w:pPr>
              <w:pStyle w:val="Default"/>
              <w:spacing w:line="276" w:lineRule="auto"/>
              <w:ind w:hanging="19"/>
              <w:jc w:val="both"/>
            </w:pPr>
          </w:p>
        </w:tc>
        <w:tc>
          <w:tcPr>
            <w:tcW w:w="1260" w:type="dxa"/>
          </w:tcPr>
          <w:p w:rsidR="00A8362B" w:rsidRPr="00A8362B" w:rsidRDefault="00A8362B" w:rsidP="00A8362B">
            <w:pPr>
              <w:pStyle w:val="Default"/>
              <w:spacing w:line="276" w:lineRule="auto"/>
              <w:ind w:right="-191" w:hanging="19"/>
              <w:jc w:val="both"/>
            </w:pPr>
            <w:r w:rsidRPr="00A8362B">
              <w:t>1/1</w:t>
            </w:r>
          </w:p>
        </w:tc>
        <w:tc>
          <w:tcPr>
            <w:tcW w:w="2520" w:type="dxa"/>
          </w:tcPr>
          <w:p w:rsidR="00A8362B" w:rsidRPr="00A8362B" w:rsidRDefault="00A8362B" w:rsidP="00A8362B">
            <w:pPr>
              <w:pStyle w:val="Default"/>
              <w:spacing w:line="276" w:lineRule="auto"/>
              <w:ind w:hanging="19"/>
              <w:jc w:val="both"/>
            </w:pPr>
            <w:r w:rsidRPr="00A8362B">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w:t>
            </w:r>
            <w:r w:rsidRPr="00A8362B">
              <w:lastRenderedPageBreak/>
              <w:t>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790" w:type="dxa"/>
            <w:tcBorders>
              <w:right w:val="single" w:sz="4" w:space="0" w:color="auto"/>
            </w:tcBorders>
          </w:tcPr>
          <w:p w:rsidR="00A8362B" w:rsidRPr="00A8362B" w:rsidRDefault="00A8362B" w:rsidP="00A8362B">
            <w:pPr>
              <w:pStyle w:val="Default"/>
              <w:spacing w:line="276" w:lineRule="auto"/>
              <w:ind w:hanging="19"/>
              <w:jc w:val="both"/>
            </w:pPr>
            <w:r w:rsidRPr="00A8362B">
              <w:lastRenderedPageBreak/>
              <w:t>1</w:t>
            </w:r>
          </w:p>
        </w:tc>
      </w:tr>
      <w:tr w:rsidR="00A8362B" w:rsidRPr="00A8362B" w:rsidTr="000D2A0E">
        <w:trPr>
          <w:trHeight w:val="1903"/>
          <w:jc w:val="center"/>
        </w:trPr>
        <w:tc>
          <w:tcPr>
            <w:tcW w:w="1907" w:type="dxa"/>
            <w:vAlign w:val="center"/>
          </w:tcPr>
          <w:p w:rsidR="00A8362B" w:rsidRPr="00A8362B" w:rsidRDefault="00A8362B" w:rsidP="00A8362B">
            <w:pPr>
              <w:tabs>
                <w:tab w:val="left" w:pos="720"/>
              </w:tabs>
              <w:jc w:val="both"/>
              <w:rPr>
                <w:rFonts w:ascii="Times New Roman" w:hAnsi="Times New Roman" w:cs="Times New Roman"/>
                <w:b/>
                <w:sz w:val="24"/>
                <w:szCs w:val="24"/>
              </w:rPr>
            </w:pPr>
            <w:r w:rsidRPr="00A8362B">
              <w:rPr>
                <w:rFonts w:ascii="Times New Roman" w:hAnsi="Times New Roman" w:cs="Times New Roman"/>
                <w:b/>
                <w:sz w:val="24"/>
                <w:szCs w:val="24"/>
              </w:rPr>
              <w:lastRenderedPageBreak/>
              <w:t>учитель-логопед</w:t>
            </w:r>
          </w:p>
        </w:tc>
        <w:tc>
          <w:tcPr>
            <w:tcW w:w="2881" w:type="dxa"/>
          </w:tcPr>
          <w:p w:rsidR="00A8362B" w:rsidRPr="00A8362B" w:rsidRDefault="00A8362B" w:rsidP="00A8362B">
            <w:pPr>
              <w:pStyle w:val="af0"/>
              <w:spacing w:line="276" w:lineRule="auto"/>
              <w:ind w:firstLine="72"/>
              <w:jc w:val="both"/>
              <w:rPr>
                <w:rFonts w:ascii="Times New Roman" w:hAnsi="Times New Roman"/>
                <w:sz w:val="24"/>
                <w:szCs w:val="24"/>
              </w:rPr>
            </w:pPr>
            <w:r w:rsidRPr="00A8362B">
              <w:rPr>
                <w:rFonts w:ascii="Times New Roman" w:hAnsi="Times New Roman"/>
                <w:sz w:val="24"/>
                <w:szCs w:val="24"/>
              </w:rPr>
              <w:t xml:space="preserve">осуществляет работу, направленную на максимальную коррекцию недостатков в развитии </w:t>
            </w:r>
            <w:proofErr w:type="gramStart"/>
            <w:r w:rsidRPr="00A8362B">
              <w:rPr>
                <w:rFonts w:ascii="Times New Roman" w:hAnsi="Times New Roman"/>
                <w:sz w:val="24"/>
                <w:szCs w:val="24"/>
              </w:rPr>
              <w:t>у</w:t>
            </w:r>
            <w:proofErr w:type="gramEnd"/>
            <w:r w:rsidRPr="00A8362B">
              <w:rPr>
                <w:rFonts w:ascii="Times New Roman" w:hAnsi="Times New Roman"/>
                <w:sz w:val="24"/>
                <w:szCs w:val="24"/>
              </w:rPr>
              <w:t xml:space="preserve"> обучающихся.</w:t>
            </w:r>
          </w:p>
          <w:p w:rsidR="00A8362B" w:rsidRPr="00A8362B" w:rsidRDefault="00A8362B" w:rsidP="00A8362B">
            <w:pPr>
              <w:tabs>
                <w:tab w:val="left" w:pos="720"/>
              </w:tabs>
              <w:jc w:val="both"/>
              <w:rPr>
                <w:rFonts w:ascii="Times New Roman" w:hAnsi="Times New Roman" w:cs="Times New Roman"/>
                <w:sz w:val="24"/>
                <w:szCs w:val="24"/>
              </w:rPr>
            </w:pPr>
          </w:p>
        </w:tc>
        <w:tc>
          <w:tcPr>
            <w:tcW w:w="1260" w:type="dxa"/>
            <w:vAlign w:val="center"/>
          </w:tcPr>
          <w:p w:rsidR="00A8362B" w:rsidRPr="00A8362B" w:rsidRDefault="00A8362B" w:rsidP="00A8362B">
            <w:pPr>
              <w:tabs>
                <w:tab w:val="left" w:pos="720"/>
              </w:tabs>
              <w:jc w:val="both"/>
              <w:rPr>
                <w:rFonts w:ascii="Times New Roman" w:hAnsi="Times New Roman" w:cs="Times New Roman"/>
                <w:sz w:val="24"/>
                <w:szCs w:val="24"/>
              </w:rPr>
            </w:pPr>
            <w:r w:rsidRPr="00A8362B">
              <w:rPr>
                <w:rFonts w:ascii="Times New Roman" w:hAnsi="Times New Roman" w:cs="Times New Roman"/>
                <w:sz w:val="24"/>
                <w:szCs w:val="24"/>
              </w:rPr>
              <w:t>1/1</w:t>
            </w:r>
          </w:p>
        </w:tc>
        <w:tc>
          <w:tcPr>
            <w:tcW w:w="2520" w:type="dxa"/>
          </w:tcPr>
          <w:p w:rsidR="00A8362B" w:rsidRPr="00A8362B" w:rsidRDefault="00A8362B" w:rsidP="00A8362B">
            <w:pPr>
              <w:tabs>
                <w:tab w:val="left" w:pos="720"/>
              </w:tabs>
              <w:jc w:val="both"/>
              <w:rPr>
                <w:rFonts w:ascii="Times New Roman" w:hAnsi="Times New Roman" w:cs="Times New Roman"/>
                <w:sz w:val="24"/>
                <w:szCs w:val="24"/>
              </w:rPr>
            </w:pPr>
            <w:r w:rsidRPr="00A8362B">
              <w:rPr>
                <w:rFonts w:ascii="Times New Roman" w:hAnsi="Times New Roman" w:cs="Times New Roman"/>
                <w:sz w:val="24"/>
                <w:szCs w:val="24"/>
              </w:rPr>
              <w:t>высшее профессиональное образование в области дефектологии без предъявления требований к стажу работы.</w:t>
            </w:r>
          </w:p>
        </w:tc>
        <w:tc>
          <w:tcPr>
            <w:tcW w:w="1790" w:type="dxa"/>
            <w:tcBorders>
              <w:right w:val="single" w:sz="4" w:space="0" w:color="auto"/>
            </w:tcBorders>
            <w:vAlign w:val="center"/>
          </w:tcPr>
          <w:p w:rsidR="00A8362B" w:rsidRPr="00A8362B" w:rsidRDefault="00A8362B" w:rsidP="00A8362B">
            <w:pPr>
              <w:tabs>
                <w:tab w:val="left" w:pos="720"/>
              </w:tabs>
              <w:jc w:val="both"/>
              <w:rPr>
                <w:rFonts w:ascii="Times New Roman" w:hAnsi="Times New Roman" w:cs="Times New Roman"/>
                <w:sz w:val="24"/>
                <w:szCs w:val="24"/>
              </w:rPr>
            </w:pPr>
            <w:r w:rsidRPr="00A8362B">
              <w:rPr>
                <w:rFonts w:ascii="Times New Roman" w:hAnsi="Times New Roman" w:cs="Times New Roman"/>
                <w:sz w:val="24"/>
                <w:szCs w:val="24"/>
              </w:rPr>
              <w:t>1</w:t>
            </w:r>
          </w:p>
        </w:tc>
      </w:tr>
      <w:tr w:rsidR="00A8362B" w:rsidRPr="00A8362B" w:rsidTr="000D2A0E">
        <w:trPr>
          <w:trHeight w:val="1903"/>
          <w:jc w:val="center"/>
        </w:trPr>
        <w:tc>
          <w:tcPr>
            <w:tcW w:w="1907" w:type="dxa"/>
          </w:tcPr>
          <w:p w:rsidR="00A8362B" w:rsidRPr="00A8362B" w:rsidRDefault="00A8362B" w:rsidP="00A8362B">
            <w:pPr>
              <w:pStyle w:val="Default"/>
              <w:spacing w:line="276" w:lineRule="auto"/>
              <w:ind w:hanging="19"/>
              <w:jc w:val="both"/>
            </w:pPr>
            <w:r w:rsidRPr="00A8362B">
              <w:t>Педагог-библиотекарь</w:t>
            </w:r>
          </w:p>
        </w:tc>
        <w:tc>
          <w:tcPr>
            <w:tcW w:w="2881" w:type="dxa"/>
          </w:tcPr>
          <w:p w:rsidR="00A8362B" w:rsidRPr="00A8362B" w:rsidRDefault="00A8362B" w:rsidP="00A8362B">
            <w:pPr>
              <w:pStyle w:val="Default"/>
              <w:spacing w:line="276" w:lineRule="auto"/>
              <w:ind w:hanging="19"/>
              <w:jc w:val="both"/>
            </w:pPr>
            <w:r w:rsidRPr="00A8362B">
              <w:t xml:space="preserve">обеспечивает доступ </w:t>
            </w:r>
            <w:proofErr w:type="gramStart"/>
            <w:r w:rsidRPr="00A8362B">
              <w:t>обучающихся</w:t>
            </w:r>
            <w:proofErr w:type="gramEnd"/>
            <w:r w:rsidRPr="00A8362B">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tc>
        <w:tc>
          <w:tcPr>
            <w:tcW w:w="1260" w:type="dxa"/>
          </w:tcPr>
          <w:p w:rsidR="00A8362B" w:rsidRPr="00A8362B" w:rsidRDefault="00A8362B" w:rsidP="00A8362B">
            <w:pPr>
              <w:pStyle w:val="Default"/>
              <w:spacing w:line="276" w:lineRule="auto"/>
              <w:ind w:right="-191" w:hanging="19"/>
              <w:jc w:val="both"/>
            </w:pPr>
            <w:r w:rsidRPr="00A8362B">
              <w:t>1</w:t>
            </w:r>
          </w:p>
        </w:tc>
        <w:tc>
          <w:tcPr>
            <w:tcW w:w="2520" w:type="dxa"/>
          </w:tcPr>
          <w:p w:rsidR="00A8362B" w:rsidRPr="00A8362B" w:rsidRDefault="00A8362B" w:rsidP="00A8362B">
            <w:pPr>
              <w:pStyle w:val="Default"/>
              <w:spacing w:line="276" w:lineRule="auto"/>
              <w:ind w:hanging="19"/>
              <w:jc w:val="both"/>
            </w:pPr>
            <w:r w:rsidRPr="00A8362B">
              <w:t xml:space="preserve">высшее или среднее профессиональное образование по специальности «Библиотечно-информационная деятельность». </w:t>
            </w:r>
          </w:p>
          <w:p w:rsidR="00A8362B" w:rsidRPr="00A8362B" w:rsidRDefault="00A8362B" w:rsidP="00A8362B">
            <w:pPr>
              <w:pStyle w:val="Default"/>
              <w:spacing w:line="276" w:lineRule="auto"/>
              <w:ind w:hanging="19"/>
              <w:jc w:val="both"/>
            </w:pPr>
          </w:p>
        </w:tc>
        <w:tc>
          <w:tcPr>
            <w:tcW w:w="1790" w:type="dxa"/>
            <w:tcBorders>
              <w:right w:val="single" w:sz="4" w:space="0" w:color="auto"/>
            </w:tcBorders>
          </w:tcPr>
          <w:p w:rsidR="00A8362B" w:rsidRPr="00A8362B" w:rsidRDefault="00A8362B" w:rsidP="00A8362B">
            <w:pPr>
              <w:pStyle w:val="Default"/>
              <w:spacing w:line="276" w:lineRule="auto"/>
              <w:ind w:hanging="19"/>
              <w:jc w:val="both"/>
            </w:pPr>
            <w:r w:rsidRPr="00A8362B">
              <w:t>1</w:t>
            </w:r>
          </w:p>
        </w:tc>
      </w:tr>
    </w:tbl>
    <w:p w:rsidR="00A8362B" w:rsidRPr="00A8362B" w:rsidRDefault="00A8362B" w:rsidP="00A8362B">
      <w:pPr>
        <w:tabs>
          <w:tab w:val="left" w:pos="993"/>
        </w:tabs>
        <w:jc w:val="both"/>
        <w:rPr>
          <w:rFonts w:ascii="Times New Roman" w:hAnsi="Times New Roman" w:cs="Times New Roman"/>
          <w:sz w:val="24"/>
          <w:szCs w:val="24"/>
        </w:rPr>
      </w:pPr>
    </w:p>
    <w:p w:rsidR="00A8362B" w:rsidRPr="00A8362B" w:rsidRDefault="00A8362B" w:rsidP="00A8362B">
      <w:pPr>
        <w:pStyle w:val="af2"/>
        <w:tabs>
          <w:tab w:val="left" w:pos="993"/>
        </w:tabs>
        <w:ind w:left="709"/>
        <w:jc w:val="both"/>
        <w:rPr>
          <w:rFonts w:ascii="Times New Roman" w:hAnsi="Times New Roman" w:cs="Times New Roman"/>
          <w:sz w:val="24"/>
          <w:szCs w:val="24"/>
        </w:rPr>
      </w:pPr>
      <w:r w:rsidRPr="00A8362B">
        <w:rPr>
          <w:rFonts w:ascii="Times New Roman" w:hAnsi="Times New Roman" w:cs="Times New Roman"/>
          <w:sz w:val="24"/>
          <w:szCs w:val="24"/>
        </w:rPr>
        <w:t>.</w:t>
      </w:r>
    </w:p>
    <w:p w:rsidR="00A8362B" w:rsidRPr="00A8362B" w:rsidRDefault="00A8362B" w:rsidP="00A8362B">
      <w:pPr>
        <w:spacing w:after="0"/>
        <w:ind w:firstLine="709"/>
        <w:jc w:val="both"/>
        <w:rPr>
          <w:rFonts w:ascii="Times New Roman" w:hAnsi="Times New Roman" w:cs="Times New Roman"/>
          <w:sz w:val="24"/>
          <w:szCs w:val="24"/>
        </w:rPr>
      </w:pPr>
      <w:r w:rsidRPr="00A8362B">
        <w:rPr>
          <w:rFonts w:ascii="Times New Roman" w:hAnsi="Times New Roman" w:cs="Times New Roman"/>
          <w:b/>
          <w:sz w:val="24"/>
          <w:szCs w:val="24"/>
        </w:rPr>
        <w:t xml:space="preserve">Профессиональное развитие и повышение квалификации педагогических работников. </w:t>
      </w:r>
      <w:r w:rsidRPr="00A8362B">
        <w:rPr>
          <w:rFonts w:ascii="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A8362B" w:rsidRPr="00A8362B" w:rsidRDefault="00A8362B" w:rsidP="00A8362B">
      <w:pPr>
        <w:spacing w:after="0"/>
        <w:ind w:firstLine="709"/>
        <w:jc w:val="both"/>
        <w:rPr>
          <w:rFonts w:ascii="Times New Roman" w:hAnsi="Times New Roman" w:cs="Times New Roman"/>
          <w:sz w:val="24"/>
          <w:szCs w:val="24"/>
        </w:rPr>
      </w:pPr>
      <w:r w:rsidRPr="00A8362B">
        <w:rPr>
          <w:rFonts w:ascii="Times New Roman" w:hAnsi="Times New Roman" w:cs="Times New Roman"/>
          <w:b/>
          <w:sz w:val="24"/>
          <w:szCs w:val="24"/>
        </w:rPr>
        <w:lastRenderedPageBreak/>
        <w:t>Ожидаемый результат повышения квалификации</w:t>
      </w:r>
      <w:r w:rsidRPr="00A8362B">
        <w:rPr>
          <w:rFonts w:ascii="Times New Roman" w:hAnsi="Times New Roman" w:cs="Times New Roman"/>
          <w:sz w:val="24"/>
          <w:szCs w:val="24"/>
        </w:rPr>
        <w:t xml:space="preserve"> – профессиональная готовность работников образования к реализации ФГОС:</w:t>
      </w:r>
    </w:p>
    <w:p w:rsidR="00A8362B" w:rsidRPr="00A8362B" w:rsidRDefault="00A8362B" w:rsidP="00486834">
      <w:pPr>
        <w:pStyle w:val="af2"/>
        <w:numPr>
          <w:ilvl w:val="0"/>
          <w:numId w:val="8"/>
        </w:numPr>
        <w:tabs>
          <w:tab w:val="left" w:pos="993"/>
        </w:tabs>
        <w:spacing w:after="0"/>
        <w:ind w:left="0" w:firstLine="709"/>
        <w:jc w:val="both"/>
        <w:rPr>
          <w:rFonts w:ascii="Times New Roman" w:hAnsi="Times New Roman" w:cs="Times New Roman"/>
          <w:sz w:val="24"/>
          <w:szCs w:val="24"/>
        </w:rPr>
      </w:pPr>
      <w:r w:rsidRPr="00A8362B">
        <w:rPr>
          <w:rFonts w:ascii="Times New Roman" w:hAnsi="Times New Roman" w:cs="Times New Roman"/>
          <w:sz w:val="24"/>
          <w:szCs w:val="24"/>
        </w:rPr>
        <w:t>обеспечение оптимального вхождения работников образования в систему ценностей современного образования;</w:t>
      </w:r>
    </w:p>
    <w:p w:rsidR="00A8362B" w:rsidRPr="00A8362B" w:rsidRDefault="00A8362B" w:rsidP="00486834">
      <w:pPr>
        <w:pStyle w:val="af2"/>
        <w:numPr>
          <w:ilvl w:val="0"/>
          <w:numId w:val="8"/>
        </w:numPr>
        <w:tabs>
          <w:tab w:val="left" w:pos="993"/>
        </w:tabs>
        <w:spacing w:after="0"/>
        <w:ind w:left="0" w:firstLine="709"/>
        <w:jc w:val="both"/>
        <w:rPr>
          <w:rFonts w:ascii="Times New Roman" w:hAnsi="Times New Roman" w:cs="Times New Roman"/>
          <w:sz w:val="24"/>
          <w:szCs w:val="24"/>
        </w:rPr>
      </w:pPr>
      <w:r w:rsidRPr="00A8362B">
        <w:rPr>
          <w:rFonts w:ascii="Times New Roman" w:hAnsi="Times New Roman" w:cs="Times New Roman"/>
          <w:sz w:val="24"/>
          <w:szCs w:val="24"/>
        </w:rPr>
        <w:t>принятие идеологии ФГОС общего образования;</w:t>
      </w:r>
    </w:p>
    <w:p w:rsidR="00A8362B" w:rsidRPr="00A8362B" w:rsidRDefault="00A8362B" w:rsidP="00486834">
      <w:pPr>
        <w:pStyle w:val="af2"/>
        <w:numPr>
          <w:ilvl w:val="0"/>
          <w:numId w:val="8"/>
        </w:numPr>
        <w:tabs>
          <w:tab w:val="left" w:pos="993"/>
        </w:tabs>
        <w:spacing w:after="0"/>
        <w:ind w:left="0" w:firstLine="709"/>
        <w:jc w:val="both"/>
        <w:rPr>
          <w:rFonts w:ascii="Times New Roman" w:hAnsi="Times New Roman" w:cs="Times New Roman"/>
          <w:sz w:val="24"/>
          <w:szCs w:val="24"/>
        </w:rPr>
      </w:pPr>
      <w:r w:rsidRPr="00A8362B">
        <w:rPr>
          <w:rFonts w:ascii="Times New Roman" w:hAnsi="Times New Roman" w:cs="Times New Roman"/>
          <w:sz w:val="24"/>
          <w:szCs w:val="24"/>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A8362B" w:rsidRPr="00A8362B" w:rsidRDefault="00A8362B" w:rsidP="00486834">
      <w:pPr>
        <w:pStyle w:val="af2"/>
        <w:numPr>
          <w:ilvl w:val="0"/>
          <w:numId w:val="8"/>
        </w:numPr>
        <w:tabs>
          <w:tab w:val="left" w:pos="993"/>
        </w:tabs>
        <w:spacing w:after="0"/>
        <w:ind w:left="0" w:firstLine="709"/>
        <w:jc w:val="both"/>
        <w:rPr>
          <w:rFonts w:ascii="Times New Roman" w:hAnsi="Times New Roman" w:cs="Times New Roman"/>
          <w:sz w:val="24"/>
          <w:szCs w:val="24"/>
        </w:rPr>
      </w:pPr>
      <w:r w:rsidRPr="00A8362B">
        <w:rPr>
          <w:rFonts w:ascii="Times New Roman" w:hAnsi="Times New Roman" w:cs="Times New Roman"/>
          <w:sz w:val="24"/>
          <w:szCs w:val="24"/>
        </w:rPr>
        <w:t>овладение учебно-методическими и информационно-методическими ресурсами, необходимыми для успешного решения задач ФГОС.</w:t>
      </w:r>
    </w:p>
    <w:p w:rsidR="00A8362B" w:rsidRPr="00A8362B" w:rsidRDefault="00A8362B" w:rsidP="00A8362B">
      <w:pPr>
        <w:pStyle w:val="af2"/>
        <w:spacing w:after="0"/>
        <w:jc w:val="center"/>
        <w:rPr>
          <w:rFonts w:ascii="Times New Roman" w:hAnsi="Times New Roman" w:cs="Times New Roman"/>
          <w:b/>
          <w:sz w:val="24"/>
          <w:szCs w:val="24"/>
        </w:rPr>
      </w:pPr>
      <w:r w:rsidRPr="00A8362B">
        <w:rPr>
          <w:rFonts w:ascii="Times New Roman" w:hAnsi="Times New Roman" w:cs="Times New Roman"/>
          <w:b/>
          <w:sz w:val="24"/>
          <w:szCs w:val="24"/>
        </w:rPr>
        <w:t>Организация методической работы</w:t>
      </w:r>
    </w:p>
    <w:p w:rsidR="00A8362B" w:rsidRPr="00A8362B" w:rsidRDefault="00A8362B" w:rsidP="00A8362B">
      <w:pPr>
        <w:jc w:val="both"/>
        <w:rPr>
          <w:rFonts w:ascii="Times New Roman" w:hAnsi="Times New Roman" w:cs="Times New Roman"/>
          <w:b/>
          <w:sz w:val="24"/>
          <w:szCs w:val="24"/>
        </w:rPr>
      </w:pPr>
      <w:r w:rsidRPr="00A8362B">
        <w:rPr>
          <w:rFonts w:ascii="Times New Roman" w:hAnsi="Times New Roman" w:cs="Times New Roman"/>
          <w:b/>
          <w:sz w:val="24"/>
          <w:szCs w:val="24"/>
        </w:rPr>
        <w:t xml:space="preserve">Цель: </w:t>
      </w:r>
    </w:p>
    <w:p w:rsidR="00A8362B" w:rsidRPr="00A8362B" w:rsidRDefault="00A8362B" w:rsidP="00A8362B">
      <w:pPr>
        <w:jc w:val="both"/>
        <w:rPr>
          <w:rFonts w:ascii="Times New Roman" w:hAnsi="Times New Roman" w:cs="Times New Roman"/>
          <w:sz w:val="24"/>
          <w:szCs w:val="24"/>
        </w:rPr>
      </w:pPr>
      <w:r w:rsidRPr="00A8362B">
        <w:rPr>
          <w:rFonts w:ascii="Times New Roman" w:hAnsi="Times New Roman" w:cs="Times New Roman"/>
          <w:sz w:val="24"/>
          <w:szCs w:val="24"/>
        </w:rPr>
        <w:t>Обеспечение научно-методических условий для качественной реализации Федерального государственного образовательного стандарта основного общего образования.</w:t>
      </w:r>
    </w:p>
    <w:p w:rsidR="00A8362B" w:rsidRPr="00A8362B" w:rsidRDefault="00A8362B" w:rsidP="00A8362B">
      <w:pPr>
        <w:jc w:val="both"/>
        <w:rPr>
          <w:rFonts w:ascii="Times New Roman" w:hAnsi="Times New Roman" w:cs="Times New Roman"/>
          <w:b/>
          <w:sz w:val="24"/>
          <w:szCs w:val="24"/>
        </w:rPr>
      </w:pPr>
      <w:r w:rsidRPr="00A8362B">
        <w:rPr>
          <w:rFonts w:ascii="Times New Roman" w:hAnsi="Times New Roman" w:cs="Times New Roman"/>
          <w:b/>
          <w:sz w:val="24"/>
          <w:szCs w:val="24"/>
        </w:rPr>
        <w:t>Задачи:</w:t>
      </w:r>
    </w:p>
    <w:p w:rsidR="00A8362B" w:rsidRPr="00A8362B" w:rsidRDefault="00A8362B" w:rsidP="00486834">
      <w:pPr>
        <w:pStyle w:val="af2"/>
        <w:numPr>
          <w:ilvl w:val="0"/>
          <w:numId w:val="9"/>
        </w:numPr>
        <w:jc w:val="both"/>
        <w:rPr>
          <w:rFonts w:ascii="Times New Roman" w:hAnsi="Times New Roman" w:cs="Times New Roman"/>
          <w:sz w:val="24"/>
          <w:szCs w:val="24"/>
        </w:rPr>
      </w:pPr>
      <w:r w:rsidRPr="00A8362B">
        <w:rPr>
          <w:rFonts w:ascii="Times New Roman" w:hAnsi="Times New Roman" w:cs="Times New Roman"/>
          <w:sz w:val="24"/>
          <w:szCs w:val="24"/>
        </w:rPr>
        <w:t>Подготовить учителей школы к реализации федерального государственного стандарта основного общего образования второго поколения, ориентировать их на ценностные установки, цели и задачи, определенные данным стандартом;</w:t>
      </w:r>
    </w:p>
    <w:p w:rsidR="00A8362B" w:rsidRPr="00A8362B" w:rsidRDefault="00A8362B" w:rsidP="00486834">
      <w:pPr>
        <w:pStyle w:val="af2"/>
        <w:numPr>
          <w:ilvl w:val="0"/>
          <w:numId w:val="9"/>
        </w:numPr>
        <w:jc w:val="both"/>
        <w:rPr>
          <w:rFonts w:ascii="Times New Roman" w:hAnsi="Times New Roman" w:cs="Times New Roman"/>
          <w:sz w:val="24"/>
          <w:szCs w:val="24"/>
        </w:rPr>
      </w:pPr>
      <w:r w:rsidRPr="00A8362B">
        <w:rPr>
          <w:rFonts w:ascii="Times New Roman" w:hAnsi="Times New Roman" w:cs="Times New Roman"/>
          <w:sz w:val="24"/>
          <w:szCs w:val="24"/>
        </w:rPr>
        <w:t>Отобрать инновационные формы и методы образовательной деятельности, ориентированной на развитие интеллектуально-творческого и социально-психологического потенциала личности ребёнка;</w:t>
      </w:r>
    </w:p>
    <w:p w:rsidR="00A8362B" w:rsidRPr="00A8362B" w:rsidRDefault="00A8362B" w:rsidP="00486834">
      <w:pPr>
        <w:pStyle w:val="af2"/>
        <w:numPr>
          <w:ilvl w:val="0"/>
          <w:numId w:val="9"/>
        </w:numPr>
        <w:jc w:val="both"/>
        <w:rPr>
          <w:rFonts w:ascii="Times New Roman" w:hAnsi="Times New Roman" w:cs="Times New Roman"/>
          <w:sz w:val="24"/>
          <w:szCs w:val="24"/>
        </w:rPr>
      </w:pPr>
      <w:r w:rsidRPr="00A8362B">
        <w:rPr>
          <w:rFonts w:ascii="Times New Roman" w:hAnsi="Times New Roman" w:cs="Times New Roman"/>
          <w:sz w:val="24"/>
          <w:szCs w:val="24"/>
        </w:rPr>
        <w:t>Освоить педагогам новую систему требований к оценке итогов образовательной деятельности обучающихся.</w:t>
      </w:r>
    </w:p>
    <w:p w:rsidR="00A8362B" w:rsidRPr="00A8362B" w:rsidRDefault="00A8362B" w:rsidP="00A8362B">
      <w:pPr>
        <w:pStyle w:val="af2"/>
        <w:jc w:val="both"/>
        <w:rPr>
          <w:rFonts w:ascii="Times New Roman" w:hAnsi="Times New Roman" w:cs="Times New Roman"/>
          <w:sz w:val="24"/>
          <w:szCs w:val="24"/>
        </w:rPr>
      </w:pPr>
      <w:r w:rsidRPr="00A8362B">
        <w:rPr>
          <w:rFonts w:ascii="Times New Roman" w:hAnsi="Times New Roman" w:cs="Times New Roman"/>
          <w:sz w:val="24"/>
          <w:szCs w:val="24"/>
        </w:rPr>
        <w:t>Мероприятия:</w:t>
      </w:r>
    </w:p>
    <w:p w:rsidR="00A8362B" w:rsidRPr="00A8362B" w:rsidRDefault="00A8362B" w:rsidP="00A8362B">
      <w:pPr>
        <w:pStyle w:val="af2"/>
        <w:ind w:left="0"/>
        <w:jc w:val="both"/>
        <w:rPr>
          <w:rFonts w:ascii="Times New Roman" w:hAnsi="Times New Roman" w:cs="Times New Roman"/>
          <w:sz w:val="24"/>
          <w:szCs w:val="24"/>
        </w:rPr>
      </w:pPr>
      <w:r w:rsidRPr="00A8362B">
        <w:rPr>
          <w:rFonts w:ascii="Times New Roman" w:hAnsi="Times New Roman" w:cs="Times New Roman"/>
          <w:sz w:val="24"/>
          <w:szCs w:val="24"/>
        </w:rPr>
        <w:t>1. Семинары, посвящённые содержанию и ключевым особенностям ФГОС.</w:t>
      </w:r>
    </w:p>
    <w:p w:rsidR="00A8362B" w:rsidRPr="00A8362B" w:rsidRDefault="00A8362B" w:rsidP="00A8362B">
      <w:pPr>
        <w:pStyle w:val="af2"/>
        <w:ind w:left="0"/>
        <w:jc w:val="both"/>
        <w:rPr>
          <w:rFonts w:ascii="Times New Roman" w:hAnsi="Times New Roman" w:cs="Times New Roman"/>
          <w:sz w:val="24"/>
          <w:szCs w:val="24"/>
        </w:rPr>
      </w:pPr>
      <w:r w:rsidRPr="00A8362B">
        <w:rPr>
          <w:rFonts w:ascii="Times New Roman" w:hAnsi="Times New Roman" w:cs="Times New Roman"/>
          <w:sz w:val="24"/>
          <w:szCs w:val="24"/>
        </w:rPr>
        <w:t xml:space="preserve"> 2. Тренинги для педагогов с целью выявления и соотнесения собственной профессиональной позиции с целями и задачами ФГОС.</w:t>
      </w:r>
    </w:p>
    <w:p w:rsidR="00A8362B" w:rsidRPr="00A8362B" w:rsidRDefault="00A8362B" w:rsidP="00A8362B">
      <w:pPr>
        <w:pStyle w:val="af2"/>
        <w:ind w:left="0"/>
        <w:jc w:val="both"/>
        <w:rPr>
          <w:rFonts w:ascii="Times New Roman" w:hAnsi="Times New Roman" w:cs="Times New Roman"/>
          <w:sz w:val="24"/>
          <w:szCs w:val="24"/>
        </w:rPr>
      </w:pPr>
      <w:r w:rsidRPr="00A8362B">
        <w:rPr>
          <w:rFonts w:ascii="Times New Roman" w:hAnsi="Times New Roman" w:cs="Times New Roman"/>
          <w:sz w:val="24"/>
          <w:szCs w:val="24"/>
        </w:rPr>
        <w:t xml:space="preserve"> 3. Заседания методических объединений учителей, воспитателей по проблемам введения ФГОС.</w:t>
      </w:r>
    </w:p>
    <w:p w:rsidR="00A8362B" w:rsidRPr="00A8362B" w:rsidRDefault="00A8362B" w:rsidP="00A8362B">
      <w:pPr>
        <w:pStyle w:val="af2"/>
        <w:ind w:left="0"/>
        <w:jc w:val="both"/>
        <w:rPr>
          <w:rFonts w:ascii="Times New Roman" w:hAnsi="Times New Roman" w:cs="Times New Roman"/>
          <w:sz w:val="24"/>
          <w:szCs w:val="24"/>
        </w:rPr>
      </w:pPr>
      <w:r w:rsidRPr="00A8362B">
        <w:rPr>
          <w:rFonts w:ascii="Times New Roman" w:hAnsi="Times New Roman" w:cs="Times New Roman"/>
          <w:sz w:val="24"/>
          <w:szCs w:val="24"/>
        </w:rPr>
        <w:t xml:space="preserve"> 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A8362B" w:rsidRPr="00A8362B" w:rsidRDefault="00A8362B" w:rsidP="00A8362B">
      <w:pPr>
        <w:pStyle w:val="af2"/>
        <w:ind w:left="0"/>
        <w:jc w:val="both"/>
        <w:rPr>
          <w:rFonts w:ascii="Times New Roman" w:hAnsi="Times New Roman" w:cs="Times New Roman"/>
          <w:sz w:val="24"/>
          <w:szCs w:val="24"/>
        </w:rPr>
      </w:pPr>
      <w:r w:rsidRPr="00A8362B">
        <w:rPr>
          <w:rFonts w:ascii="Times New Roman" w:hAnsi="Times New Roman" w:cs="Times New Roman"/>
          <w:sz w:val="24"/>
          <w:szCs w:val="24"/>
        </w:rPr>
        <w:t xml:space="preserve"> 5. Участие педагогов в разработке разделов и компонентов основной образовательной программы образовательного учреждения. </w:t>
      </w:r>
    </w:p>
    <w:p w:rsidR="00A8362B" w:rsidRPr="00A8362B" w:rsidRDefault="00A8362B" w:rsidP="00A8362B">
      <w:pPr>
        <w:pStyle w:val="af2"/>
        <w:ind w:left="0"/>
        <w:jc w:val="both"/>
        <w:rPr>
          <w:rFonts w:ascii="Times New Roman" w:hAnsi="Times New Roman" w:cs="Times New Roman"/>
          <w:sz w:val="24"/>
          <w:szCs w:val="24"/>
        </w:rPr>
      </w:pPr>
      <w:r w:rsidRPr="00A8362B">
        <w:rPr>
          <w:rFonts w:ascii="Times New Roman" w:hAnsi="Times New Roman" w:cs="Times New Roman"/>
          <w:sz w:val="24"/>
          <w:szCs w:val="24"/>
        </w:rPr>
        <w:t xml:space="preserve">6. Участие педагогов в разработке и апробации оценки эффективности работы в условиях внедрения ФГОС и Новой системы оплаты труда. </w:t>
      </w:r>
    </w:p>
    <w:p w:rsidR="00A8362B" w:rsidRPr="00A8362B" w:rsidRDefault="00A8362B" w:rsidP="00A8362B">
      <w:pPr>
        <w:pStyle w:val="af2"/>
        <w:ind w:left="0"/>
        <w:jc w:val="both"/>
        <w:rPr>
          <w:rFonts w:ascii="Times New Roman" w:hAnsi="Times New Roman" w:cs="Times New Roman"/>
          <w:b/>
          <w:sz w:val="24"/>
          <w:szCs w:val="24"/>
        </w:rPr>
      </w:pPr>
      <w:r w:rsidRPr="00A8362B">
        <w:rPr>
          <w:rFonts w:ascii="Times New Roman" w:hAnsi="Times New Roman" w:cs="Times New Roman"/>
          <w:sz w:val="24"/>
          <w:szCs w:val="24"/>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w:t>
      </w:r>
    </w:p>
    <w:p w:rsidR="00A8362B" w:rsidRPr="00A8362B" w:rsidRDefault="00A8362B" w:rsidP="00A8362B">
      <w:pPr>
        <w:pStyle w:val="6"/>
        <w:shd w:val="clear" w:color="auto" w:fill="auto"/>
        <w:spacing w:line="276" w:lineRule="auto"/>
        <w:ind w:firstLine="0"/>
        <w:jc w:val="both"/>
        <w:sectPr w:rsidR="00A8362B" w:rsidRPr="00A8362B">
          <w:footerReference w:type="even" r:id="rId11"/>
          <w:footerReference w:type="default" r:id="rId12"/>
          <w:pgSz w:w="11906" w:h="16838"/>
          <w:pgMar w:top="1062" w:right="1264" w:bottom="1277" w:left="1273" w:header="0" w:footer="3" w:gutter="0"/>
          <w:cols w:space="720"/>
          <w:noEndnote/>
          <w:titlePg/>
          <w:docGrid w:linePitch="360"/>
        </w:sectPr>
      </w:pPr>
    </w:p>
    <w:p w:rsidR="00A8362B" w:rsidRPr="00A8362B" w:rsidRDefault="00A8362B" w:rsidP="00545F14">
      <w:pPr>
        <w:pStyle w:val="47"/>
        <w:keepNext/>
        <w:keepLines/>
        <w:numPr>
          <w:ilvl w:val="1"/>
          <w:numId w:val="80"/>
        </w:numPr>
        <w:shd w:val="clear" w:color="auto" w:fill="auto"/>
        <w:tabs>
          <w:tab w:val="left" w:pos="1138"/>
        </w:tabs>
        <w:spacing w:before="0" w:line="360" w:lineRule="exact"/>
        <w:ind w:right="20"/>
        <w:rPr>
          <w:rFonts w:ascii="Times New Roman" w:hAnsi="Times New Roman" w:cs="Times New Roman"/>
          <w:b/>
          <w:sz w:val="24"/>
          <w:szCs w:val="24"/>
        </w:rPr>
      </w:pPr>
      <w:bookmarkStart w:id="15" w:name="bookmark38"/>
      <w:r w:rsidRPr="00A8362B">
        <w:rPr>
          <w:rFonts w:ascii="Times New Roman" w:hAnsi="Times New Roman" w:cs="Times New Roman"/>
          <w:b/>
          <w:color w:val="000000"/>
          <w:sz w:val="24"/>
          <w:szCs w:val="24"/>
        </w:rPr>
        <w:lastRenderedPageBreak/>
        <w:t>Психолого-педагогические условия реализации основной образовательной программы основного общего образования</w:t>
      </w:r>
      <w:bookmarkEnd w:id="15"/>
    </w:p>
    <w:p w:rsidR="00A8362B" w:rsidRPr="00A8362B" w:rsidRDefault="00A8362B" w:rsidP="00A8362B">
      <w:pPr>
        <w:pStyle w:val="dash041e005f0431005f044b005f0447005f043d005f044b005f0439"/>
        <w:spacing w:line="276" w:lineRule="auto"/>
        <w:jc w:val="both"/>
        <w:rPr>
          <w:b/>
        </w:rPr>
      </w:pPr>
      <w:r w:rsidRPr="00A8362B">
        <w:rPr>
          <w:b/>
        </w:rPr>
        <w:t>Требованиями к психолого-педагогическим условиям реализации ООП ООО:</w:t>
      </w:r>
    </w:p>
    <w:p w:rsidR="00A8362B" w:rsidRPr="00A8362B" w:rsidRDefault="00A8362B" w:rsidP="00A8362B">
      <w:pPr>
        <w:pStyle w:val="dash041e005f0431005f044b005f0447005f043d005f044b005f0439"/>
        <w:spacing w:line="276" w:lineRule="auto"/>
        <w:ind w:left="360"/>
        <w:jc w:val="both"/>
      </w:pPr>
      <w:r w:rsidRPr="00A8362B">
        <w:rPr>
          <w:b/>
          <w:bCs/>
        </w:rPr>
        <w:t>• </w:t>
      </w:r>
      <w:r w:rsidRPr="00A8362B">
        <w:t xml:space="preserve">обеспечение </w:t>
      </w:r>
      <w:r w:rsidRPr="00A8362B">
        <w:rPr>
          <w:rStyle w:val="dash041e005f0431005f044b005f0447005f043d005f044b005f0439005f005fchar1char1"/>
        </w:rPr>
        <w:t xml:space="preserve">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A8362B">
        <w:rPr>
          <w:rStyle w:val="dash041e005f0431005f044b005f0447005f043d005f044b005f0439005f005fchar1char1"/>
        </w:rPr>
        <w:t>в</w:t>
      </w:r>
      <w:proofErr w:type="gramEnd"/>
      <w:r w:rsidRPr="00A8362B">
        <w:rPr>
          <w:rStyle w:val="dash041e005f0431005f044b005f0447005f043d005f044b005f0439005f005fchar1char1"/>
        </w:rPr>
        <w:t xml:space="preserve"> подростковый;</w:t>
      </w:r>
    </w:p>
    <w:p w:rsidR="00A8362B" w:rsidRPr="00A8362B" w:rsidRDefault="00A8362B" w:rsidP="00A8362B">
      <w:pPr>
        <w:pStyle w:val="dash041e005f0431005f044b005f0447005f043d005f044b005f0439"/>
        <w:spacing w:line="276" w:lineRule="auto"/>
        <w:ind w:left="360"/>
        <w:jc w:val="both"/>
        <w:rPr>
          <w:rStyle w:val="dash041e005f0431005f044b005f0447005f043d005f044b005f0439005f005fchar1char1"/>
        </w:rPr>
      </w:pPr>
      <w:r w:rsidRPr="00A8362B">
        <w:rPr>
          <w:b/>
          <w:bCs/>
        </w:rPr>
        <w:t>• </w:t>
      </w:r>
      <w:r w:rsidRPr="00A8362B">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A8362B" w:rsidRPr="00A8362B" w:rsidRDefault="00A8362B" w:rsidP="00A8362B">
      <w:pPr>
        <w:pStyle w:val="dash041e005f0431005f044b005f0447005f043d005f044b005f0439"/>
        <w:spacing w:line="276" w:lineRule="auto"/>
        <w:ind w:left="360"/>
        <w:jc w:val="both"/>
      </w:pPr>
      <w:r w:rsidRPr="00A8362B">
        <w:rPr>
          <w:b/>
          <w:bCs/>
        </w:rPr>
        <w:t>• </w:t>
      </w:r>
      <w:r w:rsidRPr="00A8362B">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A8362B" w:rsidRPr="00A8362B" w:rsidRDefault="00A8362B" w:rsidP="00A8362B">
      <w:pPr>
        <w:jc w:val="both"/>
        <w:rPr>
          <w:rFonts w:ascii="Times New Roman" w:hAnsi="Times New Roman" w:cs="Times New Roman"/>
          <w:b/>
          <w:sz w:val="24"/>
          <w:szCs w:val="24"/>
        </w:rPr>
      </w:pPr>
      <w:r w:rsidRPr="00A8362B">
        <w:rPr>
          <w:rFonts w:ascii="Times New Roman" w:hAnsi="Times New Roman" w:cs="Times New Roman"/>
          <w:b/>
          <w:sz w:val="24"/>
          <w:szCs w:val="24"/>
        </w:rPr>
        <w:t>Концепция  психологического  сопровождения</w:t>
      </w:r>
    </w:p>
    <w:p w:rsidR="00A8362B" w:rsidRPr="00A8362B" w:rsidRDefault="00A8362B" w:rsidP="00486834">
      <w:pPr>
        <w:numPr>
          <w:ilvl w:val="0"/>
          <w:numId w:val="10"/>
        </w:numPr>
        <w:tabs>
          <w:tab w:val="clear" w:pos="720"/>
          <w:tab w:val="num" w:pos="0"/>
          <w:tab w:val="left" w:pos="851"/>
        </w:tabs>
        <w:spacing w:after="0"/>
        <w:ind w:left="0" w:firstLine="567"/>
        <w:jc w:val="both"/>
        <w:rPr>
          <w:rFonts w:ascii="Times New Roman" w:hAnsi="Times New Roman" w:cs="Times New Roman"/>
          <w:sz w:val="24"/>
          <w:szCs w:val="24"/>
        </w:rPr>
      </w:pPr>
      <w:r w:rsidRPr="00A8362B">
        <w:rPr>
          <w:rFonts w:ascii="Times New Roman" w:hAnsi="Times New Roman" w:cs="Times New Roman"/>
          <w:sz w:val="24"/>
          <w:szCs w:val="24"/>
        </w:rPr>
        <w:t>Систематическое отслеживание психолого-педагогического статуса ребенка и динамики его психического развития в процессе школьного обучения</w:t>
      </w:r>
      <w:r w:rsidRPr="00A8362B">
        <w:rPr>
          <w:rFonts w:ascii="Times New Roman" w:hAnsi="Times New Roman" w:cs="Times New Roman"/>
          <w:i/>
          <w:iCs/>
          <w:sz w:val="24"/>
          <w:szCs w:val="24"/>
        </w:rPr>
        <w:t>.</w:t>
      </w:r>
      <w:r w:rsidRPr="00A8362B">
        <w:rPr>
          <w:rFonts w:ascii="Times New Roman" w:hAnsi="Times New Roman" w:cs="Times New Roman"/>
          <w:sz w:val="24"/>
          <w:szCs w:val="24"/>
        </w:rPr>
        <w:t xml:space="preserve"> С первых минут нахождения ребенка в школе начинает бережно и конфиденциально собираться и накапливаться информация о различных сторонах его психической жизни и динамике развития, что необходимо для создания условий успешного обучения и личностного роста каждого школьника. Для получения и анализа информации такого рода используются методы педагогической и психологической диагностики. При этом психолог имеет четкие представления о том, что именно он должен знать о ребенке, на каких этапах обучения диагностическое вмешательство действительно необходимо и какими минимальными средствами оно может быть осуществлено. Он учитывает также, что в процессе сбора и использования такой психолого-педагогической информации возникает множество серьезных этических и даже правовых вопросов.</w:t>
      </w:r>
    </w:p>
    <w:p w:rsidR="00A8362B" w:rsidRPr="00A8362B" w:rsidRDefault="00A8362B" w:rsidP="00486834">
      <w:pPr>
        <w:numPr>
          <w:ilvl w:val="0"/>
          <w:numId w:val="10"/>
        </w:numPr>
        <w:tabs>
          <w:tab w:val="clear" w:pos="720"/>
          <w:tab w:val="num" w:pos="0"/>
          <w:tab w:val="left" w:pos="851"/>
        </w:tabs>
        <w:spacing w:after="0"/>
        <w:ind w:left="0" w:firstLine="567"/>
        <w:jc w:val="both"/>
        <w:rPr>
          <w:rFonts w:ascii="Times New Roman" w:hAnsi="Times New Roman" w:cs="Times New Roman"/>
          <w:sz w:val="24"/>
          <w:szCs w:val="24"/>
        </w:rPr>
      </w:pPr>
      <w:r w:rsidRPr="00A8362B">
        <w:rPr>
          <w:rFonts w:ascii="Times New Roman" w:hAnsi="Times New Roman" w:cs="Times New Roman"/>
          <w:sz w:val="24"/>
          <w:szCs w:val="24"/>
        </w:rPr>
        <w:t>Создание социально-психологических условий для развития личности учащихся и их успешного обучения</w:t>
      </w:r>
      <w:r w:rsidRPr="00A8362B">
        <w:rPr>
          <w:rFonts w:ascii="Times New Roman" w:hAnsi="Times New Roman" w:cs="Times New Roman"/>
          <w:i/>
          <w:iCs/>
          <w:sz w:val="24"/>
          <w:szCs w:val="24"/>
        </w:rPr>
        <w:t>.</w:t>
      </w:r>
      <w:r w:rsidRPr="00A8362B">
        <w:rPr>
          <w:rFonts w:ascii="Times New Roman" w:hAnsi="Times New Roman" w:cs="Times New Roman"/>
          <w:sz w:val="24"/>
          <w:szCs w:val="24"/>
        </w:rPr>
        <w:t xml:space="preserve"> На основе данных психодиагностики разрабатываются индивидуальные и групповые программы психологического развития ребенка, определяются условия его успешного обучения. Реализация данного пункта предполагает, что учебно-воспитательный процесс в учебном заведении, построенный по гибким схемам, может изменяться и трансформироваться в зависимости от психологических особенностей тех детей, которые пришли обучаться в данное заведение. Кроме того, известная гибкость требуется от каждого педагога, так как его подходы и требования к детям тоже не должны быть застывшими, не должны исходить из какого-то абстрактного представления об идеале, а ориентироваться на конкретных детей, с их реальными возможностями и потребностями.</w:t>
      </w:r>
    </w:p>
    <w:p w:rsidR="00A8362B" w:rsidRPr="00A8362B" w:rsidRDefault="00A8362B" w:rsidP="00486834">
      <w:pPr>
        <w:numPr>
          <w:ilvl w:val="0"/>
          <w:numId w:val="10"/>
        </w:numPr>
        <w:tabs>
          <w:tab w:val="clear" w:pos="720"/>
          <w:tab w:val="num" w:pos="0"/>
          <w:tab w:val="left" w:pos="851"/>
        </w:tabs>
        <w:spacing w:after="0"/>
        <w:ind w:left="0" w:firstLine="567"/>
        <w:jc w:val="both"/>
        <w:rPr>
          <w:rFonts w:ascii="Times New Roman" w:hAnsi="Times New Roman" w:cs="Times New Roman"/>
          <w:sz w:val="24"/>
          <w:szCs w:val="24"/>
        </w:rPr>
      </w:pPr>
      <w:r w:rsidRPr="00A8362B">
        <w:rPr>
          <w:rFonts w:ascii="Times New Roman" w:hAnsi="Times New Roman" w:cs="Times New Roman"/>
          <w:sz w:val="24"/>
          <w:szCs w:val="24"/>
        </w:rPr>
        <w:t xml:space="preserve">Создание специальных социально-психологических условий для оказания помощи детям, имеющим проблемы в психологическом развитии, обучении. Данное направление деятельности ориентировано на тех школьников, у которых выявлены определенные проблемы с усвоением учебного материала, социально принятых форм поведения, в общении </w:t>
      </w:r>
      <w:proofErr w:type="gramStart"/>
      <w:r w:rsidRPr="00A8362B">
        <w:rPr>
          <w:rFonts w:ascii="Times New Roman" w:hAnsi="Times New Roman" w:cs="Times New Roman"/>
          <w:sz w:val="24"/>
          <w:szCs w:val="24"/>
        </w:rPr>
        <w:t>со</w:t>
      </w:r>
      <w:proofErr w:type="gramEnd"/>
      <w:r w:rsidRPr="00A8362B">
        <w:rPr>
          <w:rFonts w:ascii="Times New Roman" w:hAnsi="Times New Roman" w:cs="Times New Roman"/>
          <w:sz w:val="24"/>
          <w:szCs w:val="24"/>
        </w:rPr>
        <w:t xml:space="preserve"> взрослыми и сверстниками, психическом самочувствии и прочее. Для оказания психолого-педагогической помощи таким детям должна быть продумана система действий, конкретных мероприятий, которые позволяют им преодолеть или скомпенсировать возникшие проблемы.</w:t>
      </w:r>
    </w:p>
    <w:p w:rsidR="00A8362B" w:rsidRPr="00A8362B" w:rsidRDefault="00A8362B" w:rsidP="00A8362B">
      <w:pPr>
        <w:ind w:firstLine="360"/>
        <w:jc w:val="both"/>
        <w:rPr>
          <w:rFonts w:ascii="Times New Roman" w:hAnsi="Times New Roman" w:cs="Times New Roman"/>
          <w:b/>
          <w:sz w:val="24"/>
          <w:szCs w:val="24"/>
        </w:rPr>
      </w:pPr>
      <w:r w:rsidRPr="00A8362B">
        <w:rPr>
          <w:rFonts w:ascii="Times New Roman" w:hAnsi="Times New Roman" w:cs="Times New Roman"/>
          <w:b/>
          <w:sz w:val="24"/>
          <w:szCs w:val="24"/>
        </w:rPr>
        <w:t>Задачи  психолого-педагогического сопровождения:</w:t>
      </w:r>
    </w:p>
    <w:p w:rsidR="00A8362B" w:rsidRPr="00A8362B" w:rsidRDefault="00A8362B" w:rsidP="00486834">
      <w:pPr>
        <w:numPr>
          <w:ilvl w:val="0"/>
          <w:numId w:val="12"/>
        </w:numPr>
        <w:tabs>
          <w:tab w:val="clear" w:pos="720"/>
          <w:tab w:val="num" w:pos="0"/>
        </w:tabs>
        <w:spacing w:after="0"/>
        <w:ind w:left="0" w:firstLine="567"/>
        <w:jc w:val="both"/>
        <w:rPr>
          <w:rFonts w:ascii="Times New Roman" w:hAnsi="Times New Roman" w:cs="Times New Roman"/>
          <w:sz w:val="24"/>
          <w:szCs w:val="24"/>
        </w:rPr>
      </w:pPr>
      <w:r w:rsidRPr="00A8362B">
        <w:rPr>
          <w:rFonts w:ascii="Times New Roman" w:hAnsi="Times New Roman" w:cs="Times New Roman"/>
          <w:sz w:val="24"/>
          <w:szCs w:val="24"/>
        </w:rPr>
        <w:lastRenderedPageBreak/>
        <w:t xml:space="preserve">предупреждение возникновения проблем развития ребенка; </w:t>
      </w:r>
    </w:p>
    <w:p w:rsidR="00A8362B" w:rsidRPr="00A8362B" w:rsidRDefault="00A8362B" w:rsidP="00486834">
      <w:pPr>
        <w:numPr>
          <w:ilvl w:val="0"/>
          <w:numId w:val="12"/>
        </w:numPr>
        <w:tabs>
          <w:tab w:val="clear" w:pos="720"/>
          <w:tab w:val="num" w:pos="0"/>
        </w:tabs>
        <w:spacing w:after="0"/>
        <w:ind w:left="0" w:firstLine="567"/>
        <w:jc w:val="both"/>
        <w:rPr>
          <w:rFonts w:ascii="Times New Roman" w:hAnsi="Times New Roman" w:cs="Times New Roman"/>
          <w:sz w:val="24"/>
          <w:szCs w:val="24"/>
        </w:rPr>
      </w:pPr>
      <w:r w:rsidRPr="00A8362B">
        <w:rPr>
          <w:rFonts w:ascii="Times New Roman" w:hAnsi="Times New Roman" w:cs="Times New Roman"/>
          <w:sz w:val="24"/>
          <w:szCs w:val="24"/>
        </w:rPr>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A8362B" w:rsidRPr="00A8362B" w:rsidRDefault="00A8362B" w:rsidP="00486834">
      <w:pPr>
        <w:numPr>
          <w:ilvl w:val="0"/>
          <w:numId w:val="12"/>
        </w:numPr>
        <w:tabs>
          <w:tab w:val="clear" w:pos="720"/>
          <w:tab w:val="num" w:pos="0"/>
        </w:tabs>
        <w:spacing w:after="0"/>
        <w:ind w:left="0" w:firstLine="567"/>
        <w:jc w:val="both"/>
        <w:rPr>
          <w:rFonts w:ascii="Times New Roman" w:hAnsi="Times New Roman" w:cs="Times New Roman"/>
          <w:sz w:val="24"/>
          <w:szCs w:val="24"/>
        </w:rPr>
      </w:pPr>
      <w:r w:rsidRPr="00A8362B">
        <w:rPr>
          <w:rFonts w:ascii="Times New Roman" w:hAnsi="Times New Roman" w:cs="Times New Roman"/>
          <w:sz w:val="24"/>
          <w:szCs w:val="24"/>
        </w:rPr>
        <w:t>динамическое отслеживание развития школьников в процессе обучения (мониторинг психологического статуса ученика);</w:t>
      </w:r>
    </w:p>
    <w:p w:rsidR="00A8362B" w:rsidRPr="00A8362B" w:rsidRDefault="00A8362B" w:rsidP="00486834">
      <w:pPr>
        <w:numPr>
          <w:ilvl w:val="0"/>
          <w:numId w:val="12"/>
        </w:numPr>
        <w:tabs>
          <w:tab w:val="clear" w:pos="720"/>
          <w:tab w:val="num" w:pos="0"/>
        </w:tabs>
        <w:spacing w:after="0"/>
        <w:ind w:left="0" w:firstLine="567"/>
        <w:jc w:val="both"/>
        <w:rPr>
          <w:rFonts w:ascii="Times New Roman" w:hAnsi="Times New Roman" w:cs="Times New Roman"/>
          <w:sz w:val="24"/>
          <w:szCs w:val="24"/>
        </w:rPr>
      </w:pPr>
      <w:r w:rsidRPr="00A8362B">
        <w:rPr>
          <w:rFonts w:ascii="Times New Roman" w:hAnsi="Times New Roman" w:cs="Times New Roman"/>
          <w:sz w:val="24"/>
          <w:szCs w:val="24"/>
        </w:rPr>
        <w:t>развитие психолого-педагогической компетентности (психологической культуры) учащихся, родителей, педагогов;</w:t>
      </w:r>
    </w:p>
    <w:p w:rsidR="00A8362B" w:rsidRPr="00A8362B" w:rsidRDefault="00A8362B" w:rsidP="00486834">
      <w:pPr>
        <w:numPr>
          <w:ilvl w:val="0"/>
          <w:numId w:val="12"/>
        </w:numPr>
        <w:tabs>
          <w:tab w:val="clear" w:pos="720"/>
          <w:tab w:val="num" w:pos="0"/>
        </w:tabs>
        <w:spacing w:after="0"/>
        <w:ind w:left="0" w:firstLine="567"/>
        <w:jc w:val="both"/>
        <w:rPr>
          <w:rStyle w:val="dash041e005f0431005f044b005f0447005f043d005f044b005f0439005f005fchar1char1"/>
          <w:b/>
        </w:rPr>
      </w:pPr>
      <w:r w:rsidRPr="00A8362B">
        <w:rPr>
          <w:rFonts w:ascii="Times New Roman" w:hAnsi="Times New Roman" w:cs="Times New Roman"/>
          <w:sz w:val="24"/>
          <w:szCs w:val="24"/>
        </w:rPr>
        <w:t>психологическая поддержка педагогов.</w:t>
      </w:r>
    </w:p>
    <w:p w:rsidR="00A8362B" w:rsidRPr="00A8362B" w:rsidRDefault="00A8362B" w:rsidP="00A8362B">
      <w:pPr>
        <w:ind w:firstLine="454"/>
        <w:jc w:val="both"/>
        <w:rPr>
          <w:rStyle w:val="dash041e005f0431005f044b005f0447005f043d005f044b005f0439005f005fchar1char1"/>
          <w:b/>
        </w:rPr>
      </w:pPr>
      <w:r w:rsidRPr="00A8362B">
        <w:rPr>
          <w:rFonts w:ascii="Times New Roman" w:hAnsi="Times New Roman" w:cs="Times New Roman"/>
          <w:b/>
          <w:sz w:val="24"/>
          <w:szCs w:val="24"/>
        </w:rPr>
        <w:t xml:space="preserve">Основные направления </w:t>
      </w:r>
      <w:r w:rsidRPr="00A8362B">
        <w:rPr>
          <w:rStyle w:val="dash041e005f0431005f044b005f0447005f043d005f044b005f0439005f005fchar1char1"/>
        </w:rPr>
        <w:t>психолого-педагогического сопровождения</w:t>
      </w:r>
    </w:p>
    <w:p w:rsidR="00A8362B" w:rsidRPr="00A8362B" w:rsidRDefault="00A8362B" w:rsidP="00486834">
      <w:pPr>
        <w:pStyle w:val="af2"/>
        <w:numPr>
          <w:ilvl w:val="0"/>
          <w:numId w:val="13"/>
        </w:numPr>
        <w:tabs>
          <w:tab w:val="left" w:pos="851"/>
        </w:tabs>
        <w:spacing w:after="0"/>
        <w:ind w:left="0" w:firstLine="567"/>
        <w:jc w:val="both"/>
        <w:rPr>
          <w:rStyle w:val="dash041e005f0431005f044b005f0447005f043d005f044b005f0439005f005fchar1char1"/>
        </w:rPr>
      </w:pPr>
      <w:r w:rsidRPr="00A8362B">
        <w:rPr>
          <w:rStyle w:val="dash041e005f0431005f044b005f0447005f043d005f044b005f0439005f005fchar1char1"/>
        </w:rPr>
        <w:t>Сохранение и укрепление психологического здоровья</w:t>
      </w:r>
    </w:p>
    <w:p w:rsidR="00A8362B" w:rsidRPr="00A8362B" w:rsidRDefault="00A8362B" w:rsidP="00486834">
      <w:pPr>
        <w:pStyle w:val="af2"/>
        <w:numPr>
          <w:ilvl w:val="0"/>
          <w:numId w:val="13"/>
        </w:numPr>
        <w:tabs>
          <w:tab w:val="left" w:pos="851"/>
        </w:tabs>
        <w:spacing w:after="0"/>
        <w:ind w:left="0" w:firstLine="567"/>
        <w:jc w:val="both"/>
        <w:rPr>
          <w:rFonts w:ascii="Times New Roman" w:hAnsi="Times New Roman" w:cs="Times New Roman"/>
          <w:sz w:val="24"/>
          <w:szCs w:val="24"/>
        </w:rPr>
      </w:pPr>
      <w:r w:rsidRPr="00A8362B">
        <w:rPr>
          <w:rStyle w:val="dash041e005f0431005f044b005f0447005f043d005f044b005f0439005f005fchar1char1"/>
        </w:rPr>
        <w:t>Мониторинг возможностей и способностей обучающихся</w:t>
      </w:r>
    </w:p>
    <w:p w:rsidR="00A8362B" w:rsidRPr="00A8362B" w:rsidRDefault="00A8362B" w:rsidP="00486834">
      <w:pPr>
        <w:pStyle w:val="af2"/>
        <w:numPr>
          <w:ilvl w:val="0"/>
          <w:numId w:val="13"/>
        </w:numPr>
        <w:tabs>
          <w:tab w:val="left" w:pos="851"/>
        </w:tabs>
        <w:spacing w:after="0"/>
        <w:ind w:left="0" w:firstLine="567"/>
        <w:jc w:val="both"/>
        <w:rPr>
          <w:rFonts w:ascii="Times New Roman" w:hAnsi="Times New Roman" w:cs="Times New Roman"/>
          <w:sz w:val="24"/>
          <w:szCs w:val="24"/>
        </w:rPr>
      </w:pPr>
      <w:r w:rsidRPr="00A8362B">
        <w:rPr>
          <w:rStyle w:val="dash041e005f0431005f044b005f0447005f043d005f044b005f0439005f005fchar1char1"/>
        </w:rPr>
        <w:t>Формирование ценности здоровья и безопасного образа жизни</w:t>
      </w:r>
    </w:p>
    <w:p w:rsidR="00A8362B" w:rsidRPr="00A8362B" w:rsidRDefault="00A8362B" w:rsidP="00486834">
      <w:pPr>
        <w:pStyle w:val="af2"/>
        <w:numPr>
          <w:ilvl w:val="0"/>
          <w:numId w:val="13"/>
        </w:numPr>
        <w:tabs>
          <w:tab w:val="left" w:pos="851"/>
        </w:tabs>
        <w:spacing w:after="0"/>
        <w:ind w:left="0" w:firstLine="567"/>
        <w:jc w:val="both"/>
        <w:rPr>
          <w:rFonts w:ascii="Times New Roman" w:hAnsi="Times New Roman" w:cs="Times New Roman"/>
          <w:sz w:val="24"/>
          <w:szCs w:val="24"/>
        </w:rPr>
      </w:pPr>
      <w:r w:rsidRPr="00A8362B">
        <w:rPr>
          <w:rStyle w:val="dash041e005f0431005f044b005f0447005f043d005f044b005f0439005f005fchar1char1"/>
        </w:rPr>
        <w:t>Выявление и поддержка детей с особыми образовательными потребностями</w:t>
      </w:r>
    </w:p>
    <w:p w:rsidR="00A8362B" w:rsidRPr="00A8362B" w:rsidRDefault="00A8362B" w:rsidP="00486834">
      <w:pPr>
        <w:numPr>
          <w:ilvl w:val="0"/>
          <w:numId w:val="13"/>
        </w:numPr>
        <w:tabs>
          <w:tab w:val="left" w:pos="851"/>
        </w:tabs>
        <w:spacing w:after="0"/>
        <w:ind w:left="0" w:firstLine="567"/>
        <w:jc w:val="both"/>
        <w:rPr>
          <w:rFonts w:ascii="Times New Roman" w:hAnsi="Times New Roman" w:cs="Times New Roman"/>
          <w:sz w:val="24"/>
          <w:szCs w:val="24"/>
        </w:rPr>
      </w:pPr>
      <w:r w:rsidRPr="00A8362B">
        <w:rPr>
          <w:rStyle w:val="dash041e005f0431005f044b005f0447005f043d005f044b005f0439005f005fchar1char1"/>
        </w:rPr>
        <w:t>Обеспечение осознанного и ответственного выбора дальнейшей профессиональной сферы деятельности</w:t>
      </w:r>
    </w:p>
    <w:p w:rsidR="00A8362B" w:rsidRPr="00A8362B" w:rsidRDefault="00A8362B" w:rsidP="00486834">
      <w:pPr>
        <w:numPr>
          <w:ilvl w:val="0"/>
          <w:numId w:val="13"/>
        </w:numPr>
        <w:tabs>
          <w:tab w:val="left" w:pos="851"/>
        </w:tabs>
        <w:spacing w:after="0"/>
        <w:ind w:left="0" w:firstLine="567"/>
        <w:jc w:val="both"/>
        <w:rPr>
          <w:rFonts w:ascii="Times New Roman" w:hAnsi="Times New Roman" w:cs="Times New Roman"/>
          <w:sz w:val="24"/>
          <w:szCs w:val="24"/>
        </w:rPr>
      </w:pPr>
      <w:r w:rsidRPr="00A8362B">
        <w:rPr>
          <w:rStyle w:val="dash041e005f0431005f044b005f0447005f043d005f044b005f0439005f005fchar1char1"/>
        </w:rPr>
        <w:t>Развитие психологической  культуры</w:t>
      </w:r>
    </w:p>
    <w:p w:rsidR="00A8362B" w:rsidRPr="00A8362B" w:rsidRDefault="00A8362B" w:rsidP="00486834">
      <w:pPr>
        <w:numPr>
          <w:ilvl w:val="0"/>
          <w:numId w:val="13"/>
        </w:numPr>
        <w:tabs>
          <w:tab w:val="left" w:pos="851"/>
        </w:tabs>
        <w:spacing w:after="0"/>
        <w:ind w:left="0" w:firstLine="567"/>
        <w:jc w:val="both"/>
        <w:rPr>
          <w:rFonts w:ascii="Times New Roman" w:hAnsi="Times New Roman" w:cs="Times New Roman"/>
          <w:sz w:val="24"/>
          <w:szCs w:val="24"/>
        </w:rPr>
      </w:pPr>
      <w:r w:rsidRPr="00A8362B">
        <w:rPr>
          <w:rStyle w:val="dash041e005f0431005f044b005f0447005f043d005f044b005f0439005f005fchar1char1"/>
        </w:rPr>
        <w:t>Выявление и поддержка одарённых детей</w:t>
      </w:r>
    </w:p>
    <w:p w:rsidR="00A8362B" w:rsidRPr="00A8362B" w:rsidRDefault="00A8362B" w:rsidP="00486834">
      <w:pPr>
        <w:numPr>
          <w:ilvl w:val="0"/>
          <w:numId w:val="13"/>
        </w:numPr>
        <w:tabs>
          <w:tab w:val="left" w:pos="851"/>
        </w:tabs>
        <w:spacing w:after="0"/>
        <w:ind w:left="0" w:firstLine="567"/>
        <w:jc w:val="both"/>
        <w:rPr>
          <w:rFonts w:ascii="Times New Roman" w:hAnsi="Times New Roman" w:cs="Times New Roman"/>
          <w:sz w:val="24"/>
          <w:szCs w:val="24"/>
        </w:rPr>
      </w:pPr>
      <w:r w:rsidRPr="00A8362B">
        <w:rPr>
          <w:rStyle w:val="dash041e005f0431005f044b005f0447005f043d005f044b005f0439005f005fchar1char1"/>
        </w:rPr>
        <w:t>Формирование коммуникативных навыков в разновозрастной среде и среде сверстников</w:t>
      </w:r>
    </w:p>
    <w:p w:rsidR="00A8362B" w:rsidRPr="00A8362B" w:rsidRDefault="00A8362B" w:rsidP="00486834">
      <w:pPr>
        <w:pStyle w:val="af2"/>
        <w:numPr>
          <w:ilvl w:val="0"/>
          <w:numId w:val="13"/>
        </w:numPr>
        <w:tabs>
          <w:tab w:val="left" w:pos="851"/>
        </w:tabs>
        <w:spacing w:after="0"/>
        <w:ind w:left="0" w:firstLine="567"/>
        <w:jc w:val="both"/>
        <w:rPr>
          <w:rFonts w:ascii="Times New Roman" w:hAnsi="Times New Roman" w:cs="Times New Roman"/>
          <w:sz w:val="24"/>
          <w:szCs w:val="24"/>
        </w:rPr>
      </w:pPr>
      <w:r w:rsidRPr="00A8362B">
        <w:rPr>
          <w:rStyle w:val="dash041e005f0431005f044b005f0447005f043d005f044b005f0439005f005fchar1char1"/>
        </w:rPr>
        <w:t>Дифференциация и индивидуализация обучения</w:t>
      </w:r>
    </w:p>
    <w:p w:rsidR="00A8362B" w:rsidRPr="00A8362B" w:rsidRDefault="00A8362B" w:rsidP="00486834">
      <w:pPr>
        <w:pStyle w:val="af2"/>
        <w:numPr>
          <w:ilvl w:val="0"/>
          <w:numId w:val="13"/>
        </w:numPr>
        <w:tabs>
          <w:tab w:val="left" w:pos="851"/>
        </w:tabs>
        <w:spacing w:after="0"/>
        <w:ind w:left="0" w:firstLine="567"/>
        <w:jc w:val="both"/>
        <w:rPr>
          <w:rStyle w:val="dash041e005f0431005f044b005f0447005f043d005f044b005f0439005f005fchar1char1"/>
        </w:rPr>
      </w:pPr>
      <w:r w:rsidRPr="00A8362B">
        <w:rPr>
          <w:rStyle w:val="dash041e005f0431005f044b005f0447005f043d005f044b005f0439005f005fchar1char1"/>
        </w:rPr>
        <w:t>Поддержка детских объединений и ученического самоуправления</w:t>
      </w:r>
    </w:p>
    <w:p w:rsidR="00A8362B" w:rsidRPr="00A8362B" w:rsidRDefault="00A8362B" w:rsidP="00A8362B">
      <w:pPr>
        <w:ind w:left="360"/>
        <w:jc w:val="both"/>
        <w:rPr>
          <w:rStyle w:val="dash041e005f0431005f044b005f0447005f043d005f044b005f0439005f005fchar1char1"/>
          <w:b/>
        </w:rPr>
      </w:pPr>
      <w:r w:rsidRPr="00A8362B">
        <w:rPr>
          <w:rStyle w:val="dash041e005f0431005f044b005f0447005f043d005f044b005f0439005f005fchar1char1"/>
        </w:rPr>
        <w:t>Принципы  психолого-педагогического  сопровождения</w:t>
      </w:r>
    </w:p>
    <w:p w:rsidR="00A8362B" w:rsidRPr="00A8362B" w:rsidRDefault="00A8362B" w:rsidP="00486834">
      <w:pPr>
        <w:numPr>
          <w:ilvl w:val="0"/>
          <w:numId w:val="11"/>
        </w:numPr>
        <w:tabs>
          <w:tab w:val="clear" w:pos="720"/>
          <w:tab w:val="num" w:pos="0"/>
          <w:tab w:val="left" w:pos="851"/>
        </w:tabs>
        <w:spacing w:after="0"/>
        <w:ind w:left="0" w:firstLine="567"/>
        <w:jc w:val="both"/>
        <w:rPr>
          <w:rFonts w:ascii="Times New Roman" w:hAnsi="Times New Roman" w:cs="Times New Roman"/>
          <w:sz w:val="24"/>
          <w:szCs w:val="24"/>
        </w:rPr>
      </w:pPr>
      <w:r w:rsidRPr="00A8362B">
        <w:rPr>
          <w:rFonts w:ascii="Times New Roman" w:hAnsi="Times New Roman" w:cs="Times New Roman"/>
          <w:b/>
          <w:sz w:val="24"/>
          <w:szCs w:val="24"/>
        </w:rPr>
        <w:t xml:space="preserve">Следование за естественным развитием ребенка на данном возрастном и </w:t>
      </w:r>
      <w:proofErr w:type="spellStart"/>
      <w:r w:rsidRPr="00A8362B">
        <w:rPr>
          <w:rFonts w:ascii="Times New Roman" w:hAnsi="Times New Roman" w:cs="Times New Roman"/>
          <w:b/>
          <w:sz w:val="24"/>
          <w:szCs w:val="24"/>
        </w:rPr>
        <w:t>социокультурном</w:t>
      </w:r>
      <w:proofErr w:type="spellEnd"/>
      <w:r w:rsidRPr="00A8362B">
        <w:rPr>
          <w:rFonts w:ascii="Times New Roman" w:hAnsi="Times New Roman" w:cs="Times New Roman"/>
          <w:b/>
          <w:sz w:val="24"/>
          <w:szCs w:val="24"/>
        </w:rPr>
        <w:t xml:space="preserve"> этапе онтогенеза.</w:t>
      </w:r>
      <w:r w:rsidRPr="00A8362B">
        <w:rPr>
          <w:rFonts w:ascii="Times New Roman" w:hAnsi="Times New Roman" w:cs="Times New Roman"/>
          <w:sz w:val="24"/>
          <w:szCs w:val="24"/>
        </w:rPr>
        <w:t xml:space="preserve"> Сопровождение ребенка опирается </w:t>
      </w:r>
      <w:proofErr w:type="gramStart"/>
      <w:r w:rsidRPr="00A8362B">
        <w:rPr>
          <w:rFonts w:ascii="Times New Roman" w:hAnsi="Times New Roman" w:cs="Times New Roman"/>
          <w:sz w:val="24"/>
          <w:szCs w:val="24"/>
        </w:rPr>
        <w:t>на те</w:t>
      </w:r>
      <w:proofErr w:type="gramEnd"/>
      <w:r w:rsidRPr="00A8362B">
        <w:rPr>
          <w:rFonts w:ascii="Times New Roman" w:hAnsi="Times New Roman" w:cs="Times New Roman"/>
          <w:sz w:val="24"/>
          <w:szCs w:val="24"/>
        </w:rPr>
        <w:t xml:space="preserve"> личностные достижения, которые реально есть у ребенка. Оно находится в логике его развития, а не искусственно задает ему цели и задачи извне. Это положение очень важно при определении содержания работы школьного психолога. Он занимается тем, что нужно конкретному ребенку или группе. Таким образом, в качестве важнейшего </w:t>
      </w:r>
      <w:proofErr w:type="spellStart"/>
      <w:r w:rsidRPr="00A8362B">
        <w:rPr>
          <w:rFonts w:ascii="Times New Roman" w:hAnsi="Times New Roman" w:cs="Times New Roman"/>
          <w:sz w:val="24"/>
          <w:szCs w:val="24"/>
        </w:rPr>
        <w:t>аксиологического</w:t>
      </w:r>
      <w:proofErr w:type="spellEnd"/>
      <w:r w:rsidRPr="00A8362B">
        <w:rPr>
          <w:rFonts w:ascii="Times New Roman" w:hAnsi="Times New Roman" w:cs="Times New Roman"/>
          <w:sz w:val="24"/>
          <w:szCs w:val="24"/>
        </w:rPr>
        <w:t xml:space="preserve"> принципа в предлагаемой модели школьной психологической практики заложена безусловная ценность внутреннего мира каждого школьника, приоритетность потребностей, целей и ценностей его развития.</w:t>
      </w:r>
    </w:p>
    <w:p w:rsidR="00A8362B" w:rsidRPr="00A8362B" w:rsidRDefault="00A8362B" w:rsidP="00486834">
      <w:pPr>
        <w:numPr>
          <w:ilvl w:val="0"/>
          <w:numId w:val="11"/>
        </w:numPr>
        <w:tabs>
          <w:tab w:val="clear" w:pos="720"/>
          <w:tab w:val="num" w:pos="0"/>
          <w:tab w:val="left" w:pos="851"/>
        </w:tabs>
        <w:spacing w:after="0"/>
        <w:ind w:left="0" w:firstLine="567"/>
        <w:jc w:val="both"/>
        <w:rPr>
          <w:rFonts w:ascii="Times New Roman" w:hAnsi="Times New Roman" w:cs="Times New Roman"/>
          <w:sz w:val="24"/>
          <w:szCs w:val="24"/>
        </w:rPr>
      </w:pPr>
      <w:r w:rsidRPr="00A8362B">
        <w:rPr>
          <w:rFonts w:ascii="Times New Roman" w:hAnsi="Times New Roman" w:cs="Times New Roman"/>
          <w:b/>
          <w:sz w:val="24"/>
          <w:szCs w:val="24"/>
        </w:rPr>
        <w:t xml:space="preserve">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 </w:t>
      </w:r>
      <w:r w:rsidRPr="00A8362B">
        <w:rPr>
          <w:rFonts w:ascii="Times New Roman" w:hAnsi="Times New Roman" w:cs="Times New Roman"/>
          <w:sz w:val="24"/>
          <w:szCs w:val="24"/>
        </w:rPr>
        <w:t xml:space="preserve">Внутренний мир ребенка автономен и независим. Взрослый может сыграть важную роль в становлении и развитии этого уникального мира. Однако взрослый (в данном случае </w:t>
      </w:r>
      <w:r w:rsidRPr="00A8362B">
        <w:rPr>
          <w:rFonts w:ascii="Times New Roman" w:hAnsi="Times New Roman" w:cs="Times New Roman"/>
          <w:b/>
          <w:bCs/>
          <w:sz w:val="24"/>
          <w:szCs w:val="24"/>
        </w:rPr>
        <w:t>-</w:t>
      </w:r>
      <w:r w:rsidRPr="00A8362B">
        <w:rPr>
          <w:rFonts w:ascii="Times New Roman" w:hAnsi="Times New Roman" w:cs="Times New Roman"/>
          <w:sz w:val="24"/>
          <w:szCs w:val="24"/>
        </w:rPr>
        <w:t xml:space="preserve"> психолог) не должен превращаться во внешний психологический «костыль» своего воспитанника, на который тот может опереться каждый раз в ситуации выбора и тем самым уйти от ответственности за принятое решение. В процессе сопровождения взрослый, создавая ситуации выборов (интеллектуальных, этических, эстетических), побуждает ребенка к нахождению самостоятельных решений, помогает ему принять на себя ответственность за собственную жизнь.</w:t>
      </w:r>
    </w:p>
    <w:p w:rsidR="00A8362B" w:rsidRPr="00A8362B" w:rsidRDefault="00A8362B" w:rsidP="00486834">
      <w:pPr>
        <w:numPr>
          <w:ilvl w:val="0"/>
          <w:numId w:val="11"/>
        </w:numPr>
        <w:tabs>
          <w:tab w:val="clear" w:pos="720"/>
          <w:tab w:val="num" w:pos="0"/>
          <w:tab w:val="left" w:pos="851"/>
        </w:tabs>
        <w:spacing w:after="0"/>
        <w:ind w:left="0" w:firstLine="567"/>
        <w:jc w:val="both"/>
        <w:rPr>
          <w:rStyle w:val="dash041e005f0431005f044b005f0447005f043d005f044b005f0439005f005fchar1char1"/>
        </w:rPr>
      </w:pPr>
      <w:r w:rsidRPr="00A8362B">
        <w:rPr>
          <w:rFonts w:ascii="Times New Roman" w:hAnsi="Times New Roman" w:cs="Times New Roman"/>
          <w:sz w:val="24"/>
          <w:szCs w:val="24"/>
        </w:rPr>
        <w:lastRenderedPageBreak/>
        <w:t xml:space="preserve">В идее сопровождения заложена цель: </w:t>
      </w:r>
      <w:r w:rsidRPr="00A8362B">
        <w:rPr>
          <w:rFonts w:ascii="Times New Roman" w:hAnsi="Times New Roman" w:cs="Times New Roman"/>
          <w:b/>
          <w:sz w:val="24"/>
          <w:szCs w:val="24"/>
        </w:rPr>
        <w:t>создать в рамках объективно данной ребенку социально-педагогической среды условия для его максимального личностного развития и обучения.</w:t>
      </w:r>
      <w:r w:rsidRPr="00A8362B">
        <w:rPr>
          <w:rFonts w:ascii="Times New Roman" w:hAnsi="Times New Roman" w:cs="Times New Roman"/>
          <w:sz w:val="24"/>
          <w:szCs w:val="24"/>
        </w:rPr>
        <w:t xml:space="preserve"> В процессе решения школьником этих трех задач - образования, социализации и психологического развития - постоянно возникают небольшие и серьезнейшие противоречия и конфликты. Так, требования образовательной среды могут приходить в противоречие с возможностями ребенка. Как поступать в этой ситуации? Кого к кому приспосабливать? «Корректировать» ребенка, подгоняя его под заданные требования или изменять что-то в условиях обучения? Однозначно, приоритет должен быть отдан ребенку, его актуальным и потенциальным возможностям. И задачей психолого-педагогического сопровождения будет создание условий для максимально успешного обучения данного, конкретного школьника.</w:t>
      </w:r>
    </w:p>
    <w:p w:rsidR="00A8362B" w:rsidRPr="00A8362B" w:rsidRDefault="00A8362B" w:rsidP="00A8362B">
      <w:pPr>
        <w:jc w:val="both"/>
        <w:rPr>
          <w:rFonts w:ascii="Times New Roman" w:hAnsi="Times New Roman" w:cs="Times New Roman"/>
          <w:b/>
          <w:sz w:val="24"/>
          <w:szCs w:val="24"/>
        </w:rPr>
      </w:pPr>
      <w:r w:rsidRPr="00A8362B">
        <w:rPr>
          <w:rFonts w:ascii="Times New Roman" w:hAnsi="Times New Roman" w:cs="Times New Roman"/>
          <w:b/>
          <w:sz w:val="24"/>
          <w:szCs w:val="24"/>
        </w:rPr>
        <w:t xml:space="preserve">Основные циклы </w:t>
      </w:r>
      <w:proofErr w:type="gramStart"/>
      <w:r w:rsidRPr="00A8362B">
        <w:rPr>
          <w:rFonts w:ascii="Times New Roman" w:hAnsi="Times New Roman" w:cs="Times New Roman"/>
          <w:b/>
          <w:sz w:val="24"/>
          <w:szCs w:val="24"/>
        </w:rPr>
        <w:t>психолого-педагогического</w:t>
      </w:r>
      <w:proofErr w:type="gramEnd"/>
      <w:r w:rsidRPr="00A8362B">
        <w:rPr>
          <w:rFonts w:ascii="Times New Roman" w:hAnsi="Times New Roman" w:cs="Times New Roman"/>
          <w:b/>
          <w:sz w:val="24"/>
          <w:szCs w:val="24"/>
        </w:rPr>
        <w:t xml:space="preserve"> </w:t>
      </w:r>
    </w:p>
    <w:p w:rsidR="00A8362B" w:rsidRPr="00A8362B" w:rsidRDefault="00A8362B" w:rsidP="00A8362B">
      <w:pPr>
        <w:jc w:val="both"/>
        <w:rPr>
          <w:rFonts w:ascii="Times New Roman" w:hAnsi="Times New Roman" w:cs="Times New Roman"/>
          <w:b/>
          <w:sz w:val="24"/>
          <w:szCs w:val="24"/>
        </w:rPr>
      </w:pPr>
      <w:r w:rsidRPr="00A8362B">
        <w:rPr>
          <w:rFonts w:ascii="Times New Roman" w:hAnsi="Times New Roman" w:cs="Times New Roman"/>
          <w:b/>
          <w:sz w:val="24"/>
          <w:szCs w:val="24"/>
        </w:rPr>
        <w:t>сопровождения образовательного процесса</w:t>
      </w:r>
    </w:p>
    <w:p w:rsidR="00A8362B" w:rsidRPr="00A8362B" w:rsidRDefault="00A8362B" w:rsidP="00486834">
      <w:pPr>
        <w:numPr>
          <w:ilvl w:val="0"/>
          <w:numId w:val="14"/>
        </w:numPr>
        <w:tabs>
          <w:tab w:val="clear" w:pos="720"/>
          <w:tab w:val="num" w:pos="851"/>
        </w:tabs>
        <w:spacing w:after="0"/>
        <w:ind w:left="0" w:firstLine="567"/>
        <w:jc w:val="both"/>
        <w:rPr>
          <w:rFonts w:ascii="Times New Roman" w:hAnsi="Times New Roman" w:cs="Times New Roman"/>
          <w:sz w:val="24"/>
          <w:szCs w:val="24"/>
        </w:rPr>
      </w:pPr>
      <w:r w:rsidRPr="00A8362B">
        <w:rPr>
          <w:rFonts w:ascii="Times New Roman" w:hAnsi="Times New Roman" w:cs="Times New Roman"/>
          <w:sz w:val="24"/>
          <w:szCs w:val="24"/>
        </w:rPr>
        <w:t>Адаптация учащихся   5 классов.</w:t>
      </w:r>
    </w:p>
    <w:p w:rsidR="00A8362B" w:rsidRPr="00A8362B" w:rsidRDefault="00A8362B" w:rsidP="00486834">
      <w:pPr>
        <w:numPr>
          <w:ilvl w:val="0"/>
          <w:numId w:val="14"/>
        </w:numPr>
        <w:tabs>
          <w:tab w:val="clear" w:pos="720"/>
          <w:tab w:val="num" w:pos="851"/>
        </w:tabs>
        <w:spacing w:after="0"/>
        <w:ind w:left="0" w:firstLine="567"/>
        <w:jc w:val="both"/>
        <w:rPr>
          <w:rFonts w:ascii="Times New Roman" w:hAnsi="Times New Roman" w:cs="Times New Roman"/>
          <w:sz w:val="24"/>
          <w:szCs w:val="24"/>
        </w:rPr>
      </w:pPr>
      <w:r w:rsidRPr="00A8362B">
        <w:rPr>
          <w:rFonts w:ascii="Times New Roman" w:hAnsi="Times New Roman" w:cs="Times New Roman"/>
          <w:sz w:val="24"/>
          <w:szCs w:val="24"/>
        </w:rPr>
        <w:t>Переход в основную школу.</w:t>
      </w:r>
    </w:p>
    <w:p w:rsidR="00A8362B" w:rsidRPr="00A8362B" w:rsidRDefault="00A8362B" w:rsidP="00486834">
      <w:pPr>
        <w:numPr>
          <w:ilvl w:val="0"/>
          <w:numId w:val="14"/>
        </w:numPr>
        <w:tabs>
          <w:tab w:val="clear" w:pos="720"/>
          <w:tab w:val="num" w:pos="851"/>
        </w:tabs>
        <w:spacing w:after="0"/>
        <w:ind w:left="0" w:firstLine="567"/>
        <w:jc w:val="both"/>
        <w:rPr>
          <w:rFonts w:ascii="Times New Roman" w:hAnsi="Times New Roman" w:cs="Times New Roman"/>
          <w:sz w:val="24"/>
          <w:szCs w:val="24"/>
        </w:rPr>
      </w:pPr>
      <w:r w:rsidRPr="00A8362B">
        <w:rPr>
          <w:rFonts w:ascii="Times New Roman" w:hAnsi="Times New Roman" w:cs="Times New Roman"/>
          <w:sz w:val="24"/>
          <w:szCs w:val="24"/>
        </w:rPr>
        <w:t xml:space="preserve">Подростковый кризис. </w:t>
      </w:r>
    </w:p>
    <w:p w:rsidR="00A8362B" w:rsidRPr="00A8362B" w:rsidRDefault="00A8362B" w:rsidP="00486834">
      <w:pPr>
        <w:numPr>
          <w:ilvl w:val="0"/>
          <w:numId w:val="14"/>
        </w:numPr>
        <w:tabs>
          <w:tab w:val="clear" w:pos="720"/>
          <w:tab w:val="num" w:pos="851"/>
        </w:tabs>
        <w:spacing w:after="0"/>
        <w:ind w:left="0" w:firstLine="567"/>
        <w:jc w:val="both"/>
        <w:rPr>
          <w:rFonts w:ascii="Times New Roman" w:hAnsi="Times New Roman" w:cs="Times New Roman"/>
          <w:sz w:val="24"/>
          <w:szCs w:val="24"/>
        </w:rPr>
      </w:pPr>
      <w:r w:rsidRPr="00A8362B">
        <w:rPr>
          <w:rFonts w:ascii="Times New Roman" w:hAnsi="Times New Roman" w:cs="Times New Roman"/>
          <w:sz w:val="24"/>
          <w:szCs w:val="24"/>
        </w:rPr>
        <w:t>.</w:t>
      </w:r>
      <w:proofErr w:type="spellStart"/>
      <w:r w:rsidRPr="00A8362B">
        <w:rPr>
          <w:rFonts w:ascii="Times New Roman" w:hAnsi="Times New Roman" w:cs="Times New Roman"/>
          <w:sz w:val="24"/>
          <w:szCs w:val="24"/>
        </w:rPr>
        <w:t>Предпрофильная</w:t>
      </w:r>
      <w:proofErr w:type="spellEnd"/>
      <w:r w:rsidRPr="00A8362B">
        <w:rPr>
          <w:rFonts w:ascii="Times New Roman" w:hAnsi="Times New Roman" w:cs="Times New Roman"/>
          <w:sz w:val="24"/>
          <w:szCs w:val="24"/>
        </w:rPr>
        <w:t xml:space="preserve"> подготовка и профильное обучение.</w:t>
      </w:r>
    </w:p>
    <w:p w:rsidR="00A8362B" w:rsidRPr="00A8362B" w:rsidRDefault="00A8362B" w:rsidP="00486834">
      <w:pPr>
        <w:numPr>
          <w:ilvl w:val="0"/>
          <w:numId w:val="14"/>
        </w:numPr>
        <w:tabs>
          <w:tab w:val="clear" w:pos="720"/>
          <w:tab w:val="num" w:pos="851"/>
        </w:tabs>
        <w:spacing w:after="0"/>
        <w:ind w:left="0" w:firstLine="567"/>
        <w:jc w:val="both"/>
        <w:rPr>
          <w:rFonts w:ascii="Times New Roman" w:hAnsi="Times New Roman" w:cs="Times New Roman"/>
          <w:sz w:val="24"/>
          <w:szCs w:val="24"/>
        </w:rPr>
      </w:pPr>
      <w:r w:rsidRPr="00A8362B">
        <w:rPr>
          <w:rFonts w:ascii="Times New Roman" w:hAnsi="Times New Roman" w:cs="Times New Roman"/>
          <w:sz w:val="24"/>
          <w:szCs w:val="24"/>
        </w:rPr>
        <w:t>Подготовка и сдача  ГИА.</w:t>
      </w:r>
    </w:p>
    <w:p w:rsidR="00A8362B" w:rsidRPr="00A8362B" w:rsidRDefault="00A8362B" w:rsidP="00486834">
      <w:pPr>
        <w:numPr>
          <w:ilvl w:val="0"/>
          <w:numId w:val="14"/>
        </w:numPr>
        <w:tabs>
          <w:tab w:val="clear" w:pos="720"/>
          <w:tab w:val="num" w:pos="851"/>
        </w:tabs>
        <w:spacing w:after="0"/>
        <w:ind w:left="0" w:firstLine="567"/>
        <w:jc w:val="both"/>
        <w:rPr>
          <w:rFonts w:ascii="Times New Roman" w:hAnsi="Times New Roman" w:cs="Times New Roman"/>
          <w:sz w:val="24"/>
          <w:szCs w:val="24"/>
        </w:rPr>
      </w:pPr>
      <w:proofErr w:type="gramStart"/>
      <w:r w:rsidRPr="00A8362B">
        <w:rPr>
          <w:rFonts w:ascii="Times New Roman" w:hAnsi="Times New Roman" w:cs="Times New Roman"/>
          <w:sz w:val="24"/>
          <w:szCs w:val="24"/>
        </w:rPr>
        <w:t>Одаренные</w:t>
      </w:r>
      <w:proofErr w:type="gramEnd"/>
      <w:r w:rsidRPr="00A8362B">
        <w:rPr>
          <w:rFonts w:ascii="Times New Roman" w:hAnsi="Times New Roman" w:cs="Times New Roman"/>
          <w:sz w:val="24"/>
          <w:szCs w:val="24"/>
        </w:rPr>
        <w:t xml:space="preserve"> обучающиеся 5-9 классов.</w:t>
      </w:r>
    </w:p>
    <w:p w:rsidR="00A8362B" w:rsidRPr="00A8362B" w:rsidRDefault="00A8362B" w:rsidP="00486834">
      <w:pPr>
        <w:numPr>
          <w:ilvl w:val="0"/>
          <w:numId w:val="14"/>
        </w:numPr>
        <w:tabs>
          <w:tab w:val="clear" w:pos="720"/>
          <w:tab w:val="num" w:pos="851"/>
        </w:tabs>
        <w:spacing w:after="0"/>
        <w:ind w:left="0" w:firstLine="567"/>
        <w:jc w:val="both"/>
        <w:rPr>
          <w:rFonts w:ascii="Times New Roman" w:hAnsi="Times New Roman" w:cs="Times New Roman"/>
          <w:sz w:val="24"/>
          <w:szCs w:val="24"/>
        </w:rPr>
      </w:pPr>
      <w:r w:rsidRPr="00A8362B">
        <w:rPr>
          <w:rFonts w:ascii="Times New Roman" w:hAnsi="Times New Roman" w:cs="Times New Roman"/>
          <w:sz w:val="24"/>
          <w:szCs w:val="24"/>
        </w:rPr>
        <w:t>Дети «группы риска», и  обучающиеся, находящиеся под опекой.</w:t>
      </w:r>
    </w:p>
    <w:p w:rsidR="00A8362B" w:rsidRPr="00A8362B" w:rsidRDefault="00A8362B" w:rsidP="00486834">
      <w:pPr>
        <w:numPr>
          <w:ilvl w:val="0"/>
          <w:numId w:val="14"/>
        </w:numPr>
        <w:tabs>
          <w:tab w:val="clear" w:pos="720"/>
          <w:tab w:val="num" w:pos="851"/>
        </w:tabs>
        <w:spacing w:after="0"/>
        <w:ind w:left="0" w:firstLine="567"/>
        <w:jc w:val="both"/>
        <w:rPr>
          <w:rFonts w:ascii="Times New Roman" w:hAnsi="Times New Roman" w:cs="Times New Roman"/>
          <w:sz w:val="24"/>
          <w:szCs w:val="24"/>
        </w:rPr>
      </w:pPr>
      <w:r w:rsidRPr="00A8362B">
        <w:rPr>
          <w:rFonts w:ascii="Times New Roman" w:hAnsi="Times New Roman" w:cs="Times New Roman"/>
          <w:sz w:val="24"/>
          <w:szCs w:val="24"/>
        </w:rPr>
        <w:t>Психолого-педагогическое сопровождение воспитательного процесса.</w:t>
      </w:r>
    </w:p>
    <w:p w:rsidR="00A8362B" w:rsidRPr="00A8362B" w:rsidRDefault="00A8362B" w:rsidP="00486834">
      <w:pPr>
        <w:numPr>
          <w:ilvl w:val="0"/>
          <w:numId w:val="14"/>
        </w:numPr>
        <w:tabs>
          <w:tab w:val="clear" w:pos="720"/>
          <w:tab w:val="num" w:pos="851"/>
        </w:tabs>
        <w:spacing w:after="0"/>
        <w:ind w:left="0" w:firstLine="567"/>
        <w:jc w:val="both"/>
        <w:rPr>
          <w:rFonts w:ascii="Times New Roman" w:hAnsi="Times New Roman" w:cs="Times New Roman"/>
          <w:sz w:val="24"/>
          <w:szCs w:val="24"/>
        </w:rPr>
      </w:pPr>
      <w:r w:rsidRPr="00A8362B">
        <w:rPr>
          <w:rFonts w:ascii="Times New Roman" w:hAnsi="Times New Roman" w:cs="Times New Roman"/>
          <w:sz w:val="24"/>
          <w:szCs w:val="24"/>
        </w:rPr>
        <w:t>Психолого-педагогическое сопровождение программы «Здоровье».</w:t>
      </w:r>
    </w:p>
    <w:p w:rsidR="00A8362B" w:rsidRPr="00A8362B" w:rsidRDefault="00A8362B" w:rsidP="00A8362B">
      <w:pPr>
        <w:jc w:val="both"/>
        <w:rPr>
          <w:rFonts w:ascii="Times New Roman" w:hAnsi="Times New Roman" w:cs="Times New Roman"/>
          <w:b/>
          <w:sz w:val="24"/>
          <w:szCs w:val="24"/>
        </w:rPr>
      </w:pPr>
      <w:r w:rsidRPr="00A8362B">
        <w:rPr>
          <w:rFonts w:ascii="Times New Roman" w:hAnsi="Times New Roman" w:cs="Times New Roman"/>
          <w:b/>
          <w:sz w:val="24"/>
          <w:szCs w:val="24"/>
        </w:rPr>
        <w:t>Уровни внедрения системы психолого-педагогического сопровождения</w:t>
      </w:r>
    </w:p>
    <w:p w:rsidR="00A8362B" w:rsidRPr="00A8362B" w:rsidRDefault="00A8362B" w:rsidP="00A8362B">
      <w:pPr>
        <w:tabs>
          <w:tab w:val="left" w:pos="851"/>
        </w:tabs>
        <w:ind w:firstLine="567"/>
        <w:jc w:val="both"/>
        <w:rPr>
          <w:rFonts w:ascii="Times New Roman" w:hAnsi="Times New Roman" w:cs="Times New Roman"/>
          <w:sz w:val="24"/>
          <w:szCs w:val="24"/>
        </w:rPr>
      </w:pPr>
      <w:r w:rsidRPr="00A8362B">
        <w:rPr>
          <w:rFonts w:ascii="Times New Roman" w:hAnsi="Times New Roman" w:cs="Times New Roman"/>
          <w:sz w:val="24"/>
          <w:szCs w:val="24"/>
        </w:rPr>
        <w:t>-  Индивидуальный  уровень. На  данном  уровне  ведущую роль  играет  учитель  совместно с  педагого</w:t>
      </w:r>
      <w:proofErr w:type="gramStart"/>
      <w:r w:rsidRPr="00A8362B">
        <w:rPr>
          <w:rFonts w:ascii="Times New Roman" w:hAnsi="Times New Roman" w:cs="Times New Roman"/>
          <w:sz w:val="24"/>
          <w:szCs w:val="24"/>
        </w:rPr>
        <w:t>м-</w:t>
      </w:r>
      <w:proofErr w:type="gramEnd"/>
      <w:r w:rsidRPr="00A8362B">
        <w:rPr>
          <w:rFonts w:ascii="Times New Roman" w:hAnsi="Times New Roman" w:cs="Times New Roman"/>
          <w:sz w:val="24"/>
          <w:szCs w:val="24"/>
        </w:rPr>
        <w:t xml:space="preserve"> психологом, которые   создают  условия для развития ребёнка с учётом его индивидуальных особенностей и опираясь на сильные стороны личности ; обеспечивают процесс самопознания, самореализации личности ребенка, уверенного в себе, развитие его неповторимой индивидуальности.</w:t>
      </w:r>
    </w:p>
    <w:p w:rsidR="00A8362B" w:rsidRPr="00A8362B" w:rsidRDefault="00A8362B" w:rsidP="00A8362B">
      <w:pPr>
        <w:tabs>
          <w:tab w:val="left" w:pos="851"/>
        </w:tabs>
        <w:ind w:firstLine="567"/>
        <w:jc w:val="both"/>
        <w:rPr>
          <w:rFonts w:ascii="Times New Roman" w:hAnsi="Times New Roman" w:cs="Times New Roman"/>
          <w:sz w:val="24"/>
          <w:szCs w:val="24"/>
        </w:rPr>
      </w:pPr>
      <w:r w:rsidRPr="00A8362B">
        <w:rPr>
          <w:rFonts w:ascii="Times New Roman" w:hAnsi="Times New Roman" w:cs="Times New Roman"/>
          <w:sz w:val="24"/>
          <w:szCs w:val="24"/>
        </w:rPr>
        <w:t xml:space="preserve"> -Уровень класса (группы). 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w:t>
      </w:r>
      <w:proofErr w:type="spellStart"/>
      <w:r w:rsidRPr="00A8362B">
        <w:rPr>
          <w:rFonts w:ascii="Times New Roman" w:hAnsi="Times New Roman" w:cs="Times New Roman"/>
          <w:sz w:val="24"/>
          <w:szCs w:val="24"/>
        </w:rPr>
        <w:t>дезадаптации</w:t>
      </w:r>
      <w:proofErr w:type="spellEnd"/>
      <w:r w:rsidRPr="00A8362B">
        <w:rPr>
          <w:rFonts w:ascii="Times New Roman" w:hAnsi="Times New Roman" w:cs="Times New Roman"/>
          <w:sz w:val="24"/>
          <w:szCs w:val="24"/>
        </w:rPr>
        <w:t xml:space="preserve"> ребенка, возникновения острых проблемных ситуаций. </w:t>
      </w:r>
    </w:p>
    <w:p w:rsidR="00A8362B" w:rsidRPr="00A8362B" w:rsidRDefault="00A8362B" w:rsidP="00A8362B">
      <w:pPr>
        <w:tabs>
          <w:tab w:val="left" w:pos="851"/>
        </w:tabs>
        <w:ind w:firstLine="567"/>
        <w:jc w:val="both"/>
        <w:rPr>
          <w:rFonts w:ascii="Times New Roman" w:hAnsi="Times New Roman" w:cs="Times New Roman"/>
          <w:sz w:val="24"/>
          <w:szCs w:val="24"/>
        </w:rPr>
      </w:pPr>
      <w:r w:rsidRPr="00A8362B">
        <w:rPr>
          <w:rFonts w:ascii="Times New Roman" w:hAnsi="Times New Roman" w:cs="Times New Roman"/>
          <w:sz w:val="24"/>
          <w:szCs w:val="24"/>
        </w:rPr>
        <w:t>Для достижения данной цели классный руководитель совместно с  психологом разрабатывает план развития класса</w:t>
      </w:r>
      <w:proofErr w:type="gramStart"/>
      <w:r w:rsidRPr="00A8362B">
        <w:rPr>
          <w:rFonts w:ascii="Times New Roman" w:hAnsi="Times New Roman" w:cs="Times New Roman"/>
          <w:sz w:val="24"/>
          <w:szCs w:val="24"/>
        </w:rPr>
        <w:t xml:space="preserve"> .</w:t>
      </w:r>
      <w:proofErr w:type="gramEnd"/>
      <w:r w:rsidRPr="00A8362B">
        <w:rPr>
          <w:rFonts w:ascii="Times New Roman" w:hAnsi="Times New Roman" w:cs="Times New Roman"/>
          <w:sz w:val="24"/>
          <w:szCs w:val="24"/>
        </w:rPr>
        <w:t xml:space="preserve"> Корректируется план воспитательной работы в классе на основе психологических характеристик класса и учащихся.</w:t>
      </w:r>
    </w:p>
    <w:p w:rsidR="00A8362B" w:rsidRPr="00A8362B" w:rsidRDefault="00A8362B" w:rsidP="00A8362B">
      <w:pPr>
        <w:tabs>
          <w:tab w:val="left" w:pos="851"/>
        </w:tabs>
        <w:ind w:firstLine="567"/>
        <w:jc w:val="both"/>
        <w:rPr>
          <w:rFonts w:ascii="Times New Roman" w:hAnsi="Times New Roman" w:cs="Times New Roman"/>
          <w:sz w:val="24"/>
          <w:szCs w:val="24"/>
        </w:rPr>
      </w:pPr>
      <w:r w:rsidRPr="00A8362B">
        <w:rPr>
          <w:rFonts w:ascii="Times New Roman" w:hAnsi="Times New Roman" w:cs="Times New Roman"/>
          <w:sz w:val="24"/>
          <w:szCs w:val="24"/>
        </w:rPr>
        <w:t xml:space="preserve">  - Уровень учреждения. На данном уровне ведется педагогами-психологами, учителями-предметниками, классными руководителями, социальными педагогами, выявляющими проблемами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реализуется профилактические программы, </w:t>
      </w:r>
      <w:r w:rsidRPr="00A8362B">
        <w:rPr>
          <w:rFonts w:ascii="Times New Roman" w:hAnsi="Times New Roman" w:cs="Times New Roman"/>
          <w:sz w:val="24"/>
          <w:szCs w:val="24"/>
        </w:rPr>
        <w:lastRenderedPageBreak/>
        <w:t>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A8362B" w:rsidRPr="00A8362B" w:rsidRDefault="00A8362B" w:rsidP="00A8362B">
      <w:pPr>
        <w:jc w:val="both"/>
        <w:rPr>
          <w:rFonts w:ascii="Times New Roman" w:hAnsi="Times New Roman" w:cs="Times New Roman"/>
          <w:b/>
          <w:sz w:val="24"/>
          <w:szCs w:val="24"/>
        </w:rPr>
      </w:pPr>
      <w:r w:rsidRPr="00A8362B">
        <w:rPr>
          <w:rFonts w:ascii="Times New Roman" w:hAnsi="Times New Roman" w:cs="Times New Roman"/>
          <w:b/>
          <w:sz w:val="24"/>
          <w:szCs w:val="24"/>
        </w:rPr>
        <w:t xml:space="preserve">Виды работы по </w:t>
      </w:r>
      <w:proofErr w:type="spellStart"/>
      <w:r w:rsidRPr="00A8362B">
        <w:rPr>
          <w:rFonts w:ascii="Times New Roman" w:hAnsi="Times New Roman" w:cs="Times New Roman"/>
          <w:b/>
          <w:sz w:val="24"/>
          <w:szCs w:val="24"/>
        </w:rPr>
        <w:t>психолого-педагогическомусопровождению</w:t>
      </w:r>
      <w:proofErr w:type="spellEnd"/>
    </w:p>
    <w:p w:rsidR="00A8362B" w:rsidRPr="00A8362B" w:rsidRDefault="00A8362B" w:rsidP="00486834">
      <w:pPr>
        <w:numPr>
          <w:ilvl w:val="0"/>
          <w:numId w:val="15"/>
        </w:numPr>
        <w:spacing w:after="0"/>
        <w:jc w:val="both"/>
        <w:rPr>
          <w:rFonts w:ascii="Times New Roman" w:hAnsi="Times New Roman" w:cs="Times New Roman"/>
          <w:b/>
          <w:sz w:val="24"/>
          <w:szCs w:val="24"/>
        </w:rPr>
      </w:pPr>
      <w:r w:rsidRPr="00A8362B">
        <w:rPr>
          <w:rFonts w:ascii="Times New Roman" w:hAnsi="Times New Roman" w:cs="Times New Roman"/>
          <w:b/>
          <w:i/>
          <w:sz w:val="24"/>
          <w:szCs w:val="24"/>
        </w:rPr>
        <w:t>Профилактика</w:t>
      </w:r>
    </w:p>
    <w:p w:rsidR="00A8362B" w:rsidRPr="00A8362B" w:rsidRDefault="00A8362B" w:rsidP="00486834">
      <w:pPr>
        <w:numPr>
          <w:ilvl w:val="0"/>
          <w:numId w:val="15"/>
        </w:numPr>
        <w:spacing w:after="0"/>
        <w:jc w:val="both"/>
        <w:rPr>
          <w:rFonts w:ascii="Times New Roman" w:hAnsi="Times New Roman" w:cs="Times New Roman"/>
          <w:sz w:val="24"/>
          <w:szCs w:val="24"/>
        </w:rPr>
      </w:pPr>
      <w:r w:rsidRPr="00A8362B">
        <w:rPr>
          <w:rFonts w:ascii="Times New Roman" w:hAnsi="Times New Roman" w:cs="Times New Roman"/>
          <w:b/>
          <w:i/>
          <w:sz w:val="24"/>
          <w:szCs w:val="24"/>
        </w:rPr>
        <w:t>Диагностика</w:t>
      </w:r>
      <w:r w:rsidRPr="00A8362B">
        <w:rPr>
          <w:rFonts w:ascii="Times New Roman" w:hAnsi="Times New Roman" w:cs="Times New Roman"/>
          <w:sz w:val="24"/>
          <w:szCs w:val="24"/>
        </w:rPr>
        <w:t xml:space="preserve"> (индивидуальная и групповая (скрининг)).</w:t>
      </w:r>
    </w:p>
    <w:p w:rsidR="00A8362B" w:rsidRPr="00A8362B" w:rsidRDefault="00A8362B" w:rsidP="00486834">
      <w:pPr>
        <w:numPr>
          <w:ilvl w:val="0"/>
          <w:numId w:val="15"/>
        </w:numPr>
        <w:spacing w:after="0"/>
        <w:jc w:val="both"/>
        <w:rPr>
          <w:rFonts w:ascii="Times New Roman" w:hAnsi="Times New Roman" w:cs="Times New Roman"/>
          <w:sz w:val="24"/>
          <w:szCs w:val="24"/>
        </w:rPr>
      </w:pPr>
      <w:r w:rsidRPr="00A8362B">
        <w:rPr>
          <w:rFonts w:ascii="Times New Roman" w:hAnsi="Times New Roman" w:cs="Times New Roman"/>
          <w:b/>
          <w:i/>
          <w:sz w:val="24"/>
          <w:szCs w:val="24"/>
        </w:rPr>
        <w:t>Консультирование</w:t>
      </w:r>
      <w:r w:rsidRPr="00A8362B">
        <w:rPr>
          <w:rFonts w:ascii="Times New Roman" w:hAnsi="Times New Roman" w:cs="Times New Roman"/>
          <w:b/>
          <w:sz w:val="24"/>
          <w:szCs w:val="24"/>
        </w:rPr>
        <w:t xml:space="preserve"> </w:t>
      </w:r>
      <w:r w:rsidRPr="00A8362B">
        <w:rPr>
          <w:rFonts w:ascii="Times New Roman" w:hAnsi="Times New Roman" w:cs="Times New Roman"/>
          <w:sz w:val="24"/>
          <w:szCs w:val="24"/>
        </w:rPr>
        <w:t>(индивидуальное и групповое).</w:t>
      </w:r>
    </w:p>
    <w:p w:rsidR="00A8362B" w:rsidRPr="00A8362B" w:rsidRDefault="00A8362B" w:rsidP="00486834">
      <w:pPr>
        <w:numPr>
          <w:ilvl w:val="0"/>
          <w:numId w:val="15"/>
        </w:numPr>
        <w:spacing w:after="0"/>
        <w:jc w:val="both"/>
        <w:rPr>
          <w:rFonts w:ascii="Times New Roman" w:hAnsi="Times New Roman" w:cs="Times New Roman"/>
          <w:sz w:val="24"/>
          <w:szCs w:val="24"/>
        </w:rPr>
      </w:pPr>
      <w:r w:rsidRPr="00A8362B">
        <w:rPr>
          <w:rFonts w:ascii="Times New Roman" w:hAnsi="Times New Roman" w:cs="Times New Roman"/>
          <w:b/>
          <w:i/>
          <w:sz w:val="24"/>
          <w:szCs w:val="24"/>
        </w:rPr>
        <w:t>Развивающая работа</w:t>
      </w:r>
      <w:r w:rsidRPr="00A8362B">
        <w:rPr>
          <w:rFonts w:ascii="Times New Roman" w:hAnsi="Times New Roman" w:cs="Times New Roman"/>
          <w:sz w:val="24"/>
          <w:szCs w:val="24"/>
        </w:rPr>
        <w:t xml:space="preserve"> (индивидуальная и групповая).</w:t>
      </w:r>
    </w:p>
    <w:p w:rsidR="00A8362B" w:rsidRPr="00A8362B" w:rsidRDefault="00A8362B" w:rsidP="00486834">
      <w:pPr>
        <w:numPr>
          <w:ilvl w:val="0"/>
          <w:numId w:val="15"/>
        </w:numPr>
        <w:spacing w:after="0"/>
        <w:jc w:val="both"/>
        <w:rPr>
          <w:rFonts w:ascii="Times New Roman" w:hAnsi="Times New Roman" w:cs="Times New Roman"/>
          <w:sz w:val="24"/>
          <w:szCs w:val="24"/>
        </w:rPr>
      </w:pPr>
      <w:r w:rsidRPr="00A8362B">
        <w:rPr>
          <w:rFonts w:ascii="Times New Roman" w:hAnsi="Times New Roman" w:cs="Times New Roman"/>
          <w:b/>
          <w:i/>
          <w:sz w:val="24"/>
          <w:szCs w:val="24"/>
        </w:rPr>
        <w:t>Коррекционная работа</w:t>
      </w:r>
      <w:r w:rsidRPr="00A8362B">
        <w:rPr>
          <w:rFonts w:ascii="Times New Roman" w:hAnsi="Times New Roman" w:cs="Times New Roman"/>
          <w:sz w:val="24"/>
          <w:szCs w:val="24"/>
        </w:rPr>
        <w:t xml:space="preserve"> (индивидуальная и групповая).</w:t>
      </w:r>
    </w:p>
    <w:p w:rsidR="00A8362B" w:rsidRPr="00A8362B" w:rsidRDefault="00A8362B" w:rsidP="00486834">
      <w:pPr>
        <w:numPr>
          <w:ilvl w:val="0"/>
          <w:numId w:val="15"/>
        </w:numPr>
        <w:spacing w:after="0"/>
        <w:jc w:val="both"/>
        <w:rPr>
          <w:rFonts w:ascii="Times New Roman" w:hAnsi="Times New Roman" w:cs="Times New Roman"/>
          <w:sz w:val="24"/>
          <w:szCs w:val="24"/>
        </w:rPr>
      </w:pPr>
      <w:r w:rsidRPr="00A8362B">
        <w:rPr>
          <w:rFonts w:ascii="Times New Roman" w:hAnsi="Times New Roman" w:cs="Times New Roman"/>
          <w:b/>
          <w:i/>
          <w:sz w:val="24"/>
          <w:szCs w:val="24"/>
        </w:rPr>
        <w:t>Психологическое просвещение и образование</w:t>
      </w:r>
      <w:r w:rsidRPr="00A8362B">
        <w:rPr>
          <w:rFonts w:ascii="Times New Roman" w:hAnsi="Times New Roman" w:cs="Times New Roman"/>
          <w:sz w:val="24"/>
          <w:szCs w:val="24"/>
        </w:rPr>
        <w:t>: формирование психологической культуры, развитие психолого-педагогической компетентности учащихся, администрации образовательных учреждений, педагогов, родителей.</w:t>
      </w:r>
    </w:p>
    <w:p w:rsidR="00A8362B" w:rsidRPr="00A8362B" w:rsidRDefault="00A8362B" w:rsidP="00486834">
      <w:pPr>
        <w:numPr>
          <w:ilvl w:val="0"/>
          <w:numId w:val="15"/>
        </w:numPr>
        <w:spacing w:after="0"/>
        <w:jc w:val="both"/>
        <w:rPr>
          <w:rFonts w:ascii="Times New Roman" w:hAnsi="Times New Roman" w:cs="Times New Roman"/>
          <w:sz w:val="24"/>
          <w:szCs w:val="24"/>
        </w:rPr>
      </w:pPr>
      <w:proofErr w:type="gramStart"/>
      <w:r w:rsidRPr="00A8362B">
        <w:rPr>
          <w:rFonts w:ascii="Times New Roman" w:hAnsi="Times New Roman" w:cs="Times New Roman"/>
          <w:b/>
          <w:i/>
          <w:sz w:val="24"/>
          <w:szCs w:val="24"/>
        </w:rPr>
        <w:t>Экспертиза</w:t>
      </w:r>
      <w:r w:rsidRPr="00A8362B">
        <w:rPr>
          <w:rFonts w:ascii="Times New Roman" w:hAnsi="Times New Roman" w:cs="Times New Roman"/>
          <w:i/>
          <w:sz w:val="24"/>
          <w:szCs w:val="24"/>
        </w:rPr>
        <w:t xml:space="preserve"> (</w:t>
      </w:r>
      <w:r w:rsidRPr="00A8362B">
        <w:rPr>
          <w:rFonts w:ascii="Times New Roman" w:hAnsi="Times New Roman" w:cs="Times New Roman"/>
          <w:sz w:val="24"/>
          <w:szCs w:val="24"/>
        </w:rPr>
        <w:t>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roofErr w:type="gramEnd"/>
    </w:p>
    <w:p w:rsidR="00A8362B" w:rsidRPr="00A8362B" w:rsidRDefault="00A8362B" w:rsidP="00A8362B">
      <w:pPr>
        <w:ind w:left="360"/>
        <w:jc w:val="both"/>
        <w:rPr>
          <w:rFonts w:ascii="Times New Roman" w:hAnsi="Times New Roman" w:cs="Times New Roman"/>
          <w:b/>
          <w:sz w:val="24"/>
          <w:szCs w:val="24"/>
        </w:rPr>
      </w:pPr>
      <w:r w:rsidRPr="00A8362B">
        <w:rPr>
          <w:rFonts w:ascii="Times New Roman" w:hAnsi="Times New Roman" w:cs="Times New Roman"/>
          <w:b/>
          <w:sz w:val="24"/>
          <w:szCs w:val="24"/>
        </w:rPr>
        <w:t xml:space="preserve">Ожидаемые результаты  </w:t>
      </w:r>
    </w:p>
    <w:p w:rsidR="00A8362B" w:rsidRPr="00A8362B" w:rsidRDefault="00A8362B" w:rsidP="00A8362B">
      <w:pPr>
        <w:ind w:left="360"/>
        <w:jc w:val="both"/>
        <w:rPr>
          <w:rFonts w:ascii="Times New Roman" w:hAnsi="Times New Roman" w:cs="Times New Roman"/>
          <w:sz w:val="24"/>
          <w:szCs w:val="24"/>
        </w:rPr>
      </w:pPr>
      <w:r w:rsidRPr="00A8362B">
        <w:rPr>
          <w:rFonts w:ascii="Times New Roman" w:hAnsi="Times New Roman" w:cs="Times New Roman"/>
          <w:b/>
          <w:sz w:val="24"/>
          <w:szCs w:val="24"/>
        </w:rPr>
        <w:t>внедрения системы  психолого-педагогического сопровождения</w:t>
      </w:r>
      <w:r w:rsidRPr="00A8362B">
        <w:rPr>
          <w:rFonts w:ascii="Times New Roman" w:hAnsi="Times New Roman" w:cs="Times New Roman"/>
          <w:sz w:val="24"/>
          <w:szCs w:val="24"/>
        </w:rPr>
        <w:t>:</w:t>
      </w:r>
    </w:p>
    <w:p w:rsidR="00A8362B" w:rsidRPr="00A8362B" w:rsidRDefault="00A8362B" w:rsidP="00A8362B">
      <w:pPr>
        <w:ind w:left="360"/>
        <w:jc w:val="both"/>
        <w:rPr>
          <w:rFonts w:ascii="Times New Roman" w:hAnsi="Times New Roman" w:cs="Times New Roman"/>
          <w:sz w:val="24"/>
          <w:szCs w:val="24"/>
        </w:rPr>
      </w:pPr>
      <w:r w:rsidRPr="00A8362B">
        <w:rPr>
          <w:rFonts w:ascii="Times New Roman" w:hAnsi="Times New Roman" w:cs="Times New Roman"/>
          <w:sz w:val="24"/>
          <w:szCs w:val="24"/>
        </w:rPr>
        <w:t>- успешная адаптация учащихся в учебно-воспитательную  деятельность;</w:t>
      </w:r>
    </w:p>
    <w:p w:rsidR="00A8362B" w:rsidRPr="00A8362B" w:rsidRDefault="00A8362B" w:rsidP="00A8362B">
      <w:pPr>
        <w:ind w:left="360"/>
        <w:jc w:val="both"/>
        <w:rPr>
          <w:rFonts w:ascii="Times New Roman" w:hAnsi="Times New Roman" w:cs="Times New Roman"/>
          <w:sz w:val="24"/>
          <w:szCs w:val="24"/>
        </w:rPr>
      </w:pPr>
      <w:r w:rsidRPr="00A8362B">
        <w:rPr>
          <w:rFonts w:ascii="Times New Roman" w:hAnsi="Times New Roman" w:cs="Times New Roman"/>
          <w:sz w:val="24"/>
          <w:szCs w:val="24"/>
        </w:rPr>
        <w:t>- гармоничное развитие учащихся, способных к дальнейшему развитию своего личностного, физического, интеллектуального и других потенциалов;</w:t>
      </w:r>
    </w:p>
    <w:p w:rsidR="00A8362B" w:rsidRPr="00A8362B" w:rsidRDefault="00A8362B" w:rsidP="00A8362B">
      <w:pPr>
        <w:ind w:left="360"/>
        <w:jc w:val="both"/>
        <w:rPr>
          <w:rFonts w:ascii="Times New Roman" w:hAnsi="Times New Roman" w:cs="Times New Roman"/>
          <w:sz w:val="24"/>
          <w:szCs w:val="24"/>
        </w:rPr>
      </w:pPr>
      <w:r w:rsidRPr="00A8362B">
        <w:rPr>
          <w:rFonts w:ascii="Times New Roman" w:hAnsi="Times New Roman" w:cs="Times New Roman"/>
          <w:sz w:val="24"/>
          <w:szCs w:val="24"/>
        </w:rPr>
        <w:t>- успешная адаптация и социализация выпускников школы;</w:t>
      </w:r>
    </w:p>
    <w:p w:rsidR="00A8362B" w:rsidRPr="00A8362B" w:rsidRDefault="00A8362B" w:rsidP="00A8362B">
      <w:pPr>
        <w:ind w:left="360"/>
        <w:jc w:val="both"/>
        <w:rPr>
          <w:rFonts w:ascii="Times New Roman" w:hAnsi="Times New Roman" w:cs="Times New Roman"/>
          <w:sz w:val="24"/>
          <w:szCs w:val="24"/>
        </w:rPr>
      </w:pPr>
      <w:r w:rsidRPr="00A8362B">
        <w:rPr>
          <w:rFonts w:ascii="Times New Roman" w:hAnsi="Times New Roman" w:cs="Times New Roman"/>
          <w:sz w:val="24"/>
          <w:szCs w:val="24"/>
        </w:rPr>
        <w:t>- создание мониторинга психологического статуса школьников.</w:t>
      </w:r>
    </w:p>
    <w:p w:rsidR="00A8362B" w:rsidRPr="00A8362B" w:rsidRDefault="00A8362B" w:rsidP="00545F14">
      <w:pPr>
        <w:pStyle w:val="3"/>
        <w:keepNext w:val="0"/>
        <w:numPr>
          <w:ilvl w:val="1"/>
          <w:numId w:val="80"/>
        </w:numPr>
        <w:spacing w:before="0" w:after="0" w:line="360" w:lineRule="auto"/>
        <w:jc w:val="center"/>
        <w:rPr>
          <w:rFonts w:ascii="Times New Roman" w:hAnsi="Times New Roman" w:cs="Times New Roman"/>
          <w:sz w:val="24"/>
          <w:szCs w:val="24"/>
        </w:rPr>
      </w:pPr>
      <w:r w:rsidRPr="00A8362B">
        <w:rPr>
          <w:rFonts w:ascii="Times New Roman" w:hAnsi="Times New Roman" w:cs="Times New Roman"/>
          <w:sz w:val="24"/>
          <w:szCs w:val="24"/>
        </w:rPr>
        <w:t>Финансово-экономические условия реализации образовательной  программы основного общего образования</w:t>
      </w:r>
    </w:p>
    <w:p w:rsidR="00A8362B" w:rsidRPr="00A8362B" w:rsidRDefault="00A8362B" w:rsidP="00A8362B">
      <w:pPr>
        <w:jc w:val="both"/>
        <w:rPr>
          <w:rFonts w:ascii="Times New Roman" w:eastAsia="Times New Roman" w:hAnsi="Times New Roman"/>
          <w:sz w:val="24"/>
          <w:szCs w:val="24"/>
        </w:rPr>
      </w:pPr>
      <w:r w:rsidRPr="00A8362B">
        <w:rPr>
          <w:rFonts w:ascii="Times New Roman" w:eastAsia="Times New Roman" w:hAnsi="Times New Roman"/>
          <w:sz w:val="24"/>
          <w:szCs w:val="24"/>
        </w:rPr>
        <w:t>Финансовое обеспечение реализации ООП ООО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A8362B" w:rsidRPr="00A8362B" w:rsidRDefault="00A8362B" w:rsidP="00A8362B">
      <w:pPr>
        <w:jc w:val="both"/>
        <w:rPr>
          <w:rFonts w:ascii="Times New Roman" w:eastAsia="Times New Roman" w:hAnsi="Times New Roman"/>
          <w:sz w:val="24"/>
          <w:szCs w:val="24"/>
        </w:rPr>
      </w:pPr>
      <w:r w:rsidRPr="00A8362B">
        <w:rPr>
          <w:rFonts w:ascii="Times New Roman" w:eastAsia="Times New Roman" w:hAnsi="Times New Roman"/>
          <w:sz w:val="24"/>
          <w:szCs w:val="24"/>
        </w:rPr>
        <w:t>Задание учредителя обеспечивает соответствие показателей объёмов и качества</w:t>
      </w:r>
      <w:r w:rsidRPr="00A8362B">
        <w:rPr>
          <w:rFonts w:ascii="Times New Roman" w:hAnsi="Times New Roman"/>
          <w:sz w:val="24"/>
          <w:szCs w:val="24"/>
        </w:rPr>
        <w:t xml:space="preserve"> </w:t>
      </w:r>
      <w:r w:rsidRPr="00A8362B">
        <w:rPr>
          <w:rFonts w:ascii="Times New Roman" w:eastAsia="Times New Roman" w:hAnsi="Times New Roman"/>
          <w:sz w:val="24"/>
          <w:szCs w:val="24"/>
        </w:rPr>
        <w:t>предоставляемых образовательны</w:t>
      </w:r>
      <w:r w:rsidRPr="00A8362B">
        <w:rPr>
          <w:rFonts w:ascii="Times New Roman" w:hAnsi="Times New Roman"/>
          <w:sz w:val="24"/>
          <w:szCs w:val="24"/>
        </w:rPr>
        <w:t xml:space="preserve">м учреждением услуг (выполнения </w:t>
      </w:r>
      <w:r w:rsidRPr="00A8362B">
        <w:rPr>
          <w:rFonts w:ascii="Times New Roman" w:eastAsia="Times New Roman" w:hAnsi="Times New Roman"/>
          <w:sz w:val="24"/>
          <w:szCs w:val="24"/>
        </w:rPr>
        <w:t>работ) с размерами</w:t>
      </w:r>
      <w:r w:rsidRPr="00A8362B">
        <w:rPr>
          <w:rFonts w:ascii="Times New Roman" w:hAnsi="Times New Roman"/>
          <w:sz w:val="24"/>
          <w:szCs w:val="24"/>
        </w:rPr>
        <w:t xml:space="preserve"> </w:t>
      </w:r>
      <w:r w:rsidRPr="00A8362B">
        <w:rPr>
          <w:rFonts w:ascii="Times New Roman" w:eastAsia="Times New Roman" w:hAnsi="Times New Roman"/>
          <w:sz w:val="24"/>
          <w:szCs w:val="24"/>
        </w:rPr>
        <w:t>направляемых на эти цели средств бюджета.</w:t>
      </w:r>
    </w:p>
    <w:p w:rsidR="00A8362B" w:rsidRPr="00A8362B" w:rsidRDefault="00A8362B" w:rsidP="00A8362B">
      <w:pPr>
        <w:jc w:val="both"/>
        <w:rPr>
          <w:rFonts w:ascii="Times New Roman" w:eastAsia="Times New Roman" w:hAnsi="Times New Roman"/>
          <w:sz w:val="24"/>
          <w:szCs w:val="24"/>
        </w:rPr>
      </w:pPr>
      <w:r w:rsidRPr="00A8362B">
        <w:rPr>
          <w:rFonts w:ascii="Times New Roman" w:eastAsia="Times New Roman" w:hAnsi="Times New Roman"/>
          <w:sz w:val="24"/>
          <w:szCs w:val="24"/>
        </w:rPr>
        <w:t xml:space="preserve">Финансовое обеспечение задания учредителя по реализации ООП ООО осуществляется на основе нормативного </w:t>
      </w:r>
      <w:proofErr w:type="spellStart"/>
      <w:r w:rsidRPr="00A8362B">
        <w:rPr>
          <w:rFonts w:ascii="Times New Roman" w:eastAsia="Times New Roman" w:hAnsi="Times New Roman"/>
          <w:sz w:val="24"/>
          <w:szCs w:val="24"/>
        </w:rPr>
        <w:t>подушевого</w:t>
      </w:r>
      <w:proofErr w:type="spellEnd"/>
      <w:r w:rsidRPr="00A8362B">
        <w:rPr>
          <w:rFonts w:ascii="Times New Roman" w:eastAsia="Times New Roman" w:hAnsi="Times New Roman"/>
          <w:sz w:val="24"/>
          <w:szCs w:val="24"/>
        </w:rPr>
        <w:t xml:space="preserve"> финансирования. Введение нормативного </w:t>
      </w:r>
      <w:proofErr w:type="spellStart"/>
      <w:r w:rsidRPr="00A8362B">
        <w:rPr>
          <w:rFonts w:ascii="Times New Roman" w:eastAsia="Times New Roman" w:hAnsi="Times New Roman"/>
          <w:sz w:val="24"/>
          <w:szCs w:val="24"/>
        </w:rPr>
        <w:t>подушевого</w:t>
      </w:r>
      <w:proofErr w:type="spellEnd"/>
      <w:r w:rsidRPr="00A8362B">
        <w:rPr>
          <w:rFonts w:ascii="Times New Roman" w:eastAsia="Times New Roman" w:hAnsi="Times New Roman"/>
          <w:sz w:val="24"/>
          <w:szCs w:val="24"/>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A8362B" w:rsidRPr="00A8362B" w:rsidRDefault="00A8362B" w:rsidP="00A8362B">
      <w:pPr>
        <w:jc w:val="both"/>
        <w:rPr>
          <w:rFonts w:ascii="Times New Roman" w:eastAsia="Times New Roman" w:hAnsi="Times New Roman"/>
          <w:sz w:val="24"/>
          <w:szCs w:val="24"/>
        </w:rPr>
      </w:pPr>
      <w:r w:rsidRPr="00A8362B">
        <w:rPr>
          <w:rFonts w:ascii="Times New Roman" w:hAnsi="Times New Roman"/>
          <w:sz w:val="24"/>
          <w:szCs w:val="24"/>
        </w:rPr>
        <w:t>Р</w:t>
      </w:r>
      <w:r w:rsidRPr="00A8362B">
        <w:rPr>
          <w:rFonts w:ascii="Times New Roman" w:eastAsia="Times New Roman" w:hAnsi="Times New Roman"/>
          <w:sz w:val="24"/>
          <w:szCs w:val="24"/>
        </w:rPr>
        <w:t xml:space="preserve">асчётный </w:t>
      </w:r>
      <w:proofErr w:type="spellStart"/>
      <w:r w:rsidRPr="00A8362B">
        <w:rPr>
          <w:rFonts w:ascii="Times New Roman" w:eastAsia="Times New Roman" w:hAnsi="Times New Roman"/>
          <w:sz w:val="24"/>
          <w:szCs w:val="24"/>
        </w:rPr>
        <w:t>подушевой</w:t>
      </w:r>
      <w:proofErr w:type="spellEnd"/>
      <w:r w:rsidRPr="00A8362B">
        <w:rPr>
          <w:rFonts w:ascii="Times New Roman" w:eastAsia="Times New Roman" w:hAnsi="Times New Roman"/>
          <w:sz w:val="24"/>
          <w:szCs w:val="24"/>
        </w:rPr>
        <w:t xml:space="preserve"> норматив покрывает следующие расходы на год:</w:t>
      </w:r>
    </w:p>
    <w:p w:rsidR="00A8362B" w:rsidRPr="00A8362B" w:rsidRDefault="00A8362B" w:rsidP="00A8362B">
      <w:pPr>
        <w:pStyle w:val="af2"/>
        <w:ind w:left="507"/>
        <w:jc w:val="both"/>
        <w:rPr>
          <w:rFonts w:ascii="Times New Roman" w:eastAsia="Times New Roman" w:hAnsi="Times New Roman"/>
          <w:sz w:val="24"/>
          <w:szCs w:val="24"/>
        </w:rPr>
      </w:pPr>
      <w:r w:rsidRPr="00A8362B">
        <w:rPr>
          <w:rFonts w:ascii="Times New Roman" w:eastAsia="Times New Roman" w:hAnsi="Times New Roman"/>
          <w:sz w:val="24"/>
          <w:szCs w:val="24"/>
        </w:rPr>
        <w:lastRenderedPageBreak/>
        <w:t>• оплату труда работников образовательных учреждений с учётом районных коэффициентов к заработной плате, а также отчисления;</w:t>
      </w:r>
    </w:p>
    <w:p w:rsidR="00A8362B" w:rsidRPr="00A8362B" w:rsidRDefault="00A8362B" w:rsidP="00A8362B">
      <w:pPr>
        <w:pStyle w:val="af2"/>
        <w:ind w:left="507"/>
        <w:jc w:val="both"/>
        <w:rPr>
          <w:rFonts w:ascii="Times New Roman" w:eastAsia="Times New Roman" w:hAnsi="Times New Roman"/>
          <w:sz w:val="24"/>
          <w:szCs w:val="24"/>
        </w:rPr>
      </w:pPr>
      <w:r w:rsidRPr="00A8362B">
        <w:rPr>
          <w:rFonts w:ascii="Times New Roman" w:eastAsia="Times New Roman" w:hAnsi="Times New Roman"/>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A8362B" w:rsidRPr="00A8362B" w:rsidRDefault="00A8362B" w:rsidP="00A8362B">
      <w:pPr>
        <w:pStyle w:val="af2"/>
        <w:ind w:left="507"/>
        <w:jc w:val="both"/>
        <w:rPr>
          <w:rFonts w:ascii="Times New Roman" w:eastAsia="Times New Roman" w:hAnsi="Times New Roman"/>
          <w:sz w:val="24"/>
          <w:szCs w:val="24"/>
        </w:rPr>
      </w:pPr>
      <w:r w:rsidRPr="00A8362B">
        <w:rPr>
          <w:rFonts w:ascii="Times New Roman" w:eastAsia="Times New Roman" w:hAnsi="Times New Roman"/>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w:t>
      </w:r>
    </w:p>
    <w:p w:rsidR="00A8362B" w:rsidRPr="00A8362B" w:rsidRDefault="00A8362B" w:rsidP="00A8362B">
      <w:pPr>
        <w:jc w:val="both"/>
        <w:rPr>
          <w:rFonts w:ascii="Times New Roman" w:eastAsia="Times New Roman" w:hAnsi="Times New Roman"/>
          <w:sz w:val="24"/>
          <w:szCs w:val="24"/>
        </w:rPr>
      </w:pPr>
      <w:r w:rsidRPr="00A8362B">
        <w:rPr>
          <w:rFonts w:ascii="Times New Roman" w:eastAsia="Times New Roman" w:hAnsi="Times New Roman"/>
          <w:sz w:val="24"/>
          <w:szCs w:val="24"/>
        </w:rPr>
        <w:t xml:space="preserve">Формирование фонда оплаты труда Школы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A8362B">
        <w:rPr>
          <w:rFonts w:ascii="Times New Roman" w:eastAsia="Times New Roman" w:hAnsi="Times New Roman"/>
          <w:sz w:val="24"/>
          <w:szCs w:val="24"/>
        </w:rPr>
        <w:t>подушевым</w:t>
      </w:r>
      <w:proofErr w:type="spellEnd"/>
      <w:r w:rsidRPr="00A8362B">
        <w:rPr>
          <w:rFonts w:ascii="Times New Roman" w:eastAsia="Times New Roman" w:hAnsi="Times New Roman"/>
          <w:sz w:val="24"/>
          <w:szCs w:val="24"/>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A8362B" w:rsidRPr="00A8362B" w:rsidRDefault="00A8362B" w:rsidP="00A8362B">
      <w:pPr>
        <w:jc w:val="both"/>
        <w:rPr>
          <w:rFonts w:ascii="Times New Roman" w:eastAsia="Times New Roman" w:hAnsi="Times New Roman"/>
          <w:sz w:val="24"/>
          <w:szCs w:val="24"/>
        </w:rPr>
      </w:pPr>
      <w:r w:rsidRPr="00A8362B">
        <w:rPr>
          <w:rFonts w:ascii="Times New Roman" w:eastAsia="Times New Roman" w:hAnsi="Times New Roman"/>
          <w:sz w:val="24"/>
          <w:szCs w:val="24"/>
        </w:rPr>
        <w:t>В соответствии с установленным порядком финансирования оплаты труда работников образовательных учреждений:</w:t>
      </w:r>
    </w:p>
    <w:p w:rsidR="00A8362B" w:rsidRPr="00A8362B" w:rsidRDefault="00A8362B" w:rsidP="00A8362B">
      <w:pPr>
        <w:pStyle w:val="af2"/>
        <w:ind w:left="507"/>
        <w:jc w:val="both"/>
        <w:rPr>
          <w:rFonts w:ascii="Times New Roman" w:eastAsia="Times New Roman" w:hAnsi="Times New Roman"/>
          <w:sz w:val="24"/>
          <w:szCs w:val="24"/>
        </w:rPr>
      </w:pPr>
      <w:r w:rsidRPr="00A8362B">
        <w:rPr>
          <w:rFonts w:ascii="Times New Roman" w:eastAsia="Times New Roman" w:hAnsi="Times New Roman"/>
          <w:sz w:val="24"/>
          <w:szCs w:val="24"/>
        </w:rPr>
        <w:t xml:space="preserve">• фонд оплаты труда образовательного учреждения состоит из базовой части и стимулирующей части. </w:t>
      </w:r>
    </w:p>
    <w:p w:rsidR="00A8362B" w:rsidRPr="00A8362B" w:rsidRDefault="00A8362B" w:rsidP="00A8362B">
      <w:pPr>
        <w:pStyle w:val="af2"/>
        <w:ind w:left="507"/>
        <w:jc w:val="both"/>
        <w:rPr>
          <w:rFonts w:ascii="Times New Roman" w:eastAsia="Times New Roman" w:hAnsi="Times New Roman"/>
          <w:sz w:val="24"/>
          <w:szCs w:val="24"/>
        </w:rPr>
      </w:pPr>
      <w:r w:rsidRPr="00A8362B">
        <w:rPr>
          <w:rFonts w:ascii="Times New Roman" w:eastAsia="Times New Roman" w:hAnsi="Times New Roman"/>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Школы;</w:t>
      </w:r>
    </w:p>
    <w:p w:rsidR="00A8362B" w:rsidRPr="00A8362B" w:rsidRDefault="00A8362B" w:rsidP="00A8362B">
      <w:pPr>
        <w:pStyle w:val="af2"/>
        <w:ind w:left="507"/>
        <w:jc w:val="both"/>
        <w:rPr>
          <w:rFonts w:ascii="Times New Roman" w:eastAsia="Times New Roman" w:hAnsi="Times New Roman"/>
          <w:sz w:val="24"/>
          <w:szCs w:val="24"/>
        </w:rPr>
      </w:pPr>
      <w:r w:rsidRPr="00A8362B">
        <w:rPr>
          <w:rFonts w:ascii="Times New Roman" w:eastAsia="Times New Roman" w:hAnsi="Times New Roman"/>
          <w:sz w:val="24"/>
          <w:szCs w:val="24"/>
        </w:rPr>
        <w:t>• значение объёма фонда оплаты труда педагогического персонала — соответствует</w:t>
      </w:r>
    </w:p>
    <w:p w:rsidR="00A8362B" w:rsidRPr="00A8362B" w:rsidRDefault="00A8362B" w:rsidP="00A8362B">
      <w:pPr>
        <w:jc w:val="both"/>
        <w:rPr>
          <w:rFonts w:ascii="Times New Roman" w:eastAsia="Times New Roman" w:hAnsi="Times New Roman"/>
          <w:sz w:val="24"/>
          <w:szCs w:val="24"/>
        </w:rPr>
      </w:pPr>
      <w:r w:rsidRPr="00A8362B">
        <w:rPr>
          <w:rFonts w:ascii="Times New Roman" w:eastAsia="Times New Roman" w:hAnsi="Times New Roman"/>
          <w:sz w:val="24"/>
          <w:szCs w:val="24"/>
        </w:rPr>
        <w:t>Нормативам;</w:t>
      </w:r>
    </w:p>
    <w:p w:rsidR="00A8362B" w:rsidRPr="00A8362B" w:rsidRDefault="00A8362B" w:rsidP="00A8362B">
      <w:pPr>
        <w:pStyle w:val="af2"/>
        <w:ind w:left="507"/>
        <w:jc w:val="both"/>
        <w:rPr>
          <w:rFonts w:ascii="Times New Roman" w:eastAsia="Times New Roman" w:hAnsi="Times New Roman"/>
          <w:sz w:val="24"/>
          <w:szCs w:val="24"/>
        </w:rPr>
      </w:pPr>
      <w:r w:rsidRPr="00A8362B">
        <w:rPr>
          <w:rFonts w:ascii="Times New Roman" w:eastAsia="Times New Roman" w:hAnsi="Times New Roman"/>
          <w:sz w:val="24"/>
          <w:szCs w:val="24"/>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A8362B" w:rsidRPr="00A8362B" w:rsidRDefault="00A8362B" w:rsidP="00A8362B">
      <w:pPr>
        <w:pStyle w:val="af2"/>
        <w:ind w:left="507"/>
        <w:jc w:val="both"/>
        <w:rPr>
          <w:rFonts w:ascii="Times New Roman" w:eastAsia="Times New Roman" w:hAnsi="Times New Roman"/>
          <w:sz w:val="24"/>
          <w:szCs w:val="24"/>
        </w:rPr>
      </w:pPr>
      <w:r w:rsidRPr="00A8362B">
        <w:rPr>
          <w:rFonts w:ascii="Times New Roman" w:eastAsia="Times New Roman" w:hAnsi="Times New Roman"/>
          <w:sz w:val="24"/>
          <w:szCs w:val="24"/>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w:t>
      </w:r>
      <w:r w:rsidRPr="00A8362B">
        <w:rPr>
          <w:rFonts w:ascii="Times New Roman" w:hAnsi="Times New Roman"/>
          <w:sz w:val="24"/>
          <w:szCs w:val="24"/>
        </w:rPr>
        <w:t xml:space="preserve"> </w:t>
      </w:r>
      <w:proofErr w:type="gramStart"/>
      <w:r w:rsidRPr="00A8362B">
        <w:rPr>
          <w:rFonts w:ascii="Times New Roman" w:eastAsia="Times New Roman" w:hAnsi="Times New Roman"/>
          <w:sz w:val="24"/>
          <w:szCs w:val="24"/>
        </w:rPr>
        <w:t>численности</w:t>
      </w:r>
      <w:proofErr w:type="gramEnd"/>
      <w:r w:rsidRPr="00A8362B">
        <w:rPr>
          <w:rFonts w:ascii="Times New Roman" w:eastAsia="Times New Roman" w:hAnsi="Times New Roman"/>
          <w:sz w:val="24"/>
          <w:szCs w:val="24"/>
        </w:rPr>
        <w:t xml:space="preserve"> обучающихся в классах.</w:t>
      </w:r>
    </w:p>
    <w:p w:rsidR="00A8362B" w:rsidRPr="00A8362B" w:rsidRDefault="00A8362B" w:rsidP="00A8362B">
      <w:pPr>
        <w:jc w:val="both"/>
        <w:rPr>
          <w:rFonts w:ascii="Times New Roman" w:eastAsia="Times New Roman" w:hAnsi="Times New Roman"/>
          <w:sz w:val="24"/>
          <w:szCs w:val="24"/>
        </w:rPr>
      </w:pPr>
      <w:r w:rsidRPr="00A8362B">
        <w:rPr>
          <w:rFonts w:ascii="Times New Roman" w:eastAsia="Times New Roman" w:hAnsi="Times New Roman"/>
          <w:sz w:val="24"/>
          <w:szCs w:val="24"/>
        </w:rPr>
        <w:t xml:space="preserve">Размеры, порядок и условия осуществления стимулирующих выплат определяются Школой в соответствии Положением об оплате труда работников муниципального автономного общеобразовательного учреждения </w:t>
      </w:r>
      <w:proofErr w:type="spellStart"/>
      <w:r w:rsidRPr="00A8362B">
        <w:rPr>
          <w:rFonts w:ascii="Times New Roman" w:hAnsi="Times New Roman"/>
          <w:sz w:val="24"/>
          <w:szCs w:val="24"/>
        </w:rPr>
        <w:t>Сергинская</w:t>
      </w:r>
      <w:proofErr w:type="spellEnd"/>
      <w:r w:rsidRPr="00A8362B">
        <w:rPr>
          <w:rFonts w:ascii="Times New Roman" w:hAnsi="Times New Roman"/>
          <w:sz w:val="24"/>
          <w:szCs w:val="24"/>
        </w:rPr>
        <w:t xml:space="preserve"> СОШ</w:t>
      </w:r>
      <w:r w:rsidRPr="00A8362B">
        <w:rPr>
          <w:rFonts w:ascii="Times New Roman" w:eastAsia="Times New Roman" w:hAnsi="Times New Roman"/>
          <w:sz w:val="24"/>
          <w:szCs w:val="24"/>
        </w:rPr>
        <w:t xml:space="preserve">. В данное Положение внесены изменения в части критериев и показателей результативности и качества в соответствии с требованиями ФГОС к результатам освоения ООП ООО.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A8362B">
        <w:rPr>
          <w:rFonts w:ascii="Times New Roman" w:eastAsia="Times New Roman" w:hAnsi="Times New Roman"/>
          <w:sz w:val="24"/>
          <w:szCs w:val="24"/>
        </w:rPr>
        <w:t>здоровьесберегающих</w:t>
      </w:r>
      <w:proofErr w:type="spellEnd"/>
      <w:r w:rsidRPr="00A8362B">
        <w:rPr>
          <w:rFonts w:ascii="Times New Roman" w:eastAsia="Times New Roman" w:hAnsi="Times New Roman"/>
          <w:sz w:val="24"/>
          <w:szCs w:val="24"/>
        </w:rPr>
        <w:t>; участие в методической работе, распространение передового педагогического опыта; повышение уровня профессионального мастерства.</w:t>
      </w:r>
    </w:p>
    <w:p w:rsidR="00A8362B" w:rsidRPr="00A8362B" w:rsidRDefault="00A8362B" w:rsidP="00545F14">
      <w:pPr>
        <w:pStyle w:val="14"/>
        <w:numPr>
          <w:ilvl w:val="1"/>
          <w:numId w:val="80"/>
        </w:numPr>
        <w:shd w:val="clear" w:color="auto" w:fill="auto"/>
        <w:tabs>
          <w:tab w:val="left" w:pos="1229"/>
        </w:tabs>
        <w:spacing w:after="244" w:line="278" w:lineRule="exact"/>
        <w:ind w:right="1020"/>
        <w:rPr>
          <w:b/>
          <w:sz w:val="24"/>
          <w:szCs w:val="24"/>
        </w:rPr>
      </w:pPr>
      <w:r w:rsidRPr="00A8362B">
        <w:rPr>
          <w:rStyle w:val="9"/>
          <w:b/>
          <w:sz w:val="24"/>
          <w:szCs w:val="24"/>
        </w:rPr>
        <w:lastRenderedPageBreak/>
        <w:t>Информационно-методические условия реализации основной</w:t>
      </w:r>
      <w:r w:rsidRPr="00A8362B">
        <w:rPr>
          <w:b/>
          <w:sz w:val="24"/>
          <w:szCs w:val="24"/>
        </w:rPr>
        <w:t xml:space="preserve"> </w:t>
      </w:r>
      <w:r w:rsidRPr="00A8362B">
        <w:rPr>
          <w:rStyle w:val="9"/>
          <w:b/>
          <w:sz w:val="24"/>
          <w:szCs w:val="24"/>
        </w:rPr>
        <w:t>образовательной программы основного общего образования</w:t>
      </w:r>
    </w:p>
    <w:p w:rsidR="00A8362B" w:rsidRPr="00A8362B" w:rsidRDefault="00A8362B" w:rsidP="00A8362B">
      <w:pPr>
        <w:pStyle w:val="14"/>
        <w:shd w:val="clear" w:color="auto" w:fill="auto"/>
        <w:ind w:left="20" w:right="20" w:firstLine="580"/>
        <w:jc w:val="both"/>
        <w:rPr>
          <w:sz w:val="24"/>
          <w:szCs w:val="24"/>
        </w:rPr>
      </w:pPr>
      <w:r w:rsidRPr="00A8362B">
        <w:rPr>
          <w:sz w:val="24"/>
          <w:szCs w:val="24"/>
        </w:rPr>
        <w:t>В соответствии с требованиями ФГОС ООО реализация программы начального общего образования обеспечивается современной информационно-образовательной средой.</w:t>
      </w:r>
    </w:p>
    <w:p w:rsidR="00A8362B" w:rsidRPr="00A8362B" w:rsidRDefault="00A8362B" w:rsidP="00A8362B">
      <w:pPr>
        <w:pStyle w:val="14"/>
        <w:shd w:val="clear" w:color="auto" w:fill="auto"/>
        <w:ind w:left="20" w:right="20" w:firstLine="580"/>
        <w:jc w:val="both"/>
        <w:rPr>
          <w:sz w:val="24"/>
          <w:szCs w:val="24"/>
        </w:rPr>
      </w:pPr>
      <w:r w:rsidRPr="00A8362B">
        <w:rPr>
          <w:sz w:val="24"/>
          <w:szCs w:val="24"/>
        </w:rPr>
        <w:t xml:space="preserve">Под </w:t>
      </w:r>
      <w:r w:rsidRPr="00A8362B">
        <w:rPr>
          <w:rStyle w:val="12pt"/>
          <w:rFonts w:eastAsia="Georgia"/>
        </w:rPr>
        <w:t>информационно-образовательной средой (ИОС)</w:t>
      </w:r>
      <w:r w:rsidRPr="00A8362B">
        <w:rPr>
          <w:rStyle w:val="Georgia"/>
          <w:rFonts w:eastAsia="CordiaUPC"/>
          <w:sz w:val="24"/>
          <w:szCs w:val="24"/>
        </w:rPr>
        <w:t xml:space="preserve"> </w:t>
      </w:r>
      <w:r w:rsidRPr="00A8362B">
        <w:rPr>
          <w:sz w:val="24"/>
          <w:szCs w:val="24"/>
        </w:rPr>
        <w:t>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A8362B" w:rsidRPr="00A8362B" w:rsidRDefault="00A8362B" w:rsidP="00A8362B">
      <w:pPr>
        <w:spacing w:line="274" w:lineRule="exact"/>
        <w:ind w:left="20" w:firstLine="580"/>
        <w:rPr>
          <w:rFonts w:ascii="Times New Roman" w:hAnsi="Times New Roman" w:cs="Times New Roman"/>
          <w:sz w:val="24"/>
          <w:szCs w:val="24"/>
        </w:rPr>
      </w:pPr>
      <w:r w:rsidRPr="00A8362B">
        <w:rPr>
          <w:rStyle w:val="52"/>
          <w:rFonts w:eastAsia="Courier New"/>
        </w:rPr>
        <w:t>Основными компонентами ИОС являются:</w:t>
      </w:r>
    </w:p>
    <w:p w:rsidR="00A8362B" w:rsidRPr="00A8362B" w:rsidRDefault="00A8362B" w:rsidP="00486834">
      <w:pPr>
        <w:pStyle w:val="14"/>
        <w:numPr>
          <w:ilvl w:val="0"/>
          <w:numId w:val="16"/>
        </w:numPr>
        <w:shd w:val="clear" w:color="auto" w:fill="auto"/>
        <w:tabs>
          <w:tab w:val="left" w:pos="1404"/>
        </w:tabs>
        <w:ind w:left="360" w:right="20" w:firstLine="560"/>
        <w:jc w:val="both"/>
        <w:rPr>
          <w:sz w:val="24"/>
          <w:szCs w:val="24"/>
        </w:rPr>
      </w:pPr>
      <w:r w:rsidRPr="00A8362B">
        <w:rPr>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A8362B" w:rsidRPr="00A8362B" w:rsidRDefault="00A8362B" w:rsidP="00486834">
      <w:pPr>
        <w:pStyle w:val="14"/>
        <w:numPr>
          <w:ilvl w:val="0"/>
          <w:numId w:val="16"/>
        </w:numPr>
        <w:shd w:val="clear" w:color="auto" w:fill="auto"/>
        <w:tabs>
          <w:tab w:val="left" w:pos="1404"/>
        </w:tabs>
        <w:ind w:left="360" w:right="20" w:firstLine="560"/>
        <w:jc w:val="both"/>
        <w:rPr>
          <w:sz w:val="24"/>
          <w:szCs w:val="24"/>
        </w:rPr>
      </w:pPr>
      <w:r w:rsidRPr="00A8362B">
        <w:rPr>
          <w:sz w:val="24"/>
          <w:szCs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w:t>
      </w:r>
      <w:proofErr w:type="spellStart"/>
      <w:r w:rsidRPr="00A8362B">
        <w:rPr>
          <w:sz w:val="24"/>
          <w:szCs w:val="24"/>
        </w:rPr>
        <w:t>мультимедийные</w:t>
      </w:r>
      <w:proofErr w:type="spellEnd"/>
      <w:r w:rsidRPr="00A8362B">
        <w:rPr>
          <w:sz w:val="24"/>
          <w:szCs w:val="24"/>
        </w:rPr>
        <w:t xml:space="preserve"> средства);</w:t>
      </w:r>
    </w:p>
    <w:p w:rsidR="00A8362B" w:rsidRPr="00A8362B" w:rsidRDefault="00A8362B" w:rsidP="00486834">
      <w:pPr>
        <w:pStyle w:val="14"/>
        <w:numPr>
          <w:ilvl w:val="0"/>
          <w:numId w:val="16"/>
        </w:numPr>
        <w:shd w:val="clear" w:color="auto" w:fill="auto"/>
        <w:tabs>
          <w:tab w:val="left" w:pos="1404"/>
        </w:tabs>
        <w:ind w:left="360" w:right="20" w:firstLine="560"/>
        <w:jc w:val="both"/>
        <w:rPr>
          <w:sz w:val="24"/>
          <w:szCs w:val="24"/>
        </w:rPr>
      </w:pPr>
      <w:r w:rsidRPr="00A8362B">
        <w:rPr>
          <w:sz w:val="24"/>
          <w:szCs w:val="24"/>
        </w:rPr>
        <w:t xml:space="preserve">фонд дополнительной литературы (детская художественная и </w:t>
      </w:r>
      <w:proofErr w:type="spellStart"/>
      <w:r w:rsidRPr="00A8362B">
        <w:rPr>
          <w:sz w:val="24"/>
          <w:szCs w:val="24"/>
        </w:rPr>
        <w:t>научно</w:t>
      </w:r>
      <w:r w:rsidRPr="00A8362B">
        <w:rPr>
          <w:sz w:val="24"/>
          <w:szCs w:val="24"/>
        </w:rPr>
        <w:softHyphen/>
        <w:t>популярная</w:t>
      </w:r>
      <w:proofErr w:type="spellEnd"/>
      <w:r w:rsidRPr="00A8362B">
        <w:rPr>
          <w:sz w:val="24"/>
          <w:szCs w:val="24"/>
        </w:rPr>
        <w:t xml:space="preserve"> литература, справочно-библиографические и периодические издания).</w:t>
      </w:r>
    </w:p>
    <w:p w:rsidR="00A8362B" w:rsidRPr="00A8362B" w:rsidRDefault="00A8362B" w:rsidP="00A8362B">
      <w:pPr>
        <w:pStyle w:val="14"/>
        <w:shd w:val="clear" w:color="auto" w:fill="auto"/>
        <w:ind w:left="20" w:right="20" w:firstLine="580"/>
        <w:jc w:val="both"/>
        <w:rPr>
          <w:sz w:val="24"/>
          <w:szCs w:val="24"/>
        </w:rPr>
      </w:pPr>
      <w:r w:rsidRPr="00A8362B">
        <w:rPr>
          <w:sz w:val="24"/>
          <w:szCs w:val="24"/>
        </w:rPr>
        <w:t>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образовательной организации технических средств и специального оборудования.</w:t>
      </w:r>
    </w:p>
    <w:p w:rsidR="00A8362B" w:rsidRPr="00A8362B" w:rsidRDefault="00A8362B" w:rsidP="00A8362B">
      <w:pPr>
        <w:pStyle w:val="14"/>
        <w:shd w:val="clear" w:color="auto" w:fill="auto"/>
        <w:spacing w:after="240"/>
        <w:ind w:left="20" w:firstLine="580"/>
        <w:jc w:val="both"/>
        <w:rPr>
          <w:sz w:val="24"/>
          <w:szCs w:val="24"/>
        </w:rPr>
      </w:pPr>
      <w:r w:rsidRPr="00A8362B">
        <w:rPr>
          <w:sz w:val="24"/>
          <w:szCs w:val="24"/>
        </w:rPr>
        <w:t>Образовательная организация располагает службой технической поддержки ИКТ.</w:t>
      </w:r>
    </w:p>
    <w:p w:rsidR="00A8362B" w:rsidRPr="00A8362B" w:rsidRDefault="00A8362B" w:rsidP="00A8362B">
      <w:pPr>
        <w:pStyle w:val="14"/>
        <w:shd w:val="clear" w:color="auto" w:fill="auto"/>
        <w:ind w:left="20" w:firstLine="580"/>
        <w:jc w:val="both"/>
        <w:rPr>
          <w:sz w:val="24"/>
          <w:szCs w:val="24"/>
        </w:rPr>
      </w:pPr>
      <w:r w:rsidRPr="00A8362B">
        <w:rPr>
          <w:sz w:val="24"/>
          <w:szCs w:val="24"/>
        </w:rPr>
        <w:t>Информационно-коммуникационные средства и технологии обеспечивают:</w:t>
      </w:r>
    </w:p>
    <w:p w:rsidR="00A8362B" w:rsidRPr="00A8362B" w:rsidRDefault="00A8362B" w:rsidP="00486834">
      <w:pPr>
        <w:pStyle w:val="14"/>
        <w:numPr>
          <w:ilvl w:val="0"/>
          <w:numId w:val="17"/>
        </w:numPr>
        <w:shd w:val="clear" w:color="auto" w:fill="auto"/>
        <w:tabs>
          <w:tab w:val="left" w:pos="1404"/>
        </w:tabs>
        <w:ind w:left="20" w:right="20" w:firstLine="580"/>
        <w:jc w:val="both"/>
        <w:rPr>
          <w:sz w:val="24"/>
          <w:szCs w:val="24"/>
        </w:rPr>
      </w:pPr>
      <w:r w:rsidRPr="00A8362B">
        <w:rPr>
          <w:sz w:val="24"/>
          <w:szCs w:val="24"/>
        </w:rPr>
        <w:t xml:space="preserve">достижение личностных, предметных и </w:t>
      </w:r>
      <w:proofErr w:type="spellStart"/>
      <w:r w:rsidRPr="00A8362B">
        <w:rPr>
          <w:sz w:val="24"/>
          <w:szCs w:val="24"/>
        </w:rPr>
        <w:t>метапредметных</w:t>
      </w:r>
      <w:proofErr w:type="spellEnd"/>
      <w:r w:rsidRPr="00A8362B">
        <w:rPr>
          <w:sz w:val="24"/>
          <w:szCs w:val="24"/>
        </w:rPr>
        <w:t xml:space="preserve"> результатов обучения при реализации требований ФГОС ООО;</w:t>
      </w:r>
    </w:p>
    <w:p w:rsidR="00A8362B" w:rsidRPr="00A8362B" w:rsidRDefault="00A8362B" w:rsidP="00486834">
      <w:pPr>
        <w:pStyle w:val="14"/>
        <w:numPr>
          <w:ilvl w:val="0"/>
          <w:numId w:val="17"/>
        </w:numPr>
        <w:shd w:val="clear" w:color="auto" w:fill="auto"/>
        <w:tabs>
          <w:tab w:val="left" w:pos="1404"/>
        </w:tabs>
        <w:ind w:left="20" w:firstLine="580"/>
        <w:jc w:val="both"/>
        <w:rPr>
          <w:sz w:val="24"/>
          <w:szCs w:val="24"/>
        </w:rPr>
      </w:pPr>
      <w:r w:rsidRPr="00A8362B">
        <w:rPr>
          <w:sz w:val="24"/>
          <w:szCs w:val="24"/>
        </w:rPr>
        <w:t>формирование функциональной грамотности;</w:t>
      </w:r>
    </w:p>
    <w:p w:rsidR="00A8362B" w:rsidRPr="00A8362B" w:rsidRDefault="00A8362B" w:rsidP="00486834">
      <w:pPr>
        <w:pStyle w:val="14"/>
        <w:numPr>
          <w:ilvl w:val="0"/>
          <w:numId w:val="17"/>
        </w:numPr>
        <w:shd w:val="clear" w:color="auto" w:fill="auto"/>
        <w:tabs>
          <w:tab w:val="left" w:pos="1404"/>
        </w:tabs>
        <w:ind w:left="20" w:right="20" w:firstLine="580"/>
        <w:jc w:val="both"/>
        <w:rPr>
          <w:sz w:val="24"/>
          <w:szCs w:val="24"/>
        </w:rPr>
      </w:pPr>
      <w:r w:rsidRPr="00A8362B">
        <w:rPr>
          <w:sz w:val="24"/>
          <w:szCs w:val="24"/>
        </w:rPr>
        <w:t>доступ к учебным планам, рабочим программам учебных предметов, курсов внеурочной деятельности;</w:t>
      </w:r>
    </w:p>
    <w:p w:rsidR="00A8362B" w:rsidRPr="00A8362B" w:rsidRDefault="00A8362B" w:rsidP="00486834">
      <w:pPr>
        <w:pStyle w:val="14"/>
        <w:numPr>
          <w:ilvl w:val="0"/>
          <w:numId w:val="17"/>
        </w:numPr>
        <w:shd w:val="clear" w:color="auto" w:fill="auto"/>
        <w:tabs>
          <w:tab w:val="left" w:pos="1404"/>
        </w:tabs>
        <w:ind w:left="20" w:right="20" w:firstLine="580"/>
        <w:jc w:val="both"/>
        <w:rPr>
          <w:sz w:val="24"/>
          <w:szCs w:val="24"/>
        </w:rPr>
      </w:pPr>
      <w:r w:rsidRPr="00A8362B">
        <w:rPr>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w:t>
      </w:r>
      <w:proofErr w:type="spellStart"/>
      <w:r w:rsidRPr="00A8362B">
        <w:rPr>
          <w:sz w:val="24"/>
          <w:szCs w:val="24"/>
        </w:rPr>
        <w:t>медиаресурсов</w:t>
      </w:r>
      <w:proofErr w:type="spellEnd"/>
      <w:r w:rsidRPr="00A8362B">
        <w:rPr>
          <w:sz w:val="24"/>
          <w:szCs w:val="24"/>
        </w:rPr>
        <w:t xml:space="preserve"> на съёмных дисках, контролируемым ресурсам локальной сети и Интернета);</w:t>
      </w:r>
    </w:p>
    <w:p w:rsidR="00A8362B" w:rsidRPr="00A8362B" w:rsidRDefault="00A8362B" w:rsidP="00486834">
      <w:pPr>
        <w:pStyle w:val="14"/>
        <w:numPr>
          <w:ilvl w:val="0"/>
          <w:numId w:val="17"/>
        </w:numPr>
        <w:shd w:val="clear" w:color="auto" w:fill="auto"/>
        <w:tabs>
          <w:tab w:val="left" w:pos="1404"/>
        </w:tabs>
        <w:ind w:left="20" w:right="20" w:firstLine="580"/>
        <w:jc w:val="both"/>
        <w:rPr>
          <w:sz w:val="24"/>
          <w:szCs w:val="24"/>
        </w:rPr>
      </w:pPr>
      <w:r w:rsidRPr="00A8362B">
        <w:rPr>
          <w:sz w:val="24"/>
          <w:szCs w:val="24"/>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A8362B" w:rsidRPr="00A8362B" w:rsidRDefault="00A8362B" w:rsidP="00486834">
      <w:pPr>
        <w:pStyle w:val="14"/>
        <w:numPr>
          <w:ilvl w:val="0"/>
          <w:numId w:val="17"/>
        </w:numPr>
        <w:shd w:val="clear" w:color="auto" w:fill="auto"/>
        <w:tabs>
          <w:tab w:val="left" w:pos="1368"/>
          <w:tab w:val="right" w:pos="9377"/>
        </w:tabs>
        <w:ind w:left="20" w:firstLine="560"/>
        <w:jc w:val="both"/>
        <w:rPr>
          <w:sz w:val="24"/>
          <w:szCs w:val="24"/>
        </w:rPr>
      </w:pPr>
      <w:r w:rsidRPr="00A8362B">
        <w:rPr>
          <w:sz w:val="24"/>
          <w:szCs w:val="24"/>
        </w:rPr>
        <w:t>реализацию</w:t>
      </w:r>
      <w:r w:rsidRPr="00A8362B">
        <w:rPr>
          <w:sz w:val="24"/>
          <w:szCs w:val="24"/>
        </w:rPr>
        <w:tab/>
        <w:t>индивидуальных образовательных планов, осуществление</w:t>
      </w:r>
    </w:p>
    <w:p w:rsidR="00A8362B" w:rsidRPr="00A8362B" w:rsidRDefault="00A8362B" w:rsidP="00A8362B">
      <w:pPr>
        <w:pStyle w:val="14"/>
        <w:shd w:val="clear" w:color="auto" w:fill="auto"/>
        <w:ind w:left="20" w:right="20" w:firstLine="0"/>
        <w:jc w:val="both"/>
        <w:rPr>
          <w:sz w:val="24"/>
          <w:szCs w:val="24"/>
        </w:rPr>
      </w:pPr>
      <w:r w:rsidRPr="00A8362B">
        <w:rPr>
          <w:sz w:val="24"/>
          <w:szCs w:val="24"/>
        </w:rPr>
        <w:t>самостоятельной образовательной деятельности обучающихся при поддержке педагогических работников;</w:t>
      </w:r>
    </w:p>
    <w:p w:rsidR="00A8362B" w:rsidRPr="00A8362B" w:rsidRDefault="00A8362B" w:rsidP="00486834">
      <w:pPr>
        <w:pStyle w:val="14"/>
        <w:numPr>
          <w:ilvl w:val="0"/>
          <w:numId w:val="17"/>
        </w:numPr>
        <w:shd w:val="clear" w:color="auto" w:fill="auto"/>
        <w:tabs>
          <w:tab w:val="left" w:pos="1368"/>
          <w:tab w:val="right" w:pos="9377"/>
        </w:tabs>
        <w:ind w:left="20" w:firstLine="560"/>
        <w:jc w:val="both"/>
        <w:rPr>
          <w:sz w:val="24"/>
          <w:szCs w:val="24"/>
        </w:rPr>
      </w:pPr>
      <w:r w:rsidRPr="00A8362B">
        <w:rPr>
          <w:sz w:val="24"/>
          <w:szCs w:val="24"/>
        </w:rPr>
        <w:t>включение</w:t>
      </w:r>
      <w:r w:rsidRPr="00A8362B">
        <w:rPr>
          <w:sz w:val="24"/>
          <w:szCs w:val="24"/>
        </w:rPr>
        <w:tab/>
      </w:r>
      <w:proofErr w:type="gramStart"/>
      <w:r w:rsidRPr="00A8362B">
        <w:rPr>
          <w:sz w:val="24"/>
          <w:szCs w:val="24"/>
        </w:rPr>
        <w:t>обучающихся</w:t>
      </w:r>
      <w:proofErr w:type="gramEnd"/>
      <w:r w:rsidRPr="00A8362B">
        <w:rPr>
          <w:sz w:val="24"/>
          <w:szCs w:val="24"/>
        </w:rPr>
        <w:t xml:space="preserve"> в проектно-конструкторскую и </w:t>
      </w:r>
      <w:proofErr w:type="spellStart"/>
      <w:r w:rsidRPr="00A8362B">
        <w:rPr>
          <w:sz w:val="24"/>
          <w:szCs w:val="24"/>
        </w:rPr>
        <w:t>поисково</w:t>
      </w:r>
      <w:proofErr w:type="spellEnd"/>
      <w:r w:rsidRPr="00A8362B">
        <w:rPr>
          <w:sz w:val="24"/>
          <w:szCs w:val="24"/>
        </w:rPr>
        <w:softHyphen/>
      </w:r>
    </w:p>
    <w:p w:rsidR="00A8362B" w:rsidRPr="00A8362B" w:rsidRDefault="00A8362B" w:rsidP="00A8362B">
      <w:pPr>
        <w:pStyle w:val="14"/>
        <w:shd w:val="clear" w:color="auto" w:fill="auto"/>
        <w:ind w:left="20" w:firstLine="0"/>
        <w:jc w:val="both"/>
        <w:rPr>
          <w:sz w:val="24"/>
          <w:szCs w:val="24"/>
        </w:rPr>
      </w:pPr>
      <w:r w:rsidRPr="00A8362B">
        <w:rPr>
          <w:sz w:val="24"/>
          <w:szCs w:val="24"/>
        </w:rPr>
        <w:t>исследовательскую деятельность;</w:t>
      </w:r>
    </w:p>
    <w:p w:rsidR="00A8362B" w:rsidRPr="00A8362B" w:rsidRDefault="00A8362B" w:rsidP="00486834">
      <w:pPr>
        <w:pStyle w:val="14"/>
        <w:numPr>
          <w:ilvl w:val="0"/>
          <w:numId w:val="17"/>
        </w:numPr>
        <w:shd w:val="clear" w:color="auto" w:fill="auto"/>
        <w:tabs>
          <w:tab w:val="left" w:pos="1368"/>
          <w:tab w:val="right" w:pos="9377"/>
        </w:tabs>
        <w:ind w:left="20" w:firstLine="560"/>
        <w:jc w:val="both"/>
        <w:rPr>
          <w:sz w:val="24"/>
          <w:szCs w:val="24"/>
        </w:rPr>
      </w:pPr>
      <w:r w:rsidRPr="00A8362B">
        <w:rPr>
          <w:sz w:val="24"/>
          <w:szCs w:val="24"/>
        </w:rPr>
        <w:t>проведение</w:t>
      </w:r>
      <w:r w:rsidRPr="00A8362B">
        <w:rPr>
          <w:sz w:val="24"/>
          <w:szCs w:val="24"/>
        </w:rPr>
        <w:tab/>
        <w:t>наблюдений и опытов, в том числе с использованием</w:t>
      </w:r>
    </w:p>
    <w:p w:rsidR="00A8362B" w:rsidRPr="00A8362B" w:rsidRDefault="00A8362B" w:rsidP="00A8362B">
      <w:pPr>
        <w:pStyle w:val="14"/>
        <w:shd w:val="clear" w:color="auto" w:fill="auto"/>
        <w:ind w:left="20" w:firstLine="0"/>
        <w:jc w:val="both"/>
        <w:rPr>
          <w:sz w:val="24"/>
          <w:szCs w:val="24"/>
        </w:rPr>
      </w:pPr>
      <w:r w:rsidRPr="00A8362B">
        <w:rPr>
          <w:sz w:val="24"/>
          <w:szCs w:val="24"/>
        </w:rPr>
        <w:t>специального и цифрового оборудования;</w:t>
      </w:r>
    </w:p>
    <w:p w:rsidR="00A8362B" w:rsidRPr="00A8362B" w:rsidRDefault="00A8362B" w:rsidP="00486834">
      <w:pPr>
        <w:pStyle w:val="14"/>
        <w:numPr>
          <w:ilvl w:val="0"/>
          <w:numId w:val="17"/>
        </w:numPr>
        <w:shd w:val="clear" w:color="auto" w:fill="auto"/>
        <w:tabs>
          <w:tab w:val="left" w:pos="1368"/>
        </w:tabs>
        <w:ind w:left="20" w:firstLine="560"/>
        <w:jc w:val="both"/>
        <w:rPr>
          <w:sz w:val="24"/>
          <w:szCs w:val="24"/>
        </w:rPr>
      </w:pPr>
      <w:r w:rsidRPr="00A8362B">
        <w:rPr>
          <w:sz w:val="24"/>
          <w:szCs w:val="24"/>
        </w:rPr>
        <w:t xml:space="preserve">фиксацию и хранение информации о ходе </w:t>
      </w:r>
      <w:proofErr w:type="spellStart"/>
      <w:r w:rsidRPr="00A8362B">
        <w:rPr>
          <w:sz w:val="24"/>
          <w:szCs w:val="24"/>
        </w:rPr>
        <w:t>образовательногопроцесса</w:t>
      </w:r>
      <w:proofErr w:type="spellEnd"/>
      <w:r w:rsidRPr="00A8362B">
        <w:rPr>
          <w:sz w:val="24"/>
          <w:szCs w:val="24"/>
        </w:rPr>
        <w:t>;</w:t>
      </w:r>
    </w:p>
    <w:p w:rsidR="00A8362B" w:rsidRPr="00A8362B" w:rsidRDefault="00A8362B" w:rsidP="00486834">
      <w:pPr>
        <w:pStyle w:val="14"/>
        <w:numPr>
          <w:ilvl w:val="0"/>
          <w:numId w:val="17"/>
        </w:numPr>
        <w:shd w:val="clear" w:color="auto" w:fill="auto"/>
        <w:tabs>
          <w:tab w:val="left" w:pos="1368"/>
        </w:tabs>
        <w:ind w:left="20" w:right="20" w:firstLine="560"/>
        <w:jc w:val="both"/>
        <w:rPr>
          <w:sz w:val="24"/>
          <w:szCs w:val="24"/>
        </w:rPr>
      </w:pPr>
      <w:r w:rsidRPr="00A8362B">
        <w:rPr>
          <w:sz w:val="24"/>
          <w:szCs w:val="24"/>
        </w:rPr>
        <w:t xml:space="preserve">проведение массовых мероприятий, досуга с просмотром видеоматериалов, организацию театрализованных представлений, обеспеченных озвучиванием и </w:t>
      </w:r>
      <w:r w:rsidRPr="00A8362B">
        <w:rPr>
          <w:sz w:val="24"/>
          <w:szCs w:val="24"/>
        </w:rPr>
        <w:lastRenderedPageBreak/>
        <w:t>освещением;</w:t>
      </w:r>
    </w:p>
    <w:p w:rsidR="00A8362B" w:rsidRPr="00A8362B" w:rsidRDefault="00A8362B" w:rsidP="00486834">
      <w:pPr>
        <w:pStyle w:val="14"/>
        <w:numPr>
          <w:ilvl w:val="0"/>
          <w:numId w:val="17"/>
        </w:numPr>
        <w:shd w:val="clear" w:color="auto" w:fill="auto"/>
        <w:tabs>
          <w:tab w:val="left" w:pos="1368"/>
        </w:tabs>
        <w:ind w:left="20" w:right="20" w:firstLine="560"/>
        <w:jc w:val="both"/>
        <w:rPr>
          <w:sz w:val="24"/>
          <w:szCs w:val="24"/>
        </w:rPr>
      </w:pPr>
      <w:r w:rsidRPr="00A8362B">
        <w:rPr>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A8362B" w:rsidRPr="00A8362B" w:rsidRDefault="00A8362B" w:rsidP="00486834">
      <w:pPr>
        <w:pStyle w:val="14"/>
        <w:numPr>
          <w:ilvl w:val="0"/>
          <w:numId w:val="17"/>
        </w:numPr>
        <w:shd w:val="clear" w:color="auto" w:fill="auto"/>
        <w:tabs>
          <w:tab w:val="left" w:pos="1368"/>
        </w:tabs>
        <w:spacing w:after="240"/>
        <w:ind w:left="20" w:firstLine="560"/>
        <w:jc w:val="both"/>
        <w:rPr>
          <w:sz w:val="24"/>
          <w:szCs w:val="24"/>
        </w:rPr>
      </w:pPr>
      <w:r w:rsidRPr="00A8362B">
        <w:rPr>
          <w:sz w:val="24"/>
          <w:szCs w:val="24"/>
        </w:rPr>
        <w:t xml:space="preserve">формирование и хранение </w:t>
      </w:r>
      <w:proofErr w:type="gramStart"/>
      <w:r w:rsidRPr="00A8362B">
        <w:rPr>
          <w:sz w:val="24"/>
          <w:szCs w:val="24"/>
        </w:rPr>
        <w:t>электронного</w:t>
      </w:r>
      <w:proofErr w:type="gramEnd"/>
      <w:r w:rsidRPr="00A8362B">
        <w:rPr>
          <w:sz w:val="24"/>
          <w:szCs w:val="24"/>
        </w:rPr>
        <w:t xml:space="preserve"> </w:t>
      </w:r>
      <w:proofErr w:type="spellStart"/>
      <w:r w:rsidRPr="00A8362B">
        <w:rPr>
          <w:sz w:val="24"/>
          <w:szCs w:val="24"/>
        </w:rPr>
        <w:t>портфолио</w:t>
      </w:r>
      <w:proofErr w:type="spellEnd"/>
      <w:r w:rsidRPr="00A8362B">
        <w:rPr>
          <w:sz w:val="24"/>
          <w:szCs w:val="24"/>
        </w:rPr>
        <w:t xml:space="preserve"> обучающегося.</w:t>
      </w:r>
    </w:p>
    <w:p w:rsidR="00A8362B" w:rsidRPr="00A8362B" w:rsidRDefault="00A8362B" w:rsidP="00A8362B">
      <w:pPr>
        <w:pStyle w:val="14"/>
        <w:shd w:val="clear" w:color="auto" w:fill="auto"/>
        <w:ind w:left="20" w:firstLine="560"/>
        <w:jc w:val="both"/>
        <w:rPr>
          <w:sz w:val="24"/>
          <w:szCs w:val="24"/>
        </w:rPr>
      </w:pPr>
      <w:r w:rsidRPr="00A8362B">
        <w:rPr>
          <w:sz w:val="24"/>
          <w:szCs w:val="24"/>
        </w:rPr>
        <w:t xml:space="preserve">Информационно-образовательная среда </w:t>
      </w:r>
      <w:r w:rsidRPr="00A8362B">
        <w:rPr>
          <w:rStyle w:val="7"/>
          <w:rFonts w:eastAsiaTheme="minorEastAsia"/>
          <w:sz w:val="24"/>
          <w:szCs w:val="24"/>
        </w:rPr>
        <w:t>МАОУ «</w:t>
      </w:r>
      <w:proofErr w:type="spellStart"/>
      <w:r w:rsidRPr="00A8362B">
        <w:rPr>
          <w:rStyle w:val="7"/>
          <w:rFonts w:eastAsiaTheme="minorEastAsia"/>
          <w:sz w:val="24"/>
          <w:szCs w:val="24"/>
        </w:rPr>
        <w:t>Сергинская</w:t>
      </w:r>
      <w:proofErr w:type="spellEnd"/>
      <w:r w:rsidRPr="00A8362B">
        <w:rPr>
          <w:rStyle w:val="7"/>
          <w:rFonts w:eastAsiaTheme="minorEastAsia"/>
          <w:sz w:val="24"/>
          <w:szCs w:val="24"/>
        </w:rPr>
        <w:t xml:space="preserve"> СОШ» </w:t>
      </w:r>
      <w:r w:rsidRPr="00A8362B">
        <w:rPr>
          <w:sz w:val="24"/>
          <w:szCs w:val="24"/>
        </w:rPr>
        <w:t>обеспечивает:</w:t>
      </w:r>
    </w:p>
    <w:p w:rsidR="00A8362B" w:rsidRPr="00A8362B" w:rsidRDefault="00A8362B" w:rsidP="00486834">
      <w:pPr>
        <w:pStyle w:val="14"/>
        <w:numPr>
          <w:ilvl w:val="0"/>
          <w:numId w:val="6"/>
        </w:numPr>
        <w:shd w:val="clear" w:color="auto" w:fill="auto"/>
        <w:tabs>
          <w:tab w:val="left" w:pos="794"/>
        </w:tabs>
        <w:ind w:left="20" w:right="20" w:firstLine="560"/>
        <w:jc w:val="both"/>
        <w:rPr>
          <w:sz w:val="24"/>
          <w:szCs w:val="24"/>
        </w:rPr>
      </w:pPr>
      <w:r w:rsidRPr="00A8362B">
        <w:rPr>
          <w:sz w:val="24"/>
          <w:szCs w:val="24"/>
        </w:rPr>
        <w:t xml:space="preserve">возможность </w:t>
      </w:r>
      <w:r w:rsidRPr="00A8362B">
        <w:rPr>
          <w:rStyle w:val="7"/>
          <w:rFonts w:eastAsiaTheme="minorEastAsia"/>
          <w:sz w:val="24"/>
          <w:szCs w:val="24"/>
        </w:rPr>
        <w:t>использования участниками образовательного процесса ресурсов и сервисов цифровой образовательной среды;</w:t>
      </w:r>
    </w:p>
    <w:p w:rsidR="00A8362B" w:rsidRPr="00A8362B" w:rsidRDefault="00A8362B" w:rsidP="00486834">
      <w:pPr>
        <w:pStyle w:val="14"/>
        <w:numPr>
          <w:ilvl w:val="0"/>
          <w:numId w:val="6"/>
        </w:numPr>
        <w:shd w:val="clear" w:color="auto" w:fill="auto"/>
        <w:tabs>
          <w:tab w:val="left" w:pos="794"/>
        </w:tabs>
        <w:ind w:left="20" w:right="20" w:firstLine="560"/>
        <w:jc w:val="both"/>
        <w:rPr>
          <w:sz w:val="24"/>
          <w:szCs w:val="24"/>
        </w:rPr>
      </w:pPr>
      <w:r w:rsidRPr="00A8362B">
        <w:rPr>
          <w:rStyle w:val="7"/>
          <w:rFonts w:eastAsiaTheme="minorEastAsia"/>
          <w:sz w:val="24"/>
          <w:szCs w:val="24"/>
        </w:rPr>
        <w:t>безопасный доступ к верифицированным образовательным ресурсам цифровой образовательной среды;</w:t>
      </w:r>
    </w:p>
    <w:p w:rsidR="00A8362B" w:rsidRPr="00A8362B" w:rsidRDefault="00A8362B" w:rsidP="00486834">
      <w:pPr>
        <w:pStyle w:val="14"/>
        <w:numPr>
          <w:ilvl w:val="0"/>
          <w:numId w:val="6"/>
        </w:numPr>
        <w:shd w:val="clear" w:color="auto" w:fill="auto"/>
        <w:tabs>
          <w:tab w:val="left" w:pos="794"/>
        </w:tabs>
        <w:ind w:left="20" w:firstLine="560"/>
        <w:jc w:val="both"/>
        <w:rPr>
          <w:sz w:val="24"/>
          <w:szCs w:val="24"/>
        </w:rPr>
      </w:pPr>
      <w:r w:rsidRPr="00A8362B">
        <w:rPr>
          <w:rStyle w:val="7"/>
          <w:rFonts w:eastAsiaTheme="minorEastAsia"/>
          <w:sz w:val="24"/>
          <w:szCs w:val="24"/>
        </w:rPr>
        <w:t>информационно-методическую поддержку образовательной деятельности;</w:t>
      </w:r>
    </w:p>
    <w:p w:rsidR="00A8362B" w:rsidRPr="00A8362B" w:rsidRDefault="00A8362B" w:rsidP="00486834">
      <w:pPr>
        <w:pStyle w:val="14"/>
        <w:numPr>
          <w:ilvl w:val="0"/>
          <w:numId w:val="6"/>
        </w:numPr>
        <w:shd w:val="clear" w:color="auto" w:fill="auto"/>
        <w:tabs>
          <w:tab w:val="left" w:pos="794"/>
        </w:tabs>
        <w:ind w:left="20" w:right="20" w:firstLine="560"/>
        <w:jc w:val="both"/>
        <w:rPr>
          <w:sz w:val="24"/>
          <w:szCs w:val="24"/>
        </w:rPr>
      </w:pPr>
      <w:r w:rsidRPr="00A8362B">
        <w:rPr>
          <w:rStyle w:val="7"/>
          <w:rFonts w:eastAsiaTheme="minorEastAsia"/>
          <w:sz w:val="24"/>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A8362B" w:rsidRPr="00A8362B" w:rsidRDefault="00A8362B" w:rsidP="00486834">
      <w:pPr>
        <w:pStyle w:val="14"/>
        <w:numPr>
          <w:ilvl w:val="0"/>
          <w:numId w:val="6"/>
        </w:numPr>
        <w:shd w:val="clear" w:color="auto" w:fill="auto"/>
        <w:tabs>
          <w:tab w:val="left" w:pos="794"/>
        </w:tabs>
        <w:ind w:left="20" w:firstLine="560"/>
        <w:jc w:val="both"/>
        <w:rPr>
          <w:sz w:val="24"/>
          <w:szCs w:val="24"/>
        </w:rPr>
      </w:pPr>
      <w:r w:rsidRPr="00A8362B">
        <w:rPr>
          <w:rStyle w:val="7"/>
          <w:rFonts w:eastAsiaTheme="minorEastAsia"/>
          <w:sz w:val="24"/>
          <w:szCs w:val="24"/>
        </w:rPr>
        <w:t>планирование образовательной деятельности и ее ресурсного обеспечения;</w:t>
      </w:r>
    </w:p>
    <w:p w:rsidR="00A8362B" w:rsidRPr="00A8362B" w:rsidRDefault="00A8362B" w:rsidP="00486834">
      <w:pPr>
        <w:pStyle w:val="14"/>
        <w:numPr>
          <w:ilvl w:val="0"/>
          <w:numId w:val="6"/>
        </w:numPr>
        <w:shd w:val="clear" w:color="auto" w:fill="auto"/>
        <w:tabs>
          <w:tab w:val="left" w:pos="794"/>
        </w:tabs>
        <w:ind w:left="20" w:firstLine="560"/>
        <w:jc w:val="both"/>
        <w:rPr>
          <w:sz w:val="24"/>
          <w:szCs w:val="24"/>
        </w:rPr>
      </w:pPr>
      <w:r w:rsidRPr="00A8362B">
        <w:rPr>
          <w:rStyle w:val="7"/>
          <w:rFonts w:eastAsiaTheme="minorEastAsia"/>
          <w:sz w:val="24"/>
          <w:szCs w:val="24"/>
        </w:rPr>
        <w:t>мониторинг и фиксацию хода и результатов образовательной деятельности;</w:t>
      </w:r>
    </w:p>
    <w:p w:rsidR="00A8362B" w:rsidRPr="00A8362B" w:rsidRDefault="00A8362B" w:rsidP="00486834">
      <w:pPr>
        <w:pStyle w:val="14"/>
        <w:numPr>
          <w:ilvl w:val="0"/>
          <w:numId w:val="6"/>
        </w:numPr>
        <w:shd w:val="clear" w:color="auto" w:fill="auto"/>
        <w:tabs>
          <w:tab w:val="left" w:pos="794"/>
        </w:tabs>
        <w:ind w:left="20" w:firstLine="560"/>
        <w:jc w:val="both"/>
        <w:rPr>
          <w:sz w:val="24"/>
          <w:szCs w:val="24"/>
        </w:rPr>
      </w:pPr>
      <w:r w:rsidRPr="00A8362B">
        <w:rPr>
          <w:rStyle w:val="7"/>
          <w:rFonts w:eastAsiaTheme="minorEastAsia"/>
          <w:sz w:val="24"/>
          <w:szCs w:val="24"/>
        </w:rPr>
        <w:t xml:space="preserve">мониторинг здоровья </w:t>
      </w:r>
      <w:proofErr w:type="gramStart"/>
      <w:r w:rsidRPr="00A8362B">
        <w:rPr>
          <w:rStyle w:val="7"/>
          <w:rFonts w:eastAsiaTheme="minorEastAsia"/>
          <w:sz w:val="24"/>
          <w:szCs w:val="24"/>
        </w:rPr>
        <w:t>обучающихся</w:t>
      </w:r>
      <w:proofErr w:type="gramEnd"/>
      <w:r w:rsidRPr="00A8362B">
        <w:rPr>
          <w:rStyle w:val="7"/>
          <w:rFonts w:eastAsiaTheme="minorEastAsia"/>
          <w:sz w:val="24"/>
          <w:szCs w:val="24"/>
        </w:rPr>
        <w:t>;</w:t>
      </w:r>
    </w:p>
    <w:p w:rsidR="00A8362B" w:rsidRPr="00A8362B" w:rsidRDefault="00A8362B" w:rsidP="00486834">
      <w:pPr>
        <w:pStyle w:val="14"/>
        <w:numPr>
          <w:ilvl w:val="0"/>
          <w:numId w:val="6"/>
        </w:numPr>
        <w:shd w:val="clear" w:color="auto" w:fill="auto"/>
        <w:tabs>
          <w:tab w:val="left" w:pos="794"/>
        </w:tabs>
        <w:ind w:left="20" w:right="20" w:firstLine="560"/>
        <w:jc w:val="both"/>
        <w:rPr>
          <w:sz w:val="24"/>
          <w:szCs w:val="24"/>
        </w:rPr>
      </w:pPr>
      <w:r w:rsidRPr="00A8362B">
        <w:rPr>
          <w:rStyle w:val="7"/>
          <w:rFonts w:eastAsiaTheme="minorEastAsia"/>
          <w:sz w:val="24"/>
          <w:szCs w:val="24"/>
        </w:rPr>
        <w:t>современные процедуры создания, поиска, сбора, анализа, обработки, хранения и представления информации;</w:t>
      </w:r>
    </w:p>
    <w:p w:rsidR="00A8362B" w:rsidRPr="00A8362B" w:rsidRDefault="00A8362B" w:rsidP="00486834">
      <w:pPr>
        <w:pStyle w:val="14"/>
        <w:numPr>
          <w:ilvl w:val="0"/>
          <w:numId w:val="6"/>
        </w:numPr>
        <w:shd w:val="clear" w:color="auto" w:fill="auto"/>
        <w:tabs>
          <w:tab w:val="left" w:pos="794"/>
        </w:tabs>
        <w:ind w:left="20" w:right="20" w:firstLine="560"/>
        <w:jc w:val="both"/>
        <w:rPr>
          <w:sz w:val="24"/>
          <w:szCs w:val="24"/>
        </w:rPr>
      </w:pPr>
      <w:r w:rsidRPr="00A8362B">
        <w:rPr>
          <w:rStyle w:val="7"/>
          <w:rFonts w:eastAsiaTheme="minorEastAsia"/>
          <w:sz w:val="24"/>
          <w:szCs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A8362B" w:rsidRPr="00A8362B" w:rsidRDefault="00A8362B" w:rsidP="00A8362B">
      <w:pPr>
        <w:pStyle w:val="14"/>
        <w:shd w:val="clear" w:color="auto" w:fill="auto"/>
        <w:ind w:left="20" w:right="20" w:firstLine="560"/>
        <w:jc w:val="both"/>
        <w:rPr>
          <w:sz w:val="24"/>
          <w:szCs w:val="24"/>
        </w:rPr>
      </w:pPr>
      <w:r w:rsidRPr="00A8362B">
        <w:rPr>
          <w:rStyle w:val="7"/>
          <w:rFonts w:eastAsiaTheme="minorEastAsia"/>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A8362B" w:rsidRPr="00A8362B" w:rsidRDefault="00A8362B" w:rsidP="00A8362B">
      <w:pPr>
        <w:pStyle w:val="14"/>
        <w:shd w:val="clear" w:color="auto" w:fill="auto"/>
        <w:ind w:left="20" w:firstLine="560"/>
        <w:jc w:val="both"/>
        <w:rPr>
          <w:sz w:val="24"/>
          <w:szCs w:val="24"/>
        </w:rPr>
      </w:pPr>
      <w:r w:rsidRPr="00A8362B">
        <w:rPr>
          <w:rStyle w:val="7"/>
          <w:rFonts w:eastAsiaTheme="minorEastAsia"/>
          <w:sz w:val="24"/>
          <w:szCs w:val="24"/>
        </w:rPr>
        <w:t>Основными компонентами ИОС МАОУ «</w:t>
      </w:r>
      <w:proofErr w:type="spellStart"/>
      <w:r w:rsidRPr="00A8362B">
        <w:rPr>
          <w:rStyle w:val="7"/>
          <w:rFonts w:eastAsiaTheme="minorEastAsia"/>
          <w:sz w:val="24"/>
          <w:szCs w:val="24"/>
        </w:rPr>
        <w:t>Сергинская</w:t>
      </w:r>
      <w:proofErr w:type="spellEnd"/>
      <w:r w:rsidRPr="00A8362B">
        <w:rPr>
          <w:rStyle w:val="7"/>
          <w:rFonts w:eastAsiaTheme="minorEastAsia"/>
          <w:sz w:val="24"/>
          <w:szCs w:val="24"/>
        </w:rPr>
        <w:t xml:space="preserve"> СОШ» являются:</w:t>
      </w:r>
    </w:p>
    <w:p w:rsidR="00A8362B" w:rsidRPr="00A8362B" w:rsidRDefault="00A8362B" w:rsidP="00486834">
      <w:pPr>
        <w:pStyle w:val="14"/>
        <w:numPr>
          <w:ilvl w:val="0"/>
          <w:numId w:val="6"/>
        </w:numPr>
        <w:shd w:val="clear" w:color="auto" w:fill="auto"/>
        <w:tabs>
          <w:tab w:val="left" w:pos="794"/>
        </w:tabs>
        <w:ind w:left="20" w:right="20" w:firstLine="560"/>
        <w:jc w:val="both"/>
        <w:rPr>
          <w:sz w:val="24"/>
          <w:szCs w:val="24"/>
        </w:rPr>
      </w:pPr>
      <w:r w:rsidRPr="00A8362B">
        <w:rPr>
          <w:rStyle w:val="7"/>
          <w:rFonts w:eastAsiaTheme="minorEastAsia"/>
          <w:sz w:val="24"/>
          <w:szCs w:val="24"/>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A8362B" w:rsidRPr="00A8362B" w:rsidRDefault="00A8362B" w:rsidP="00486834">
      <w:pPr>
        <w:pStyle w:val="14"/>
        <w:numPr>
          <w:ilvl w:val="0"/>
          <w:numId w:val="6"/>
        </w:numPr>
        <w:shd w:val="clear" w:color="auto" w:fill="auto"/>
        <w:tabs>
          <w:tab w:val="left" w:pos="794"/>
        </w:tabs>
        <w:ind w:left="20" w:right="20" w:firstLine="560"/>
        <w:jc w:val="both"/>
        <w:rPr>
          <w:sz w:val="24"/>
          <w:szCs w:val="24"/>
        </w:rPr>
      </w:pPr>
      <w:r w:rsidRPr="00A8362B">
        <w:rPr>
          <w:rStyle w:val="7"/>
          <w:rFonts w:eastAsiaTheme="minorEastAsia"/>
          <w:sz w:val="24"/>
          <w:szCs w:val="24"/>
        </w:rPr>
        <w:t>фонд дополнительной литературы (художественная и научно-популярная литература, справочно-библиографические и периодические издания);</w:t>
      </w:r>
    </w:p>
    <w:p w:rsidR="00A8362B" w:rsidRPr="00A8362B" w:rsidRDefault="00A8362B" w:rsidP="00486834">
      <w:pPr>
        <w:pStyle w:val="14"/>
        <w:numPr>
          <w:ilvl w:val="0"/>
          <w:numId w:val="6"/>
        </w:numPr>
        <w:shd w:val="clear" w:color="auto" w:fill="auto"/>
        <w:tabs>
          <w:tab w:val="left" w:pos="794"/>
        </w:tabs>
        <w:ind w:left="20" w:right="20" w:firstLine="560"/>
        <w:jc w:val="both"/>
        <w:rPr>
          <w:sz w:val="24"/>
          <w:szCs w:val="24"/>
        </w:rPr>
      </w:pPr>
      <w:r w:rsidRPr="00A8362B">
        <w:rPr>
          <w:rStyle w:val="7"/>
          <w:rFonts w:eastAsiaTheme="minorEastAsia"/>
          <w:sz w:val="24"/>
          <w:szCs w:val="24"/>
        </w:rPr>
        <w:t xml:space="preserve">учебно-наглядные пособия (средства натурного фонда, модели, печатные, </w:t>
      </w:r>
      <w:proofErr w:type="spellStart"/>
      <w:r w:rsidRPr="00A8362B">
        <w:rPr>
          <w:rStyle w:val="7"/>
          <w:rFonts w:eastAsiaTheme="minorEastAsia"/>
          <w:sz w:val="24"/>
          <w:szCs w:val="24"/>
        </w:rPr>
        <w:t>экранно</w:t>
      </w:r>
      <w:r w:rsidRPr="00A8362B">
        <w:rPr>
          <w:rStyle w:val="7"/>
          <w:rFonts w:eastAsiaTheme="minorEastAsia"/>
          <w:sz w:val="24"/>
          <w:szCs w:val="24"/>
        </w:rPr>
        <w:softHyphen/>
        <w:t>звуковые</w:t>
      </w:r>
      <w:proofErr w:type="spellEnd"/>
      <w:r w:rsidRPr="00A8362B">
        <w:rPr>
          <w:rStyle w:val="7"/>
          <w:rFonts w:eastAsiaTheme="minorEastAsia"/>
          <w:sz w:val="24"/>
          <w:szCs w:val="24"/>
        </w:rPr>
        <w:t xml:space="preserve"> средства, </w:t>
      </w:r>
      <w:proofErr w:type="spellStart"/>
      <w:r w:rsidRPr="00A8362B">
        <w:rPr>
          <w:rStyle w:val="7"/>
          <w:rFonts w:eastAsiaTheme="minorEastAsia"/>
          <w:sz w:val="24"/>
          <w:szCs w:val="24"/>
        </w:rPr>
        <w:t>мультимедийные</w:t>
      </w:r>
      <w:proofErr w:type="spellEnd"/>
      <w:r w:rsidRPr="00A8362B">
        <w:rPr>
          <w:rStyle w:val="7"/>
          <w:rFonts w:eastAsiaTheme="minorEastAsia"/>
          <w:sz w:val="24"/>
          <w:szCs w:val="24"/>
        </w:rPr>
        <w:t xml:space="preserve"> средства);</w:t>
      </w:r>
    </w:p>
    <w:p w:rsidR="00A8362B" w:rsidRPr="00A8362B" w:rsidRDefault="00A8362B" w:rsidP="00486834">
      <w:pPr>
        <w:pStyle w:val="14"/>
        <w:numPr>
          <w:ilvl w:val="0"/>
          <w:numId w:val="6"/>
        </w:numPr>
        <w:shd w:val="clear" w:color="auto" w:fill="auto"/>
        <w:tabs>
          <w:tab w:val="left" w:pos="825"/>
        </w:tabs>
        <w:ind w:left="20" w:firstLine="560"/>
        <w:jc w:val="both"/>
        <w:rPr>
          <w:sz w:val="24"/>
          <w:szCs w:val="24"/>
        </w:rPr>
      </w:pPr>
      <w:r w:rsidRPr="00A8362B">
        <w:rPr>
          <w:rStyle w:val="7"/>
          <w:rFonts w:eastAsiaTheme="minorEastAsia"/>
          <w:sz w:val="24"/>
          <w:szCs w:val="24"/>
        </w:rPr>
        <w:t>информационно-образовательные ресурсы Интернета;</w:t>
      </w:r>
    </w:p>
    <w:p w:rsidR="00A8362B" w:rsidRPr="00A8362B" w:rsidRDefault="00A8362B" w:rsidP="00486834">
      <w:pPr>
        <w:pStyle w:val="14"/>
        <w:numPr>
          <w:ilvl w:val="0"/>
          <w:numId w:val="6"/>
        </w:numPr>
        <w:shd w:val="clear" w:color="auto" w:fill="auto"/>
        <w:tabs>
          <w:tab w:val="left" w:pos="825"/>
        </w:tabs>
        <w:ind w:left="20" w:firstLine="560"/>
        <w:jc w:val="both"/>
        <w:rPr>
          <w:sz w:val="24"/>
          <w:szCs w:val="24"/>
        </w:rPr>
      </w:pPr>
      <w:r w:rsidRPr="00A8362B">
        <w:rPr>
          <w:rStyle w:val="7"/>
          <w:rFonts w:eastAsiaTheme="minorEastAsia"/>
          <w:sz w:val="24"/>
          <w:szCs w:val="24"/>
        </w:rPr>
        <w:t>информационно-телекоммуникационная инфраструктура;</w:t>
      </w:r>
    </w:p>
    <w:p w:rsidR="00A8362B" w:rsidRPr="00A8362B" w:rsidRDefault="00A8362B" w:rsidP="00486834">
      <w:pPr>
        <w:pStyle w:val="14"/>
        <w:numPr>
          <w:ilvl w:val="0"/>
          <w:numId w:val="6"/>
        </w:numPr>
        <w:shd w:val="clear" w:color="auto" w:fill="auto"/>
        <w:tabs>
          <w:tab w:val="left" w:pos="825"/>
        </w:tabs>
        <w:ind w:left="20" w:right="20" w:firstLine="560"/>
        <w:jc w:val="both"/>
        <w:rPr>
          <w:sz w:val="24"/>
          <w:szCs w:val="24"/>
        </w:rPr>
      </w:pPr>
      <w:r w:rsidRPr="00A8362B">
        <w:rPr>
          <w:rStyle w:val="7"/>
          <w:rFonts w:eastAsiaTheme="minorEastAsia"/>
          <w:sz w:val="24"/>
          <w:szCs w:val="24"/>
        </w:rPr>
        <w:t xml:space="preserve">технические средства, обеспечивающие функционирование </w:t>
      </w:r>
      <w:proofErr w:type="spellStart"/>
      <w:r w:rsidRPr="00A8362B">
        <w:rPr>
          <w:rStyle w:val="7"/>
          <w:rFonts w:eastAsiaTheme="minorEastAsia"/>
          <w:sz w:val="24"/>
          <w:szCs w:val="24"/>
        </w:rPr>
        <w:t>информационно</w:t>
      </w:r>
      <w:r w:rsidRPr="00A8362B">
        <w:rPr>
          <w:rStyle w:val="7"/>
          <w:rFonts w:eastAsiaTheme="minorEastAsia"/>
          <w:sz w:val="24"/>
          <w:szCs w:val="24"/>
        </w:rPr>
        <w:softHyphen/>
        <w:t>образовательной</w:t>
      </w:r>
      <w:proofErr w:type="spellEnd"/>
      <w:r w:rsidRPr="00A8362B">
        <w:rPr>
          <w:rStyle w:val="7"/>
          <w:rFonts w:eastAsiaTheme="minorEastAsia"/>
          <w:sz w:val="24"/>
          <w:szCs w:val="24"/>
        </w:rPr>
        <w:t xml:space="preserve"> среды;</w:t>
      </w:r>
    </w:p>
    <w:p w:rsidR="00A8362B" w:rsidRPr="00A8362B" w:rsidRDefault="00A8362B" w:rsidP="00486834">
      <w:pPr>
        <w:pStyle w:val="14"/>
        <w:numPr>
          <w:ilvl w:val="0"/>
          <w:numId w:val="6"/>
        </w:numPr>
        <w:shd w:val="clear" w:color="auto" w:fill="auto"/>
        <w:tabs>
          <w:tab w:val="left" w:pos="825"/>
        </w:tabs>
        <w:ind w:left="20" w:right="20" w:firstLine="560"/>
        <w:jc w:val="both"/>
        <w:rPr>
          <w:sz w:val="24"/>
          <w:szCs w:val="24"/>
        </w:rPr>
      </w:pPr>
      <w:r w:rsidRPr="00A8362B">
        <w:rPr>
          <w:rStyle w:val="7"/>
          <w:rFonts w:eastAsiaTheme="minorEastAsia"/>
          <w:sz w:val="24"/>
          <w:szCs w:val="24"/>
        </w:rPr>
        <w:t xml:space="preserve">программные инструменты, обеспечивающие функционирование </w:t>
      </w:r>
      <w:proofErr w:type="spellStart"/>
      <w:r w:rsidRPr="00A8362B">
        <w:rPr>
          <w:rStyle w:val="7"/>
          <w:rFonts w:eastAsiaTheme="minorEastAsia"/>
          <w:sz w:val="24"/>
          <w:szCs w:val="24"/>
        </w:rPr>
        <w:t>информационно</w:t>
      </w:r>
      <w:r w:rsidRPr="00A8362B">
        <w:rPr>
          <w:rStyle w:val="7"/>
          <w:rFonts w:eastAsiaTheme="minorEastAsia"/>
          <w:sz w:val="24"/>
          <w:szCs w:val="24"/>
        </w:rPr>
        <w:softHyphen/>
        <w:t>образовательной</w:t>
      </w:r>
      <w:proofErr w:type="spellEnd"/>
      <w:r w:rsidRPr="00A8362B">
        <w:rPr>
          <w:rStyle w:val="7"/>
          <w:rFonts w:eastAsiaTheme="minorEastAsia"/>
          <w:sz w:val="24"/>
          <w:szCs w:val="24"/>
        </w:rPr>
        <w:t xml:space="preserve"> среды;</w:t>
      </w:r>
    </w:p>
    <w:p w:rsidR="00A8362B" w:rsidRPr="00A8362B" w:rsidRDefault="00A8362B" w:rsidP="00486834">
      <w:pPr>
        <w:pStyle w:val="14"/>
        <w:numPr>
          <w:ilvl w:val="0"/>
          <w:numId w:val="6"/>
        </w:numPr>
        <w:shd w:val="clear" w:color="auto" w:fill="auto"/>
        <w:tabs>
          <w:tab w:val="left" w:pos="1015"/>
        </w:tabs>
        <w:ind w:left="20" w:right="20" w:firstLine="560"/>
        <w:jc w:val="both"/>
        <w:rPr>
          <w:sz w:val="24"/>
          <w:szCs w:val="24"/>
        </w:rPr>
      </w:pPr>
      <w:r w:rsidRPr="00A8362B">
        <w:rPr>
          <w:rStyle w:val="7"/>
          <w:rFonts w:eastAsiaTheme="minorEastAsia"/>
          <w:sz w:val="24"/>
          <w:szCs w:val="24"/>
        </w:rPr>
        <w:t>служба технической поддержки функционирования информационно</w:t>
      </w:r>
      <w:r w:rsidRPr="00A8362B">
        <w:rPr>
          <w:rStyle w:val="7"/>
          <w:rFonts w:eastAsiaTheme="minorEastAsia"/>
          <w:sz w:val="24"/>
          <w:szCs w:val="24"/>
        </w:rPr>
        <w:softHyphen/>
      </w:r>
      <w:r w:rsidRPr="00A8362B">
        <w:rPr>
          <w:rStyle w:val="7"/>
          <w:sz w:val="24"/>
          <w:szCs w:val="24"/>
        </w:rPr>
        <w:t>-</w:t>
      </w:r>
      <w:r w:rsidRPr="00A8362B">
        <w:rPr>
          <w:rStyle w:val="7"/>
          <w:rFonts w:eastAsiaTheme="minorEastAsia"/>
          <w:sz w:val="24"/>
          <w:szCs w:val="24"/>
        </w:rPr>
        <w:t>образовательной среды.</w:t>
      </w:r>
    </w:p>
    <w:p w:rsidR="00A8362B" w:rsidRPr="00A8362B" w:rsidRDefault="00A8362B" w:rsidP="00A8362B">
      <w:pPr>
        <w:pStyle w:val="14"/>
        <w:shd w:val="clear" w:color="auto" w:fill="auto"/>
        <w:ind w:left="20" w:right="20" w:firstLine="560"/>
        <w:jc w:val="both"/>
        <w:rPr>
          <w:sz w:val="24"/>
          <w:szCs w:val="24"/>
        </w:rPr>
      </w:pPr>
      <w:r w:rsidRPr="00A8362B">
        <w:rPr>
          <w:rStyle w:val="7"/>
          <w:rFonts w:eastAsiaTheme="minorEastAsia"/>
          <w:sz w:val="24"/>
          <w:szCs w:val="24"/>
        </w:rPr>
        <w:t>ИОС МАОУ «</w:t>
      </w:r>
      <w:proofErr w:type="spellStart"/>
      <w:r w:rsidRPr="00A8362B">
        <w:rPr>
          <w:rStyle w:val="7"/>
          <w:rFonts w:eastAsiaTheme="minorEastAsia"/>
          <w:sz w:val="24"/>
          <w:szCs w:val="24"/>
        </w:rPr>
        <w:t>Сергинская</w:t>
      </w:r>
      <w:proofErr w:type="spellEnd"/>
      <w:r w:rsidRPr="00A8362B">
        <w:rPr>
          <w:rStyle w:val="7"/>
          <w:rFonts w:eastAsiaTheme="minorEastAsia"/>
          <w:sz w:val="24"/>
          <w:szCs w:val="24"/>
        </w:rPr>
        <w:t xml:space="preserve"> СОШ» предоставляет для участников образовательного процесса возможность:</w:t>
      </w:r>
    </w:p>
    <w:p w:rsidR="00A8362B" w:rsidRPr="00A8362B" w:rsidRDefault="00A8362B" w:rsidP="00486834">
      <w:pPr>
        <w:pStyle w:val="14"/>
        <w:numPr>
          <w:ilvl w:val="0"/>
          <w:numId w:val="6"/>
        </w:numPr>
        <w:shd w:val="clear" w:color="auto" w:fill="auto"/>
        <w:tabs>
          <w:tab w:val="left" w:pos="825"/>
        </w:tabs>
        <w:ind w:left="20" w:right="20" w:firstLine="560"/>
        <w:jc w:val="both"/>
        <w:rPr>
          <w:sz w:val="24"/>
          <w:szCs w:val="24"/>
        </w:rPr>
      </w:pPr>
      <w:proofErr w:type="gramStart"/>
      <w:r w:rsidRPr="00A8362B">
        <w:rPr>
          <w:rStyle w:val="7"/>
          <w:rFonts w:eastAsiaTheme="minorEastAsia"/>
          <w:sz w:val="24"/>
          <w:szCs w:val="24"/>
        </w:rPr>
        <w:t>достижения обучающимися планируемых результатов освоения ООП НОО, в том числе для обучающихся с ограниченными возможностями здоровья (ОВЗ);</w:t>
      </w:r>
      <w:proofErr w:type="gramEnd"/>
    </w:p>
    <w:p w:rsidR="00A8362B" w:rsidRPr="00A8362B" w:rsidRDefault="00A8362B" w:rsidP="00486834">
      <w:pPr>
        <w:pStyle w:val="14"/>
        <w:numPr>
          <w:ilvl w:val="0"/>
          <w:numId w:val="6"/>
        </w:numPr>
        <w:shd w:val="clear" w:color="auto" w:fill="auto"/>
        <w:tabs>
          <w:tab w:val="left" w:pos="825"/>
        </w:tabs>
        <w:ind w:left="20" w:right="20" w:firstLine="560"/>
        <w:jc w:val="both"/>
        <w:rPr>
          <w:sz w:val="24"/>
          <w:szCs w:val="24"/>
        </w:rPr>
      </w:pPr>
      <w:proofErr w:type="gramStart"/>
      <w:r w:rsidRPr="00A8362B">
        <w:rPr>
          <w:rStyle w:val="7"/>
          <w:rFonts w:eastAsiaTheme="minorEastAsia"/>
          <w:sz w:val="24"/>
          <w:szCs w:val="24"/>
        </w:rPr>
        <w:t xml:space="preserve">развития личности, удовлетворения познавательных интересов, самореализации обучающихся, в том числе одаренных и талантливых детей, через организацию учебной и </w:t>
      </w:r>
      <w:r w:rsidRPr="00A8362B">
        <w:rPr>
          <w:rStyle w:val="7"/>
          <w:rFonts w:eastAsiaTheme="minorEastAsia"/>
          <w:sz w:val="24"/>
          <w:szCs w:val="24"/>
        </w:rPr>
        <w:lastRenderedPageBreak/>
        <w:t>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roofErr w:type="gramEnd"/>
    </w:p>
    <w:p w:rsidR="00A8362B" w:rsidRPr="00A8362B" w:rsidRDefault="00A8362B" w:rsidP="00486834">
      <w:pPr>
        <w:pStyle w:val="14"/>
        <w:numPr>
          <w:ilvl w:val="0"/>
          <w:numId w:val="6"/>
        </w:numPr>
        <w:shd w:val="clear" w:color="auto" w:fill="auto"/>
        <w:tabs>
          <w:tab w:val="left" w:pos="1015"/>
        </w:tabs>
        <w:ind w:left="20" w:right="20" w:firstLine="560"/>
        <w:jc w:val="both"/>
        <w:rPr>
          <w:sz w:val="24"/>
          <w:szCs w:val="24"/>
        </w:rPr>
      </w:pPr>
      <w:r w:rsidRPr="00A8362B">
        <w:rPr>
          <w:rStyle w:val="7"/>
          <w:rFonts w:eastAsiaTheme="minorEastAsia"/>
          <w:sz w:val="24"/>
          <w:szCs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A8362B" w:rsidRPr="00A8362B" w:rsidRDefault="00A8362B" w:rsidP="00486834">
      <w:pPr>
        <w:pStyle w:val="14"/>
        <w:numPr>
          <w:ilvl w:val="0"/>
          <w:numId w:val="6"/>
        </w:numPr>
        <w:shd w:val="clear" w:color="auto" w:fill="auto"/>
        <w:tabs>
          <w:tab w:val="left" w:pos="1015"/>
        </w:tabs>
        <w:ind w:left="20" w:right="20" w:firstLine="560"/>
        <w:jc w:val="both"/>
        <w:rPr>
          <w:sz w:val="24"/>
          <w:szCs w:val="24"/>
        </w:rPr>
      </w:pPr>
      <w:r w:rsidRPr="00A8362B">
        <w:rPr>
          <w:rStyle w:val="7"/>
          <w:rFonts w:eastAsiaTheme="minorEastAsia"/>
          <w:sz w:val="24"/>
          <w:szCs w:val="24"/>
        </w:rPr>
        <w:t xml:space="preserve">формирования </w:t>
      </w:r>
      <w:proofErr w:type="spellStart"/>
      <w:r w:rsidRPr="00A8362B">
        <w:rPr>
          <w:rStyle w:val="7"/>
          <w:rFonts w:eastAsiaTheme="minorEastAsia"/>
          <w:sz w:val="24"/>
          <w:szCs w:val="24"/>
        </w:rPr>
        <w:t>социокультурных</w:t>
      </w:r>
      <w:proofErr w:type="spellEnd"/>
      <w:r w:rsidRPr="00A8362B">
        <w:rPr>
          <w:rStyle w:val="7"/>
          <w:rFonts w:eastAsiaTheme="minorEastAsia"/>
          <w:sz w:val="24"/>
          <w:szCs w:val="24"/>
        </w:rPr>
        <w:t xml:space="preserve">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A8362B" w:rsidRPr="00A8362B" w:rsidRDefault="00A8362B" w:rsidP="00486834">
      <w:pPr>
        <w:pStyle w:val="14"/>
        <w:numPr>
          <w:ilvl w:val="0"/>
          <w:numId w:val="6"/>
        </w:numPr>
        <w:shd w:val="clear" w:color="auto" w:fill="auto"/>
        <w:tabs>
          <w:tab w:val="left" w:pos="1015"/>
        </w:tabs>
        <w:ind w:left="20" w:right="20" w:firstLine="560"/>
        <w:jc w:val="both"/>
        <w:rPr>
          <w:sz w:val="24"/>
          <w:szCs w:val="24"/>
        </w:rPr>
      </w:pPr>
      <w:r w:rsidRPr="00A8362B">
        <w:rPr>
          <w:rStyle w:val="7"/>
          <w:rFonts w:eastAsiaTheme="minorEastAsia"/>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A8362B" w:rsidRPr="00A8362B" w:rsidRDefault="00A8362B" w:rsidP="00486834">
      <w:pPr>
        <w:pStyle w:val="14"/>
        <w:numPr>
          <w:ilvl w:val="0"/>
          <w:numId w:val="6"/>
        </w:numPr>
        <w:shd w:val="clear" w:color="auto" w:fill="auto"/>
        <w:tabs>
          <w:tab w:val="left" w:pos="825"/>
        </w:tabs>
        <w:ind w:left="20" w:right="20" w:firstLine="560"/>
        <w:jc w:val="both"/>
        <w:rPr>
          <w:sz w:val="24"/>
          <w:szCs w:val="24"/>
        </w:rPr>
      </w:pPr>
      <w:r w:rsidRPr="00A8362B">
        <w:rPr>
          <w:rStyle w:val="7"/>
          <w:rFonts w:eastAsiaTheme="minorEastAsia"/>
          <w:sz w:val="24"/>
          <w:szCs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8362B" w:rsidRPr="00A8362B" w:rsidRDefault="00A8362B" w:rsidP="00486834">
      <w:pPr>
        <w:pStyle w:val="14"/>
        <w:numPr>
          <w:ilvl w:val="0"/>
          <w:numId w:val="6"/>
        </w:numPr>
        <w:shd w:val="clear" w:color="auto" w:fill="auto"/>
        <w:tabs>
          <w:tab w:val="left" w:pos="825"/>
        </w:tabs>
        <w:ind w:left="20" w:right="20" w:firstLine="560"/>
        <w:jc w:val="both"/>
        <w:rPr>
          <w:sz w:val="24"/>
          <w:szCs w:val="24"/>
        </w:rPr>
      </w:pPr>
      <w:r w:rsidRPr="00A8362B">
        <w:rPr>
          <w:rStyle w:val="7"/>
          <w:rFonts w:eastAsiaTheme="minorEastAsia"/>
          <w:sz w:val="24"/>
          <w:szCs w:val="24"/>
        </w:rPr>
        <w:t xml:space="preserve">формирования у </w:t>
      </w:r>
      <w:proofErr w:type="gramStart"/>
      <w:r w:rsidRPr="00A8362B">
        <w:rPr>
          <w:rStyle w:val="7"/>
          <w:rFonts w:eastAsiaTheme="minorEastAsia"/>
          <w:sz w:val="24"/>
          <w:szCs w:val="24"/>
        </w:rPr>
        <w:t>обучающихся</w:t>
      </w:r>
      <w:proofErr w:type="gramEnd"/>
      <w:r w:rsidRPr="00A8362B">
        <w:rPr>
          <w:rStyle w:val="7"/>
          <w:rFonts w:eastAsiaTheme="minorEastAsia"/>
          <w:sz w:val="24"/>
          <w:szCs w:val="24"/>
        </w:rPr>
        <w:t xml:space="preserve"> опыта самостоятельной образовательной и общественной деятельности;</w:t>
      </w:r>
    </w:p>
    <w:p w:rsidR="00A8362B" w:rsidRPr="00A8362B" w:rsidRDefault="00A8362B" w:rsidP="00486834">
      <w:pPr>
        <w:pStyle w:val="14"/>
        <w:numPr>
          <w:ilvl w:val="0"/>
          <w:numId w:val="6"/>
        </w:numPr>
        <w:shd w:val="clear" w:color="auto" w:fill="auto"/>
        <w:tabs>
          <w:tab w:val="left" w:pos="825"/>
        </w:tabs>
        <w:ind w:left="20" w:right="20" w:firstLine="560"/>
        <w:jc w:val="both"/>
        <w:rPr>
          <w:sz w:val="24"/>
          <w:szCs w:val="24"/>
        </w:rPr>
      </w:pPr>
      <w:r w:rsidRPr="00A8362B">
        <w:rPr>
          <w:rStyle w:val="7"/>
          <w:rFonts w:eastAsiaTheme="minorEastAsia"/>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A8362B" w:rsidRPr="00A8362B" w:rsidRDefault="00A8362B" w:rsidP="00486834">
      <w:pPr>
        <w:pStyle w:val="14"/>
        <w:numPr>
          <w:ilvl w:val="0"/>
          <w:numId w:val="6"/>
        </w:numPr>
        <w:shd w:val="clear" w:color="auto" w:fill="auto"/>
        <w:tabs>
          <w:tab w:val="left" w:pos="825"/>
        </w:tabs>
        <w:ind w:left="20" w:right="20" w:firstLine="560"/>
        <w:jc w:val="both"/>
        <w:rPr>
          <w:sz w:val="24"/>
          <w:szCs w:val="24"/>
        </w:rPr>
      </w:pPr>
      <w:r w:rsidRPr="00A8362B">
        <w:rPr>
          <w:rStyle w:val="7"/>
          <w:rFonts w:eastAsiaTheme="minorEastAsia"/>
          <w:sz w:val="24"/>
          <w:szCs w:val="24"/>
        </w:rPr>
        <w:t xml:space="preserve">использования в образовательной деятельности современных образовательных технологий, </w:t>
      </w:r>
      <w:proofErr w:type="gramStart"/>
      <w:r w:rsidRPr="00A8362B">
        <w:rPr>
          <w:rStyle w:val="7"/>
          <w:rFonts w:eastAsiaTheme="minorEastAsia"/>
          <w:sz w:val="24"/>
          <w:szCs w:val="24"/>
        </w:rPr>
        <w:t>направленных</w:t>
      </w:r>
      <w:proofErr w:type="gramEnd"/>
      <w:r w:rsidRPr="00A8362B">
        <w:rPr>
          <w:rStyle w:val="7"/>
          <w:rFonts w:eastAsiaTheme="minorEastAsia"/>
          <w:sz w:val="24"/>
          <w:szCs w:val="24"/>
        </w:rPr>
        <w:t xml:space="preserve"> в том числе на воспитание обучающихся;</w:t>
      </w:r>
    </w:p>
    <w:p w:rsidR="00A8362B" w:rsidRPr="00A8362B" w:rsidRDefault="00A8362B" w:rsidP="00486834">
      <w:pPr>
        <w:pStyle w:val="14"/>
        <w:numPr>
          <w:ilvl w:val="0"/>
          <w:numId w:val="6"/>
        </w:numPr>
        <w:shd w:val="clear" w:color="auto" w:fill="auto"/>
        <w:tabs>
          <w:tab w:val="left" w:pos="825"/>
        </w:tabs>
        <w:ind w:left="20" w:right="20" w:firstLine="560"/>
        <w:jc w:val="both"/>
        <w:rPr>
          <w:sz w:val="24"/>
          <w:szCs w:val="24"/>
        </w:rPr>
      </w:pPr>
      <w:r w:rsidRPr="00A8362B">
        <w:rPr>
          <w:rStyle w:val="7"/>
          <w:rFonts w:eastAsiaTheme="minorEastAsia"/>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A8362B" w:rsidRPr="00A8362B" w:rsidRDefault="00A8362B" w:rsidP="00486834">
      <w:pPr>
        <w:pStyle w:val="14"/>
        <w:numPr>
          <w:ilvl w:val="0"/>
          <w:numId w:val="6"/>
        </w:numPr>
        <w:shd w:val="clear" w:color="auto" w:fill="auto"/>
        <w:tabs>
          <w:tab w:val="left" w:pos="825"/>
        </w:tabs>
        <w:ind w:left="20" w:right="20" w:firstLine="560"/>
        <w:jc w:val="both"/>
        <w:rPr>
          <w:sz w:val="24"/>
          <w:szCs w:val="24"/>
        </w:rPr>
      </w:pPr>
      <w:r w:rsidRPr="00A8362B">
        <w:rPr>
          <w:rStyle w:val="7"/>
          <w:rFonts w:eastAsiaTheme="minorEastAsia"/>
          <w:sz w:val="24"/>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8362B" w:rsidRPr="00A8362B" w:rsidRDefault="00A8362B" w:rsidP="00486834">
      <w:pPr>
        <w:pStyle w:val="14"/>
        <w:numPr>
          <w:ilvl w:val="0"/>
          <w:numId w:val="6"/>
        </w:numPr>
        <w:shd w:val="clear" w:color="auto" w:fill="auto"/>
        <w:tabs>
          <w:tab w:val="left" w:pos="825"/>
        </w:tabs>
        <w:ind w:left="20" w:right="20" w:firstLine="560"/>
        <w:jc w:val="both"/>
        <w:rPr>
          <w:sz w:val="24"/>
          <w:szCs w:val="24"/>
        </w:rPr>
      </w:pPr>
      <w:r w:rsidRPr="00A8362B">
        <w:rPr>
          <w:rStyle w:val="7"/>
          <w:rFonts w:eastAsiaTheme="minorEastAsia"/>
          <w:sz w:val="24"/>
          <w:szCs w:val="24"/>
        </w:rPr>
        <w:t>эффективного управления организацией с использованием ИКТ, современных механизмов финансирования.</w:t>
      </w:r>
    </w:p>
    <w:p w:rsidR="00A8362B" w:rsidRPr="00A8362B" w:rsidRDefault="00A8362B" w:rsidP="00A8362B">
      <w:pPr>
        <w:pStyle w:val="14"/>
        <w:shd w:val="clear" w:color="auto" w:fill="auto"/>
        <w:ind w:left="20" w:right="40" w:firstLine="560"/>
        <w:jc w:val="both"/>
        <w:rPr>
          <w:sz w:val="24"/>
          <w:szCs w:val="24"/>
        </w:rPr>
      </w:pPr>
      <w:r w:rsidRPr="00A8362B">
        <w:rPr>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локальной сети и внешней сети.</w:t>
      </w:r>
    </w:p>
    <w:p w:rsidR="00A8362B" w:rsidRPr="00A8362B" w:rsidRDefault="00A8362B" w:rsidP="00A8362B">
      <w:pPr>
        <w:pStyle w:val="14"/>
        <w:shd w:val="clear" w:color="auto" w:fill="auto"/>
        <w:ind w:left="20" w:right="40" w:firstLine="560"/>
        <w:jc w:val="both"/>
        <w:rPr>
          <w:sz w:val="24"/>
          <w:szCs w:val="24"/>
        </w:rPr>
      </w:pPr>
      <w:r w:rsidRPr="00A8362B">
        <w:rPr>
          <w:rStyle w:val="7"/>
          <w:rFonts w:eastAsiaTheme="minorEastAsia"/>
          <w:sz w:val="24"/>
          <w:szCs w:val="24"/>
        </w:rPr>
        <w:t>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w:t>
      </w:r>
    </w:p>
    <w:p w:rsidR="00A8362B" w:rsidRPr="00A8362B" w:rsidRDefault="00A8362B" w:rsidP="00A8362B">
      <w:pPr>
        <w:pStyle w:val="14"/>
        <w:shd w:val="clear" w:color="auto" w:fill="auto"/>
        <w:spacing w:line="220" w:lineRule="exact"/>
        <w:ind w:left="20" w:firstLine="0"/>
        <w:rPr>
          <w:rStyle w:val="7"/>
          <w:rFonts w:eastAsiaTheme="minorEastAsia"/>
          <w:sz w:val="24"/>
          <w:szCs w:val="24"/>
        </w:rPr>
      </w:pPr>
      <w:r w:rsidRPr="00A8362B">
        <w:rPr>
          <w:rStyle w:val="7"/>
          <w:rFonts w:eastAsiaTheme="minorEastAsia"/>
          <w:sz w:val="24"/>
          <w:szCs w:val="24"/>
        </w:rPr>
        <w:t>Характеристика информационно-образовательной среды</w:t>
      </w:r>
    </w:p>
    <w:tbl>
      <w:tblPr>
        <w:tblW w:w="0" w:type="auto"/>
        <w:tblInd w:w="-5" w:type="dxa"/>
        <w:tblLayout w:type="fixed"/>
        <w:tblLook w:val="04A0"/>
      </w:tblPr>
      <w:tblGrid>
        <w:gridCol w:w="675"/>
        <w:gridCol w:w="4962"/>
        <w:gridCol w:w="3944"/>
      </w:tblGrid>
      <w:tr w:rsidR="00A8362B" w:rsidRPr="00A8362B" w:rsidTr="000D2A0E">
        <w:tc>
          <w:tcPr>
            <w:tcW w:w="675" w:type="dxa"/>
            <w:tcBorders>
              <w:top w:val="single" w:sz="4" w:space="0" w:color="000000"/>
              <w:left w:val="single" w:sz="4" w:space="0" w:color="000000"/>
              <w:bottom w:val="single" w:sz="4" w:space="0" w:color="000000"/>
              <w:right w:val="nil"/>
            </w:tcBorders>
            <w:hideMark/>
          </w:tcPr>
          <w:p w:rsidR="00A8362B" w:rsidRPr="00A8362B" w:rsidRDefault="00A8362B" w:rsidP="000D2A0E">
            <w:pPr>
              <w:snapToGrid w:val="0"/>
              <w:spacing w:line="240" w:lineRule="auto"/>
              <w:jc w:val="both"/>
              <w:rPr>
                <w:rFonts w:ascii="Times New Roman" w:eastAsia="Times New Roman" w:hAnsi="Times New Roman" w:cs="Times New Roman"/>
                <w:sz w:val="24"/>
                <w:szCs w:val="24"/>
                <w:lang w:val="en-US" w:eastAsia="en-US" w:bidi="en-US"/>
              </w:rPr>
            </w:pPr>
            <w:r w:rsidRPr="00A8362B">
              <w:rPr>
                <w:rFonts w:ascii="Times New Roman" w:eastAsia="Times New Roman" w:hAnsi="Times New Roman" w:cs="Times New Roman"/>
                <w:sz w:val="24"/>
                <w:szCs w:val="24"/>
              </w:rPr>
              <w:t>№/</w:t>
            </w:r>
            <w:proofErr w:type="spellStart"/>
            <w:proofErr w:type="gramStart"/>
            <w:r w:rsidRPr="00A8362B">
              <w:rPr>
                <w:rFonts w:ascii="Times New Roman" w:eastAsia="Times New Roman" w:hAnsi="Times New Roman" w:cs="Times New Roman"/>
                <w:sz w:val="24"/>
                <w:szCs w:val="24"/>
              </w:rPr>
              <w:t>п</w:t>
            </w:r>
            <w:proofErr w:type="spellEnd"/>
            <w:proofErr w:type="gramEnd"/>
          </w:p>
        </w:tc>
        <w:tc>
          <w:tcPr>
            <w:tcW w:w="4962" w:type="dxa"/>
            <w:tcBorders>
              <w:top w:val="single" w:sz="4" w:space="0" w:color="000000"/>
              <w:left w:val="single" w:sz="4" w:space="0" w:color="000000"/>
              <w:bottom w:val="single" w:sz="4" w:space="0" w:color="000000"/>
              <w:right w:val="nil"/>
            </w:tcBorders>
            <w:hideMark/>
          </w:tcPr>
          <w:p w:rsidR="00A8362B" w:rsidRPr="00A8362B" w:rsidRDefault="00A8362B" w:rsidP="000D2A0E">
            <w:pPr>
              <w:snapToGrid w:val="0"/>
              <w:spacing w:line="240" w:lineRule="auto"/>
              <w:jc w:val="both"/>
              <w:rPr>
                <w:rFonts w:ascii="Times New Roman" w:eastAsia="Times New Roman" w:hAnsi="Times New Roman" w:cs="Times New Roman"/>
                <w:sz w:val="24"/>
                <w:szCs w:val="24"/>
                <w:lang w:val="en-US" w:eastAsia="en-US" w:bidi="en-US"/>
              </w:rPr>
            </w:pPr>
            <w:r w:rsidRPr="00A8362B">
              <w:rPr>
                <w:rFonts w:ascii="Times New Roman" w:eastAsia="Times New Roman" w:hAnsi="Times New Roman" w:cs="Times New Roman"/>
                <w:sz w:val="24"/>
                <w:szCs w:val="24"/>
              </w:rPr>
              <w:t>Название  техники</w:t>
            </w:r>
          </w:p>
        </w:tc>
        <w:tc>
          <w:tcPr>
            <w:tcW w:w="3944" w:type="dxa"/>
            <w:tcBorders>
              <w:top w:val="single" w:sz="4" w:space="0" w:color="000000"/>
              <w:left w:val="single" w:sz="4" w:space="0" w:color="000000"/>
              <w:bottom w:val="single" w:sz="4" w:space="0" w:color="000000"/>
              <w:right w:val="single" w:sz="4" w:space="0" w:color="000000"/>
            </w:tcBorders>
            <w:hideMark/>
          </w:tcPr>
          <w:p w:rsidR="00A8362B" w:rsidRPr="00A8362B" w:rsidRDefault="00A8362B" w:rsidP="000D2A0E">
            <w:pPr>
              <w:snapToGrid w:val="0"/>
              <w:spacing w:line="240" w:lineRule="auto"/>
              <w:jc w:val="center"/>
              <w:rPr>
                <w:rFonts w:ascii="Times New Roman" w:eastAsia="Times New Roman" w:hAnsi="Times New Roman" w:cs="Times New Roman"/>
                <w:sz w:val="24"/>
                <w:szCs w:val="24"/>
                <w:lang w:val="en-US" w:eastAsia="en-US" w:bidi="en-US"/>
              </w:rPr>
            </w:pPr>
            <w:r w:rsidRPr="00A8362B">
              <w:rPr>
                <w:rFonts w:ascii="Times New Roman" w:eastAsia="Times New Roman" w:hAnsi="Times New Roman" w:cs="Times New Roman"/>
                <w:sz w:val="24"/>
                <w:szCs w:val="24"/>
              </w:rPr>
              <w:t>Количество, шт.</w:t>
            </w:r>
          </w:p>
        </w:tc>
      </w:tr>
      <w:tr w:rsidR="00A8362B" w:rsidRPr="00A8362B" w:rsidTr="000D2A0E">
        <w:tc>
          <w:tcPr>
            <w:tcW w:w="675" w:type="dxa"/>
            <w:tcBorders>
              <w:top w:val="single" w:sz="4" w:space="0" w:color="000000"/>
              <w:left w:val="single" w:sz="4" w:space="0" w:color="000000"/>
              <w:bottom w:val="single" w:sz="4" w:space="0" w:color="000000"/>
              <w:right w:val="nil"/>
            </w:tcBorders>
            <w:hideMark/>
          </w:tcPr>
          <w:p w:rsidR="00A8362B" w:rsidRPr="00A8362B" w:rsidRDefault="00A8362B" w:rsidP="000D2A0E">
            <w:pPr>
              <w:snapToGrid w:val="0"/>
              <w:spacing w:line="240" w:lineRule="auto"/>
              <w:jc w:val="both"/>
              <w:rPr>
                <w:rFonts w:ascii="Times New Roman" w:eastAsia="Times New Roman" w:hAnsi="Times New Roman" w:cs="Times New Roman"/>
                <w:sz w:val="24"/>
                <w:szCs w:val="24"/>
                <w:lang w:val="en-US" w:eastAsia="en-US" w:bidi="en-US"/>
              </w:rPr>
            </w:pPr>
            <w:r w:rsidRPr="00A8362B">
              <w:rPr>
                <w:rFonts w:ascii="Times New Roman" w:eastAsia="Times New Roman" w:hAnsi="Times New Roman" w:cs="Times New Roman"/>
                <w:sz w:val="24"/>
                <w:szCs w:val="24"/>
              </w:rPr>
              <w:t>1.</w:t>
            </w:r>
          </w:p>
        </w:tc>
        <w:tc>
          <w:tcPr>
            <w:tcW w:w="4962" w:type="dxa"/>
            <w:tcBorders>
              <w:top w:val="single" w:sz="4" w:space="0" w:color="000000"/>
              <w:left w:val="single" w:sz="4" w:space="0" w:color="000000"/>
              <w:bottom w:val="single" w:sz="4" w:space="0" w:color="000000"/>
              <w:right w:val="nil"/>
            </w:tcBorders>
            <w:hideMark/>
          </w:tcPr>
          <w:p w:rsidR="00A8362B" w:rsidRPr="00A8362B" w:rsidRDefault="00A8362B" w:rsidP="000D2A0E">
            <w:pPr>
              <w:snapToGrid w:val="0"/>
              <w:spacing w:line="240" w:lineRule="auto"/>
              <w:jc w:val="both"/>
              <w:rPr>
                <w:rFonts w:ascii="Times New Roman" w:eastAsia="Times New Roman" w:hAnsi="Times New Roman" w:cs="Times New Roman"/>
                <w:sz w:val="24"/>
                <w:szCs w:val="24"/>
                <w:lang w:val="en-US" w:eastAsia="en-US" w:bidi="en-US"/>
              </w:rPr>
            </w:pPr>
            <w:r w:rsidRPr="00A8362B">
              <w:rPr>
                <w:rFonts w:ascii="Times New Roman" w:eastAsia="Times New Roman" w:hAnsi="Times New Roman" w:cs="Times New Roman"/>
                <w:sz w:val="24"/>
                <w:szCs w:val="24"/>
              </w:rPr>
              <w:t>Стационарные  компьютеры</w:t>
            </w:r>
          </w:p>
        </w:tc>
        <w:tc>
          <w:tcPr>
            <w:tcW w:w="3944" w:type="dxa"/>
            <w:tcBorders>
              <w:top w:val="single" w:sz="4" w:space="0" w:color="000000"/>
              <w:left w:val="single" w:sz="4" w:space="0" w:color="000000"/>
              <w:bottom w:val="single" w:sz="4" w:space="0" w:color="000000"/>
              <w:right w:val="single" w:sz="4" w:space="0" w:color="000000"/>
            </w:tcBorders>
            <w:hideMark/>
          </w:tcPr>
          <w:p w:rsidR="00A8362B" w:rsidRPr="00A8362B" w:rsidRDefault="00A8362B" w:rsidP="000D2A0E">
            <w:pPr>
              <w:snapToGrid w:val="0"/>
              <w:spacing w:line="240" w:lineRule="auto"/>
              <w:jc w:val="center"/>
              <w:rPr>
                <w:rFonts w:ascii="Times New Roman" w:eastAsia="Times New Roman" w:hAnsi="Times New Roman" w:cs="Times New Roman"/>
                <w:sz w:val="24"/>
                <w:szCs w:val="24"/>
                <w:lang w:eastAsia="en-US" w:bidi="en-US"/>
              </w:rPr>
            </w:pPr>
            <w:r w:rsidRPr="00A8362B">
              <w:rPr>
                <w:rFonts w:ascii="Times New Roman" w:hAnsi="Times New Roman" w:cs="Times New Roman"/>
                <w:sz w:val="24"/>
                <w:szCs w:val="24"/>
              </w:rPr>
              <w:t>12</w:t>
            </w:r>
          </w:p>
        </w:tc>
      </w:tr>
      <w:tr w:rsidR="00A8362B" w:rsidRPr="00A8362B" w:rsidTr="000D2A0E">
        <w:tc>
          <w:tcPr>
            <w:tcW w:w="675" w:type="dxa"/>
            <w:tcBorders>
              <w:top w:val="single" w:sz="4" w:space="0" w:color="000000"/>
              <w:left w:val="single" w:sz="4" w:space="0" w:color="000000"/>
              <w:bottom w:val="single" w:sz="4" w:space="0" w:color="000000"/>
              <w:right w:val="nil"/>
            </w:tcBorders>
            <w:hideMark/>
          </w:tcPr>
          <w:p w:rsidR="00A8362B" w:rsidRPr="00A8362B" w:rsidRDefault="00A8362B" w:rsidP="000D2A0E">
            <w:pPr>
              <w:snapToGrid w:val="0"/>
              <w:spacing w:line="240" w:lineRule="auto"/>
              <w:jc w:val="both"/>
              <w:rPr>
                <w:rFonts w:ascii="Times New Roman" w:eastAsia="Times New Roman" w:hAnsi="Times New Roman" w:cs="Times New Roman"/>
                <w:sz w:val="24"/>
                <w:szCs w:val="24"/>
                <w:lang w:val="en-US" w:eastAsia="en-US" w:bidi="en-US"/>
              </w:rPr>
            </w:pPr>
            <w:r w:rsidRPr="00A8362B">
              <w:rPr>
                <w:rFonts w:ascii="Times New Roman" w:eastAsia="Times New Roman" w:hAnsi="Times New Roman" w:cs="Times New Roman"/>
                <w:sz w:val="24"/>
                <w:szCs w:val="24"/>
              </w:rPr>
              <w:t>2.</w:t>
            </w:r>
          </w:p>
        </w:tc>
        <w:tc>
          <w:tcPr>
            <w:tcW w:w="4962" w:type="dxa"/>
            <w:tcBorders>
              <w:top w:val="single" w:sz="4" w:space="0" w:color="000000"/>
              <w:left w:val="single" w:sz="4" w:space="0" w:color="000000"/>
              <w:bottom w:val="single" w:sz="4" w:space="0" w:color="000000"/>
              <w:right w:val="nil"/>
            </w:tcBorders>
            <w:hideMark/>
          </w:tcPr>
          <w:p w:rsidR="00A8362B" w:rsidRPr="00A8362B" w:rsidRDefault="00A8362B" w:rsidP="000D2A0E">
            <w:pPr>
              <w:snapToGrid w:val="0"/>
              <w:spacing w:line="240" w:lineRule="auto"/>
              <w:jc w:val="both"/>
              <w:rPr>
                <w:rFonts w:ascii="Times New Roman" w:eastAsia="Times New Roman" w:hAnsi="Times New Roman" w:cs="Times New Roman"/>
                <w:sz w:val="24"/>
                <w:szCs w:val="24"/>
                <w:lang w:val="en-US" w:eastAsia="en-US" w:bidi="en-US"/>
              </w:rPr>
            </w:pPr>
            <w:r w:rsidRPr="00A8362B">
              <w:rPr>
                <w:rFonts w:ascii="Times New Roman" w:eastAsia="Times New Roman" w:hAnsi="Times New Roman" w:cs="Times New Roman"/>
                <w:sz w:val="24"/>
                <w:szCs w:val="24"/>
              </w:rPr>
              <w:t>Мобильные компьютеры (ноутбуки)</w:t>
            </w:r>
          </w:p>
        </w:tc>
        <w:tc>
          <w:tcPr>
            <w:tcW w:w="3944" w:type="dxa"/>
            <w:tcBorders>
              <w:top w:val="single" w:sz="4" w:space="0" w:color="000000"/>
              <w:left w:val="single" w:sz="4" w:space="0" w:color="000000"/>
              <w:bottom w:val="single" w:sz="4" w:space="0" w:color="000000"/>
              <w:right w:val="single" w:sz="4" w:space="0" w:color="000000"/>
            </w:tcBorders>
            <w:hideMark/>
          </w:tcPr>
          <w:p w:rsidR="00A8362B" w:rsidRPr="00A8362B" w:rsidRDefault="00A8362B" w:rsidP="000D2A0E">
            <w:pPr>
              <w:snapToGrid w:val="0"/>
              <w:spacing w:line="240" w:lineRule="auto"/>
              <w:jc w:val="center"/>
              <w:rPr>
                <w:rFonts w:ascii="Times New Roman" w:eastAsia="Times New Roman" w:hAnsi="Times New Roman" w:cs="Times New Roman"/>
                <w:sz w:val="24"/>
                <w:szCs w:val="24"/>
                <w:lang w:eastAsia="en-US" w:bidi="en-US"/>
              </w:rPr>
            </w:pPr>
            <w:r>
              <w:rPr>
                <w:rFonts w:ascii="Times New Roman" w:hAnsi="Times New Roman" w:cs="Times New Roman"/>
                <w:sz w:val="24"/>
                <w:szCs w:val="24"/>
              </w:rPr>
              <w:t>2</w:t>
            </w:r>
            <w:r w:rsidRPr="00A8362B">
              <w:rPr>
                <w:rFonts w:ascii="Times New Roman" w:hAnsi="Times New Roman" w:cs="Times New Roman"/>
                <w:sz w:val="24"/>
                <w:szCs w:val="24"/>
              </w:rPr>
              <w:t>9</w:t>
            </w:r>
          </w:p>
        </w:tc>
      </w:tr>
      <w:tr w:rsidR="00A8362B" w:rsidRPr="00A8362B" w:rsidTr="000D2A0E">
        <w:tc>
          <w:tcPr>
            <w:tcW w:w="675" w:type="dxa"/>
            <w:tcBorders>
              <w:top w:val="single" w:sz="4" w:space="0" w:color="000000"/>
              <w:left w:val="single" w:sz="4" w:space="0" w:color="000000"/>
              <w:bottom w:val="single" w:sz="4" w:space="0" w:color="000000"/>
              <w:right w:val="nil"/>
            </w:tcBorders>
            <w:hideMark/>
          </w:tcPr>
          <w:p w:rsidR="00A8362B" w:rsidRPr="00A8362B" w:rsidRDefault="00A8362B" w:rsidP="000D2A0E">
            <w:pPr>
              <w:snapToGrid w:val="0"/>
              <w:spacing w:line="240" w:lineRule="auto"/>
              <w:jc w:val="both"/>
              <w:rPr>
                <w:rFonts w:ascii="Times New Roman" w:eastAsia="Times New Roman" w:hAnsi="Times New Roman" w:cs="Times New Roman"/>
                <w:sz w:val="24"/>
                <w:szCs w:val="24"/>
                <w:lang w:val="en-US" w:eastAsia="en-US" w:bidi="en-US"/>
              </w:rPr>
            </w:pPr>
            <w:r w:rsidRPr="00A8362B">
              <w:rPr>
                <w:rFonts w:ascii="Times New Roman" w:eastAsia="Times New Roman" w:hAnsi="Times New Roman" w:cs="Times New Roman"/>
                <w:sz w:val="24"/>
                <w:szCs w:val="24"/>
              </w:rPr>
              <w:t>3.</w:t>
            </w:r>
          </w:p>
        </w:tc>
        <w:tc>
          <w:tcPr>
            <w:tcW w:w="4962" w:type="dxa"/>
            <w:tcBorders>
              <w:top w:val="single" w:sz="4" w:space="0" w:color="000000"/>
              <w:left w:val="single" w:sz="4" w:space="0" w:color="000000"/>
              <w:bottom w:val="single" w:sz="4" w:space="0" w:color="000000"/>
              <w:right w:val="nil"/>
            </w:tcBorders>
            <w:hideMark/>
          </w:tcPr>
          <w:p w:rsidR="00A8362B" w:rsidRPr="00A8362B" w:rsidRDefault="00A8362B" w:rsidP="000D2A0E">
            <w:pPr>
              <w:snapToGrid w:val="0"/>
              <w:spacing w:line="240" w:lineRule="auto"/>
              <w:jc w:val="both"/>
              <w:rPr>
                <w:rFonts w:ascii="Times New Roman" w:eastAsia="Times New Roman" w:hAnsi="Times New Roman" w:cs="Times New Roman"/>
                <w:sz w:val="24"/>
                <w:szCs w:val="24"/>
                <w:lang w:val="en-US" w:eastAsia="en-US" w:bidi="en-US"/>
              </w:rPr>
            </w:pPr>
            <w:r w:rsidRPr="00A8362B">
              <w:rPr>
                <w:rFonts w:ascii="Times New Roman" w:eastAsia="Times New Roman" w:hAnsi="Times New Roman" w:cs="Times New Roman"/>
                <w:sz w:val="24"/>
                <w:szCs w:val="24"/>
              </w:rPr>
              <w:t>Принтеры</w:t>
            </w:r>
          </w:p>
        </w:tc>
        <w:tc>
          <w:tcPr>
            <w:tcW w:w="3944" w:type="dxa"/>
            <w:tcBorders>
              <w:top w:val="single" w:sz="4" w:space="0" w:color="000000"/>
              <w:left w:val="single" w:sz="4" w:space="0" w:color="000000"/>
              <w:bottom w:val="single" w:sz="4" w:space="0" w:color="000000"/>
              <w:right w:val="single" w:sz="4" w:space="0" w:color="000000"/>
            </w:tcBorders>
            <w:hideMark/>
          </w:tcPr>
          <w:p w:rsidR="00A8362B" w:rsidRPr="00A8362B" w:rsidRDefault="00A8362B" w:rsidP="000D2A0E">
            <w:pPr>
              <w:snapToGrid w:val="0"/>
              <w:spacing w:line="240" w:lineRule="auto"/>
              <w:jc w:val="center"/>
              <w:rPr>
                <w:rFonts w:ascii="Times New Roman" w:eastAsia="Times New Roman" w:hAnsi="Times New Roman" w:cs="Times New Roman"/>
                <w:sz w:val="24"/>
                <w:szCs w:val="24"/>
                <w:lang w:val="en-US" w:eastAsia="en-US" w:bidi="en-US"/>
              </w:rPr>
            </w:pPr>
            <w:r w:rsidRPr="00A8362B">
              <w:rPr>
                <w:rFonts w:ascii="Times New Roman" w:eastAsia="Times New Roman" w:hAnsi="Times New Roman" w:cs="Times New Roman"/>
                <w:sz w:val="24"/>
                <w:szCs w:val="24"/>
              </w:rPr>
              <w:t>5</w:t>
            </w:r>
          </w:p>
        </w:tc>
      </w:tr>
      <w:tr w:rsidR="00A8362B" w:rsidRPr="00A8362B" w:rsidTr="000D2A0E">
        <w:tc>
          <w:tcPr>
            <w:tcW w:w="675" w:type="dxa"/>
            <w:tcBorders>
              <w:top w:val="single" w:sz="4" w:space="0" w:color="000000"/>
              <w:left w:val="single" w:sz="4" w:space="0" w:color="000000"/>
              <w:bottom w:val="single" w:sz="4" w:space="0" w:color="000000"/>
              <w:right w:val="nil"/>
            </w:tcBorders>
            <w:hideMark/>
          </w:tcPr>
          <w:p w:rsidR="00A8362B" w:rsidRPr="00A8362B" w:rsidRDefault="00A8362B" w:rsidP="000D2A0E">
            <w:pPr>
              <w:snapToGrid w:val="0"/>
              <w:spacing w:line="240" w:lineRule="auto"/>
              <w:jc w:val="both"/>
              <w:rPr>
                <w:rFonts w:ascii="Times New Roman" w:eastAsia="Times New Roman" w:hAnsi="Times New Roman" w:cs="Times New Roman"/>
                <w:sz w:val="24"/>
                <w:szCs w:val="24"/>
                <w:lang w:val="en-US" w:eastAsia="en-US" w:bidi="en-US"/>
              </w:rPr>
            </w:pPr>
            <w:r w:rsidRPr="00A8362B">
              <w:rPr>
                <w:rFonts w:ascii="Times New Roman" w:eastAsia="Times New Roman" w:hAnsi="Times New Roman" w:cs="Times New Roman"/>
                <w:sz w:val="24"/>
                <w:szCs w:val="24"/>
              </w:rPr>
              <w:t>4.</w:t>
            </w:r>
          </w:p>
        </w:tc>
        <w:tc>
          <w:tcPr>
            <w:tcW w:w="4962" w:type="dxa"/>
            <w:tcBorders>
              <w:top w:val="single" w:sz="4" w:space="0" w:color="000000"/>
              <w:left w:val="single" w:sz="4" w:space="0" w:color="000000"/>
              <w:bottom w:val="single" w:sz="4" w:space="0" w:color="000000"/>
              <w:right w:val="nil"/>
            </w:tcBorders>
            <w:hideMark/>
          </w:tcPr>
          <w:p w:rsidR="00A8362B" w:rsidRPr="00A8362B" w:rsidRDefault="00A8362B" w:rsidP="000D2A0E">
            <w:pPr>
              <w:snapToGrid w:val="0"/>
              <w:spacing w:line="240" w:lineRule="auto"/>
              <w:jc w:val="both"/>
              <w:rPr>
                <w:rFonts w:ascii="Times New Roman" w:eastAsia="Times New Roman" w:hAnsi="Times New Roman" w:cs="Times New Roman"/>
                <w:sz w:val="24"/>
                <w:szCs w:val="24"/>
                <w:lang w:val="en-US" w:eastAsia="en-US" w:bidi="en-US"/>
              </w:rPr>
            </w:pPr>
            <w:proofErr w:type="spellStart"/>
            <w:r w:rsidRPr="00A8362B">
              <w:rPr>
                <w:rFonts w:ascii="Times New Roman" w:eastAsia="Times New Roman" w:hAnsi="Times New Roman" w:cs="Times New Roman"/>
                <w:sz w:val="24"/>
                <w:szCs w:val="24"/>
              </w:rPr>
              <w:t>Мультимедийные</w:t>
            </w:r>
            <w:proofErr w:type="spellEnd"/>
            <w:r w:rsidRPr="00A8362B">
              <w:rPr>
                <w:rFonts w:ascii="Times New Roman" w:eastAsia="Times New Roman" w:hAnsi="Times New Roman" w:cs="Times New Roman"/>
                <w:sz w:val="24"/>
                <w:szCs w:val="24"/>
              </w:rPr>
              <w:t xml:space="preserve">  проекторы</w:t>
            </w:r>
          </w:p>
        </w:tc>
        <w:tc>
          <w:tcPr>
            <w:tcW w:w="3944" w:type="dxa"/>
            <w:tcBorders>
              <w:top w:val="single" w:sz="4" w:space="0" w:color="000000"/>
              <w:left w:val="single" w:sz="4" w:space="0" w:color="000000"/>
              <w:bottom w:val="single" w:sz="4" w:space="0" w:color="000000"/>
              <w:right w:val="single" w:sz="4" w:space="0" w:color="000000"/>
            </w:tcBorders>
            <w:hideMark/>
          </w:tcPr>
          <w:p w:rsidR="00A8362B" w:rsidRPr="00A8362B" w:rsidRDefault="00A8362B" w:rsidP="000D2A0E">
            <w:pPr>
              <w:snapToGrid w:val="0"/>
              <w:spacing w:line="240" w:lineRule="auto"/>
              <w:jc w:val="center"/>
              <w:rPr>
                <w:rFonts w:ascii="Times New Roman" w:eastAsia="Times New Roman" w:hAnsi="Times New Roman" w:cs="Times New Roman"/>
                <w:sz w:val="24"/>
                <w:szCs w:val="24"/>
                <w:lang w:eastAsia="en-US" w:bidi="en-US"/>
              </w:rPr>
            </w:pPr>
            <w:r w:rsidRPr="00A8362B">
              <w:rPr>
                <w:rFonts w:ascii="Times New Roman" w:hAnsi="Times New Roman" w:cs="Times New Roman"/>
                <w:sz w:val="24"/>
                <w:szCs w:val="24"/>
              </w:rPr>
              <w:t>14</w:t>
            </w:r>
          </w:p>
        </w:tc>
      </w:tr>
      <w:tr w:rsidR="00A8362B" w:rsidRPr="00A8362B" w:rsidTr="000D2A0E">
        <w:tc>
          <w:tcPr>
            <w:tcW w:w="675" w:type="dxa"/>
            <w:tcBorders>
              <w:top w:val="single" w:sz="4" w:space="0" w:color="000000"/>
              <w:left w:val="single" w:sz="4" w:space="0" w:color="000000"/>
              <w:bottom w:val="single" w:sz="4" w:space="0" w:color="000000"/>
              <w:right w:val="nil"/>
            </w:tcBorders>
            <w:hideMark/>
          </w:tcPr>
          <w:p w:rsidR="00A8362B" w:rsidRPr="00A8362B" w:rsidRDefault="00A8362B" w:rsidP="000D2A0E">
            <w:pPr>
              <w:snapToGrid w:val="0"/>
              <w:spacing w:line="240" w:lineRule="auto"/>
              <w:jc w:val="both"/>
              <w:rPr>
                <w:rFonts w:ascii="Times New Roman" w:eastAsia="Times New Roman" w:hAnsi="Times New Roman" w:cs="Times New Roman"/>
                <w:sz w:val="24"/>
                <w:szCs w:val="24"/>
                <w:lang w:eastAsia="en-US" w:bidi="en-US"/>
              </w:rPr>
            </w:pPr>
            <w:r w:rsidRPr="00A8362B">
              <w:rPr>
                <w:rFonts w:ascii="Times New Roman" w:eastAsia="Times New Roman" w:hAnsi="Times New Roman" w:cs="Times New Roman"/>
                <w:sz w:val="24"/>
                <w:szCs w:val="24"/>
              </w:rPr>
              <w:t>5.</w:t>
            </w:r>
          </w:p>
        </w:tc>
        <w:tc>
          <w:tcPr>
            <w:tcW w:w="4962" w:type="dxa"/>
            <w:tcBorders>
              <w:top w:val="single" w:sz="4" w:space="0" w:color="000000"/>
              <w:left w:val="single" w:sz="4" w:space="0" w:color="000000"/>
              <w:bottom w:val="single" w:sz="4" w:space="0" w:color="000000"/>
              <w:right w:val="nil"/>
            </w:tcBorders>
            <w:hideMark/>
          </w:tcPr>
          <w:p w:rsidR="00A8362B" w:rsidRPr="00A8362B" w:rsidRDefault="00A8362B" w:rsidP="000D2A0E">
            <w:pPr>
              <w:snapToGrid w:val="0"/>
              <w:spacing w:line="240" w:lineRule="auto"/>
              <w:jc w:val="both"/>
              <w:rPr>
                <w:rFonts w:ascii="Times New Roman" w:eastAsia="Times New Roman" w:hAnsi="Times New Roman" w:cs="Times New Roman"/>
                <w:sz w:val="24"/>
                <w:szCs w:val="24"/>
                <w:lang w:eastAsia="en-US" w:bidi="en-US"/>
              </w:rPr>
            </w:pPr>
            <w:r w:rsidRPr="00A8362B">
              <w:rPr>
                <w:rFonts w:ascii="Times New Roman" w:eastAsia="Times New Roman" w:hAnsi="Times New Roman" w:cs="Times New Roman"/>
                <w:sz w:val="24"/>
                <w:szCs w:val="24"/>
              </w:rPr>
              <w:t>Документ-камера</w:t>
            </w:r>
          </w:p>
        </w:tc>
        <w:tc>
          <w:tcPr>
            <w:tcW w:w="3944" w:type="dxa"/>
            <w:tcBorders>
              <w:top w:val="single" w:sz="4" w:space="0" w:color="000000"/>
              <w:left w:val="single" w:sz="4" w:space="0" w:color="000000"/>
              <w:bottom w:val="single" w:sz="4" w:space="0" w:color="000000"/>
              <w:right w:val="single" w:sz="4" w:space="0" w:color="000000"/>
            </w:tcBorders>
            <w:hideMark/>
          </w:tcPr>
          <w:p w:rsidR="00A8362B" w:rsidRPr="00A8362B" w:rsidRDefault="00A8362B" w:rsidP="000D2A0E">
            <w:pPr>
              <w:snapToGrid w:val="0"/>
              <w:spacing w:line="240" w:lineRule="auto"/>
              <w:jc w:val="center"/>
              <w:rPr>
                <w:rFonts w:ascii="Times New Roman" w:eastAsia="Times New Roman" w:hAnsi="Times New Roman" w:cs="Times New Roman"/>
                <w:sz w:val="24"/>
                <w:szCs w:val="24"/>
                <w:lang w:eastAsia="en-US" w:bidi="en-US"/>
              </w:rPr>
            </w:pPr>
            <w:r w:rsidRPr="00A8362B">
              <w:rPr>
                <w:rFonts w:ascii="Times New Roman" w:eastAsia="Times New Roman" w:hAnsi="Times New Roman" w:cs="Times New Roman"/>
                <w:sz w:val="24"/>
                <w:szCs w:val="24"/>
              </w:rPr>
              <w:t>1</w:t>
            </w:r>
          </w:p>
        </w:tc>
      </w:tr>
      <w:tr w:rsidR="00A8362B" w:rsidRPr="00A8362B" w:rsidTr="000D2A0E">
        <w:tc>
          <w:tcPr>
            <w:tcW w:w="675" w:type="dxa"/>
            <w:tcBorders>
              <w:top w:val="single" w:sz="4" w:space="0" w:color="000000"/>
              <w:left w:val="single" w:sz="4" w:space="0" w:color="000000"/>
              <w:bottom w:val="single" w:sz="4" w:space="0" w:color="000000"/>
              <w:right w:val="nil"/>
            </w:tcBorders>
            <w:hideMark/>
          </w:tcPr>
          <w:p w:rsidR="00A8362B" w:rsidRPr="00A8362B" w:rsidRDefault="00A8362B" w:rsidP="000D2A0E">
            <w:pPr>
              <w:snapToGrid w:val="0"/>
              <w:spacing w:line="240" w:lineRule="auto"/>
              <w:jc w:val="both"/>
              <w:rPr>
                <w:rFonts w:ascii="Times New Roman" w:eastAsia="Times New Roman" w:hAnsi="Times New Roman" w:cs="Times New Roman"/>
                <w:sz w:val="24"/>
                <w:szCs w:val="24"/>
                <w:lang w:eastAsia="en-US" w:bidi="en-US"/>
              </w:rPr>
            </w:pPr>
            <w:r w:rsidRPr="00A8362B">
              <w:rPr>
                <w:rFonts w:ascii="Times New Roman" w:eastAsia="Times New Roman" w:hAnsi="Times New Roman" w:cs="Times New Roman"/>
                <w:sz w:val="24"/>
                <w:szCs w:val="24"/>
              </w:rPr>
              <w:lastRenderedPageBreak/>
              <w:t xml:space="preserve">6. </w:t>
            </w:r>
          </w:p>
        </w:tc>
        <w:tc>
          <w:tcPr>
            <w:tcW w:w="4962" w:type="dxa"/>
            <w:tcBorders>
              <w:top w:val="single" w:sz="4" w:space="0" w:color="000000"/>
              <w:left w:val="single" w:sz="4" w:space="0" w:color="000000"/>
              <w:bottom w:val="single" w:sz="4" w:space="0" w:color="000000"/>
              <w:right w:val="nil"/>
            </w:tcBorders>
            <w:hideMark/>
          </w:tcPr>
          <w:p w:rsidR="00A8362B" w:rsidRPr="00A8362B" w:rsidRDefault="00A8362B" w:rsidP="000D2A0E">
            <w:pPr>
              <w:snapToGrid w:val="0"/>
              <w:spacing w:line="240" w:lineRule="auto"/>
              <w:jc w:val="both"/>
              <w:rPr>
                <w:rFonts w:ascii="Times New Roman" w:eastAsia="Times New Roman" w:hAnsi="Times New Roman" w:cs="Times New Roman"/>
                <w:sz w:val="24"/>
                <w:szCs w:val="24"/>
                <w:lang w:eastAsia="en-US" w:bidi="en-US"/>
              </w:rPr>
            </w:pPr>
            <w:r w:rsidRPr="00A8362B">
              <w:rPr>
                <w:rFonts w:ascii="Times New Roman" w:eastAsia="Times New Roman" w:hAnsi="Times New Roman" w:cs="Times New Roman"/>
                <w:sz w:val="24"/>
                <w:szCs w:val="24"/>
              </w:rPr>
              <w:t>Цифровой микроскоп</w:t>
            </w:r>
          </w:p>
        </w:tc>
        <w:tc>
          <w:tcPr>
            <w:tcW w:w="3944" w:type="dxa"/>
            <w:tcBorders>
              <w:top w:val="single" w:sz="4" w:space="0" w:color="000000"/>
              <w:left w:val="single" w:sz="4" w:space="0" w:color="000000"/>
              <w:bottom w:val="single" w:sz="4" w:space="0" w:color="000000"/>
              <w:right w:val="single" w:sz="4" w:space="0" w:color="000000"/>
            </w:tcBorders>
            <w:hideMark/>
          </w:tcPr>
          <w:p w:rsidR="00A8362B" w:rsidRPr="00A8362B" w:rsidRDefault="00A8362B" w:rsidP="000D2A0E">
            <w:pPr>
              <w:snapToGrid w:val="0"/>
              <w:spacing w:line="240" w:lineRule="auto"/>
              <w:jc w:val="center"/>
              <w:rPr>
                <w:rFonts w:ascii="Times New Roman" w:eastAsia="Times New Roman" w:hAnsi="Times New Roman" w:cs="Times New Roman"/>
                <w:sz w:val="24"/>
                <w:szCs w:val="24"/>
                <w:lang w:eastAsia="en-US" w:bidi="en-US"/>
              </w:rPr>
            </w:pPr>
            <w:r w:rsidRPr="00A8362B">
              <w:rPr>
                <w:rFonts w:ascii="Times New Roman" w:eastAsia="Times New Roman" w:hAnsi="Times New Roman" w:cs="Times New Roman"/>
                <w:sz w:val="24"/>
                <w:szCs w:val="24"/>
              </w:rPr>
              <w:t>1</w:t>
            </w:r>
          </w:p>
        </w:tc>
      </w:tr>
      <w:tr w:rsidR="00A8362B" w:rsidRPr="00A8362B" w:rsidTr="000D2A0E">
        <w:tc>
          <w:tcPr>
            <w:tcW w:w="675" w:type="dxa"/>
            <w:tcBorders>
              <w:top w:val="single" w:sz="4" w:space="0" w:color="000000"/>
              <w:left w:val="single" w:sz="4" w:space="0" w:color="000000"/>
              <w:bottom w:val="single" w:sz="4" w:space="0" w:color="000000"/>
              <w:right w:val="nil"/>
            </w:tcBorders>
            <w:hideMark/>
          </w:tcPr>
          <w:p w:rsidR="00A8362B" w:rsidRPr="00A8362B" w:rsidRDefault="00A8362B" w:rsidP="000D2A0E">
            <w:pPr>
              <w:snapToGrid w:val="0"/>
              <w:spacing w:line="240" w:lineRule="auto"/>
              <w:jc w:val="both"/>
              <w:rPr>
                <w:rFonts w:ascii="Times New Roman" w:eastAsia="Times New Roman" w:hAnsi="Times New Roman" w:cs="Times New Roman"/>
                <w:sz w:val="24"/>
                <w:szCs w:val="24"/>
                <w:lang w:eastAsia="en-US" w:bidi="en-US"/>
              </w:rPr>
            </w:pPr>
            <w:r w:rsidRPr="00A8362B">
              <w:rPr>
                <w:rFonts w:ascii="Times New Roman" w:eastAsia="Times New Roman" w:hAnsi="Times New Roman" w:cs="Times New Roman"/>
                <w:sz w:val="24"/>
                <w:szCs w:val="24"/>
              </w:rPr>
              <w:t>7.</w:t>
            </w:r>
          </w:p>
        </w:tc>
        <w:tc>
          <w:tcPr>
            <w:tcW w:w="4962" w:type="dxa"/>
            <w:tcBorders>
              <w:top w:val="single" w:sz="4" w:space="0" w:color="000000"/>
              <w:left w:val="single" w:sz="4" w:space="0" w:color="000000"/>
              <w:bottom w:val="single" w:sz="4" w:space="0" w:color="000000"/>
              <w:right w:val="nil"/>
            </w:tcBorders>
            <w:hideMark/>
          </w:tcPr>
          <w:p w:rsidR="00A8362B" w:rsidRPr="00A8362B" w:rsidRDefault="00A8362B" w:rsidP="000D2A0E">
            <w:pPr>
              <w:snapToGrid w:val="0"/>
              <w:spacing w:line="240" w:lineRule="auto"/>
              <w:jc w:val="both"/>
              <w:rPr>
                <w:rFonts w:ascii="Times New Roman" w:eastAsia="Times New Roman" w:hAnsi="Times New Roman" w:cs="Times New Roman"/>
                <w:sz w:val="24"/>
                <w:szCs w:val="24"/>
                <w:lang w:eastAsia="en-US" w:bidi="en-US"/>
              </w:rPr>
            </w:pPr>
            <w:r w:rsidRPr="00A8362B">
              <w:rPr>
                <w:rFonts w:ascii="Times New Roman" w:eastAsia="Times New Roman" w:hAnsi="Times New Roman" w:cs="Times New Roman"/>
                <w:sz w:val="24"/>
                <w:szCs w:val="24"/>
              </w:rPr>
              <w:t>Цифровая камера</w:t>
            </w:r>
          </w:p>
        </w:tc>
        <w:tc>
          <w:tcPr>
            <w:tcW w:w="3944" w:type="dxa"/>
            <w:tcBorders>
              <w:top w:val="single" w:sz="4" w:space="0" w:color="000000"/>
              <w:left w:val="single" w:sz="4" w:space="0" w:color="000000"/>
              <w:bottom w:val="single" w:sz="4" w:space="0" w:color="000000"/>
              <w:right w:val="single" w:sz="4" w:space="0" w:color="000000"/>
            </w:tcBorders>
            <w:hideMark/>
          </w:tcPr>
          <w:p w:rsidR="00A8362B" w:rsidRPr="00A8362B" w:rsidRDefault="00A8362B" w:rsidP="000D2A0E">
            <w:pPr>
              <w:snapToGrid w:val="0"/>
              <w:spacing w:line="240" w:lineRule="auto"/>
              <w:jc w:val="center"/>
              <w:rPr>
                <w:rFonts w:ascii="Times New Roman" w:eastAsia="Times New Roman" w:hAnsi="Times New Roman" w:cs="Times New Roman"/>
                <w:sz w:val="24"/>
                <w:szCs w:val="24"/>
                <w:lang w:eastAsia="en-US" w:bidi="en-US"/>
              </w:rPr>
            </w:pPr>
            <w:r w:rsidRPr="00A8362B">
              <w:rPr>
                <w:rFonts w:ascii="Times New Roman" w:eastAsia="Times New Roman" w:hAnsi="Times New Roman" w:cs="Times New Roman"/>
                <w:sz w:val="24"/>
                <w:szCs w:val="24"/>
              </w:rPr>
              <w:t>1</w:t>
            </w:r>
          </w:p>
        </w:tc>
      </w:tr>
      <w:tr w:rsidR="00545F14" w:rsidRPr="00A8362B" w:rsidTr="000D2A0E">
        <w:tc>
          <w:tcPr>
            <w:tcW w:w="675" w:type="dxa"/>
            <w:tcBorders>
              <w:top w:val="single" w:sz="4" w:space="0" w:color="000000"/>
              <w:left w:val="single" w:sz="4" w:space="0" w:color="000000"/>
              <w:bottom w:val="single" w:sz="4" w:space="0" w:color="000000"/>
              <w:right w:val="nil"/>
            </w:tcBorders>
            <w:hideMark/>
          </w:tcPr>
          <w:p w:rsidR="00545F14" w:rsidRPr="00A8362B" w:rsidRDefault="00545F14" w:rsidP="000D2A0E">
            <w:pPr>
              <w:snapToGri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2" w:type="dxa"/>
            <w:tcBorders>
              <w:top w:val="single" w:sz="4" w:space="0" w:color="000000"/>
              <w:left w:val="single" w:sz="4" w:space="0" w:color="000000"/>
              <w:bottom w:val="single" w:sz="4" w:space="0" w:color="000000"/>
              <w:right w:val="nil"/>
            </w:tcBorders>
            <w:hideMark/>
          </w:tcPr>
          <w:p w:rsidR="00545F14" w:rsidRPr="00A8362B" w:rsidRDefault="00545F14" w:rsidP="000D2A0E">
            <w:pPr>
              <w:snapToGri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Интерактивная панель</w:t>
            </w:r>
          </w:p>
        </w:tc>
        <w:tc>
          <w:tcPr>
            <w:tcW w:w="3944" w:type="dxa"/>
            <w:tcBorders>
              <w:top w:val="single" w:sz="4" w:space="0" w:color="000000"/>
              <w:left w:val="single" w:sz="4" w:space="0" w:color="000000"/>
              <w:bottom w:val="single" w:sz="4" w:space="0" w:color="000000"/>
              <w:right w:val="single" w:sz="4" w:space="0" w:color="000000"/>
            </w:tcBorders>
            <w:hideMark/>
          </w:tcPr>
          <w:p w:rsidR="00545F14" w:rsidRPr="00A8362B" w:rsidRDefault="00545F14" w:rsidP="000D2A0E">
            <w:pPr>
              <w:snapToGrid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A8362B" w:rsidRPr="00A8362B" w:rsidRDefault="00A8362B" w:rsidP="00A8362B">
      <w:pPr>
        <w:pStyle w:val="14"/>
        <w:shd w:val="clear" w:color="auto" w:fill="auto"/>
        <w:spacing w:line="220" w:lineRule="exact"/>
        <w:ind w:left="20" w:firstLine="0"/>
        <w:rPr>
          <w:sz w:val="24"/>
          <w:szCs w:val="24"/>
        </w:rPr>
      </w:pPr>
    </w:p>
    <w:p w:rsidR="00A8362B" w:rsidRPr="00A8362B" w:rsidRDefault="00A8362B" w:rsidP="00A8362B">
      <w:pPr>
        <w:rPr>
          <w:rFonts w:ascii="Times New Roman" w:hAnsi="Times New Roman" w:cs="Times New Roman"/>
          <w:color w:val="000000"/>
          <w:sz w:val="24"/>
          <w:szCs w:val="24"/>
        </w:rPr>
      </w:pPr>
    </w:p>
    <w:p w:rsidR="00A8362B" w:rsidRPr="00A8362B" w:rsidRDefault="00A8362B" w:rsidP="00A8362B">
      <w:pPr>
        <w:pStyle w:val="14"/>
        <w:shd w:val="clear" w:color="auto" w:fill="auto"/>
        <w:spacing w:before="489"/>
        <w:ind w:left="140" w:right="20" w:firstLine="580"/>
        <w:jc w:val="both"/>
        <w:rPr>
          <w:sz w:val="24"/>
          <w:szCs w:val="24"/>
        </w:rPr>
      </w:pPr>
      <w:r w:rsidRPr="00A8362B">
        <w:rPr>
          <w:sz w:val="24"/>
          <w:szCs w:val="24"/>
        </w:rPr>
        <w:t xml:space="preserve">При работе в ИОС в </w:t>
      </w:r>
      <w:r w:rsidRPr="00A8362B">
        <w:rPr>
          <w:rStyle w:val="7"/>
          <w:rFonts w:eastAsiaTheme="minorEastAsia"/>
          <w:sz w:val="24"/>
          <w:szCs w:val="24"/>
        </w:rPr>
        <w:t>МАОУ «</w:t>
      </w:r>
      <w:proofErr w:type="spellStart"/>
      <w:r w:rsidRPr="00A8362B">
        <w:rPr>
          <w:rStyle w:val="7"/>
          <w:rFonts w:eastAsiaTheme="minorEastAsia"/>
          <w:sz w:val="24"/>
          <w:szCs w:val="24"/>
        </w:rPr>
        <w:t>Сергинская</w:t>
      </w:r>
      <w:proofErr w:type="spellEnd"/>
      <w:r w:rsidRPr="00A8362B">
        <w:rPr>
          <w:rStyle w:val="7"/>
          <w:rFonts w:eastAsiaTheme="minorEastAsia"/>
          <w:sz w:val="24"/>
          <w:szCs w:val="24"/>
        </w:rPr>
        <w:t xml:space="preserve"> СОШ» </w:t>
      </w:r>
      <w:r w:rsidRPr="00A8362B">
        <w:rPr>
          <w:sz w:val="24"/>
          <w:szCs w:val="24"/>
        </w:rPr>
        <w:t xml:space="preserve">соблюдаются правила информационной безопасности при осуществлении коммуникации в школьных сообществах и </w:t>
      </w:r>
      <w:proofErr w:type="spellStart"/>
      <w:r w:rsidRPr="00A8362B">
        <w:rPr>
          <w:sz w:val="24"/>
          <w:szCs w:val="24"/>
        </w:rPr>
        <w:t>мессенджерах</w:t>
      </w:r>
      <w:proofErr w:type="spellEnd"/>
      <w:r w:rsidRPr="00A8362B">
        <w:rPr>
          <w:sz w:val="24"/>
          <w:szCs w:val="24"/>
        </w:rPr>
        <w:t>,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A8362B" w:rsidRPr="00A8362B" w:rsidRDefault="00A8362B" w:rsidP="00A8362B">
      <w:pPr>
        <w:pStyle w:val="14"/>
        <w:shd w:val="clear" w:color="auto" w:fill="auto"/>
        <w:spacing w:after="240"/>
        <w:ind w:left="140" w:right="20" w:firstLine="580"/>
        <w:jc w:val="both"/>
        <w:rPr>
          <w:sz w:val="24"/>
          <w:szCs w:val="24"/>
        </w:rPr>
      </w:pPr>
      <w:r w:rsidRPr="00A8362B">
        <w:rPr>
          <w:sz w:val="24"/>
          <w:szCs w:val="24"/>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w:t>
      </w:r>
    </w:p>
    <w:p w:rsidR="00A8362B" w:rsidRPr="00A8362B" w:rsidRDefault="00A8362B" w:rsidP="00545F14">
      <w:pPr>
        <w:pStyle w:val="14"/>
        <w:numPr>
          <w:ilvl w:val="1"/>
          <w:numId w:val="80"/>
        </w:numPr>
        <w:shd w:val="clear" w:color="auto" w:fill="auto"/>
        <w:tabs>
          <w:tab w:val="left" w:pos="788"/>
        </w:tabs>
        <w:spacing w:after="8" w:line="220" w:lineRule="exact"/>
        <w:jc w:val="both"/>
        <w:rPr>
          <w:b/>
          <w:sz w:val="24"/>
          <w:szCs w:val="24"/>
        </w:rPr>
      </w:pPr>
      <w:r w:rsidRPr="00A8362B">
        <w:rPr>
          <w:rStyle w:val="9"/>
          <w:b/>
          <w:sz w:val="24"/>
          <w:szCs w:val="24"/>
        </w:rPr>
        <w:t>Материально-технические условия реализации основной образовательной</w:t>
      </w:r>
    </w:p>
    <w:p w:rsidR="00A8362B" w:rsidRPr="00A8362B" w:rsidRDefault="00A8362B" w:rsidP="00A8362B">
      <w:pPr>
        <w:pStyle w:val="14"/>
        <w:shd w:val="clear" w:color="auto" w:fill="auto"/>
        <w:spacing w:after="368" w:line="220" w:lineRule="exact"/>
        <w:ind w:right="120" w:firstLine="0"/>
        <w:rPr>
          <w:b/>
          <w:sz w:val="24"/>
          <w:szCs w:val="24"/>
        </w:rPr>
      </w:pPr>
      <w:r w:rsidRPr="00A8362B">
        <w:rPr>
          <w:rStyle w:val="9"/>
          <w:b/>
          <w:sz w:val="24"/>
          <w:szCs w:val="24"/>
        </w:rPr>
        <w:t>программы основного общего образования</w:t>
      </w:r>
    </w:p>
    <w:p w:rsidR="00A8362B" w:rsidRPr="00A8362B" w:rsidRDefault="00A8362B" w:rsidP="00A8362B">
      <w:pPr>
        <w:pStyle w:val="14"/>
        <w:shd w:val="clear" w:color="auto" w:fill="auto"/>
        <w:spacing w:line="220" w:lineRule="exact"/>
        <w:ind w:left="140" w:firstLine="580"/>
        <w:jc w:val="both"/>
        <w:rPr>
          <w:sz w:val="24"/>
          <w:szCs w:val="24"/>
        </w:rPr>
      </w:pPr>
      <w:r w:rsidRPr="00A8362B">
        <w:rPr>
          <w:sz w:val="24"/>
          <w:szCs w:val="24"/>
        </w:rPr>
        <w:t>Материально-техническая база образовательной организации обеспечивает:</w:t>
      </w:r>
    </w:p>
    <w:p w:rsidR="00A8362B" w:rsidRPr="00A8362B" w:rsidRDefault="00A8362B" w:rsidP="00486834">
      <w:pPr>
        <w:pStyle w:val="14"/>
        <w:numPr>
          <w:ilvl w:val="0"/>
          <w:numId w:val="18"/>
        </w:numPr>
        <w:shd w:val="clear" w:color="auto" w:fill="auto"/>
        <w:tabs>
          <w:tab w:val="left" w:pos="1414"/>
        </w:tabs>
        <w:spacing w:line="278" w:lineRule="exact"/>
        <w:ind w:left="20" w:right="20" w:firstLine="560"/>
        <w:jc w:val="both"/>
        <w:rPr>
          <w:sz w:val="24"/>
          <w:szCs w:val="24"/>
        </w:rPr>
      </w:pPr>
      <w:r w:rsidRPr="00A8362B">
        <w:rPr>
          <w:sz w:val="24"/>
          <w:szCs w:val="24"/>
        </w:rPr>
        <w:t xml:space="preserve">возможность достижения </w:t>
      </w:r>
      <w:proofErr w:type="gramStart"/>
      <w:r w:rsidRPr="00A8362B">
        <w:rPr>
          <w:sz w:val="24"/>
          <w:szCs w:val="24"/>
        </w:rPr>
        <w:t>обучающимися</w:t>
      </w:r>
      <w:proofErr w:type="gramEnd"/>
      <w:r w:rsidRPr="00A8362B">
        <w:rPr>
          <w:sz w:val="24"/>
          <w:szCs w:val="24"/>
        </w:rPr>
        <w:t xml:space="preserve"> результатов освоения программы начального общего образования;</w:t>
      </w:r>
    </w:p>
    <w:p w:rsidR="00A8362B" w:rsidRPr="00A8362B" w:rsidRDefault="00A8362B" w:rsidP="00486834">
      <w:pPr>
        <w:pStyle w:val="14"/>
        <w:numPr>
          <w:ilvl w:val="0"/>
          <w:numId w:val="18"/>
        </w:numPr>
        <w:shd w:val="clear" w:color="auto" w:fill="auto"/>
        <w:tabs>
          <w:tab w:val="left" w:pos="1414"/>
        </w:tabs>
        <w:spacing w:line="278" w:lineRule="exact"/>
        <w:ind w:left="20" w:firstLine="560"/>
        <w:jc w:val="both"/>
        <w:rPr>
          <w:sz w:val="24"/>
          <w:szCs w:val="24"/>
        </w:rPr>
      </w:pPr>
      <w:r w:rsidRPr="00A8362B">
        <w:rPr>
          <w:sz w:val="24"/>
          <w:szCs w:val="24"/>
        </w:rPr>
        <w:t>безопасность и комфортность организации учебного процесса;</w:t>
      </w:r>
    </w:p>
    <w:p w:rsidR="00A8362B" w:rsidRPr="00A8362B" w:rsidRDefault="00A8362B" w:rsidP="00486834">
      <w:pPr>
        <w:pStyle w:val="14"/>
        <w:numPr>
          <w:ilvl w:val="0"/>
          <w:numId w:val="18"/>
        </w:numPr>
        <w:shd w:val="clear" w:color="auto" w:fill="auto"/>
        <w:tabs>
          <w:tab w:val="left" w:pos="1414"/>
        </w:tabs>
        <w:spacing w:line="269" w:lineRule="exact"/>
        <w:ind w:left="20" w:right="20" w:firstLine="560"/>
        <w:jc w:val="both"/>
        <w:rPr>
          <w:sz w:val="24"/>
          <w:szCs w:val="24"/>
        </w:rPr>
      </w:pPr>
      <w:r w:rsidRPr="00A8362B">
        <w:rPr>
          <w:sz w:val="24"/>
          <w:szCs w:val="24"/>
        </w:rPr>
        <w:t>соблюдение санитарно-эпидемиологических правил и гигиенических нормативов;</w:t>
      </w:r>
    </w:p>
    <w:p w:rsidR="00A8362B" w:rsidRPr="00A8362B" w:rsidRDefault="00A8362B" w:rsidP="00486834">
      <w:pPr>
        <w:pStyle w:val="14"/>
        <w:numPr>
          <w:ilvl w:val="0"/>
          <w:numId w:val="18"/>
        </w:numPr>
        <w:shd w:val="clear" w:color="auto" w:fill="auto"/>
        <w:tabs>
          <w:tab w:val="left" w:pos="1414"/>
        </w:tabs>
        <w:spacing w:after="240"/>
        <w:ind w:left="20" w:right="20" w:firstLine="560"/>
        <w:jc w:val="both"/>
        <w:rPr>
          <w:sz w:val="24"/>
          <w:szCs w:val="24"/>
        </w:rPr>
      </w:pPr>
      <w:r w:rsidRPr="00A8362B">
        <w:rPr>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A8362B" w:rsidRPr="00A8362B" w:rsidRDefault="00A8362B" w:rsidP="00A8362B">
      <w:pPr>
        <w:pStyle w:val="14"/>
        <w:shd w:val="clear" w:color="auto" w:fill="auto"/>
        <w:ind w:left="20" w:right="20" w:firstLine="560"/>
        <w:jc w:val="both"/>
        <w:rPr>
          <w:sz w:val="24"/>
          <w:szCs w:val="24"/>
        </w:rPr>
      </w:pPr>
      <w:proofErr w:type="spellStart"/>
      <w:r w:rsidRPr="00A8362B">
        <w:rPr>
          <w:sz w:val="24"/>
          <w:szCs w:val="24"/>
        </w:rPr>
        <w:t>Критериальными</w:t>
      </w:r>
      <w:proofErr w:type="spellEnd"/>
      <w:r w:rsidRPr="00A8362B">
        <w:rPr>
          <w:sz w:val="24"/>
          <w:szCs w:val="24"/>
        </w:rPr>
        <w:t xml:space="preserve">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A8362B" w:rsidRPr="00A8362B" w:rsidRDefault="00A8362B" w:rsidP="00486834">
      <w:pPr>
        <w:pStyle w:val="14"/>
        <w:numPr>
          <w:ilvl w:val="0"/>
          <w:numId w:val="19"/>
        </w:numPr>
        <w:shd w:val="clear" w:color="auto" w:fill="auto"/>
        <w:tabs>
          <w:tab w:val="left" w:pos="1414"/>
        </w:tabs>
        <w:ind w:left="360" w:right="20" w:firstLine="560"/>
        <w:jc w:val="both"/>
        <w:rPr>
          <w:sz w:val="24"/>
          <w:szCs w:val="24"/>
        </w:rPr>
      </w:pPr>
      <w:r w:rsidRPr="00A8362B">
        <w:rPr>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A8362B" w:rsidRPr="00A8362B" w:rsidRDefault="00A8362B" w:rsidP="00486834">
      <w:pPr>
        <w:pStyle w:val="14"/>
        <w:numPr>
          <w:ilvl w:val="0"/>
          <w:numId w:val="19"/>
        </w:numPr>
        <w:shd w:val="clear" w:color="auto" w:fill="auto"/>
        <w:tabs>
          <w:tab w:val="left" w:pos="1414"/>
        </w:tabs>
        <w:ind w:left="360" w:right="20" w:firstLine="560"/>
        <w:jc w:val="both"/>
        <w:rPr>
          <w:sz w:val="24"/>
          <w:szCs w:val="24"/>
        </w:rPr>
      </w:pPr>
      <w:proofErr w:type="spellStart"/>
      <w:r w:rsidRPr="00A8362B">
        <w:rPr>
          <w:sz w:val="24"/>
          <w:szCs w:val="24"/>
        </w:rPr>
        <w:t>СанПиН</w:t>
      </w:r>
      <w:proofErr w:type="spellEnd"/>
      <w:r w:rsidRPr="00A8362B">
        <w:rPr>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A8362B" w:rsidRPr="00A8362B" w:rsidRDefault="00A8362B" w:rsidP="00486834">
      <w:pPr>
        <w:pStyle w:val="14"/>
        <w:numPr>
          <w:ilvl w:val="0"/>
          <w:numId w:val="19"/>
        </w:numPr>
        <w:shd w:val="clear" w:color="auto" w:fill="auto"/>
        <w:tabs>
          <w:tab w:val="left" w:pos="1414"/>
        </w:tabs>
        <w:ind w:left="360" w:right="20" w:firstLine="560"/>
        <w:jc w:val="both"/>
        <w:rPr>
          <w:sz w:val="24"/>
          <w:szCs w:val="24"/>
        </w:rPr>
      </w:pPr>
      <w:r w:rsidRPr="00A8362B">
        <w:rPr>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A8362B" w:rsidRPr="00A8362B" w:rsidRDefault="00A8362B" w:rsidP="00486834">
      <w:pPr>
        <w:pStyle w:val="14"/>
        <w:numPr>
          <w:ilvl w:val="0"/>
          <w:numId w:val="19"/>
        </w:numPr>
        <w:shd w:val="clear" w:color="auto" w:fill="auto"/>
        <w:tabs>
          <w:tab w:val="left" w:pos="1414"/>
        </w:tabs>
        <w:ind w:left="360" w:right="20" w:firstLine="560"/>
        <w:jc w:val="both"/>
        <w:rPr>
          <w:sz w:val="24"/>
          <w:szCs w:val="24"/>
        </w:rPr>
      </w:pPr>
      <w:proofErr w:type="gramStart"/>
      <w:r w:rsidRPr="00A8362B">
        <w:rPr>
          <w:sz w:val="24"/>
          <w:szCs w:val="24"/>
        </w:rPr>
        <w:t xml:space="preserve">Приказ Министерства просвещения Российской </w:t>
      </w:r>
      <w:proofErr w:type="spellStart"/>
      <w:r w:rsidRPr="00A8362B">
        <w:rPr>
          <w:sz w:val="24"/>
          <w:szCs w:val="24"/>
        </w:rPr>
        <w:t>Федерацииот</w:t>
      </w:r>
      <w:proofErr w:type="spellEnd"/>
      <w:r w:rsidRPr="00A8362B">
        <w:rPr>
          <w:sz w:val="24"/>
          <w:szCs w:val="24"/>
        </w:rPr>
        <w:t xml:space="preserve">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w:t>
      </w:r>
      <w:r w:rsidRPr="00A8362B">
        <w:rPr>
          <w:sz w:val="24"/>
          <w:szCs w:val="24"/>
        </w:rPr>
        <w:lastRenderedPageBreak/>
        <w:t>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w:t>
      </w:r>
      <w:proofErr w:type="gramEnd"/>
      <w:r w:rsidRPr="00A8362B">
        <w:rPr>
          <w:sz w:val="24"/>
          <w:szCs w:val="24"/>
        </w:rPr>
        <w:t xml:space="preserve">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rsidRPr="00A8362B">
        <w:rPr>
          <w:sz w:val="24"/>
          <w:szCs w:val="24"/>
        </w:rPr>
        <w:t>зарегистрирован</w:t>
      </w:r>
      <w:proofErr w:type="gramEnd"/>
      <w:r w:rsidRPr="00A8362B">
        <w:rPr>
          <w:sz w:val="24"/>
          <w:szCs w:val="24"/>
        </w:rPr>
        <w:t xml:space="preserve"> 25.12.2019 № 56982);</w:t>
      </w:r>
    </w:p>
    <w:p w:rsidR="00A8362B" w:rsidRPr="00A8362B" w:rsidRDefault="00A8362B" w:rsidP="00486834">
      <w:pPr>
        <w:pStyle w:val="14"/>
        <w:numPr>
          <w:ilvl w:val="0"/>
          <w:numId w:val="19"/>
        </w:numPr>
        <w:shd w:val="clear" w:color="auto" w:fill="auto"/>
        <w:tabs>
          <w:tab w:val="left" w:pos="1414"/>
        </w:tabs>
        <w:ind w:left="360" w:right="20" w:firstLine="560"/>
        <w:jc w:val="both"/>
        <w:rPr>
          <w:sz w:val="24"/>
          <w:szCs w:val="24"/>
        </w:rPr>
      </w:pPr>
      <w:r w:rsidRPr="00A8362B">
        <w:rPr>
          <w:sz w:val="24"/>
          <w:szCs w:val="24"/>
        </w:rPr>
        <w:t>Федеральный закон от 29 декабря 2010 г. № 436-Ф3 «О защите детей от информации, причиняющей вред их здоровью и развитию» (Собрание законодательства Российской Федерации, 2011, № 1, ст. 48; 2021, № 15, ст. 24</w:t>
      </w:r>
      <w:r w:rsidR="0024423D">
        <w:rPr>
          <w:sz w:val="24"/>
          <w:szCs w:val="24"/>
        </w:rPr>
        <w:t>35</w:t>
      </w:r>
      <w:r w:rsidRPr="00A8362B">
        <w:rPr>
          <w:sz w:val="24"/>
          <w:szCs w:val="24"/>
        </w:rPr>
        <w:t>);</w:t>
      </w:r>
    </w:p>
    <w:p w:rsidR="00A8362B" w:rsidRPr="00A8362B" w:rsidRDefault="00A8362B" w:rsidP="00486834">
      <w:pPr>
        <w:pStyle w:val="14"/>
        <w:numPr>
          <w:ilvl w:val="0"/>
          <w:numId w:val="19"/>
        </w:numPr>
        <w:shd w:val="clear" w:color="auto" w:fill="auto"/>
        <w:tabs>
          <w:tab w:val="left" w:pos="1414"/>
        </w:tabs>
        <w:spacing w:after="283"/>
        <w:ind w:left="360" w:right="20" w:firstLine="560"/>
        <w:jc w:val="both"/>
        <w:rPr>
          <w:sz w:val="24"/>
          <w:szCs w:val="24"/>
        </w:rPr>
      </w:pPr>
      <w:r w:rsidRPr="00A8362B">
        <w:rPr>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A8362B" w:rsidRPr="00A8362B" w:rsidRDefault="00A8362B" w:rsidP="00A8362B">
      <w:pPr>
        <w:pStyle w:val="14"/>
        <w:shd w:val="clear" w:color="auto" w:fill="auto"/>
        <w:spacing w:line="220" w:lineRule="exact"/>
        <w:ind w:left="360" w:firstLine="560"/>
        <w:jc w:val="both"/>
        <w:rPr>
          <w:sz w:val="24"/>
          <w:szCs w:val="24"/>
        </w:rPr>
      </w:pPr>
      <w:r w:rsidRPr="00A8362B">
        <w:rPr>
          <w:sz w:val="24"/>
          <w:szCs w:val="24"/>
        </w:rPr>
        <w:t>В МАОУ «</w:t>
      </w:r>
      <w:proofErr w:type="spellStart"/>
      <w:r w:rsidRPr="00A8362B">
        <w:rPr>
          <w:sz w:val="24"/>
          <w:szCs w:val="24"/>
        </w:rPr>
        <w:t>Сергинская</w:t>
      </w:r>
      <w:proofErr w:type="spellEnd"/>
      <w:r w:rsidRPr="00A8362B">
        <w:rPr>
          <w:sz w:val="24"/>
          <w:szCs w:val="24"/>
        </w:rPr>
        <w:t xml:space="preserve"> СОШ» для реализации ООП НОО имеются в наличии:</w:t>
      </w:r>
    </w:p>
    <w:p w:rsidR="00A8362B" w:rsidRPr="00A8362B" w:rsidRDefault="00A8362B" w:rsidP="00486834">
      <w:pPr>
        <w:pStyle w:val="14"/>
        <w:numPr>
          <w:ilvl w:val="0"/>
          <w:numId w:val="20"/>
        </w:numPr>
        <w:shd w:val="clear" w:color="auto" w:fill="auto"/>
        <w:tabs>
          <w:tab w:val="left" w:pos="1375"/>
        </w:tabs>
        <w:ind w:left="20" w:firstLine="720"/>
        <w:jc w:val="both"/>
        <w:rPr>
          <w:sz w:val="24"/>
          <w:szCs w:val="24"/>
        </w:rPr>
      </w:pPr>
      <w:r w:rsidRPr="00A8362B">
        <w:rPr>
          <w:sz w:val="24"/>
          <w:szCs w:val="24"/>
        </w:rPr>
        <w:t xml:space="preserve">15 </w:t>
      </w:r>
      <w:proofErr w:type="spellStart"/>
      <w:r w:rsidRPr="00A8362B">
        <w:rPr>
          <w:sz w:val="24"/>
          <w:szCs w:val="24"/>
        </w:rPr>
        <w:t>общеучебных</w:t>
      </w:r>
      <w:proofErr w:type="spellEnd"/>
      <w:r w:rsidRPr="00A8362B">
        <w:rPr>
          <w:sz w:val="24"/>
          <w:szCs w:val="24"/>
        </w:rPr>
        <w:t xml:space="preserve"> кабинетов;</w:t>
      </w:r>
    </w:p>
    <w:p w:rsidR="00A8362B" w:rsidRPr="00A8362B" w:rsidRDefault="00A8362B" w:rsidP="00486834">
      <w:pPr>
        <w:pStyle w:val="14"/>
        <w:numPr>
          <w:ilvl w:val="0"/>
          <w:numId w:val="20"/>
        </w:numPr>
        <w:shd w:val="clear" w:color="auto" w:fill="auto"/>
        <w:tabs>
          <w:tab w:val="left" w:pos="1375"/>
        </w:tabs>
        <w:ind w:left="20" w:right="20" w:firstLine="720"/>
        <w:jc w:val="both"/>
        <w:rPr>
          <w:sz w:val="24"/>
          <w:szCs w:val="24"/>
        </w:rPr>
      </w:pPr>
      <w:r w:rsidRPr="00A8362B">
        <w:rPr>
          <w:sz w:val="24"/>
          <w:szCs w:val="24"/>
        </w:rPr>
        <w:t>2 компьютерных класса (по 10 и 9 рабочих мест), оборудованных металлической дверью, электропроводкой, проточно-вытяжной вентиляцией, интерактивными досками;</w:t>
      </w:r>
    </w:p>
    <w:p w:rsidR="00A8362B" w:rsidRPr="00A8362B" w:rsidRDefault="00A8362B" w:rsidP="00486834">
      <w:pPr>
        <w:pStyle w:val="14"/>
        <w:numPr>
          <w:ilvl w:val="0"/>
          <w:numId w:val="20"/>
        </w:numPr>
        <w:shd w:val="clear" w:color="auto" w:fill="auto"/>
        <w:tabs>
          <w:tab w:val="left" w:pos="1375"/>
        </w:tabs>
        <w:ind w:left="20" w:right="20" w:firstLine="720"/>
        <w:jc w:val="both"/>
        <w:rPr>
          <w:sz w:val="24"/>
          <w:szCs w:val="24"/>
        </w:rPr>
      </w:pPr>
      <w:r w:rsidRPr="00A8362B">
        <w:rPr>
          <w:sz w:val="24"/>
          <w:szCs w:val="24"/>
        </w:rPr>
        <w:t>Мобильный класс из 19 ноутбуков</w:t>
      </w:r>
    </w:p>
    <w:p w:rsidR="00A8362B" w:rsidRPr="00A8362B" w:rsidRDefault="00A8362B" w:rsidP="00486834">
      <w:pPr>
        <w:pStyle w:val="14"/>
        <w:numPr>
          <w:ilvl w:val="0"/>
          <w:numId w:val="20"/>
        </w:numPr>
        <w:shd w:val="clear" w:color="auto" w:fill="auto"/>
        <w:tabs>
          <w:tab w:val="left" w:pos="1375"/>
        </w:tabs>
        <w:ind w:left="20" w:firstLine="720"/>
        <w:jc w:val="both"/>
        <w:rPr>
          <w:sz w:val="24"/>
          <w:szCs w:val="24"/>
        </w:rPr>
      </w:pPr>
      <w:r w:rsidRPr="00A8362B">
        <w:rPr>
          <w:sz w:val="24"/>
          <w:szCs w:val="24"/>
        </w:rPr>
        <w:t>спортивный зал с оборудованными раздевалками;</w:t>
      </w:r>
    </w:p>
    <w:p w:rsidR="00A8362B" w:rsidRPr="00A8362B" w:rsidRDefault="00A8362B" w:rsidP="00486834">
      <w:pPr>
        <w:pStyle w:val="14"/>
        <w:numPr>
          <w:ilvl w:val="0"/>
          <w:numId w:val="20"/>
        </w:numPr>
        <w:shd w:val="clear" w:color="auto" w:fill="auto"/>
        <w:tabs>
          <w:tab w:val="left" w:pos="1375"/>
        </w:tabs>
        <w:ind w:left="20" w:firstLine="720"/>
        <w:jc w:val="both"/>
        <w:rPr>
          <w:sz w:val="24"/>
          <w:szCs w:val="24"/>
        </w:rPr>
      </w:pPr>
      <w:r w:rsidRPr="00A8362B">
        <w:rPr>
          <w:sz w:val="24"/>
          <w:szCs w:val="24"/>
        </w:rPr>
        <w:t>актовый зал на 100 мест;</w:t>
      </w:r>
    </w:p>
    <w:p w:rsidR="00A8362B" w:rsidRPr="00A8362B" w:rsidRDefault="00A8362B" w:rsidP="00486834">
      <w:pPr>
        <w:pStyle w:val="14"/>
        <w:numPr>
          <w:ilvl w:val="0"/>
          <w:numId w:val="20"/>
        </w:numPr>
        <w:shd w:val="clear" w:color="auto" w:fill="auto"/>
        <w:tabs>
          <w:tab w:val="left" w:pos="1375"/>
        </w:tabs>
        <w:ind w:left="20" w:firstLine="720"/>
        <w:jc w:val="both"/>
        <w:rPr>
          <w:sz w:val="24"/>
          <w:szCs w:val="24"/>
        </w:rPr>
      </w:pPr>
      <w:r w:rsidRPr="00A8362B">
        <w:rPr>
          <w:sz w:val="24"/>
          <w:szCs w:val="24"/>
        </w:rPr>
        <w:t>библиотека с рабочими зонами: книгохранилищем и читальным залом;</w:t>
      </w:r>
    </w:p>
    <w:p w:rsidR="00A8362B" w:rsidRPr="00A8362B" w:rsidRDefault="00A8362B" w:rsidP="00486834">
      <w:pPr>
        <w:pStyle w:val="14"/>
        <w:numPr>
          <w:ilvl w:val="0"/>
          <w:numId w:val="20"/>
        </w:numPr>
        <w:shd w:val="clear" w:color="auto" w:fill="auto"/>
        <w:tabs>
          <w:tab w:val="left" w:pos="1375"/>
        </w:tabs>
        <w:ind w:left="20" w:right="20" w:firstLine="720"/>
        <w:jc w:val="both"/>
        <w:rPr>
          <w:sz w:val="24"/>
          <w:szCs w:val="24"/>
        </w:rPr>
      </w:pPr>
      <w:r w:rsidRPr="00A8362B">
        <w:rPr>
          <w:sz w:val="24"/>
          <w:szCs w:val="24"/>
        </w:rPr>
        <w:t>помещение для питания обучающихся и педагогических работников, а также помещение для хранения и приготовления пищи;</w:t>
      </w:r>
    </w:p>
    <w:p w:rsidR="00A8362B" w:rsidRPr="00A8362B" w:rsidRDefault="00A8362B" w:rsidP="00486834">
      <w:pPr>
        <w:pStyle w:val="14"/>
        <w:numPr>
          <w:ilvl w:val="0"/>
          <w:numId w:val="20"/>
        </w:numPr>
        <w:shd w:val="clear" w:color="auto" w:fill="auto"/>
        <w:tabs>
          <w:tab w:val="left" w:pos="1375"/>
        </w:tabs>
        <w:ind w:left="20" w:firstLine="720"/>
        <w:jc w:val="both"/>
        <w:rPr>
          <w:sz w:val="24"/>
          <w:szCs w:val="24"/>
        </w:rPr>
      </w:pPr>
      <w:r w:rsidRPr="00A8362B">
        <w:rPr>
          <w:sz w:val="24"/>
          <w:szCs w:val="24"/>
        </w:rPr>
        <w:t>административные и иные помещения;</w:t>
      </w:r>
    </w:p>
    <w:p w:rsidR="00A8362B" w:rsidRPr="00A8362B" w:rsidRDefault="00A8362B" w:rsidP="00486834">
      <w:pPr>
        <w:pStyle w:val="14"/>
        <w:numPr>
          <w:ilvl w:val="0"/>
          <w:numId w:val="20"/>
        </w:numPr>
        <w:shd w:val="clear" w:color="auto" w:fill="auto"/>
        <w:tabs>
          <w:tab w:val="left" w:pos="1375"/>
        </w:tabs>
        <w:ind w:left="20" w:firstLine="720"/>
        <w:jc w:val="both"/>
        <w:rPr>
          <w:sz w:val="24"/>
          <w:szCs w:val="24"/>
        </w:rPr>
      </w:pPr>
      <w:r w:rsidRPr="00A8362B">
        <w:rPr>
          <w:sz w:val="24"/>
          <w:szCs w:val="24"/>
        </w:rPr>
        <w:t>медицинский кабинет;</w:t>
      </w:r>
    </w:p>
    <w:p w:rsidR="00A8362B" w:rsidRPr="00A8362B" w:rsidRDefault="00A8362B" w:rsidP="00486834">
      <w:pPr>
        <w:pStyle w:val="14"/>
        <w:numPr>
          <w:ilvl w:val="0"/>
          <w:numId w:val="20"/>
        </w:numPr>
        <w:shd w:val="clear" w:color="auto" w:fill="auto"/>
        <w:tabs>
          <w:tab w:val="left" w:pos="1375"/>
        </w:tabs>
        <w:ind w:left="20" w:firstLine="720"/>
        <w:jc w:val="both"/>
        <w:rPr>
          <w:sz w:val="24"/>
          <w:szCs w:val="24"/>
        </w:rPr>
      </w:pPr>
      <w:r w:rsidRPr="00A8362B">
        <w:rPr>
          <w:sz w:val="24"/>
          <w:szCs w:val="24"/>
        </w:rPr>
        <w:t>гардеробные, санузлы;</w:t>
      </w:r>
    </w:p>
    <w:p w:rsidR="00A8362B" w:rsidRPr="00A8362B" w:rsidRDefault="00A8362B" w:rsidP="00486834">
      <w:pPr>
        <w:pStyle w:val="14"/>
        <w:numPr>
          <w:ilvl w:val="0"/>
          <w:numId w:val="20"/>
        </w:numPr>
        <w:shd w:val="clear" w:color="auto" w:fill="auto"/>
        <w:tabs>
          <w:tab w:val="left" w:pos="1375"/>
        </w:tabs>
        <w:ind w:left="20" w:firstLine="720"/>
        <w:jc w:val="both"/>
        <w:rPr>
          <w:sz w:val="24"/>
          <w:szCs w:val="24"/>
        </w:rPr>
      </w:pPr>
      <w:r w:rsidRPr="00A8362B">
        <w:rPr>
          <w:sz w:val="24"/>
          <w:szCs w:val="24"/>
        </w:rPr>
        <w:t>пришкольный участок.</w:t>
      </w:r>
    </w:p>
    <w:p w:rsidR="00A8362B" w:rsidRPr="00A8362B" w:rsidRDefault="00A8362B" w:rsidP="00A8362B">
      <w:pPr>
        <w:pStyle w:val="14"/>
        <w:shd w:val="clear" w:color="auto" w:fill="auto"/>
        <w:ind w:left="20" w:right="20" w:firstLine="0"/>
        <w:jc w:val="both"/>
        <w:rPr>
          <w:sz w:val="24"/>
          <w:szCs w:val="24"/>
        </w:rPr>
      </w:pPr>
    </w:p>
    <w:p w:rsidR="00A8362B" w:rsidRPr="00A8362B" w:rsidRDefault="00A8362B" w:rsidP="00A8362B">
      <w:pPr>
        <w:pStyle w:val="14"/>
        <w:shd w:val="clear" w:color="auto" w:fill="auto"/>
        <w:ind w:left="20" w:firstLine="720"/>
        <w:jc w:val="both"/>
        <w:rPr>
          <w:sz w:val="24"/>
          <w:szCs w:val="24"/>
        </w:rPr>
      </w:pPr>
      <w:r w:rsidRPr="00A8362B">
        <w:rPr>
          <w:sz w:val="24"/>
          <w:szCs w:val="24"/>
        </w:rPr>
        <w:t>Комплектование классов и учебных кабинетов формируется с учётом:</w:t>
      </w:r>
    </w:p>
    <w:p w:rsidR="00A8362B" w:rsidRPr="00A8362B" w:rsidRDefault="00A8362B" w:rsidP="00486834">
      <w:pPr>
        <w:pStyle w:val="14"/>
        <w:numPr>
          <w:ilvl w:val="0"/>
          <w:numId w:val="21"/>
        </w:numPr>
        <w:shd w:val="clear" w:color="auto" w:fill="auto"/>
        <w:tabs>
          <w:tab w:val="left" w:pos="1375"/>
        </w:tabs>
        <w:ind w:left="360" w:right="20" w:firstLine="380"/>
        <w:jc w:val="left"/>
        <w:rPr>
          <w:sz w:val="24"/>
          <w:szCs w:val="24"/>
        </w:rPr>
      </w:pPr>
      <w:r w:rsidRPr="00A8362B">
        <w:rPr>
          <w:sz w:val="24"/>
          <w:szCs w:val="24"/>
        </w:rPr>
        <w:t>возрастных и индивидуальных психологических особенностей обучающихся;</w:t>
      </w:r>
    </w:p>
    <w:p w:rsidR="00A8362B" w:rsidRPr="00A8362B" w:rsidRDefault="00A8362B" w:rsidP="00486834">
      <w:pPr>
        <w:pStyle w:val="14"/>
        <w:numPr>
          <w:ilvl w:val="0"/>
          <w:numId w:val="21"/>
        </w:numPr>
        <w:shd w:val="clear" w:color="auto" w:fill="auto"/>
        <w:tabs>
          <w:tab w:val="left" w:pos="1375"/>
        </w:tabs>
        <w:ind w:left="360" w:right="340" w:firstLine="380"/>
        <w:jc w:val="both"/>
        <w:rPr>
          <w:sz w:val="24"/>
          <w:szCs w:val="24"/>
        </w:rPr>
      </w:pPr>
      <w:r w:rsidRPr="00A8362B">
        <w:rPr>
          <w:sz w:val="24"/>
          <w:szCs w:val="24"/>
        </w:rPr>
        <w:t xml:space="preserve">ориентации на достижение личностных, </w:t>
      </w:r>
      <w:proofErr w:type="spellStart"/>
      <w:r w:rsidRPr="00A8362B">
        <w:rPr>
          <w:sz w:val="24"/>
          <w:szCs w:val="24"/>
        </w:rPr>
        <w:t>метапредметных</w:t>
      </w:r>
      <w:proofErr w:type="spellEnd"/>
      <w:r w:rsidRPr="00A8362B">
        <w:rPr>
          <w:sz w:val="24"/>
          <w:szCs w:val="24"/>
        </w:rPr>
        <w:t xml:space="preserve"> и предметных результатов обучения;</w:t>
      </w:r>
    </w:p>
    <w:p w:rsidR="00A8362B" w:rsidRPr="00A8362B" w:rsidRDefault="00A8362B" w:rsidP="00486834">
      <w:pPr>
        <w:pStyle w:val="14"/>
        <w:numPr>
          <w:ilvl w:val="0"/>
          <w:numId w:val="21"/>
        </w:numPr>
        <w:shd w:val="clear" w:color="auto" w:fill="auto"/>
        <w:tabs>
          <w:tab w:val="left" w:pos="1153"/>
        </w:tabs>
        <w:ind w:left="20" w:firstLine="720"/>
        <w:jc w:val="both"/>
        <w:rPr>
          <w:sz w:val="24"/>
          <w:szCs w:val="24"/>
        </w:rPr>
      </w:pPr>
      <w:r w:rsidRPr="00A8362B">
        <w:rPr>
          <w:sz w:val="24"/>
          <w:szCs w:val="24"/>
        </w:rPr>
        <w:t>необходимости и достаточности;</w:t>
      </w:r>
    </w:p>
    <w:p w:rsidR="00A8362B" w:rsidRPr="00A8362B" w:rsidRDefault="00A8362B" w:rsidP="00486834">
      <w:pPr>
        <w:pStyle w:val="14"/>
        <w:numPr>
          <w:ilvl w:val="0"/>
          <w:numId w:val="21"/>
        </w:numPr>
        <w:shd w:val="clear" w:color="auto" w:fill="auto"/>
        <w:tabs>
          <w:tab w:val="left" w:pos="1375"/>
        </w:tabs>
        <w:spacing w:after="244" w:line="278" w:lineRule="exact"/>
        <w:ind w:left="360" w:right="20" w:firstLine="380"/>
        <w:jc w:val="left"/>
        <w:rPr>
          <w:sz w:val="24"/>
          <w:szCs w:val="24"/>
        </w:rPr>
      </w:pPr>
      <w:r w:rsidRPr="00A8362B">
        <w:rPr>
          <w:sz w:val="24"/>
          <w:szCs w:val="24"/>
        </w:rPr>
        <w:t>универсальности, возможности применения одних и тех же средств обучения для решения комплекса задач.</w:t>
      </w:r>
    </w:p>
    <w:p w:rsidR="00A8362B" w:rsidRPr="00A8362B" w:rsidRDefault="00A8362B" w:rsidP="00A8362B">
      <w:pPr>
        <w:pStyle w:val="14"/>
        <w:shd w:val="clear" w:color="auto" w:fill="auto"/>
        <w:ind w:left="20" w:right="20" w:firstLine="720"/>
        <w:jc w:val="both"/>
        <w:rPr>
          <w:sz w:val="24"/>
          <w:szCs w:val="24"/>
        </w:rPr>
      </w:pPr>
      <w:r w:rsidRPr="00A8362B">
        <w:rPr>
          <w:sz w:val="24"/>
          <w:szCs w:val="24"/>
        </w:rPr>
        <w:t>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w:t>
      </w:r>
    </w:p>
    <w:p w:rsidR="00A8362B" w:rsidRPr="00A8362B" w:rsidRDefault="00A8362B" w:rsidP="00A8362B">
      <w:pPr>
        <w:pStyle w:val="14"/>
        <w:shd w:val="clear" w:color="auto" w:fill="auto"/>
        <w:ind w:left="20" w:right="20" w:firstLine="720"/>
        <w:jc w:val="both"/>
        <w:rPr>
          <w:sz w:val="24"/>
          <w:szCs w:val="24"/>
        </w:rPr>
      </w:pPr>
      <w:r w:rsidRPr="00A8362B">
        <w:rPr>
          <w:sz w:val="24"/>
          <w:szCs w:val="24"/>
        </w:rPr>
        <w:t xml:space="preserve">Регулярно осуществляются санитарно-противоэпидемические мероприятия: </w:t>
      </w:r>
      <w:proofErr w:type="gramStart"/>
      <w:r w:rsidRPr="00A8362B">
        <w:rPr>
          <w:sz w:val="24"/>
          <w:szCs w:val="24"/>
        </w:rPr>
        <w:t>контроль за</w:t>
      </w:r>
      <w:proofErr w:type="gramEnd"/>
      <w:r w:rsidRPr="00A8362B">
        <w:rPr>
          <w:sz w:val="24"/>
          <w:szCs w:val="24"/>
        </w:rPr>
        <w:t xml:space="preserve"> санитарным состоянием помещений, контроль за организацией режима дня школьников, за проведением медицинских осмотров сотрудников, пищеблока, ежедневное проведение бракеража готовой пищи с отметкой в </w:t>
      </w:r>
      <w:proofErr w:type="spellStart"/>
      <w:r w:rsidRPr="00A8362B">
        <w:rPr>
          <w:sz w:val="24"/>
          <w:szCs w:val="24"/>
        </w:rPr>
        <w:t>бракеражном</w:t>
      </w:r>
      <w:proofErr w:type="spellEnd"/>
      <w:r w:rsidRPr="00A8362B">
        <w:rPr>
          <w:sz w:val="24"/>
          <w:szCs w:val="24"/>
        </w:rPr>
        <w:t xml:space="preserve"> журнале, своевременное проведение изоляции больных детей из класса, проведение осмотра контактных детей.</w:t>
      </w:r>
    </w:p>
    <w:p w:rsidR="00A8362B" w:rsidRPr="00A8362B" w:rsidRDefault="00A8362B" w:rsidP="00A8362B">
      <w:pPr>
        <w:pStyle w:val="14"/>
        <w:shd w:val="clear" w:color="auto" w:fill="auto"/>
        <w:spacing w:after="523"/>
        <w:ind w:left="20" w:right="20" w:firstLine="720"/>
        <w:jc w:val="both"/>
        <w:rPr>
          <w:sz w:val="24"/>
          <w:szCs w:val="24"/>
        </w:rPr>
      </w:pPr>
      <w:r w:rsidRPr="00A8362B">
        <w:rPr>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локальной сети и внешней сети.</w:t>
      </w:r>
    </w:p>
    <w:p w:rsidR="00B460DC" w:rsidRDefault="000D2A0E" w:rsidP="000D2A0E">
      <w:pPr>
        <w:pStyle w:val="41"/>
        <w:shd w:val="clear" w:color="auto" w:fill="auto"/>
        <w:tabs>
          <w:tab w:val="left" w:pos="1332"/>
        </w:tabs>
        <w:ind w:right="260"/>
        <w:jc w:val="right"/>
        <w:rPr>
          <w:sz w:val="24"/>
          <w:szCs w:val="24"/>
        </w:rPr>
      </w:pPr>
      <w:r>
        <w:rPr>
          <w:sz w:val="24"/>
          <w:szCs w:val="24"/>
        </w:rPr>
        <w:lastRenderedPageBreak/>
        <w:t>Приложение 1</w:t>
      </w:r>
    </w:p>
    <w:p w:rsidR="002C4968" w:rsidRPr="009B6393" w:rsidRDefault="002C4968" w:rsidP="002C4968">
      <w:pPr>
        <w:jc w:val="cente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Календарный учебный график для ООП среднего общего образования по четвертям на</w:t>
      </w:r>
      <w:r w:rsidR="009B6393" w:rsidRPr="009B6393">
        <w:rPr>
          <w:rFonts w:ascii="Times New Roman" w:hAnsi="Times New Roman" w:cs="Times New Roman"/>
          <w:b/>
          <w:bCs/>
          <w:color w:val="000000"/>
          <w:sz w:val="24"/>
          <w:szCs w:val="24"/>
        </w:rPr>
        <w:t xml:space="preserve"> 2025/26</w:t>
      </w:r>
      <w:r w:rsidRPr="009B6393">
        <w:rPr>
          <w:rFonts w:ascii="Times New Roman" w:hAnsi="Times New Roman" w:cs="Times New Roman"/>
          <w:b/>
          <w:bCs/>
          <w:color w:val="000000"/>
          <w:sz w:val="24"/>
          <w:szCs w:val="24"/>
        </w:rPr>
        <w:t> учебный год при пятидневной учебной неделе</w:t>
      </w:r>
    </w:p>
    <w:p w:rsidR="009B6393" w:rsidRPr="00B13143" w:rsidRDefault="009B6393" w:rsidP="009B6393">
      <w:pPr>
        <w:jc w:val="center"/>
        <w:rPr>
          <w:rFonts w:hAnsi="Times New Roman" w:cs="Times New Roman"/>
          <w:color w:val="000000"/>
          <w:sz w:val="24"/>
          <w:szCs w:val="24"/>
        </w:rPr>
      </w:pPr>
      <w:r w:rsidRPr="00B13143">
        <w:rPr>
          <w:rFonts w:hAnsi="Times New Roman" w:cs="Times New Roman"/>
          <w:b/>
          <w:bCs/>
          <w:color w:val="000000"/>
          <w:sz w:val="24"/>
          <w:szCs w:val="24"/>
        </w:rPr>
        <w:t>Среднее</w:t>
      </w:r>
      <w:r w:rsidRPr="00B13143">
        <w:rPr>
          <w:rFonts w:hAnsi="Times New Roman" w:cs="Times New Roman"/>
          <w:b/>
          <w:bCs/>
          <w:color w:val="000000"/>
          <w:sz w:val="24"/>
          <w:szCs w:val="24"/>
        </w:rPr>
        <w:t xml:space="preserve"> </w:t>
      </w:r>
      <w:r w:rsidRPr="00B13143">
        <w:rPr>
          <w:rFonts w:hAnsi="Times New Roman" w:cs="Times New Roman"/>
          <w:b/>
          <w:bCs/>
          <w:color w:val="000000"/>
          <w:sz w:val="24"/>
          <w:szCs w:val="24"/>
        </w:rPr>
        <w:t>общее</w:t>
      </w:r>
      <w:r w:rsidRPr="00B13143">
        <w:rPr>
          <w:rFonts w:hAnsi="Times New Roman" w:cs="Times New Roman"/>
          <w:b/>
          <w:bCs/>
          <w:color w:val="000000"/>
          <w:sz w:val="24"/>
          <w:szCs w:val="24"/>
        </w:rPr>
        <w:t xml:space="preserve"> </w:t>
      </w:r>
      <w:r w:rsidRPr="00B13143">
        <w:rPr>
          <w:rFonts w:hAnsi="Times New Roman" w:cs="Times New Roman"/>
          <w:b/>
          <w:bCs/>
          <w:color w:val="000000"/>
          <w:sz w:val="24"/>
          <w:szCs w:val="24"/>
        </w:rPr>
        <w:t>образование</w:t>
      </w:r>
    </w:p>
    <w:p w:rsidR="009B6393" w:rsidRPr="00B13143" w:rsidRDefault="009B6393" w:rsidP="009B6393">
      <w:pPr>
        <w:jc w:val="center"/>
        <w:rPr>
          <w:rFonts w:hAnsi="Times New Roman" w:cs="Times New Roman"/>
          <w:color w:val="000000"/>
          <w:sz w:val="24"/>
          <w:szCs w:val="24"/>
        </w:rPr>
      </w:pPr>
      <w:r w:rsidRPr="00B13143">
        <w:rPr>
          <w:rFonts w:hAnsi="Times New Roman" w:cs="Times New Roman"/>
          <w:b/>
          <w:bCs/>
          <w:color w:val="000000"/>
          <w:sz w:val="24"/>
          <w:szCs w:val="24"/>
        </w:rPr>
        <w:t>Пояснительная</w:t>
      </w:r>
      <w:r w:rsidRPr="00B13143">
        <w:rPr>
          <w:rFonts w:hAnsi="Times New Roman" w:cs="Times New Roman"/>
          <w:b/>
          <w:bCs/>
          <w:color w:val="000000"/>
          <w:sz w:val="24"/>
          <w:szCs w:val="24"/>
        </w:rPr>
        <w:t xml:space="preserve"> </w:t>
      </w:r>
      <w:r w:rsidRPr="00B13143">
        <w:rPr>
          <w:rFonts w:hAnsi="Times New Roman" w:cs="Times New Roman"/>
          <w:b/>
          <w:bCs/>
          <w:color w:val="000000"/>
          <w:sz w:val="24"/>
          <w:szCs w:val="24"/>
        </w:rPr>
        <w:t>записка</w:t>
      </w:r>
    </w:p>
    <w:p w:rsidR="009B6393" w:rsidRPr="00D967A7" w:rsidRDefault="009B6393" w:rsidP="009B6393">
      <w:pPr>
        <w:jc w:val="both"/>
        <w:rPr>
          <w:rFonts w:hAnsi="Times New Roman" w:cs="Times New Roman"/>
          <w:color w:val="000000"/>
          <w:sz w:val="24"/>
          <w:szCs w:val="24"/>
        </w:rPr>
      </w:pPr>
      <w:r w:rsidRPr="00D967A7">
        <w:rPr>
          <w:rFonts w:hAnsi="Times New Roman" w:cs="Times New Roman"/>
          <w:color w:val="000000"/>
          <w:sz w:val="24"/>
          <w:szCs w:val="24"/>
        </w:rPr>
        <w:t>Календарный</w:t>
      </w:r>
      <w:r w:rsidRPr="00D967A7">
        <w:rPr>
          <w:rFonts w:hAnsi="Times New Roman" w:cs="Times New Roman"/>
          <w:color w:val="000000"/>
          <w:sz w:val="24"/>
          <w:szCs w:val="24"/>
        </w:rPr>
        <w:t xml:space="preserve"> </w:t>
      </w:r>
      <w:r w:rsidRPr="00D967A7">
        <w:rPr>
          <w:rFonts w:hAnsi="Times New Roman" w:cs="Times New Roman"/>
          <w:color w:val="000000"/>
          <w:sz w:val="24"/>
          <w:szCs w:val="24"/>
        </w:rPr>
        <w:t>учебный</w:t>
      </w:r>
      <w:r w:rsidRPr="00D967A7">
        <w:rPr>
          <w:rFonts w:hAnsi="Times New Roman" w:cs="Times New Roman"/>
          <w:color w:val="000000"/>
          <w:sz w:val="24"/>
          <w:szCs w:val="24"/>
        </w:rPr>
        <w:t xml:space="preserve"> </w:t>
      </w:r>
      <w:r w:rsidRPr="00D967A7">
        <w:rPr>
          <w:rFonts w:hAnsi="Times New Roman" w:cs="Times New Roman"/>
          <w:color w:val="000000"/>
          <w:sz w:val="24"/>
          <w:szCs w:val="24"/>
        </w:rPr>
        <w:t>график</w:t>
      </w:r>
      <w:r w:rsidRPr="00D967A7">
        <w:rPr>
          <w:rFonts w:hAnsi="Times New Roman" w:cs="Times New Roman"/>
          <w:color w:val="000000"/>
          <w:sz w:val="24"/>
          <w:szCs w:val="24"/>
        </w:rPr>
        <w:t xml:space="preserve"> </w:t>
      </w:r>
      <w:r w:rsidRPr="00D967A7">
        <w:rPr>
          <w:rFonts w:hAnsi="Times New Roman" w:cs="Times New Roman"/>
          <w:color w:val="000000"/>
          <w:sz w:val="24"/>
          <w:szCs w:val="24"/>
        </w:rPr>
        <w:t>составлен</w:t>
      </w:r>
      <w:r w:rsidRPr="00D967A7">
        <w:rPr>
          <w:rFonts w:hAnsi="Times New Roman" w:cs="Times New Roman"/>
          <w:color w:val="000000"/>
          <w:sz w:val="24"/>
          <w:szCs w:val="24"/>
        </w:rPr>
        <w:t xml:space="preserve"> </w:t>
      </w:r>
      <w:r w:rsidRPr="00D967A7">
        <w:rPr>
          <w:rFonts w:hAnsi="Times New Roman" w:cs="Times New Roman"/>
          <w:color w:val="000000"/>
          <w:sz w:val="24"/>
          <w:szCs w:val="24"/>
        </w:rPr>
        <w:t>для</w:t>
      </w:r>
      <w:r w:rsidRPr="00D967A7">
        <w:rPr>
          <w:rFonts w:hAnsi="Times New Roman" w:cs="Times New Roman"/>
          <w:color w:val="000000"/>
          <w:sz w:val="24"/>
          <w:szCs w:val="24"/>
        </w:rPr>
        <w:t xml:space="preserve"> </w:t>
      </w:r>
      <w:r w:rsidRPr="00D967A7">
        <w:rPr>
          <w:rFonts w:hAnsi="Times New Roman" w:cs="Times New Roman"/>
          <w:color w:val="000000"/>
          <w:sz w:val="24"/>
          <w:szCs w:val="24"/>
        </w:rPr>
        <w:t>основной</w:t>
      </w:r>
      <w:r w:rsidRPr="00D967A7">
        <w:rPr>
          <w:rFonts w:hAnsi="Times New Roman" w:cs="Times New Roman"/>
          <w:color w:val="000000"/>
          <w:sz w:val="24"/>
          <w:szCs w:val="24"/>
        </w:rPr>
        <w:t xml:space="preserve"> </w:t>
      </w:r>
      <w:r w:rsidRPr="00D967A7">
        <w:rPr>
          <w:rFonts w:hAnsi="Times New Roman" w:cs="Times New Roman"/>
          <w:color w:val="000000"/>
          <w:sz w:val="24"/>
          <w:szCs w:val="24"/>
        </w:rPr>
        <w:t>общеобразовательной</w:t>
      </w:r>
      <w:r w:rsidRPr="00D967A7">
        <w:rPr>
          <w:rFonts w:hAnsi="Times New Roman" w:cs="Times New Roman"/>
          <w:color w:val="000000"/>
          <w:sz w:val="24"/>
          <w:szCs w:val="24"/>
        </w:rPr>
        <w:t xml:space="preserve"> </w:t>
      </w:r>
      <w:r w:rsidRPr="00D967A7">
        <w:rPr>
          <w:rFonts w:hAnsi="Times New Roman" w:cs="Times New Roman"/>
          <w:color w:val="000000"/>
          <w:sz w:val="24"/>
          <w:szCs w:val="24"/>
        </w:rPr>
        <w:t>программы</w:t>
      </w:r>
      <w:r w:rsidRPr="00D967A7">
        <w:rPr>
          <w:rFonts w:hAnsi="Times New Roman" w:cs="Times New Roman"/>
          <w:color w:val="000000"/>
          <w:sz w:val="24"/>
          <w:szCs w:val="24"/>
        </w:rPr>
        <w:t xml:space="preserve"> </w:t>
      </w:r>
      <w:r w:rsidRPr="00D967A7">
        <w:rPr>
          <w:rFonts w:hAnsi="Times New Roman" w:cs="Times New Roman"/>
          <w:color w:val="000000"/>
          <w:sz w:val="24"/>
          <w:szCs w:val="24"/>
        </w:rPr>
        <w:t>среднего</w:t>
      </w:r>
      <w:r w:rsidRPr="00D967A7">
        <w:rPr>
          <w:rFonts w:hAnsi="Times New Roman" w:cs="Times New Roman"/>
          <w:color w:val="000000"/>
          <w:sz w:val="24"/>
          <w:szCs w:val="24"/>
        </w:rPr>
        <w:t xml:space="preserve"> </w:t>
      </w:r>
      <w:r w:rsidRPr="00D967A7">
        <w:rPr>
          <w:rFonts w:hAnsi="Times New Roman" w:cs="Times New Roman"/>
          <w:color w:val="000000"/>
          <w:sz w:val="24"/>
          <w:szCs w:val="24"/>
        </w:rPr>
        <w:t>общего</w:t>
      </w:r>
      <w:r w:rsidRPr="00D967A7">
        <w:rPr>
          <w:rFonts w:hAnsi="Times New Roman" w:cs="Times New Roman"/>
          <w:color w:val="000000"/>
          <w:sz w:val="24"/>
          <w:szCs w:val="24"/>
        </w:rPr>
        <w:t xml:space="preserve"> </w:t>
      </w:r>
      <w:r w:rsidRPr="00D967A7">
        <w:rPr>
          <w:rFonts w:hAnsi="Times New Roman" w:cs="Times New Roman"/>
          <w:color w:val="000000"/>
          <w:sz w:val="24"/>
          <w:szCs w:val="24"/>
        </w:rPr>
        <w:t>образования</w:t>
      </w:r>
      <w:r w:rsidRPr="00D967A7">
        <w:rPr>
          <w:rFonts w:hAnsi="Times New Roman" w:cs="Times New Roman"/>
          <w:color w:val="000000"/>
          <w:sz w:val="24"/>
          <w:szCs w:val="24"/>
        </w:rPr>
        <w:t xml:space="preserve"> </w:t>
      </w:r>
      <w:r w:rsidRPr="00D967A7">
        <w:rPr>
          <w:rFonts w:hAnsi="Times New Roman" w:cs="Times New Roman"/>
          <w:color w:val="000000"/>
          <w:sz w:val="24"/>
          <w:szCs w:val="24"/>
        </w:rPr>
        <w:t>в</w:t>
      </w:r>
      <w:r w:rsidRPr="00D967A7">
        <w:rPr>
          <w:rFonts w:hAnsi="Times New Roman" w:cs="Times New Roman"/>
          <w:color w:val="000000"/>
          <w:sz w:val="24"/>
          <w:szCs w:val="24"/>
        </w:rPr>
        <w:t xml:space="preserve"> </w:t>
      </w:r>
      <w:r w:rsidRPr="00D967A7">
        <w:rPr>
          <w:rFonts w:hAnsi="Times New Roman" w:cs="Times New Roman"/>
          <w:color w:val="000000"/>
          <w:sz w:val="24"/>
          <w:szCs w:val="24"/>
        </w:rPr>
        <w:t>соответствии</w:t>
      </w:r>
      <w:r w:rsidRPr="00D967A7">
        <w:rPr>
          <w:rFonts w:hAnsi="Times New Roman" w:cs="Times New Roman"/>
          <w:color w:val="000000"/>
          <w:sz w:val="24"/>
          <w:szCs w:val="24"/>
        </w:rPr>
        <w:t>:</w:t>
      </w:r>
    </w:p>
    <w:p w:rsidR="009B6393" w:rsidRPr="00D967A7" w:rsidRDefault="009B6393" w:rsidP="009B6393">
      <w:pPr>
        <w:numPr>
          <w:ilvl w:val="0"/>
          <w:numId w:val="78"/>
        </w:numPr>
        <w:spacing w:before="100" w:beforeAutospacing="1" w:after="100" w:afterAutospacing="1" w:line="240" w:lineRule="auto"/>
        <w:ind w:left="780" w:right="180"/>
        <w:contextualSpacing/>
        <w:jc w:val="both"/>
        <w:rPr>
          <w:rFonts w:hAnsi="Times New Roman" w:cs="Times New Roman"/>
          <w:color w:val="000000"/>
          <w:sz w:val="24"/>
          <w:szCs w:val="24"/>
        </w:rPr>
      </w:pPr>
      <w:r w:rsidRPr="00D967A7">
        <w:rPr>
          <w:rFonts w:hAnsi="Times New Roman" w:cs="Times New Roman"/>
          <w:color w:val="000000"/>
          <w:sz w:val="24"/>
          <w:szCs w:val="24"/>
        </w:rPr>
        <w:t>с</w:t>
      </w:r>
      <w:r w:rsidRPr="00D967A7">
        <w:rPr>
          <w:rFonts w:hAnsi="Times New Roman" w:cs="Times New Roman"/>
          <w:color w:val="000000"/>
          <w:sz w:val="24"/>
          <w:szCs w:val="24"/>
        </w:rPr>
        <w:t xml:space="preserve"> </w:t>
      </w:r>
      <w:r w:rsidRPr="00D967A7">
        <w:rPr>
          <w:rFonts w:hAnsi="Times New Roman" w:cs="Times New Roman"/>
          <w:color w:val="000000"/>
          <w:sz w:val="24"/>
          <w:szCs w:val="24"/>
        </w:rPr>
        <w:t>частью</w:t>
      </w:r>
      <w:r w:rsidRPr="00D967A7">
        <w:rPr>
          <w:rFonts w:hAnsi="Times New Roman" w:cs="Times New Roman"/>
          <w:color w:val="000000"/>
          <w:sz w:val="24"/>
          <w:szCs w:val="24"/>
        </w:rPr>
        <w:t xml:space="preserve"> 1 </w:t>
      </w:r>
      <w:r w:rsidRPr="00D967A7">
        <w:rPr>
          <w:rFonts w:hAnsi="Times New Roman" w:cs="Times New Roman"/>
          <w:color w:val="000000"/>
          <w:sz w:val="24"/>
          <w:szCs w:val="24"/>
        </w:rPr>
        <w:t>статьи</w:t>
      </w:r>
      <w:r w:rsidRPr="00D967A7">
        <w:rPr>
          <w:rFonts w:hAnsi="Times New Roman" w:cs="Times New Roman"/>
          <w:color w:val="000000"/>
          <w:sz w:val="24"/>
          <w:szCs w:val="24"/>
        </w:rPr>
        <w:t xml:space="preserve"> 34 </w:t>
      </w:r>
      <w:r w:rsidRPr="00D967A7">
        <w:rPr>
          <w:rFonts w:hAnsi="Times New Roman" w:cs="Times New Roman"/>
          <w:color w:val="000000"/>
          <w:sz w:val="24"/>
          <w:szCs w:val="24"/>
        </w:rPr>
        <w:t>Федерального</w:t>
      </w:r>
      <w:r w:rsidRPr="00D967A7">
        <w:rPr>
          <w:rFonts w:hAnsi="Times New Roman" w:cs="Times New Roman"/>
          <w:color w:val="000000"/>
          <w:sz w:val="24"/>
          <w:szCs w:val="24"/>
        </w:rPr>
        <w:t xml:space="preserve"> </w:t>
      </w:r>
      <w:r w:rsidRPr="00D967A7">
        <w:rPr>
          <w:rFonts w:hAnsi="Times New Roman" w:cs="Times New Roman"/>
          <w:color w:val="000000"/>
          <w:sz w:val="24"/>
          <w:szCs w:val="24"/>
        </w:rPr>
        <w:t>закона</w:t>
      </w:r>
      <w:r w:rsidRPr="00D967A7">
        <w:rPr>
          <w:rFonts w:hAnsi="Times New Roman" w:cs="Times New Roman"/>
          <w:color w:val="000000"/>
          <w:sz w:val="24"/>
          <w:szCs w:val="24"/>
        </w:rPr>
        <w:t xml:space="preserve"> </w:t>
      </w:r>
      <w:r w:rsidRPr="00D967A7">
        <w:rPr>
          <w:rFonts w:hAnsi="Times New Roman" w:cs="Times New Roman"/>
          <w:color w:val="000000"/>
          <w:sz w:val="24"/>
          <w:szCs w:val="24"/>
        </w:rPr>
        <w:t>от</w:t>
      </w:r>
      <w:r w:rsidRPr="00D967A7">
        <w:rPr>
          <w:rFonts w:hAnsi="Times New Roman" w:cs="Times New Roman"/>
          <w:color w:val="000000"/>
          <w:sz w:val="24"/>
          <w:szCs w:val="24"/>
        </w:rPr>
        <w:t xml:space="preserve"> 29.12.2012 </w:t>
      </w:r>
      <w:r w:rsidRPr="00D967A7">
        <w:rPr>
          <w:rFonts w:hAnsi="Times New Roman" w:cs="Times New Roman"/>
          <w:color w:val="000000"/>
          <w:sz w:val="24"/>
          <w:szCs w:val="24"/>
        </w:rPr>
        <w:t>№</w:t>
      </w:r>
      <w:r w:rsidRPr="00D967A7">
        <w:rPr>
          <w:rFonts w:hAnsi="Times New Roman" w:cs="Times New Roman"/>
          <w:color w:val="000000"/>
          <w:sz w:val="24"/>
          <w:szCs w:val="24"/>
        </w:rPr>
        <w:t xml:space="preserve"> 273-</w:t>
      </w:r>
      <w:r w:rsidRPr="00D967A7">
        <w:rPr>
          <w:rFonts w:hAnsi="Times New Roman" w:cs="Times New Roman"/>
          <w:color w:val="000000"/>
          <w:sz w:val="24"/>
          <w:szCs w:val="24"/>
        </w:rPr>
        <w:t>ФЗ</w:t>
      </w:r>
      <w:r w:rsidRPr="00D967A7">
        <w:rPr>
          <w:rFonts w:hAnsi="Times New Roman" w:cs="Times New Roman"/>
          <w:color w:val="000000"/>
          <w:sz w:val="24"/>
          <w:szCs w:val="24"/>
        </w:rPr>
        <w:t xml:space="preserve"> </w:t>
      </w:r>
      <w:r w:rsidRPr="00D967A7">
        <w:rPr>
          <w:rFonts w:hAnsi="Times New Roman" w:cs="Times New Roman"/>
          <w:color w:val="000000"/>
          <w:sz w:val="24"/>
          <w:szCs w:val="24"/>
        </w:rPr>
        <w:t>«Об</w:t>
      </w:r>
      <w:r w:rsidRPr="00D967A7">
        <w:rPr>
          <w:rFonts w:hAnsi="Times New Roman" w:cs="Times New Roman"/>
          <w:color w:val="000000"/>
          <w:sz w:val="24"/>
          <w:szCs w:val="24"/>
        </w:rPr>
        <w:t xml:space="preserve"> </w:t>
      </w:r>
      <w:r w:rsidRPr="00D967A7">
        <w:rPr>
          <w:rFonts w:hAnsi="Times New Roman" w:cs="Times New Roman"/>
          <w:color w:val="000000"/>
          <w:sz w:val="24"/>
          <w:szCs w:val="24"/>
        </w:rPr>
        <w:t>образовании</w:t>
      </w:r>
      <w:r w:rsidRPr="00D967A7">
        <w:rPr>
          <w:rFonts w:hAnsi="Times New Roman" w:cs="Times New Roman"/>
          <w:color w:val="000000"/>
          <w:sz w:val="24"/>
          <w:szCs w:val="24"/>
        </w:rPr>
        <w:t xml:space="preserve"> </w:t>
      </w:r>
      <w:r w:rsidRPr="00D967A7">
        <w:rPr>
          <w:rFonts w:hAnsi="Times New Roman" w:cs="Times New Roman"/>
          <w:color w:val="000000"/>
          <w:sz w:val="24"/>
          <w:szCs w:val="24"/>
        </w:rPr>
        <w:t>в</w:t>
      </w:r>
      <w:r w:rsidRPr="00D967A7">
        <w:rPr>
          <w:rFonts w:hAnsi="Times New Roman" w:cs="Times New Roman"/>
          <w:color w:val="000000"/>
          <w:sz w:val="24"/>
          <w:szCs w:val="24"/>
        </w:rPr>
        <w:t xml:space="preserve"> </w:t>
      </w:r>
      <w:r w:rsidRPr="00D967A7">
        <w:rPr>
          <w:rFonts w:hAnsi="Times New Roman" w:cs="Times New Roman"/>
          <w:color w:val="000000"/>
          <w:sz w:val="24"/>
          <w:szCs w:val="24"/>
        </w:rPr>
        <w:t>Российской</w:t>
      </w:r>
      <w:r w:rsidRPr="00D967A7">
        <w:rPr>
          <w:rFonts w:hAnsi="Times New Roman" w:cs="Times New Roman"/>
          <w:color w:val="000000"/>
          <w:sz w:val="24"/>
          <w:szCs w:val="24"/>
        </w:rPr>
        <w:t xml:space="preserve"> </w:t>
      </w:r>
      <w:r w:rsidRPr="00D967A7">
        <w:rPr>
          <w:rFonts w:hAnsi="Times New Roman" w:cs="Times New Roman"/>
          <w:color w:val="000000"/>
          <w:sz w:val="24"/>
          <w:szCs w:val="24"/>
        </w:rPr>
        <w:t>Федерации»</w:t>
      </w:r>
      <w:r w:rsidRPr="00D967A7">
        <w:rPr>
          <w:rFonts w:hAnsi="Times New Roman" w:cs="Times New Roman"/>
          <w:color w:val="000000"/>
          <w:sz w:val="24"/>
          <w:szCs w:val="24"/>
        </w:rPr>
        <w:t>;</w:t>
      </w:r>
    </w:p>
    <w:p w:rsidR="009B6393" w:rsidRPr="00D967A7" w:rsidRDefault="009B6393" w:rsidP="009B6393">
      <w:pPr>
        <w:numPr>
          <w:ilvl w:val="0"/>
          <w:numId w:val="78"/>
        </w:numPr>
        <w:spacing w:before="100" w:beforeAutospacing="1" w:after="100" w:afterAutospacing="1" w:line="240" w:lineRule="auto"/>
        <w:ind w:left="780" w:right="180"/>
        <w:contextualSpacing/>
        <w:jc w:val="both"/>
        <w:rPr>
          <w:rFonts w:hAnsi="Times New Roman" w:cs="Times New Roman"/>
          <w:color w:val="000000"/>
          <w:sz w:val="24"/>
          <w:szCs w:val="24"/>
        </w:rPr>
      </w:pPr>
      <w:r w:rsidRPr="00D967A7">
        <w:rPr>
          <w:rFonts w:hAnsi="Times New Roman" w:cs="Times New Roman"/>
          <w:color w:val="000000"/>
          <w:sz w:val="24"/>
          <w:szCs w:val="24"/>
        </w:rPr>
        <w:t>СП</w:t>
      </w:r>
      <w:r w:rsidRPr="00D967A7">
        <w:rPr>
          <w:rFonts w:hAnsi="Times New Roman" w:cs="Times New Roman"/>
          <w:color w:val="000000"/>
          <w:sz w:val="24"/>
          <w:szCs w:val="24"/>
        </w:rPr>
        <w:t xml:space="preserve"> 2.4.3648-20 </w:t>
      </w:r>
      <w:r w:rsidRPr="00D967A7">
        <w:rPr>
          <w:rFonts w:hAnsi="Times New Roman" w:cs="Times New Roman"/>
          <w:color w:val="000000"/>
          <w:sz w:val="24"/>
          <w:szCs w:val="24"/>
        </w:rPr>
        <w:t>«Санитарно</w:t>
      </w:r>
      <w:r w:rsidRPr="00D967A7">
        <w:rPr>
          <w:rFonts w:hAnsi="Times New Roman" w:cs="Times New Roman"/>
          <w:color w:val="000000"/>
          <w:sz w:val="24"/>
          <w:szCs w:val="24"/>
        </w:rPr>
        <w:t>-</w:t>
      </w:r>
      <w:r w:rsidRPr="00D967A7">
        <w:rPr>
          <w:rFonts w:hAnsi="Times New Roman" w:cs="Times New Roman"/>
          <w:color w:val="000000"/>
          <w:sz w:val="24"/>
          <w:szCs w:val="24"/>
        </w:rPr>
        <w:t>эпидемиологические</w:t>
      </w:r>
      <w:r w:rsidRPr="00D967A7">
        <w:rPr>
          <w:rFonts w:hAnsi="Times New Roman" w:cs="Times New Roman"/>
          <w:color w:val="000000"/>
          <w:sz w:val="24"/>
          <w:szCs w:val="24"/>
        </w:rPr>
        <w:t xml:space="preserve"> </w:t>
      </w:r>
      <w:r w:rsidRPr="00D967A7">
        <w:rPr>
          <w:rFonts w:hAnsi="Times New Roman" w:cs="Times New Roman"/>
          <w:color w:val="000000"/>
          <w:sz w:val="24"/>
          <w:szCs w:val="24"/>
        </w:rPr>
        <w:t>требования</w:t>
      </w:r>
      <w:r w:rsidRPr="00D967A7">
        <w:rPr>
          <w:rFonts w:hAnsi="Times New Roman" w:cs="Times New Roman"/>
          <w:color w:val="000000"/>
          <w:sz w:val="24"/>
          <w:szCs w:val="24"/>
        </w:rPr>
        <w:t xml:space="preserve"> </w:t>
      </w:r>
      <w:r w:rsidRPr="00D967A7">
        <w:rPr>
          <w:rFonts w:hAnsi="Times New Roman" w:cs="Times New Roman"/>
          <w:color w:val="000000"/>
          <w:sz w:val="24"/>
          <w:szCs w:val="24"/>
        </w:rPr>
        <w:t>к</w:t>
      </w:r>
      <w:r w:rsidRPr="00D967A7">
        <w:rPr>
          <w:rFonts w:hAnsi="Times New Roman" w:cs="Times New Roman"/>
          <w:color w:val="000000"/>
          <w:sz w:val="24"/>
          <w:szCs w:val="24"/>
        </w:rPr>
        <w:t xml:space="preserve"> </w:t>
      </w:r>
      <w:r w:rsidRPr="00D967A7">
        <w:rPr>
          <w:rFonts w:hAnsi="Times New Roman" w:cs="Times New Roman"/>
          <w:color w:val="000000"/>
          <w:sz w:val="24"/>
          <w:szCs w:val="24"/>
        </w:rPr>
        <w:t>организациям</w:t>
      </w:r>
      <w:r w:rsidRPr="00D967A7">
        <w:rPr>
          <w:rFonts w:hAnsi="Times New Roman" w:cs="Times New Roman"/>
          <w:color w:val="000000"/>
          <w:sz w:val="24"/>
          <w:szCs w:val="24"/>
        </w:rPr>
        <w:t xml:space="preserve"> </w:t>
      </w:r>
      <w:r w:rsidRPr="00D967A7">
        <w:rPr>
          <w:rFonts w:hAnsi="Times New Roman" w:cs="Times New Roman"/>
          <w:color w:val="000000"/>
          <w:sz w:val="24"/>
          <w:szCs w:val="24"/>
        </w:rPr>
        <w:t>воспитания</w:t>
      </w:r>
      <w:r w:rsidRPr="00D967A7">
        <w:rPr>
          <w:rFonts w:hAnsi="Times New Roman" w:cs="Times New Roman"/>
          <w:color w:val="000000"/>
          <w:sz w:val="24"/>
          <w:szCs w:val="24"/>
        </w:rPr>
        <w:t xml:space="preserve"> </w:t>
      </w:r>
      <w:r w:rsidRPr="00D967A7">
        <w:rPr>
          <w:rFonts w:hAnsi="Times New Roman" w:cs="Times New Roman"/>
          <w:color w:val="000000"/>
          <w:sz w:val="24"/>
          <w:szCs w:val="24"/>
        </w:rPr>
        <w:t>и</w:t>
      </w:r>
      <w:r w:rsidRPr="00D967A7">
        <w:rPr>
          <w:rFonts w:hAnsi="Times New Roman" w:cs="Times New Roman"/>
          <w:color w:val="000000"/>
          <w:sz w:val="24"/>
          <w:szCs w:val="24"/>
        </w:rPr>
        <w:t xml:space="preserve"> </w:t>
      </w:r>
      <w:r w:rsidRPr="00D967A7">
        <w:rPr>
          <w:rFonts w:hAnsi="Times New Roman" w:cs="Times New Roman"/>
          <w:color w:val="000000"/>
          <w:sz w:val="24"/>
          <w:szCs w:val="24"/>
        </w:rPr>
        <w:t>обучения</w:t>
      </w:r>
      <w:r w:rsidRPr="00D967A7">
        <w:rPr>
          <w:rFonts w:hAnsi="Times New Roman" w:cs="Times New Roman"/>
          <w:color w:val="000000"/>
          <w:sz w:val="24"/>
          <w:szCs w:val="24"/>
        </w:rPr>
        <w:t xml:space="preserve">, </w:t>
      </w:r>
      <w:r w:rsidRPr="00D967A7">
        <w:rPr>
          <w:rFonts w:hAnsi="Times New Roman" w:cs="Times New Roman"/>
          <w:color w:val="000000"/>
          <w:sz w:val="24"/>
          <w:szCs w:val="24"/>
        </w:rPr>
        <w:t>отдыха</w:t>
      </w:r>
      <w:r w:rsidRPr="00D967A7">
        <w:rPr>
          <w:rFonts w:hAnsi="Times New Roman" w:cs="Times New Roman"/>
          <w:color w:val="000000"/>
          <w:sz w:val="24"/>
          <w:szCs w:val="24"/>
        </w:rPr>
        <w:t xml:space="preserve"> </w:t>
      </w:r>
      <w:r w:rsidRPr="00D967A7">
        <w:rPr>
          <w:rFonts w:hAnsi="Times New Roman" w:cs="Times New Roman"/>
          <w:color w:val="000000"/>
          <w:sz w:val="24"/>
          <w:szCs w:val="24"/>
        </w:rPr>
        <w:t>и</w:t>
      </w:r>
      <w:r w:rsidRPr="00D967A7">
        <w:rPr>
          <w:rFonts w:hAnsi="Times New Roman" w:cs="Times New Roman"/>
          <w:color w:val="000000"/>
          <w:sz w:val="24"/>
          <w:szCs w:val="24"/>
        </w:rPr>
        <w:t xml:space="preserve"> </w:t>
      </w:r>
      <w:r w:rsidRPr="00D967A7">
        <w:rPr>
          <w:rFonts w:hAnsi="Times New Roman" w:cs="Times New Roman"/>
          <w:color w:val="000000"/>
          <w:sz w:val="24"/>
          <w:szCs w:val="24"/>
        </w:rPr>
        <w:t>оздоровления</w:t>
      </w:r>
      <w:r w:rsidRPr="00D967A7">
        <w:rPr>
          <w:rFonts w:hAnsi="Times New Roman" w:cs="Times New Roman"/>
          <w:color w:val="000000"/>
          <w:sz w:val="24"/>
          <w:szCs w:val="24"/>
        </w:rPr>
        <w:t xml:space="preserve"> </w:t>
      </w:r>
      <w:r w:rsidRPr="00D967A7">
        <w:rPr>
          <w:rFonts w:hAnsi="Times New Roman" w:cs="Times New Roman"/>
          <w:color w:val="000000"/>
          <w:sz w:val="24"/>
          <w:szCs w:val="24"/>
        </w:rPr>
        <w:t>детей</w:t>
      </w:r>
      <w:r w:rsidRPr="00D967A7">
        <w:rPr>
          <w:rFonts w:hAnsi="Times New Roman" w:cs="Times New Roman"/>
          <w:color w:val="000000"/>
          <w:sz w:val="24"/>
          <w:szCs w:val="24"/>
        </w:rPr>
        <w:t xml:space="preserve"> </w:t>
      </w:r>
      <w:r w:rsidRPr="00D967A7">
        <w:rPr>
          <w:rFonts w:hAnsi="Times New Roman" w:cs="Times New Roman"/>
          <w:color w:val="000000"/>
          <w:sz w:val="24"/>
          <w:szCs w:val="24"/>
        </w:rPr>
        <w:t>и</w:t>
      </w:r>
      <w:r w:rsidRPr="00D967A7">
        <w:rPr>
          <w:rFonts w:hAnsi="Times New Roman" w:cs="Times New Roman"/>
          <w:color w:val="000000"/>
          <w:sz w:val="24"/>
          <w:szCs w:val="24"/>
        </w:rPr>
        <w:t xml:space="preserve"> </w:t>
      </w:r>
      <w:r w:rsidRPr="00D967A7">
        <w:rPr>
          <w:rFonts w:hAnsi="Times New Roman" w:cs="Times New Roman"/>
          <w:color w:val="000000"/>
          <w:sz w:val="24"/>
          <w:szCs w:val="24"/>
        </w:rPr>
        <w:t>молодежи»</w:t>
      </w:r>
      <w:r w:rsidRPr="00D967A7">
        <w:rPr>
          <w:rFonts w:hAnsi="Times New Roman" w:cs="Times New Roman"/>
          <w:color w:val="000000"/>
          <w:sz w:val="24"/>
          <w:szCs w:val="24"/>
        </w:rPr>
        <w:t>;</w:t>
      </w:r>
    </w:p>
    <w:p w:rsidR="009B6393" w:rsidRPr="00D967A7" w:rsidRDefault="009B6393" w:rsidP="009B6393">
      <w:pPr>
        <w:numPr>
          <w:ilvl w:val="0"/>
          <w:numId w:val="78"/>
        </w:numPr>
        <w:spacing w:before="100" w:beforeAutospacing="1" w:after="100" w:afterAutospacing="1" w:line="240" w:lineRule="auto"/>
        <w:ind w:left="780" w:right="180"/>
        <w:contextualSpacing/>
        <w:jc w:val="both"/>
        <w:rPr>
          <w:rFonts w:hAnsi="Times New Roman" w:cs="Times New Roman"/>
          <w:color w:val="000000"/>
          <w:sz w:val="24"/>
          <w:szCs w:val="24"/>
        </w:rPr>
      </w:pPr>
      <w:proofErr w:type="spellStart"/>
      <w:r w:rsidRPr="00D967A7">
        <w:rPr>
          <w:rFonts w:hAnsi="Times New Roman" w:cs="Times New Roman"/>
          <w:color w:val="000000"/>
          <w:sz w:val="24"/>
          <w:szCs w:val="24"/>
        </w:rPr>
        <w:t>СанПиН</w:t>
      </w:r>
      <w:proofErr w:type="spellEnd"/>
      <w:r w:rsidRPr="00D967A7">
        <w:rPr>
          <w:rFonts w:hAnsi="Times New Roman" w:cs="Times New Roman"/>
          <w:color w:val="000000"/>
          <w:sz w:val="24"/>
          <w:szCs w:val="24"/>
        </w:rPr>
        <w:t xml:space="preserve"> 1.2.3685-21 </w:t>
      </w:r>
      <w:r w:rsidRPr="00D967A7">
        <w:rPr>
          <w:rFonts w:hAnsi="Times New Roman" w:cs="Times New Roman"/>
          <w:color w:val="000000"/>
          <w:sz w:val="24"/>
          <w:szCs w:val="24"/>
        </w:rPr>
        <w:t>«Гигиенические</w:t>
      </w:r>
      <w:r w:rsidRPr="00D967A7">
        <w:rPr>
          <w:rFonts w:hAnsi="Times New Roman" w:cs="Times New Roman"/>
          <w:color w:val="000000"/>
          <w:sz w:val="24"/>
          <w:szCs w:val="24"/>
        </w:rPr>
        <w:t xml:space="preserve"> </w:t>
      </w:r>
      <w:r w:rsidRPr="00D967A7">
        <w:rPr>
          <w:rFonts w:hAnsi="Times New Roman" w:cs="Times New Roman"/>
          <w:color w:val="000000"/>
          <w:sz w:val="24"/>
          <w:szCs w:val="24"/>
        </w:rPr>
        <w:t>нормативы</w:t>
      </w:r>
      <w:r w:rsidRPr="00D967A7">
        <w:rPr>
          <w:rFonts w:hAnsi="Times New Roman" w:cs="Times New Roman"/>
          <w:color w:val="000000"/>
          <w:sz w:val="24"/>
          <w:szCs w:val="24"/>
        </w:rPr>
        <w:t xml:space="preserve"> </w:t>
      </w:r>
      <w:r w:rsidRPr="00D967A7">
        <w:rPr>
          <w:rFonts w:hAnsi="Times New Roman" w:cs="Times New Roman"/>
          <w:color w:val="000000"/>
          <w:sz w:val="24"/>
          <w:szCs w:val="24"/>
        </w:rPr>
        <w:t>и</w:t>
      </w:r>
      <w:r w:rsidRPr="00D967A7">
        <w:rPr>
          <w:rFonts w:hAnsi="Times New Roman" w:cs="Times New Roman"/>
          <w:color w:val="000000"/>
          <w:sz w:val="24"/>
          <w:szCs w:val="24"/>
        </w:rPr>
        <w:t xml:space="preserve"> </w:t>
      </w:r>
      <w:r w:rsidRPr="00D967A7">
        <w:rPr>
          <w:rFonts w:hAnsi="Times New Roman" w:cs="Times New Roman"/>
          <w:color w:val="000000"/>
          <w:sz w:val="24"/>
          <w:szCs w:val="24"/>
        </w:rPr>
        <w:t>требования</w:t>
      </w:r>
      <w:r w:rsidRPr="00D967A7">
        <w:rPr>
          <w:rFonts w:hAnsi="Times New Roman" w:cs="Times New Roman"/>
          <w:color w:val="000000"/>
          <w:sz w:val="24"/>
          <w:szCs w:val="24"/>
        </w:rPr>
        <w:t xml:space="preserve"> </w:t>
      </w:r>
      <w:r w:rsidRPr="00D967A7">
        <w:rPr>
          <w:rFonts w:hAnsi="Times New Roman" w:cs="Times New Roman"/>
          <w:color w:val="000000"/>
          <w:sz w:val="24"/>
          <w:szCs w:val="24"/>
        </w:rPr>
        <w:t>к</w:t>
      </w:r>
      <w:r w:rsidRPr="00D967A7">
        <w:rPr>
          <w:rFonts w:hAnsi="Times New Roman" w:cs="Times New Roman"/>
          <w:color w:val="000000"/>
          <w:sz w:val="24"/>
          <w:szCs w:val="24"/>
        </w:rPr>
        <w:t xml:space="preserve"> </w:t>
      </w:r>
      <w:r w:rsidRPr="00D967A7">
        <w:rPr>
          <w:rFonts w:hAnsi="Times New Roman" w:cs="Times New Roman"/>
          <w:color w:val="000000"/>
          <w:sz w:val="24"/>
          <w:szCs w:val="24"/>
        </w:rPr>
        <w:t>обеспечению</w:t>
      </w:r>
      <w:r w:rsidRPr="00D967A7">
        <w:rPr>
          <w:rFonts w:hAnsi="Times New Roman" w:cs="Times New Roman"/>
          <w:color w:val="000000"/>
          <w:sz w:val="24"/>
          <w:szCs w:val="24"/>
        </w:rPr>
        <w:t xml:space="preserve"> </w:t>
      </w:r>
      <w:r w:rsidRPr="00D967A7">
        <w:rPr>
          <w:rFonts w:hAnsi="Times New Roman" w:cs="Times New Roman"/>
          <w:color w:val="000000"/>
          <w:sz w:val="24"/>
          <w:szCs w:val="24"/>
        </w:rPr>
        <w:t>безопасности</w:t>
      </w:r>
      <w:r w:rsidRPr="00D967A7">
        <w:rPr>
          <w:rFonts w:hAnsi="Times New Roman" w:cs="Times New Roman"/>
          <w:color w:val="000000"/>
          <w:sz w:val="24"/>
          <w:szCs w:val="24"/>
        </w:rPr>
        <w:t xml:space="preserve"> </w:t>
      </w:r>
      <w:r w:rsidRPr="00D967A7">
        <w:rPr>
          <w:rFonts w:hAnsi="Times New Roman" w:cs="Times New Roman"/>
          <w:color w:val="000000"/>
          <w:sz w:val="24"/>
          <w:szCs w:val="24"/>
        </w:rPr>
        <w:t>и</w:t>
      </w:r>
      <w:r w:rsidRPr="00D967A7">
        <w:rPr>
          <w:rFonts w:hAnsi="Times New Roman" w:cs="Times New Roman"/>
          <w:color w:val="000000"/>
          <w:sz w:val="24"/>
          <w:szCs w:val="24"/>
        </w:rPr>
        <w:t xml:space="preserve"> (</w:t>
      </w:r>
      <w:r w:rsidRPr="00D967A7">
        <w:rPr>
          <w:rFonts w:hAnsi="Times New Roman" w:cs="Times New Roman"/>
          <w:color w:val="000000"/>
          <w:sz w:val="24"/>
          <w:szCs w:val="24"/>
        </w:rPr>
        <w:t>или</w:t>
      </w:r>
      <w:r w:rsidRPr="00D967A7">
        <w:rPr>
          <w:rFonts w:hAnsi="Times New Roman" w:cs="Times New Roman"/>
          <w:color w:val="000000"/>
          <w:sz w:val="24"/>
          <w:szCs w:val="24"/>
        </w:rPr>
        <w:t xml:space="preserve">) </w:t>
      </w:r>
      <w:r w:rsidRPr="00D967A7">
        <w:rPr>
          <w:rFonts w:hAnsi="Times New Roman" w:cs="Times New Roman"/>
          <w:color w:val="000000"/>
          <w:sz w:val="24"/>
          <w:szCs w:val="24"/>
        </w:rPr>
        <w:t>безвредности</w:t>
      </w:r>
      <w:r w:rsidRPr="00D967A7">
        <w:rPr>
          <w:rFonts w:hAnsi="Times New Roman" w:cs="Times New Roman"/>
          <w:color w:val="000000"/>
          <w:sz w:val="24"/>
          <w:szCs w:val="24"/>
        </w:rPr>
        <w:t xml:space="preserve"> </w:t>
      </w:r>
      <w:r w:rsidRPr="00D967A7">
        <w:rPr>
          <w:rFonts w:hAnsi="Times New Roman" w:cs="Times New Roman"/>
          <w:color w:val="000000"/>
          <w:sz w:val="24"/>
          <w:szCs w:val="24"/>
        </w:rPr>
        <w:t>для</w:t>
      </w:r>
      <w:r w:rsidRPr="00D967A7">
        <w:rPr>
          <w:rFonts w:hAnsi="Times New Roman" w:cs="Times New Roman"/>
          <w:color w:val="000000"/>
          <w:sz w:val="24"/>
          <w:szCs w:val="24"/>
        </w:rPr>
        <w:t xml:space="preserve"> </w:t>
      </w:r>
      <w:r w:rsidRPr="00D967A7">
        <w:rPr>
          <w:rFonts w:hAnsi="Times New Roman" w:cs="Times New Roman"/>
          <w:color w:val="000000"/>
          <w:sz w:val="24"/>
          <w:szCs w:val="24"/>
        </w:rPr>
        <w:t>человека</w:t>
      </w:r>
      <w:r w:rsidRPr="00D967A7">
        <w:rPr>
          <w:rFonts w:hAnsi="Times New Roman" w:cs="Times New Roman"/>
          <w:color w:val="000000"/>
          <w:sz w:val="24"/>
          <w:szCs w:val="24"/>
        </w:rPr>
        <w:t xml:space="preserve"> </w:t>
      </w:r>
      <w:r w:rsidRPr="00D967A7">
        <w:rPr>
          <w:rFonts w:hAnsi="Times New Roman" w:cs="Times New Roman"/>
          <w:color w:val="000000"/>
          <w:sz w:val="24"/>
          <w:szCs w:val="24"/>
        </w:rPr>
        <w:t>факторов</w:t>
      </w:r>
      <w:r w:rsidRPr="00D967A7">
        <w:rPr>
          <w:rFonts w:hAnsi="Times New Roman" w:cs="Times New Roman"/>
          <w:color w:val="000000"/>
          <w:sz w:val="24"/>
          <w:szCs w:val="24"/>
        </w:rPr>
        <w:t xml:space="preserve"> </w:t>
      </w:r>
      <w:r w:rsidRPr="00D967A7">
        <w:rPr>
          <w:rFonts w:hAnsi="Times New Roman" w:cs="Times New Roman"/>
          <w:color w:val="000000"/>
          <w:sz w:val="24"/>
          <w:szCs w:val="24"/>
        </w:rPr>
        <w:t>среды</w:t>
      </w:r>
      <w:r w:rsidRPr="00D967A7">
        <w:rPr>
          <w:rFonts w:hAnsi="Times New Roman" w:cs="Times New Roman"/>
          <w:color w:val="000000"/>
          <w:sz w:val="24"/>
          <w:szCs w:val="24"/>
        </w:rPr>
        <w:t xml:space="preserve"> </w:t>
      </w:r>
      <w:r w:rsidRPr="00D967A7">
        <w:rPr>
          <w:rFonts w:hAnsi="Times New Roman" w:cs="Times New Roman"/>
          <w:color w:val="000000"/>
          <w:sz w:val="24"/>
          <w:szCs w:val="24"/>
        </w:rPr>
        <w:t>обитания»</w:t>
      </w:r>
      <w:r w:rsidRPr="00D967A7">
        <w:rPr>
          <w:rFonts w:hAnsi="Times New Roman" w:cs="Times New Roman"/>
          <w:color w:val="000000"/>
          <w:sz w:val="24"/>
          <w:szCs w:val="24"/>
        </w:rPr>
        <w:t>;</w:t>
      </w:r>
    </w:p>
    <w:p w:rsidR="009B6393" w:rsidRPr="00D967A7" w:rsidRDefault="009B6393" w:rsidP="009B6393">
      <w:pPr>
        <w:numPr>
          <w:ilvl w:val="0"/>
          <w:numId w:val="78"/>
        </w:numPr>
        <w:spacing w:before="100" w:beforeAutospacing="1" w:after="100" w:afterAutospacing="1" w:line="240" w:lineRule="auto"/>
        <w:ind w:left="780" w:right="180"/>
        <w:contextualSpacing/>
        <w:jc w:val="both"/>
        <w:rPr>
          <w:rFonts w:hAnsi="Times New Roman" w:cs="Times New Roman"/>
          <w:color w:val="000000"/>
          <w:sz w:val="24"/>
          <w:szCs w:val="24"/>
        </w:rPr>
      </w:pPr>
      <w:r w:rsidRPr="00D967A7">
        <w:rPr>
          <w:rFonts w:hAnsi="Times New Roman" w:cs="Times New Roman"/>
          <w:color w:val="000000"/>
          <w:sz w:val="24"/>
          <w:szCs w:val="24"/>
        </w:rPr>
        <w:t>ФГОС</w:t>
      </w:r>
      <w:r w:rsidRPr="00D967A7">
        <w:rPr>
          <w:rFonts w:hAnsi="Times New Roman" w:cs="Times New Roman"/>
          <w:color w:val="000000"/>
          <w:sz w:val="24"/>
          <w:szCs w:val="24"/>
        </w:rPr>
        <w:t xml:space="preserve"> </w:t>
      </w:r>
      <w:r w:rsidRPr="00D967A7">
        <w:rPr>
          <w:rFonts w:hAnsi="Times New Roman" w:cs="Times New Roman"/>
          <w:color w:val="000000"/>
          <w:sz w:val="24"/>
          <w:szCs w:val="24"/>
        </w:rPr>
        <w:t>СОО</w:t>
      </w:r>
      <w:r w:rsidRPr="00D967A7">
        <w:rPr>
          <w:rFonts w:hAnsi="Times New Roman" w:cs="Times New Roman"/>
          <w:color w:val="000000"/>
          <w:sz w:val="24"/>
          <w:szCs w:val="24"/>
        </w:rPr>
        <w:t xml:space="preserve">, </w:t>
      </w:r>
      <w:r w:rsidRPr="00D967A7">
        <w:rPr>
          <w:rFonts w:hAnsi="Times New Roman" w:cs="Times New Roman"/>
          <w:color w:val="000000"/>
          <w:sz w:val="24"/>
          <w:szCs w:val="24"/>
        </w:rPr>
        <w:t>утвержденным</w:t>
      </w:r>
      <w:r w:rsidRPr="00D967A7">
        <w:rPr>
          <w:rFonts w:hAnsi="Times New Roman" w:cs="Times New Roman"/>
          <w:color w:val="000000"/>
          <w:sz w:val="24"/>
          <w:szCs w:val="24"/>
        </w:rPr>
        <w:t xml:space="preserve"> </w:t>
      </w:r>
      <w:r w:rsidRPr="00D967A7">
        <w:rPr>
          <w:rFonts w:hAnsi="Times New Roman" w:cs="Times New Roman"/>
          <w:color w:val="000000"/>
          <w:sz w:val="24"/>
          <w:szCs w:val="24"/>
        </w:rPr>
        <w:t>приказом</w:t>
      </w:r>
      <w:r w:rsidRPr="00D967A7">
        <w:rPr>
          <w:rFonts w:hAnsi="Times New Roman" w:cs="Times New Roman"/>
          <w:color w:val="000000"/>
          <w:sz w:val="24"/>
          <w:szCs w:val="24"/>
        </w:rPr>
        <w:t xml:space="preserve"> </w:t>
      </w:r>
      <w:proofErr w:type="spellStart"/>
      <w:r w:rsidRPr="00D967A7">
        <w:rPr>
          <w:rFonts w:hAnsi="Times New Roman" w:cs="Times New Roman"/>
          <w:color w:val="000000"/>
          <w:sz w:val="24"/>
          <w:szCs w:val="24"/>
        </w:rPr>
        <w:t>Минобрнауки</w:t>
      </w:r>
      <w:proofErr w:type="spellEnd"/>
      <w:r w:rsidRPr="00D967A7">
        <w:rPr>
          <w:rFonts w:hAnsi="Times New Roman" w:cs="Times New Roman"/>
          <w:color w:val="000000"/>
          <w:sz w:val="24"/>
          <w:szCs w:val="24"/>
        </w:rPr>
        <w:t xml:space="preserve"> </w:t>
      </w:r>
      <w:r w:rsidRPr="00D967A7">
        <w:rPr>
          <w:rFonts w:hAnsi="Times New Roman" w:cs="Times New Roman"/>
          <w:color w:val="000000"/>
          <w:sz w:val="24"/>
          <w:szCs w:val="24"/>
        </w:rPr>
        <w:t>от</w:t>
      </w:r>
      <w:r w:rsidRPr="00D967A7">
        <w:rPr>
          <w:rFonts w:hAnsi="Times New Roman" w:cs="Times New Roman"/>
          <w:color w:val="000000"/>
          <w:sz w:val="24"/>
          <w:szCs w:val="24"/>
        </w:rPr>
        <w:t xml:space="preserve"> 17.05.2012 </w:t>
      </w:r>
      <w:r w:rsidRPr="00D967A7">
        <w:rPr>
          <w:rFonts w:hAnsi="Times New Roman" w:cs="Times New Roman"/>
          <w:color w:val="000000"/>
          <w:sz w:val="24"/>
          <w:szCs w:val="24"/>
        </w:rPr>
        <w:t>№</w:t>
      </w:r>
      <w:r w:rsidRPr="00D967A7">
        <w:rPr>
          <w:rFonts w:hAnsi="Times New Roman" w:cs="Times New Roman"/>
          <w:color w:val="000000"/>
          <w:sz w:val="24"/>
          <w:szCs w:val="24"/>
        </w:rPr>
        <w:t xml:space="preserve"> 413;</w:t>
      </w:r>
    </w:p>
    <w:p w:rsidR="009B6393" w:rsidRPr="00D967A7" w:rsidRDefault="009B6393" w:rsidP="009B6393">
      <w:pPr>
        <w:numPr>
          <w:ilvl w:val="0"/>
          <w:numId w:val="78"/>
        </w:numPr>
        <w:spacing w:before="100" w:beforeAutospacing="1" w:after="100" w:afterAutospacing="1" w:line="240" w:lineRule="auto"/>
        <w:ind w:left="780" w:right="180"/>
        <w:jc w:val="both"/>
        <w:rPr>
          <w:rFonts w:hAnsi="Times New Roman" w:cs="Times New Roman"/>
          <w:color w:val="000000"/>
          <w:sz w:val="24"/>
          <w:szCs w:val="24"/>
        </w:rPr>
      </w:pPr>
      <w:r w:rsidRPr="00D967A7">
        <w:rPr>
          <w:rFonts w:hAnsi="Times New Roman" w:cs="Times New Roman"/>
          <w:color w:val="000000"/>
          <w:sz w:val="24"/>
          <w:szCs w:val="24"/>
        </w:rPr>
        <w:t>ФОП</w:t>
      </w:r>
      <w:r w:rsidRPr="00D967A7">
        <w:rPr>
          <w:rFonts w:hAnsi="Times New Roman" w:cs="Times New Roman"/>
          <w:color w:val="000000"/>
          <w:sz w:val="24"/>
          <w:szCs w:val="24"/>
        </w:rPr>
        <w:t xml:space="preserve"> </w:t>
      </w:r>
      <w:r w:rsidRPr="00D967A7">
        <w:rPr>
          <w:rFonts w:hAnsi="Times New Roman" w:cs="Times New Roman"/>
          <w:color w:val="000000"/>
          <w:sz w:val="24"/>
          <w:szCs w:val="24"/>
        </w:rPr>
        <w:t>СОО</w:t>
      </w:r>
      <w:r w:rsidRPr="00D967A7">
        <w:rPr>
          <w:rFonts w:hAnsi="Times New Roman" w:cs="Times New Roman"/>
          <w:color w:val="000000"/>
          <w:sz w:val="24"/>
          <w:szCs w:val="24"/>
        </w:rPr>
        <w:t xml:space="preserve">, </w:t>
      </w:r>
      <w:proofErr w:type="gramStart"/>
      <w:r w:rsidRPr="00D967A7">
        <w:rPr>
          <w:rFonts w:hAnsi="Times New Roman" w:cs="Times New Roman"/>
          <w:color w:val="000000"/>
          <w:sz w:val="24"/>
          <w:szCs w:val="24"/>
        </w:rPr>
        <w:t>утвержденной</w:t>
      </w:r>
      <w:proofErr w:type="gramEnd"/>
      <w:r w:rsidRPr="00D967A7">
        <w:rPr>
          <w:rFonts w:hAnsi="Times New Roman" w:cs="Times New Roman"/>
          <w:color w:val="000000"/>
          <w:sz w:val="24"/>
          <w:szCs w:val="24"/>
        </w:rPr>
        <w:t xml:space="preserve"> </w:t>
      </w:r>
      <w:r w:rsidRPr="00D967A7">
        <w:rPr>
          <w:rFonts w:hAnsi="Times New Roman" w:cs="Times New Roman"/>
          <w:color w:val="000000"/>
          <w:sz w:val="24"/>
          <w:szCs w:val="24"/>
        </w:rPr>
        <w:t>приказом</w:t>
      </w:r>
      <w:r w:rsidRPr="00D967A7">
        <w:rPr>
          <w:rFonts w:hAnsi="Times New Roman" w:cs="Times New Roman"/>
          <w:color w:val="000000"/>
          <w:sz w:val="24"/>
          <w:szCs w:val="24"/>
        </w:rPr>
        <w:t xml:space="preserve"> </w:t>
      </w:r>
      <w:proofErr w:type="spellStart"/>
      <w:r w:rsidRPr="00D967A7">
        <w:rPr>
          <w:rFonts w:hAnsi="Times New Roman" w:cs="Times New Roman"/>
          <w:color w:val="000000"/>
          <w:sz w:val="24"/>
          <w:szCs w:val="24"/>
        </w:rPr>
        <w:t>Минпросвещения</w:t>
      </w:r>
      <w:proofErr w:type="spellEnd"/>
      <w:r w:rsidRPr="00D967A7">
        <w:rPr>
          <w:rFonts w:hAnsi="Times New Roman" w:cs="Times New Roman"/>
          <w:color w:val="000000"/>
          <w:sz w:val="24"/>
          <w:szCs w:val="24"/>
        </w:rPr>
        <w:t xml:space="preserve"> </w:t>
      </w:r>
      <w:r w:rsidRPr="00D967A7">
        <w:rPr>
          <w:rFonts w:hAnsi="Times New Roman" w:cs="Times New Roman"/>
          <w:color w:val="000000"/>
          <w:sz w:val="24"/>
          <w:szCs w:val="24"/>
        </w:rPr>
        <w:t>от</w:t>
      </w:r>
      <w:r w:rsidRPr="00D967A7">
        <w:rPr>
          <w:rFonts w:hAnsi="Times New Roman" w:cs="Times New Roman"/>
          <w:color w:val="000000"/>
          <w:sz w:val="24"/>
          <w:szCs w:val="24"/>
        </w:rPr>
        <w:t xml:space="preserve"> 18.05.2023 </w:t>
      </w:r>
      <w:r w:rsidRPr="00D967A7">
        <w:rPr>
          <w:rFonts w:hAnsi="Times New Roman" w:cs="Times New Roman"/>
          <w:color w:val="000000"/>
          <w:sz w:val="24"/>
          <w:szCs w:val="24"/>
        </w:rPr>
        <w:t>№</w:t>
      </w:r>
      <w:r w:rsidRPr="00D967A7">
        <w:rPr>
          <w:rFonts w:hAnsi="Times New Roman" w:cs="Times New Roman"/>
          <w:color w:val="000000"/>
          <w:sz w:val="24"/>
          <w:szCs w:val="24"/>
        </w:rPr>
        <w:t xml:space="preserve"> 371.</w:t>
      </w:r>
    </w:p>
    <w:p w:rsidR="009B6393" w:rsidRPr="00D967A7" w:rsidRDefault="009B6393" w:rsidP="009B6393">
      <w:pPr>
        <w:jc w:val="center"/>
        <w:rPr>
          <w:rFonts w:hAnsi="Times New Roman" w:cs="Times New Roman"/>
          <w:color w:val="000000"/>
          <w:sz w:val="24"/>
          <w:szCs w:val="24"/>
        </w:rPr>
      </w:pPr>
      <w:r w:rsidRPr="00D967A7">
        <w:rPr>
          <w:rFonts w:hAnsi="Times New Roman" w:cs="Times New Roman"/>
          <w:b/>
          <w:bCs/>
          <w:color w:val="000000"/>
          <w:sz w:val="24"/>
          <w:szCs w:val="24"/>
        </w:rPr>
        <w:t xml:space="preserve">1. </w:t>
      </w:r>
      <w:r w:rsidRPr="00D967A7">
        <w:rPr>
          <w:rFonts w:hAnsi="Times New Roman" w:cs="Times New Roman"/>
          <w:b/>
          <w:bCs/>
          <w:color w:val="000000"/>
          <w:sz w:val="24"/>
          <w:szCs w:val="24"/>
        </w:rPr>
        <w:t>Даты</w:t>
      </w:r>
      <w:r w:rsidRPr="00D967A7">
        <w:rPr>
          <w:rFonts w:hAnsi="Times New Roman" w:cs="Times New Roman"/>
          <w:b/>
          <w:bCs/>
          <w:color w:val="000000"/>
          <w:sz w:val="24"/>
          <w:szCs w:val="24"/>
        </w:rPr>
        <w:t xml:space="preserve"> </w:t>
      </w:r>
      <w:r w:rsidRPr="00D967A7">
        <w:rPr>
          <w:rFonts w:hAnsi="Times New Roman" w:cs="Times New Roman"/>
          <w:b/>
          <w:bCs/>
          <w:color w:val="000000"/>
          <w:sz w:val="24"/>
          <w:szCs w:val="24"/>
        </w:rPr>
        <w:t>начала</w:t>
      </w:r>
      <w:r w:rsidRPr="00D967A7">
        <w:rPr>
          <w:rFonts w:hAnsi="Times New Roman" w:cs="Times New Roman"/>
          <w:b/>
          <w:bCs/>
          <w:color w:val="000000"/>
          <w:sz w:val="24"/>
          <w:szCs w:val="24"/>
        </w:rPr>
        <w:t xml:space="preserve"> </w:t>
      </w:r>
      <w:r w:rsidRPr="00D967A7">
        <w:rPr>
          <w:rFonts w:hAnsi="Times New Roman" w:cs="Times New Roman"/>
          <w:b/>
          <w:bCs/>
          <w:color w:val="000000"/>
          <w:sz w:val="24"/>
          <w:szCs w:val="24"/>
        </w:rPr>
        <w:t>и</w:t>
      </w:r>
      <w:r w:rsidRPr="00D967A7">
        <w:rPr>
          <w:rFonts w:hAnsi="Times New Roman" w:cs="Times New Roman"/>
          <w:b/>
          <w:bCs/>
          <w:color w:val="000000"/>
          <w:sz w:val="24"/>
          <w:szCs w:val="24"/>
        </w:rPr>
        <w:t xml:space="preserve"> </w:t>
      </w:r>
      <w:r w:rsidRPr="00D967A7">
        <w:rPr>
          <w:rFonts w:hAnsi="Times New Roman" w:cs="Times New Roman"/>
          <w:b/>
          <w:bCs/>
          <w:color w:val="000000"/>
          <w:sz w:val="24"/>
          <w:szCs w:val="24"/>
        </w:rPr>
        <w:t>окончания</w:t>
      </w:r>
      <w:r w:rsidRPr="00D967A7">
        <w:rPr>
          <w:rFonts w:hAnsi="Times New Roman" w:cs="Times New Roman"/>
          <w:b/>
          <w:bCs/>
          <w:color w:val="000000"/>
          <w:sz w:val="24"/>
          <w:szCs w:val="24"/>
        </w:rPr>
        <w:t xml:space="preserve"> </w:t>
      </w:r>
      <w:r w:rsidRPr="00D967A7">
        <w:rPr>
          <w:rFonts w:hAnsi="Times New Roman" w:cs="Times New Roman"/>
          <w:b/>
          <w:bCs/>
          <w:color w:val="000000"/>
          <w:sz w:val="24"/>
          <w:szCs w:val="24"/>
        </w:rPr>
        <w:t>учебного</w:t>
      </w:r>
      <w:r w:rsidRPr="00D967A7">
        <w:rPr>
          <w:rFonts w:hAnsi="Times New Roman" w:cs="Times New Roman"/>
          <w:b/>
          <w:bCs/>
          <w:color w:val="000000"/>
          <w:sz w:val="24"/>
          <w:szCs w:val="24"/>
        </w:rPr>
        <w:t xml:space="preserve"> </w:t>
      </w:r>
      <w:r w:rsidRPr="00D967A7">
        <w:rPr>
          <w:rFonts w:hAnsi="Times New Roman" w:cs="Times New Roman"/>
          <w:b/>
          <w:bCs/>
          <w:color w:val="000000"/>
          <w:sz w:val="24"/>
          <w:szCs w:val="24"/>
        </w:rPr>
        <w:t>года</w:t>
      </w:r>
    </w:p>
    <w:p w:rsidR="009B6393" w:rsidRPr="00D967A7" w:rsidRDefault="009B6393" w:rsidP="009B6393">
      <w:pPr>
        <w:rPr>
          <w:rFonts w:hAnsi="Times New Roman" w:cs="Times New Roman"/>
          <w:color w:val="000000"/>
          <w:sz w:val="24"/>
          <w:szCs w:val="24"/>
        </w:rPr>
      </w:pPr>
      <w:r w:rsidRPr="00D967A7">
        <w:rPr>
          <w:rFonts w:hAnsi="Times New Roman" w:cs="Times New Roman"/>
          <w:color w:val="000000"/>
          <w:sz w:val="24"/>
          <w:szCs w:val="24"/>
        </w:rPr>
        <w:t>1.1.</w:t>
      </w:r>
      <w:r w:rsidRPr="00D967A7">
        <w:rPr>
          <w:rFonts w:hAnsi="Times New Roman" w:cs="Times New Roman"/>
          <w:color w:val="000000"/>
          <w:sz w:val="24"/>
          <w:szCs w:val="24"/>
        </w:rPr>
        <w:t>Дата</w:t>
      </w:r>
      <w:r w:rsidRPr="00D967A7">
        <w:rPr>
          <w:rFonts w:hAnsi="Times New Roman" w:cs="Times New Roman"/>
          <w:color w:val="000000"/>
          <w:sz w:val="24"/>
          <w:szCs w:val="24"/>
        </w:rPr>
        <w:t xml:space="preserve"> </w:t>
      </w:r>
      <w:r w:rsidRPr="00D967A7">
        <w:rPr>
          <w:rFonts w:hAnsi="Times New Roman" w:cs="Times New Roman"/>
          <w:color w:val="000000"/>
          <w:sz w:val="24"/>
          <w:szCs w:val="24"/>
        </w:rPr>
        <w:t>начала</w:t>
      </w:r>
      <w:r w:rsidRPr="00D967A7">
        <w:rPr>
          <w:rFonts w:hAnsi="Times New Roman" w:cs="Times New Roman"/>
          <w:color w:val="000000"/>
          <w:sz w:val="24"/>
          <w:szCs w:val="24"/>
        </w:rPr>
        <w:t xml:space="preserve"> </w:t>
      </w:r>
      <w:r w:rsidRPr="00D967A7">
        <w:rPr>
          <w:rFonts w:hAnsi="Times New Roman" w:cs="Times New Roman"/>
          <w:color w:val="000000"/>
          <w:sz w:val="24"/>
          <w:szCs w:val="24"/>
        </w:rPr>
        <w:t>учебного</w:t>
      </w:r>
      <w:r w:rsidRPr="00D967A7">
        <w:rPr>
          <w:rFonts w:hAnsi="Times New Roman" w:cs="Times New Roman"/>
          <w:color w:val="000000"/>
          <w:sz w:val="24"/>
          <w:szCs w:val="24"/>
        </w:rPr>
        <w:t xml:space="preserve"> </w:t>
      </w:r>
      <w:r w:rsidRPr="00D967A7">
        <w:rPr>
          <w:rFonts w:hAnsi="Times New Roman" w:cs="Times New Roman"/>
          <w:color w:val="000000"/>
          <w:sz w:val="24"/>
          <w:szCs w:val="24"/>
        </w:rPr>
        <w:t>года</w:t>
      </w:r>
      <w:r w:rsidRPr="00D967A7">
        <w:rPr>
          <w:rFonts w:hAnsi="Times New Roman" w:cs="Times New Roman"/>
          <w:color w:val="000000"/>
          <w:sz w:val="24"/>
          <w:szCs w:val="24"/>
        </w:rPr>
        <w:t>: 1</w:t>
      </w:r>
      <w:r>
        <w:rPr>
          <w:rFonts w:hAnsi="Times New Roman" w:cs="Times New Roman"/>
          <w:color w:val="000000"/>
          <w:sz w:val="24"/>
          <w:szCs w:val="24"/>
        </w:rPr>
        <w:t> </w:t>
      </w:r>
      <w:r w:rsidRPr="00D967A7">
        <w:rPr>
          <w:rFonts w:hAnsi="Times New Roman" w:cs="Times New Roman"/>
          <w:color w:val="000000"/>
          <w:sz w:val="24"/>
          <w:szCs w:val="24"/>
        </w:rPr>
        <w:t>сентября</w:t>
      </w:r>
      <w:r w:rsidRPr="00D967A7">
        <w:rPr>
          <w:rFonts w:hAnsi="Times New Roman" w:cs="Times New Roman"/>
          <w:color w:val="000000"/>
          <w:sz w:val="24"/>
          <w:szCs w:val="24"/>
        </w:rPr>
        <w:t xml:space="preserve"> 2025</w:t>
      </w:r>
      <w:r>
        <w:rPr>
          <w:rFonts w:hAnsi="Times New Roman" w:cs="Times New Roman"/>
          <w:color w:val="000000"/>
          <w:sz w:val="24"/>
          <w:szCs w:val="24"/>
        </w:rPr>
        <w:t> </w:t>
      </w:r>
      <w:r w:rsidRPr="00D967A7">
        <w:rPr>
          <w:rFonts w:hAnsi="Times New Roman" w:cs="Times New Roman"/>
          <w:color w:val="000000"/>
          <w:sz w:val="24"/>
          <w:szCs w:val="24"/>
        </w:rPr>
        <w:t>года</w:t>
      </w:r>
      <w:r w:rsidRPr="00D967A7">
        <w:rPr>
          <w:rFonts w:hAnsi="Times New Roman" w:cs="Times New Roman"/>
          <w:color w:val="000000"/>
          <w:sz w:val="24"/>
          <w:szCs w:val="24"/>
        </w:rPr>
        <w:t>.</w:t>
      </w:r>
    </w:p>
    <w:p w:rsidR="009B6393" w:rsidRPr="000F7B02" w:rsidRDefault="009B6393" w:rsidP="009B6393">
      <w:pPr>
        <w:rPr>
          <w:rFonts w:hAnsi="Times New Roman" w:cs="Times New Roman"/>
          <w:sz w:val="24"/>
          <w:szCs w:val="24"/>
        </w:rPr>
      </w:pPr>
      <w:r w:rsidRPr="00D967A7">
        <w:rPr>
          <w:rFonts w:hAnsi="Times New Roman" w:cs="Times New Roman"/>
          <w:color w:val="000000"/>
          <w:sz w:val="24"/>
          <w:szCs w:val="24"/>
        </w:rPr>
        <w:t xml:space="preserve">1.2. </w:t>
      </w:r>
      <w:r w:rsidRPr="00D967A7">
        <w:rPr>
          <w:rFonts w:hAnsi="Times New Roman" w:cs="Times New Roman"/>
          <w:color w:val="000000"/>
          <w:sz w:val="24"/>
          <w:szCs w:val="24"/>
        </w:rPr>
        <w:t>Дата</w:t>
      </w:r>
      <w:r w:rsidRPr="00D967A7">
        <w:rPr>
          <w:rFonts w:hAnsi="Times New Roman" w:cs="Times New Roman"/>
          <w:color w:val="000000"/>
          <w:sz w:val="24"/>
          <w:szCs w:val="24"/>
        </w:rPr>
        <w:t xml:space="preserve"> </w:t>
      </w:r>
      <w:r w:rsidRPr="00D967A7">
        <w:rPr>
          <w:rFonts w:hAnsi="Times New Roman" w:cs="Times New Roman"/>
          <w:color w:val="000000"/>
          <w:sz w:val="24"/>
          <w:szCs w:val="24"/>
        </w:rPr>
        <w:t>окончания</w:t>
      </w:r>
      <w:r w:rsidRPr="00D967A7">
        <w:rPr>
          <w:rFonts w:hAnsi="Times New Roman" w:cs="Times New Roman"/>
          <w:color w:val="000000"/>
          <w:sz w:val="24"/>
          <w:szCs w:val="24"/>
        </w:rPr>
        <w:t xml:space="preserve"> </w:t>
      </w:r>
      <w:r w:rsidRPr="00D967A7">
        <w:rPr>
          <w:rFonts w:hAnsi="Times New Roman" w:cs="Times New Roman"/>
          <w:color w:val="000000"/>
          <w:sz w:val="24"/>
          <w:szCs w:val="24"/>
        </w:rPr>
        <w:t>учебного</w:t>
      </w:r>
      <w:r w:rsidRPr="00D967A7">
        <w:rPr>
          <w:rFonts w:hAnsi="Times New Roman" w:cs="Times New Roman"/>
          <w:color w:val="000000"/>
          <w:sz w:val="24"/>
          <w:szCs w:val="24"/>
        </w:rPr>
        <w:t xml:space="preserve"> </w:t>
      </w:r>
      <w:r w:rsidRPr="00D967A7">
        <w:rPr>
          <w:rFonts w:hAnsi="Times New Roman" w:cs="Times New Roman"/>
          <w:color w:val="000000"/>
          <w:sz w:val="24"/>
          <w:szCs w:val="24"/>
        </w:rPr>
        <w:t>года</w:t>
      </w:r>
      <w:r w:rsidRPr="00D967A7">
        <w:rPr>
          <w:rFonts w:hAnsi="Times New Roman" w:cs="Times New Roman"/>
          <w:color w:val="000000"/>
          <w:sz w:val="24"/>
          <w:szCs w:val="24"/>
        </w:rPr>
        <w:t xml:space="preserve"> </w:t>
      </w:r>
      <w:r w:rsidRPr="00D967A7">
        <w:rPr>
          <w:rFonts w:hAnsi="Times New Roman" w:cs="Times New Roman"/>
          <w:color w:val="000000"/>
          <w:sz w:val="24"/>
          <w:szCs w:val="24"/>
        </w:rPr>
        <w:t>для</w:t>
      </w:r>
      <w:r w:rsidRPr="00D967A7">
        <w:rPr>
          <w:rFonts w:hAnsi="Times New Roman" w:cs="Times New Roman"/>
          <w:color w:val="000000"/>
          <w:sz w:val="24"/>
          <w:szCs w:val="24"/>
        </w:rPr>
        <w:t xml:space="preserve"> 10-</w:t>
      </w:r>
      <w:r w:rsidRPr="00D967A7">
        <w:rPr>
          <w:rFonts w:hAnsi="Times New Roman" w:cs="Times New Roman"/>
          <w:color w:val="000000"/>
          <w:sz w:val="24"/>
          <w:szCs w:val="24"/>
        </w:rPr>
        <w:t>х</w:t>
      </w:r>
      <w:r w:rsidRPr="00D967A7">
        <w:rPr>
          <w:rFonts w:hAnsi="Times New Roman" w:cs="Times New Roman"/>
          <w:color w:val="000000"/>
          <w:sz w:val="24"/>
          <w:szCs w:val="24"/>
        </w:rPr>
        <w:t xml:space="preserve"> </w:t>
      </w:r>
      <w:r w:rsidRPr="00D967A7">
        <w:rPr>
          <w:rFonts w:hAnsi="Times New Roman" w:cs="Times New Roman"/>
          <w:color w:val="000000"/>
          <w:sz w:val="24"/>
          <w:szCs w:val="24"/>
        </w:rPr>
        <w:t>классов</w:t>
      </w:r>
      <w:r w:rsidRPr="00D967A7">
        <w:rPr>
          <w:rFonts w:hAnsi="Times New Roman" w:cs="Times New Roman"/>
          <w:color w:val="000000"/>
          <w:sz w:val="24"/>
          <w:szCs w:val="24"/>
        </w:rPr>
        <w:t xml:space="preserve">: </w:t>
      </w:r>
      <w:r>
        <w:rPr>
          <w:rFonts w:hAnsi="Times New Roman" w:cs="Times New Roman"/>
          <w:sz w:val="24"/>
          <w:szCs w:val="24"/>
        </w:rPr>
        <w:t>26</w:t>
      </w:r>
      <w:r w:rsidRPr="000F7B02">
        <w:rPr>
          <w:rFonts w:hAnsi="Times New Roman" w:cs="Times New Roman"/>
          <w:sz w:val="24"/>
          <w:szCs w:val="24"/>
        </w:rPr>
        <w:t xml:space="preserve"> </w:t>
      </w:r>
      <w:r w:rsidRPr="000F7B02">
        <w:rPr>
          <w:rFonts w:hAnsi="Times New Roman" w:cs="Times New Roman"/>
          <w:sz w:val="24"/>
          <w:szCs w:val="24"/>
        </w:rPr>
        <w:t>мая</w:t>
      </w:r>
      <w:r w:rsidRPr="000F7B02">
        <w:rPr>
          <w:rFonts w:hAnsi="Times New Roman" w:cs="Times New Roman"/>
          <w:sz w:val="24"/>
          <w:szCs w:val="24"/>
        </w:rPr>
        <w:t xml:space="preserve"> 2026</w:t>
      </w:r>
      <w:r w:rsidRPr="000F7B02">
        <w:rPr>
          <w:rFonts w:hAnsi="Times New Roman" w:cs="Times New Roman"/>
          <w:sz w:val="24"/>
          <w:szCs w:val="24"/>
        </w:rPr>
        <w:t> года</w:t>
      </w:r>
      <w:r w:rsidRPr="000F7B02">
        <w:rPr>
          <w:rFonts w:hAnsi="Times New Roman" w:cs="Times New Roman"/>
          <w:sz w:val="24"/>
          <w:szCs w:val="24"/>
        </w:rPr>
        <w:t>.</w:t>
      </w:r>
    </w:p>
    <w:p w:rsidR="009B6393" w:rsidRPr="00D967A7" w:rsidRDefault="009B6393" w:rsidP="009B6393">
      <w:pPr>
        <w:rPr>
          <w:rFonts w:hAnsi="Times New Roman" w:cs="Times New Roman"/>
          <w:color w:val="000000"/>
          <w:sz w:val="24"/>
          <w:szCs w:val="24"/>
        </w:rPr>
      </w:pPr>
      <w:r w:rsidRPr="00D967A7">
        <w:rPr>
          <w:rFonts w:hAnsi="Times New Roman" w:cs="Times New Roman"/>
          <w:color w:val="000000"/>
          <w:sz w:val="24"/>
          <w:szCs w:val="24"/>
        </w:rPr>
        <w:t xml:space="preserve">1.3. </w:t>
      </w:r>
      <w:r w:rsidRPr="00D967A7">
        <w:rPr>
          <w:rFonts w:hAnsi="Times New Roman" w:cs="Times New Roman"/>
          <w:color w:val="000000"/>
          <w:sz w:val="24"/>
          <w:szCs w:val="24"/>
        </w:rPr>
        <w:t>Дата</w:t>
      </w:r>
      <w:r w:rsidRPr="00D967A7">
        <w:rPr>
          <w:rFonts w:hAnsi="Times New Roman" w:cs="Times New Roman"/>
          <w:color w:val="000000"/>
          <w:sz w:val="24"/>
          <w:szCs w:val="24"/>
        </w:rPr>
        <w:t xml:space="preserve"> </w:t>
      </w:r>
      <w:r w:rsidRPr="00D967A7">
        <w:rPr>
          <w:rFonts w:hAnsi="Times New Roman" w:cs="Times New Roman"/>
          <w:color w:val="000000"/>
          <w:sz w:val="24"/>
          <w:szCs w:val="24"/>
        </w:rPr>
        <w:t>окончания</w:t>
      </w:r>
      <w:r w:rsidRPr="00D967A7">
        <w:rPr>
          <w:rFonts w:hAnsi="Times New Roman" w:cs="Times New Roman"/>
          <w:color w:val="000000"/>
          <w:sz w:val="24"/>
          <w:szCs w:val="24"/>
        </w:rPr>
        <w:t xml:space="preserve"> </w:t>
      </w:r>
      <w:r w:rsidRPr="00D967A7">
        <w:rPr>
          <w:rFonts w:hAnsi="Times New Roman" w:cs="Times New Roman"/>
          <w:color w:val="000000"/>
          <w:sz w:val="24"/>
          <w:szCs w:val="24"/>
        </w:rPr>
        <w:t>учебного</w:t>
      </w:r>
      <w:r w:rsidRPr="00D967A7">
        <w:rPr>
          <w:rFonts w:hAnsi="Times New Roman" w:cs="Times New Roman"/>
          <w:color w:val="000000"/>
          <w:sz w:val="24"/>
          <w:szCs w:val="24"/>
        </w:rPr>
        <w:t xml:space="preserve"> </w:t>
      </w:r>
      <w:r w:rsidRPr="00D967A7">
        <w:rPr>
          <w:rFonts w:hAnsi="Times New Roman" w:cs="Times New Roman"/>
          <w:color w:val="000000"/>
          <w:sz w:val="24"/>
          <w:szCs w:val="24"/>
        </w:rPr>
        <w:t>года</w:t>
      </w:r>
      <w:r w:rsidRPr="00D967A7">
        <w:rPr>
          <w:rFonts w:hAnsi="Times New Roman" w:cs="Times New Roman"/>
          <w:color w:val="000000"/>
          <w:sz w:val="24"/>
          <w:szCs w:val="24"/>
        </w:rPr>
        <w:t xml:space="preserve"> </w:t>
      </w:r>
      <w:r w:rsidRPr="00D967A7">
        <w:rPr>
          <w:rFonts w:hAnsi="Times New Roman" w:cs="Times New Roman"/>
          <w:color w:val="000000"/>
          <w:sz w:val="24"/>
          <w:szCs w:val="24"/>
        </w:rPr>
        <w:t>для</w:t>
      </w:r>
      <w:r w:rsidRPr="00D967A7">
        <w:rPr>
          <w:rFonts w:hAnsi="Times New Roman" w:cs="Times New Roman"/>
          <w:color w:val="000000"/>
          <w:sz w:val="24"/>
          <w:szCs w:val="24"/>
        </w:rPr>
        <w:t xml:space="preserve"> 11-</w:t>
      </w:r>
      <w:r w:rsidRPr="00D967A7">
        <w:rPr>
          <w:rFonts w:hAnsi="Times New Roman" w:cs="Times New Roman"/>
          <w:color w:val="000000"/>
          <w:sz w:val="24"/>
          <w:szCs w:val="24"/>
        </w:rPr>
        <w:t>х</w:t>
      </w:r>
      <w:r w:rsidRPr="00D967A7">
        <w:rPr>
          <w:rFonts w:hAnsi="Times New Roman" w:cs="Times New Roman"/>
          <w:color w:val="000000"/>
          <w:sz w:val="24"/>
          <w:szCs w:val="24"/>
        </w:rPr>
        <w:t xml:space="preserve"> </w:t>
      </w:r>
      <w:r w:rsidRPr="00D967A7">
        <w:rPr>
          <w:rFonts w:hAnsi="Times New Roman" w:cs="Times New Roman"/>
          <w:color w:val="000000"/>
          <w:sz w:val="24"/>
          <w:szCs w:val="24"/>
        </w:rPr>
        <w:t>классов</w:t>
      </w:r>
      <w:r w:rsidRPr="00D967A7">
        <w:rPr>
          <w:rFonts w:hAnsi="Times New Roman" w:cs="Times New Roman"/>
          <w:color w:val="000000"/>
          <w:sz w:val="24"/>
          <w:szCs w:val="24"/>
        </w:rPr>
        <w:t xml:space="preserve">: </w:t>
      </w:r>
      <w:r w:rsidRPr="00D967A7">
        <w:rPr>
          <w:rFonts w:hAnsi="Times New Roman" w:cs="Times New Roman"/>
          <w:color w:val="000000"/>
          <w:sz w:val="24"/>
          <w:szCs w:val="24"/>
        </w:rPr>
        <w:t>определяется</w:t>
      </w:r>
      <w:r w:rsidRPr="00D967A7">
        <w:rPr>
          <w:rFonts w:hAnsi="Times New Roman" w:cs="Times New Roman"/>
          <w:color w:val="000000"/>
          <w:sz w:val="24"/>
          <w:szCs w:val="24"/>
        </w:rPr>
        <w:t xml:space="preserve"> </w:t>
      </w:r>
      <w:r w:rsidRPr="00D967A7">
        <w:rPr>
          <w:rFonts w:hAnsi="Times New Roman" w:cs="Times New Roman"/>
          <w:color w:val="000000"/>
          <w:sz w:val="24"/>
          <w:szCs w:val="24"/>
        </w:rPr>
        <w:t>расписанием</w:t>
      </w:r>
      <w:r w:rsidRPr="00D967A7">
        <w:rPr>
          <w:rFonts w:hAnsi="Times New Roman" w:cs="Times New Roman"/>
          <w:color w:val="000000"/>
          <w:sz w:val="24"/>
          <w:szCs w:val="24"/>
        </w:rPr>
        <w:t xml:space="preserve"> </w:t>
      </w:r>
      <w:r w:rsidRPr="00D967A7">
        <w:rPr>
          <w:rFonts w:hAnsi="Times New Roman" w:cs="Times New Roman"/>
          <w:color w:val="000000"/>
          <w:sz w:val="24"/>
          <w:szCs w:val="24"/>
        </w:rPr>
        <w:t>ГИА</w:t>
      </w:r>
      <w:r w:rsidRPr="00D967A7">
        <w:rPr>
          <w:rFonts w:hAnsi="Times New Roman" w:cs="Times New Roman"/>
          <w:color w:val="000000"/>
          <w:sz w:val="24"/>
          <w:szCs w:val="24"/>
        </w:rPr>
        <w:t>.</w:t>
      </w:r>
    </w:p>
    <w:p w:rsidR="009B6393" w:rsidRPr="00D967A7" w:rsidRDefault="009B6393" w:rsidP="009B6393">
      <w:pPr>
        <w:jc w:val="center"/>
        <w:rPr>
          <w:rFonts w:hAnsi="Times New Roman" w:cs="Times New Roman"/>
          <w:color w:val="000000"/>
          <w:sz w:val="24"/>
          <w:szCs w:val="24"/>
        </w:rPr>
      </w:pPr>
      <w:r w:rsidRPr="00D967A7">
        <w:rPr>
          <w:rFonts w:hAnsi="Times New Roman" w:cs="Times New Roman"/>
          <w:b/>
          <w:bCs/>
          <w:color w:val="000000"/>
          <w:sz w:val="24"/>
          <w:szCs w:val="24"/>
        </w:rPr>
        <w:t xml:space="preserve">2. </w:t>
      </w:r>
      <w:r w:rsidRPr="00D967A7">
        <w:rPr>
          <w:rFonts w:hAnsi="Times New Roman" w:cs="Times New Roman"/>
          <w:b/>
          <w:bCs/>
          <w:color w:val="000000"/>
          <w:sz w:val="24"/>
          <w:szCs w:val="24"/>
        </w:rPr>
        <w:t>Периоды</w:t>
      </w:r>
      <w:r w:rsidRPr="00D967A7">
        <w:rPr>
          <w:rFonts w:hAnsi="Times New Roman" w:cs="Times New Roman"/>
          <w:b/>
          <w:bCs/>
          <w:color w:val="000000"/>
          <w:sz w:val="24"/>
          <w:szCs w:val="24"/>
        </w:rPr>
        <w:t xml:space="preserve"> </w:t>
      </w:r>
      <w:r w:rsidRPr="00D967A7">
        <w:rPr>
          <w:rFonts w:hAnsi="Times New Roman" w:cs="Times New Roman"/>
          <w:b/>
          <w:bCs/>
          <w:color w:val="000000"/>
          <w:sz w:val="24"/>
          <w:szCs w:val="24"/>
        </w:rPr>
        <w:t>образовательной</w:t>
      </w:r>
      <w:r w:rsidRPr="00D967A7">
        <w:rPr>
          <w:rFonts w:hAnsi="Times New Roman" w:cs="Times New Roman"/>
          <w:b/>
          <w:bCs/>
          <w:color w:val="000000"/>
          <w:sz w:val="24"/>
          <w:szCs w:val="24"/>
        </w:rPr>
        <w:t xml:space="preserve"> </w:t>
      </w:r>
      <w:r w:rsidRPr="00D967A7">
        <w:rPr>
          <w:rFonts w:hAnsi="Times New Roman" w:cs="Times New Roman"/>
          <w:b/>
          <w:bCs/>
          <w:color w:val="000000"/>
          <w:sz w:val="24"/>
          <w:szCs w:val="24"/>
        </w:rPr>
        <w:t>деятельности</w:t>
      </w:r>
    </w:p>
    <w:p w:rsidR="009B6393" w:rsidRPr="00D967A7" w:rsidRDefault="009B6393" w:rsidP="009B6393">
      <w:pPr>
        <w:rPr>
          <w:rFonts w:hAnsi="Times New Roman" w:cs="Times New Roman"/>
          <w:color w:val="000000"/>
          <w:sz w:val="24"/>
          <w:szCs w:val="24"/>
        </w:rPr>
      </w:pPr>
      <w:r w:rsidRPr="00D967A7">
        <w:rPr>
          <w:rFonts w:hAnsi="Times New Roman" w:cs="Times New Roman"/>
          <w:color w:val="000000"/>
          <w:sz w:val="24"/>
          <w:szCs w:val="24"/>
        </w:rPr>
        <w:t xml:space="preserve">2.1. </w:t>
      </w:r>
      <w:r w:rsidRPr="00D967A7">
        <w:rPr>
          <w:rFonts w:hAnsi="Times New Roman" w:cs="Times New Roman"/>
          <w:color w:val="000000"/>
          <w:sz w:val="24"/>
          <w:szCs w:val="24"/>
        </w:rPr>
        <w:t>Продолжительность</w:t>
      </w:r>
      <w:r w:rsidRPr="00D967A7">
        <w:rPr>
          <w:rFonts w:hAnsi="Times New Roman" w:cs="Times New Roman"/>
          <w:color w:val="000000"/>
          <w:sz w:val="24"/>
          <w:szCs w:val="24"/>
        </w:rPr>
        <w:t xml:space="preserve"> </w:t>
      </w:r>
      <w:r w:rsidRPr="00D967A7">
        <w:rPr>
          <w:rFonts w:hAnsi="Times New Roman" w:cs="Times New Roman"/>
          <w:color w:val="000000"/>
          <w:sz w:val="24"/>
          <w:szCs w:val="24"/>
        </w:rPr>
        <w:t>учебного</w:t>
      </w:r>
      <w:r w:rsidRPr="00D967A7">
        <w:rPr>
          <w:rFonts w:hAnsi="Times New Roman" w:cs="Times New Roman"/>
          <w:color w:val="000000"/>
          <w:sz w:val="24"/>
          <w:szCs w:val="24"/>
        </w:rPr>
        <w:t xml:space="preserve"> </w:t>
      </w:r>
      <w:r w:rsidRPr="00D967A7">
        <w:rPr>
          <w:rFonts w:hAnsi="Times New Roman" w:cs="Times New Roman"/>
          <w:color w:val="000000"/>
          <w:sz w:val="24"/>
          <w:szCs w:val="24"/>
        </w:rPr>
        <w:t>года</w:t>
      </w:r>
      <w:r w:rsidRPr="00D967A7">
        <w:rPr>
          <w:rFonts w:hAnsi="Times New Roman" w:cs="Times New Roman"/>
          <w:color w:val="000000"/>
          <w:sz w:val="24"/>
          <w:szCs w:val="24"/>
        </w:rPr>
        <w:t>:</w:t>
      </w:r>
    </w:p>
    <w:p w:rsidR="009B6393" w:rsidRPr="00D967A7" w:rsidRDefault="009B6393" w:rsidP="009B6393">
      <w:pPr>
        <w:numPr>
          <w:ilvl w:val="0"/>
          <w:numId w:val="79"/>
        </w:numPr>
        <w:spacing w:before="100" w:beforeAutospacing="1" w:after="100" w:afterAutospacing="1" w:line="240" w:lineRule="auto"/>
        <w:ind w:left="780" w:right="180"/>
        <w:contextualSpacing/>
        <w:rPr>
          <w:rFonts w:hAnsi="Times New Roman" w:cs="Times New Roman"/>
          <w:color w:val="000000"/>
          <w:sz w:val="24"/>
          <w:szCs w:val="24"/>
        </w:rPr>
      </w:pPr>
      <w:r w:rsidRPr="00D967A7">
        <w:rPr>
          <w:rFonts w:hAnsi="Times New Roman" w:cs="Times New Roman"/>
          <w:color w:val="000000"/>
          <w:sz w:val="24"/>
          <w:szCs w:val="24"/>
        </w:rPr>
        <w:t>10-</w:t>
      </w:r>
      <w:r w:rsidRPr="00D967A7">
        <w:rPr>
          <w:rFonts w:hAnsi="Times New Roman" w:cs="Times New Roman"/>
          <w:color w:val="000000"/>
          <w:sz w:val="24"/>
          <w:szCs w:val="24"/>
        </w:rPr>
        <w:t>е</w:t>
      </w:r>
      <w:r>
        <w:rPr>
          <w:rFonts w:hAnsi="Times New Roman" w:cs="Times New Roman"/>
          <w:color w:val="000000"/>
          <w:sz w:val="24"/>
          <w:szCs w:val="24"/>
        </w:rPr>
        <w:t> </w:t>
      </w:r>
      <w:r w:rsidRPr="00D967A7">
        <w:rPr>
          <w:rFonts w:hAnsi="Times New Roman" w:cs="Times New Roman"/>
          <w:color w:val="000000"/>
          <w:sz w:val="24"/>
          <w:szCs w:val="24"/>
        </w:rPr>
        <w:t>классы</w:t>
      </w:r>
      <w:r w:rsidRPr="00D967A7">
        <w:rPr>
          <w:rFonts w:hAnsi="Times New Roman" w:cs="Times New Roman"/>
          <w:color w:val="000000"/>
          <w:sz w:val="24"/>
          <w:szCs w:val="24"/>
        </w:rPr>
        <w:t xml:space="preserve"> </w:t>
      </w:r>
      <w:r w:rsidRPr="00D967A7">
        <w:rPr>
          <w:rFonts w:hAnsi="Times New Roman" w:cs="Times New Roman"/>
          <w:color w:val="000000"/>
          <w:sz w:val="24"/>
          <w:szCs w:val="24"/>
        </w:rPr>
        <w:t>—</w:t>
      </w:r>
      <w:r w:rsidRPr="00D967A7">
        <w:rPr>
          <w:rFonts w:hAnsi="Times New Roman" w:cs="Times New Roman"/>
          <w:color w:val="000000"/>
          <w:sz w:val="24"/>
          <w:szCs w:val="24"/>
        </w:rPr>
        <w:t xml:space="preserve"> 34 </w:t>
      </w:r>
      <w:proofErr w:type="gramStart"/>
      <w:r w:rsidRPr="00D967A7">
        <w:rPr>
          <w:rFonts w:hAnsi="Times New Roman" w:cs="Times New Roman"/>
          <w:color w:val="000000"/>
          <w:sz w:val="24"/>
          <w:szCs w:val="24"/>
        </w:rPr>
        <w:t>учебных</w:t>
      </w:r>
      <w:proofErr w:type="gramEnd"/>
      <w:r w:rsidRPr="00D967A7">
        <w:rPr>
          <w:rFonts w:hAnsi="Times New Roman" w:cs="Times New Roman"/>
          <w:color w:val="000000"/>
          <w:sz w:val="24"/>
          <w:szCs w:val="24"/>
        </w:rPr>
        <w:t xml:space="preserve"> </w:t>
      </w:r>
      <w:r w:rsidRPr="00D967A7">
        <w:rPr>
          <w:rFonts w:hAnsi="Times New Roman" w:cs="Times New Roman"/>
          <w:color w:val="000000"/>
          <w:sz w:val="24"/>
          <w:szCs w:val="24"/>
        </w:rPr>
        <w:t>недели</w:t>
      </w:r>
      <w:r w:rsidRPr="00D967A7">
        <w:rPr>
          <w:rFonts w:hAnsi="Times New Roman" w:cs="Times New Roman"/>
          <w:color w:val="000000"/>
          <w:sz w:val="24"/>
          <w:szCs w:val="24"/>
        </w:rPr>
        <w:t xml:space="preserve"> (164</w:t>
      </w:r>
      <w:r>
        <w:rPr>
          <w:rFonts w:hAnsi="Times New Roman" w:cs="Times New Roman"/>
          <w:color w:val="000000"/>
          <w:sz w:val="24"/>
          <w:szCs w:val="24"/>
        </w:rPr>
        <w:t> </w:t>
      </w:r>
      <w:r w:rsidRPr="00D967A7">
        <w:rPr>
          <w:rFonts w:hAnsi="Times New Roman" w:cs="Times New Roman"/>
          <w:color w:val="000000"/>
          <w:sz w:val="24"/>
          <w:szCs w:val="24"/>
        </w:rPr>
        <w:t>учебных</w:t>
      </w:r>
      <w:r w:rsidRPr="00D967A7">
        <w:rPr>
          <w:rFonts w:hAnsi="Times New Roman" w:cs="Times New Roman"/>
          <w:color w:val="000000"/>
          <w:sz w:val="24"/>
          <w:szCs w:val="24"/>
        </w:rPr>
        <w:t xml:space="preserve"> </w:t>
      </w:r>
      <w:r w:rsidRPr="00D967A7">
        <w:rPr>
          <w:rFonts w:hAnsi="Times New Roman" w:cs="Times New Roman"/>
          <w:color w:val="000000"/>
          <w:sz w:val="24"/>
          <w:szCs w:val="24"/>
        </w:rPr>
        <w:t>дня</w:t>
      </w:r>
      <w:r w:rsidRPr="00D967A7">
        <w:rPr>
          <w:rFonts w:hAnsi="Times New Roman" w:cs="Times New Roman"/>
          <w:color w:val="000000"/>
          <w:sz w:val="24"/>
          <w:szCs w:val="24"/>
        </w:rPr>
        <w:t>);</w:t>
      </w:r>
    </w:p>
    <w:p w:rsidR="009B6393" w:rsidRPr="00D967A7" w:rsidRDefault="009B6393" w:rsidP="009B6393">
      <w:pPr>
        <w:numPr>
          <w:ilvl w:val="0"/>
          <w:numId w:val="79"/>
        </w:numPr>
        <w:spacing w:before="100" w:beforeAutospacing="1" w:after="100" w:afterAutospacing="1" w:line="240" w:lineRule="auto"/>
        <w:ind w:left="780" w:right="180"/>
        <w:rPr>
          <w:rFonts w:hAnsi="Times New Roman" w:cs="Times New Roman"/>
          <w:color w:val="000000"/>
          <w:sz w:val="24"/>
          <w:szCs w:val="24"/>
        </w:rPr>
      </w:pPr>
      <w:r w:rsidRPr="00D967A7">
        <w:rPr>
          <w:rFonts w:hAnsi="Times New Roman" w:cs="Times New Roman"/>
          <w:color w:val="000000"/>
          <w:sz w:val="24"/>
          <w:szCs w:val="24"/>
        </w:rPr>
        <w:t>11-</w:t>
      </w:r>
      <w:r w:rsidRPr="00D967A7">
        <w:rPr>
          <w:rFonts w:hAnsi="Times New Roman" w:cs="Times New Roman"/>
          <w:color w:val="000000"/>
          <w:sz w:val="24"/>
          <w:szCs w:val="24"/>
        </w:rPr>
        <w:t>е</w:t>
      </w:r>
      <w:r>
        <w:rPr>
          <w:rFonts w:hAnsi="Times New Roman" w:cs="Times New Roman"/>
          <w:color w:val="000000"/>
          <w:sz w:val="24"/>
          <w:szCs w:val="24"/>
        </w:rPr>
        <w:t> </w:t>
      </w:r>
      <w:r w:rsidRPr="00D967A7">
        <w:rPr>
          <w:rFonts w:hAnsi="Times New Roman" w:cs="Times New Roman"/>
          <w:color w:val="000000"/>
          <w:sz w:val="24"/>
          <w:szCs w:val="24"/>
        </w:rPr>
        <w:t>классы</w:t>
      </w:r>
      <w:r w:rsidRPr="00D967A7">
        <w:rPr>
          <w:rFonts w:hAnsi="Times New Roman" w:cs="Times New Roman"/>
          <w:color w:val="000000"/>
          <w:sz w:val="24"/>
          <w:szCs w:val="24"/>
        </w:rPr>
        <w:t xml:space="preserve"> </w:t>
      </w:r>
      <w:r w:rsidRPr="00D967A7">
        <w:rPr>
          <w:rFonts w:hAnsi="Times New Roman" w:cs="Times New Roman"/>
          <w:color w:val="000000"/>
          <w:sz w:val="24"/>
          <w:szCs w:val="24"/>
        </w:rPr>
        <w:t>—</w:t>
      </w:r>
      <w:r w:rsidRPr="00D967A7">
        <w:rPr>
          <w:rFonts w:hAnsi="Times New Roman" w:cs="Times New Roman"/>
          <w:color w:val="000000"/>
          <w:sz w:val="24"/>
          <w:szCs w:val="24"/>
        </w:rPr>
        <w:t xml:space="preserve"> 34 </w:t>
      </w:r>
      <w:r w:rsidRPr="00D967A7">
        <w:rPr>
          <w:rFonts w:hAnsi="Times New Roman" w:cs="Times New Roman"/>
          <w:color w:val="000000"/>
          <w:sz w:val="24"/>
          <w:szCs w:val="24"/>
        </w:rPr>
        <w:t>недели</w:t>
      </w:r>
      <w:r w:rsidRPr="00D967A7">
        <w:rPr>
          <w:rFonts w:hAnsi="Times New Roman" w:cs="Times New Roman"/>
          <w:color w:val="000000"/>
          <w:sz w:val="24"/>
          <w:szCs w:val="24"/>
        </w:rPr>
        <w:t xml:space="preserve"> </w:t>
      </w:r>
      <w:r w:rsidRPr="00D967A7">
        <w:rPr>
          <w:rFonts w:hAnsi="Times New Roman" w:cs="Times New Roman"/>
          <w:color w:val="000000"/>
          <w:sz w:val="24"/>
          <w:szCs w:val="24"/>
        </w:rPr>
        <w:t>без</w:t>
      </w:r>
      <w:r w:rsidRPr="00D967A7">
        <w:rPr>
          <w:rFonts w:hAnsi="Times New Roman" w:cs="Times New Roman"/>
          <w:color w:val="000000"/>
          <w:sz w:val="24"/>
          <w:szCs w:val="24"/>
        </w:rPr>
        <w:t xml:space="preserve"> </w:t>
      </w:r>
      <w:r w:rsidRPr="00D967A7">
        <w:rPr>
          <w:rFonts w:hAnsi="Times New Roman" w:cs="Times New Roman"/>
          <w:color w:val="000000"/>
          <w:sz w:val="24"/>
          <w:szCs w:val="24"/>
        </w:rPr>
        <w:t>учета</w:t>
      </w:r>
      <w:r w:rsidRPr="00D967A7">
        <w:rPr>
          <w:rFonts w:hAnsi="Times New Roman" w:cs="Times New Roman"/>
          <w:color w:val="000000"/>
          <w:sz w:val="24"/>
          <w:szCs w:val="24"/>
        </w:rPr>
        <w:t xml:space="preserve"> </w:t>
      </w:r>
      <w:r w:rsidRPr="00D967A7">
        <w:rPr>
          <w:rFonts w:hAnsi="Times New Roman" w:cs="Times New Roman"/>
          <w:color w:val="000000"/>
          <w:sz w:val="24"/>
          <w:szCs w:val="24"/>
        </w:rPr>
        <w:t>ГИА</w:t>
      </w:r>
      <w:r w:rsidRPr="00D967A7">
        <w:rPr>
          <w:rFonts w:hAnsi="Times New Roman" w:cs="Times New Roman"/>
          <w:color w:val="000000"/>
          <w:sz w:val="24"/>
          <w:szCs w:val="24"/>
        </w:rPr>
        <w:t>.</w:t>
      </w:r>
    </w:p>
    <w:p w:rsidR="009B6393" w:rsidRPr="00D967A7" w:rsidRDefault="009B6393" w:rsidP="009B6393">
      <w:pPr>
        <w:rPr>
          <w:rFonts w:hAnsi="Times New Roman" w:cs="Times New Roman"/>
          <w:color w:val="000000"/>
          <w:sz w:val="24"/>
          <w:szCs w:val="24"/>
        </w:rPr>
      </w:pPr>
      <w:r w:rsidRPr="00D967A7">
        <w:rPr>
          <w:rFonts w:hAnsi="Times New Roman" w:cs="Times New Roman"/>
          <w:color w:val="000000"/>
          <w:sz w:val="24"/>
          <w:szCs w:val="24"/>
        </w:rPr>
        <w:t xml:space="preserve">2.2. </w:t>
      </w:r>
      <w:r w:rsidRPr="00D967A7">
        <w:rPr>
          <w:rFonts w:hAnsi="Times New Roman" w:cs="Times New Roman"/>
          <w:color w:val="000000"/>
          <w:sz w:val="24"/>
          <w:szCs w:val="24"/>
        </w:rPr>
        <w:t>Продолжительность</w:t>
      </w:r>
      <w:r w:rsidRPr="00D967A7">
        <w:rPr>
          <w:rFonts w:hAnsi="Times New Roman" w:cs="Times New Roman"/>
          <w:color w:val="000000"/>
          <w:sz w:val="24"/>
          <w:szCs w:val="24"/>
        </w:rPr>
        <w:t xml:space="preserve"> </w:t>
      </w:r>
      <w:r w:rsidRPr="00D967A7">
        <w:rPr>
          <w:rFonts w:hAnsi="Times New Roman" w:cs="Times New Roman"/>
          <w:color w:val="000000"/>
          <w:sz w:val="24"/>
          <w:szCs w:val="24"/>
        </w:rPr>
        <w:t>учебных</w:t>
      </w:r>
      <w:r w:rsidRPr="00D967A7">
        <w:rPr>
          <w:rFonts w:hAnsi="Times New Roman" w:cs="Times New Roman"/>
          <w:color w:val="000000"/>
          <w:sz w:val="24"/>
          <w:szCs w:val="24"/>
        </w:rPr>
        <w:t xml:space="preserve"> </w:t>
      </w:r>
      <w:r w:rsidRPr="00D967A7">
        <w:rPr>
          <w:rFonts w:hAnsi="Times New Roman" w:cs="Times New Roman"/>
          <w:color w:val="000000"/>
          <w:sz w:val="24"/>
          <w:szCs w:val="24"/>
        </w:rPr>
        <w:t>периодов</w:t>
      </w:r>
      <w:r w:rsidRPr="00D967A7">
        <w:rPr>
          <w:rFonts w:hAnsi="Times New Roman" w:cs="Times New Roman"/>
          <w:color w:val="000000"/>
          <w:sz w:val="24"/>
          <w:szCs w:val="24"/>
        </w:rPr>
        <w:t xml:space="preserve"> </w:t>
      </w:r>
      <w:r w:rsidRPr="00D967A7">
        <w:rPr>
          <w:rFonts w:hAnsi="Times New Roman" w:cs="Times New Roman"/>
          <w:color w:val="000000"/>
          <w:sz w:val="24"/>
          <w:szCs w:val="24"/>
        </w:rPr>
        <w:t>по</w:t>
      </w:r>
      <w:r w:rsidRPr="00D967A7">
        <w:rPr>
          <w:rFonts w:hAnsi="Times New Roman" w:cs="Times New Roman"/>
          <w:color w:val="000000"/>
          <w:sz w:val="24"/>
          <w:szCs w:val="24"/>
        </w:rPr>
        <w:t xml:space="preserve"> </w:t>
      </w:r>
      <w:r w:rsidRPr="00D967A7">
        <w:rPr>
          <w:rFonts w:hAnsi="Times New Roman" w:cs="Times New Roman"/>
          <w:color w:val="000000"/>
          <w:sz w:val="24"/>
          <w:szCs w:val="24"/>
        </w:rPr>
        <w:t>четвертям</w:t>
      </w:r>
      <w:r w:rsidRPr="00D967A7">
        <w:rPr>
          <w:rFonts w:hAnsi="Times New Roman" w:cs="Times New Roman"/>
          <w:color w:val="000000"/>
          <w:sz w:val="24"/>
          <w:szCs w:val="24"/>
        </w:rPr>
        <w:t xml:space="preserve"> </w:t>
      </w:r>
      <w:r w:rsidRPr="00D967A7">
        <w:rPr>
          <w:rFonts w:hAnsi="Times New Roman" w:cs="Times New Roman"/>
          <w:color w:val="000000"/>
          <w:sz w:val="24"/>
          <w:szCs w:val="24"/>
        </w:rPr>
        <w:t>в</w:t>
      </w:r>
      <w:r w:rsidRPr="00D967A7">
        <w:rPr>
          <w:rFonts w:hAnsi="Times New Roman" w:cs="Times New Roman"/>
          <w:color w:val="000000"/>
          <w:sz w:val="24"/>
          <w:szCs w:val="24"/>
        </w:rPr>
        <w:t xml:space="preserve"> </w:t>
      </w:r>
      <w:r w:rsidRPr="00D967A7">
        <w:rPr>
          <w:rFonts w:hAnsi="Times New Roman" w:cs="Times New Roman"/>
          <w:color w:val="000000"/>
          <w:sz w:val="24"/>
          <w:szCs w:val="24"/>
        </w:rPr>
        <w:t>учебных</w:t>
      </w:r>
      <w:r w:rsidRPr="00D967A7">
        <w:rPr>
          <w:rFonts w:hAnsi="Times New Roman" w:cs="Times New Roman"/>
          <w:color w:val="000000"/>
          <w:sz w:val="24"/>
          <w:szCs w:val="24"/>
        </w:rPr>
        <w:t xml:space="preserve"> </w:t>
      </w:r>
      <w:r w:rsidRPr="00D967A7">
        <w:rPr>
          <w:rFonts w:hAnsi="Times New Roman" w:cs="Times New Roman"/>
          <w:color w:val="000000"/>
          <w:sz w:val="24"/>
          <w:szCs w:val="24"/>
        </w:rPr>
        <w:t>неделях</w:t>
      </w:r>
      <w:r w:rsidRPr="00D967A7">
        <w:rPr>
          <w:rFonts w:hAnsi="Times New Roman" w:cs="Times New Roman"/>
          <w:color w:val="000000"/>
          <w:sz w:val="24"/>
          <w:szCs w:val="24"/>
        </w:rPr>
        <w:t xml:space="preserve"> </w:t>
      </w:r>
      <w:r w:rsidRPr="00D967A7">
        <w:rPr>
          <w:rFonts w:hAnsi="Times New Roman" w:cs="Times New Roman"/>
          <w:color w:val="000000"/>
          <w:sz w:val="24"/>
          <w:szCs w:val="24"/>
        </w:rPr>
        <w:t>и</w:t>
      </w:r>
      <w:r w:rsidRPr="00D967A7">
        <w:rPr>
          <w:rFonts w:hAnsi="Times New Roman" w:cs="Times New Roman"/>
          <w:color w:val="000000"/>
          <w:sz w:val="24"/>
          <w:szCs w:val="24"/>
        </w:rPr>
        <w:t xml:space="preserve"> </w:t>
      </w:r>
      <w:r w:rsidRPr="00D967A7">
        <w:rPr>
          <w:rFonts w:hAnsi="Times New Roman" w:cs="Times New Roman"/>
          <w:color w:val="000000"/>
          <w:sz w:val="24"/>
          <w:szCs w:val="24"/>
        </w:rPr>
        <w:t>учебных</w:t>
      </w:r>
      <w:r w:rsidRPr="00D967A7">
        <w:rPr>
          <w:rFonts w:hAnsi="Times New Roman" w:cs="Times New Roman"/>
          <w:color w:val="000000"/>
          <w:sz w:val="24"/>
          <w:szCs w:val="24"/>
        </w:rPr>
        <w:t xml:space="preserve"> </w:t>
      </w:r>
      <w:r w:rsidRPr="00D967A7">
        <w:rPr>
          <w:rFonts w:hAnsi="Times New Roman" w:cs="Times New Roman"/>
          <w:color w:val="000000"/>
          <w:sz w:val="24"/>
          <w:szCs w:val="24"/>
        </w:rPr>
        <w:t>днях</w:t>
      </w:r>
    </w:p>
    <w:p w:rsidR="009B6393" w:rsidRPr="009B6393" w:rsidRDefault="009B6393" w:rsidP="009B6393">
      <w:pPr>
        <w:jc w:val="cente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10-е классы</w:t>
      </w:r>
    </w:p>
    <w:tbl>
      <w:tblPr>
        <w:tblW w:w="5000" w:type="pct"/>
        <w:tblCellMar>
          <w:top w:w="15" w:type="dxa"/>
          <w:left w:w="15" w:type="dxa"/>
          <w:bottom w:w="15" w:type="dxa"/>
          <w:right w:w="15" w:type="dxa"/>
        </w:tblCellMar>
        <w:tblLook w:val="0600"/>
      </w:tblPr>
      <w:tblGrid>
        <w:gridCol w:w="1661"/>
        <w:gridCol w:w="1331"/>
        <w:gridCol w:w="1497"/>
        <w:gridCol w:w="2508"/>
        <w:gridCol w:w="2508"/>
      </w:tblGrid>
      <w:tr w:rsidR="009B6393" w:rsidRPr="009B6393" w:rsidTr="00DF0A2A">
        <w:tc>
          <w:tcPr>
            <w:tcW w:w="16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Учебный период</w:t>
            </w:r>
          </w:p>
        </w:tc>
        <w:tc>
          <w:tcPr>
            <w:tcW w:w="2730"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Дата</w:t>
            </w:r>
          </w:p>
        </w:tc>
        <w:tc>
          <w:tcPr>
            <w:tcW w:w="4842"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Продолжительность</w:t>
            </w:r>
          </w:p>
        </w:tc>
      </w:tr>
      <w:tr w:rsidR="009B6393" w:rsidRPr="009B6393" w:rsidTr="00DF0A2A">
        <w:tc>
          <w:tcPr>
            <w:tcW w:w="16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ind w:left="75" w:right="75"/>
              <w:rPr>
                <w:rFonts w:ascii="Times New Roman" w:hAnsi="Times New Roman" w:cs="Times New Roman"/>
                <w:color w:val="000000"/>
                <w:sz w:val="24"/>
                <w:szCs w:val="24"/>
              </w:rPr>
            </w:pPr>
          </w:p>
        </w:tc>
        <w:tc>
          <w:tcPr>
            <w:tcW w:w="12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Начало</w:t>
            </w:r>
          </w:p>
        </w:tc>
        <w:tc>
          <w:tcPr>
            <w:tcW w:w="14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Окончание</w:t>
            </w:r>
          </w:p>
        </w:tc>
        <w:tc>
          <w:tcPr>
            <w:tcW w:w="24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Количество</w:t>
            </w:r>
            <w:r w:rsidRPr="009B6393">
              <w:rPr>
                <w:rFonts w:ascii="Times New Roman" w:hAnsi="Times New Roman" w:cs="Times New Roman"/>
                <w:color w:val="000000"/>
                <w:sz w:val="24"/>
                <w:szCs w:val="24"/>
              </w:rPr>
              <w:t> </w:t>
            </w:r>
            <w:r w:rsidRPr="009B6393">
              <w:rPr>
                <w:rFonts w:ascii="Times New Roman" w:hAnsi="Times New Roman" w:cs="Times New Roman"/>
                <w:b/>
                <w:bCs/>
                <w:color w:val="000000"/>
                <w:sz w:val="24"/>
                <w:szCs w:val="24"/>
              </w:rPr>
              <w:t>учебных недель</w:t>
            </w:r>
          </w:p>
        </w:tc>
        <w:tc>
          <w:tcPr>
            <w:tcW w:w="24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Количество</w:t>
            </w:r>
            <w:r w:rsidRPr="009B6393">
              <w:rPr>
                <w:rFonts w:ascii="Times New Roman" w:hAnsi="Times New Roman" w:cs="Times New Roman"/>
                <w:color w:val="000000"/>
                <w:sz w:val="24"/>
                <w:szCs w:val="24"/>
              </w:rPr>
              <w:t> </w:t>
            </w:r>
            <w:r w:rsidRPr="009B6393">
              <w:rPr>
                <w:rFonts w:ascii="Times New Roman" w:hAnsi="Times New Roman" w:cs="Times New Roman"/>
                <w:b/>
                <w:bCs/>
                <w:color w:val="000000"/>
                <w:sz w:val="24"/>
                <w:szCs w:val="24"/>
              </w:rPr>
              <w:t>учебных дней</w:t>
            </w:r>
          </w:p>
        </w:tc>
      </w:tr>
      <w:tr w:rsidR="009B6393" w:rsidRPr="009B6393" w:rsidTr="00DF0A2A">
        <w:tc>
          <w:tcPr>
            <w:tcW w:w="16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I четверть</w:t>
            </w:r>
          </w:p>
        </w:tc>
        <w:tc>
          <w:tcPr>
            <w:tcW w:w="12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01.09.2025</w:t>
            </w:r>
          </w:p>
        </w:tc>
        <w:tc>
          <w:tcPr>
            <w:tcW w:w="14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24.10.2025</w:t>
            </w:r>
          </w:p>
        </w:tc>
        <w:tc>
          <w:tcPr>
            <w:tcW w:w="24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8</w:t>
            </w:r>
          </w:p>
        </w:tc>
        <w:tc>
          <w:tcPr>
            <w:tcW w:w="24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40</w:t>
            </w:r>
          </w:p>
        </w:tc>
      </w:tr>
      <w:tr w:rsidR="009B6393" w:rsidRPr="009B6393" w:rsidTr="00DF0A2A">
        <w:tc>
          <w:tcPr>
            <w:tcW w:w="16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II четверть</w:t>
            </w:r>
          </w:p>
        </w:tc>
        <w:tc>
          <w:tcPr>
            <w:tcW w:w="12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05.11.2025</w:t>
            </w:r>
          </w:p>
        </w:tc>
        <w:tc>
          <w:tcPr>
            <w:tcW w:w="14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30.12.2025</w:t>
            </w:r>
          </w:p>
        </w:tc>
        <w:tc>
          <w:tcPr>
            <w:tcW w:w="24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8</w:t>
            </w:r>
          </w:p>
        </w:tc>
        <w:tc>
          <w:tcPr>
            <w:tcW w:w="24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40</w:t>
            </w:r>
          </w:p>
        </w:tc>
      </w:tr>
      <w:tr w:rsidR="009B6393" w:rsidRPr="009B6393" w:rsidTr="00DF0A2A">
        <w:tc>
          <w:tcPr>
            <w:tcW w:w="16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lastRenderedPageBreak/>
              <w:t>III четверть</w:t>
            </w:r>
          </w:p>
        </w:tc>
        <w:tc>
          <w:tcPr>
            <w:tcW w:w="12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12.01.2026</w:t>
            </w:r>
          </w:p>
        </w:tc>
        <w:tc>
          <w:tcPr>
            <w:tcW w:w="14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27.03.2026</w:t>
            </w:r>
          </w:p>
        </w:tc>
        <w:tc>
          <w:tcPr>
            <w:tcW w:w="24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11</w:t>
            </w:r>
          </w:p>
        </w:tc>
        <w:tc>
          <w:tcPr>
            <w:tcW w:w="24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53</w:t>
            </w:r>
          </w:p>
        </w:tc>
      </w:tr>
      <w:tr w:rsidR="009B6393" w:rsidRPr="009B6393" w:rsidTr="00DF0A2A">
        <w:tc>
          <w:tcPr>
            <w:tcW w:w="160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IV четверть</w:t>
            </w:r>
          </w:p>
        </w:tc>
        <w:tc>
          <w:tcPr>
            <w:tcW w:w="12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06.04.2026</w:t>
            </w:r>
          </w:p>
        </w:tc>
        <w:tc>
          <w:tcPr>
            <w:tcW w:w="14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26.05.2026</w:t>
            </w:r>
          </w:p>
        </w:tc>
        <w:tc>
          <w:tcPr>
            <w:tcW w:w="24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7</w:t>
            </w:r>
          </w:p>
        </w:tc>
        <w:tc>
          <w:tcPr>
            <w:tcW w:w="24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33</w:t>
            </w:r>
          </w:p>
        </w:tc>
      </w:tr>
      <w:tr w:rsidR="009B6393" w:rsidRPr="009B6393" w:rsidTr="00DF0A2A">
        <w:tc>
          <w:tcPr>
            <w:tcW w:w="4335"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Итого в учебном году</w:t>
            </w:r>
          </w:p>
        </w:tc>
        <w:tc>
          <w:tcPr>
            <w:tcW w:w="24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34</w:t>
            </w:r>
          </w:p>
        </w:tc>
        <w:tc>
          <w:tcPr>
            <w:tcW w:w="24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164</w:t>
            </w:r>
          </w:p>
        </w:tc>
      </w:tr>
    </w:tbl>
    <w:p w:rsidR="009B6393" w:rsidRPr="009B6393" w:rsidRDefault="009B6393" w:rsidP="009B6393">
      <w:pPr>
        <w:jc w:val="cente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11-е классы</w:t>
      </w:r>
    </w:p>
    <w:tbl>
      <w:tblPr>
        <w:tblW w:w="5118" w:type="pct"/>
        <w:tblCellMar>
          <w:top w:w="15" w:type="dxa"/>
          <w:left w:w="15" w:type="dxa"/>
          <w:bottom w:w="15" w:type="dxa"/>
          <w:right w:w="15" w:type="dxa"/>
        </w:tblCellMar>
        <w:tblLook w:val="0600"/>
      </w:tblPr>
      <w:tblGrid>
        <w:gridCol w:w="1996"/>
        <w:gridCol w:w="1435"/>
        <w:gridCol w:w="1390"/>
        <w:gridCol w:w="2454"/>
        <w:gridCol w:w="2454"/>
      </w:tblGrid>
      <w:tr w:rsidR="009B6393" w:rsidRPr="009B6393" w:rsidTr="00DF0A2A">
        <w:tc>
          <w:tcPr>
            <w:tcW w:w="192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Учебный</w:t>
            </w:r>
            <w:r w:rsidRPr="009B6393">
              <w:rPr>
                <w:rFonts w:ascii="Times New Roman" w:hAnsi="Times New Roman" w:cs="Times New Roman"/>
                <w:color w:val="000000"/>
                <w:sz w:val="24"/>
                <w:szCs w:val="24"/>
              </w:rPr>
              <w:t> </w:t>
            </w:r>
            <w:r w:rsidRPr="009B6393">
              <w:rPr>
                <w:rFonts w:ascii="Times New Roman" w:hAnsi="Times New Roman" w:cs="Times New Roman"/>
                <w:b/>
                <w:bCs/>
                <w:color w:val="000000"/>
                <w:sz w:val="24"/>
                <w:szCs w:val="24"/>
              </w:rPr>
              <w:t>период</w:t>
            </w:r>
          </w:p>
        </w:tc>
        <w:tc>
          <w:tcPr>
            <w:tcW w:w="2755"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Дата</w:t>
            </w:r>
          </w:p>
        </w:tc>
        <w:tc>
          <w:tcPr>
            <w:tcW w:w="471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Продолжительность</w:t>
            </w:r>
          </w:p>
        </w:tc>
      </w:tr>
      <w:tr w:rsidR="009B6393" w:rsidRPr="009B6393" w:rsidTr="00DF0A2A">
        <w:tc>
          <w:tcPr>
            <w:tcW w:w="192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ind w:left="75" w:right="75"/>
              <w:rPr>
                <w:rFonts w:ascii="Times New Roman" w:hAnsi="Times New Roman" w:cs="Times New Roman"/>
                <w:color w:val="000000"/>
                <w:sz w:val="24"/>
                <w:szCs w:val="24"/>
              </w:rPr>
            </w:pPr>
          </w:p>
        </w:tc>
        <w:tc>
          <w:tcPr>
            <w:tcW w:w="14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 xml:space="preserve">Начало </w:t>
            </w:r>
          </w:p>
        </w:tc>
        <w:tc>
          <w:tcPr>
            <w:tcW w:w="1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 xml:space="preserve">Окончание </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Количество</w:t>
            </w:r>
            <w:r w:rsidRPr="009B6393">
              <w:rPr>
                <w:rFonts w:ascii="Times New Roman" w:hAnsi="Times New Roman" w:cs="Times New Roman"/>
                <w:color w:val="000000"/>
                <w:sz w:val="24"/>
                <w:szCs w:val="24"/>
              </w:rPr>
              <w:t> </w:t>
            </w:r>
            <w:r w:rsidRPr="009B6393">
              <w:rPr>
                <w:rFonts w:ascii="Times New Roman" w:hAnsi="Times New Roman" w:cs="Times New Roman"/>
                <w:b/>
                <w:bCs/>
                <w:color w:val="000000"/>
                <w:sz w:val="24"/>
                <w:szCs w:val="24"/>
              </w:rPr>
              <w:t xml:space="preserve">учебных недель </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Количество</w:t>
            </w:r>
            <w:r w:rsidRPr="009B6393">
              <w:rPr>
                <w:rFonts w:ascii="Times New Roman" w:hAnsi="Times New Roman" w:cs="Times New Roman"/>
                <w:color w:val="000000"/>
                <w:sz w:val="24"/>
                <w:szCs w:val="24"/>
              </w:rPr>
              <w:t> </w:t>
            </w:r>
            <w:r w:rsidRPr="009B6393">
              <w:rPr>
                <w:rFonts w:ascii="Times New Roman" w:hAnsi="Times New Roman" w:cs="Times New Roman"/>
                <w:b/>
                <w:bCs/>
                <w:color w:val="000000"/>
                <w:sz w:val="24"/>
                <w:szCs w:val="24"/>
              </w:rPr>
              <w:t xml:space="preserve">учебных дней </w:t>
            </w:r>
          </w:p>
        </w:tc>
      </w:tr>
      <w:tr w:rsidR="009B6393" w:rsidRPr="009B6393" w:rsidTr="00DF0A2A">
        <w:tc>
          <w:tcPr>
            <w:tcW w:w="192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I четверть</w:t>
            </w:r>
          </w:p>
        </w:tc>
        <w:tc>
          <w:tcPr>
            <w:tcW w:w="14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01.09.2025</w:t>
            </w:r>
          </w:p>
        </w:tc>
        <w:tc>
          <w:tcPr>
            <w:tcW w:w="1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24.10.2025</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8</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40</w:t>
            </w:r>
          </w:p>
        </w:tc>
      </w:tr>
      <w:tr w:rsidR="009B6393" w:rsidRPr="009B6393" w:rsidTr="00DF0A2A">
        <w:tc>
          <w:tcPr>
            <w:tcW w:w="192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II четверть</w:t>
            </w:r>
          </w:p>
        </w:tc>
        <w:tc>
          <w:tcPr>
            <w:tcW w:w="14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05.11.2025</w:t>
            </w:r>
          </w:p>
        </w:tc>
        <w:tc>
          <w:tcPr>
            <w:tcW w:w="1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30.12.2025</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8</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40</w:t>
            </w:r>
          </w:p>
        </w:tc>
      </w:tr>
      <w:tr w:rsidR="009B6393" w:rsidRPr="009B6393" w:rsidTr="00DF0A2A">
        <w:tc>
          <w:tcPr>
            <w:tcW w:w="192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III четверть</w:t>
            </w:r>
          </w:p>
        </w:tc>
        <w:tc>
          <w:tcPr>
            <w:tcW w:w="14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12.01.2026</w:t>
            </w:r>
          </w:p>
        </w:tc>
        <w:tc>
          <w:tcPr>
            <w:tcW w:w="1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27.03.2026</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11</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53</w:t>
            </w:r>
          </w:p>
        </w:tc>
      </w:tr>
      <w:tr w:rsidR="009B6393" w:rsidRPr="009B6393" w:rsidTr="00DF0A2A">
        <w:tc>
          <w:tcPr>
            <w:tcW w:w="192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IV четверть</w:t>
            </w:r>
          </w:p>
        </w:tc>
        <w:tc>
          <w:tcPr>
            <w:tcW w:w="14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06.04.2026</w:t>
            </w:r>
          </w:p>
        </w:tc>
        <w:tc>
          <w:tcPr>
            <w:tcW w:w="1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26.05.2026</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7</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33</w:t>
            </w:r>
          </w:p>
        </w:tc>
      </w:tr>
      <w:tr w:rsidR="009B6393" w:rsidRPr="009B6393" w:rsidTr="00DF0A2A">
        <w:tc>
          <w:tcPr>
            <w:tcW w:w="4675"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Итого в учебном году без учета ГИА*</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34</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164</w:t>
            </w:r>
          </w:p>
        </w:tc>
      </w:tr>
    </w:tbl>
    <w:p w:rsidR="009B6393" w:rsidRPr="009B6393" w:rsidRDefault="009B6393" w:rsidP="009B6393">
      <w:pPr>
        <w:jc w:val="both"/>
        <w:rPr>
          <w:rFonts w:ascii="Times New Roman" w:hAnsi="Times New Roman" w:cs="Times New Roman"/>
          <w:color w:val="000000"/>
          <w:sz w:val="24"/>
          <w:szCs w:val="24"/>
        </w:rPr>
      </w:pPr>
      <w:r w:rsidRPr="009B6393">
        <w:rPr>
          <w:rFonts w:ascii="Times New Roman" w:hAnsi="Times New Roman" w:cs="Times New Roman"/>
          <w:color w:val="000000"/>
          <w:sz w:val="24"/>
          <w:szCs w:val="24"/>
        </w:rPr>
        <w:t xml:space="preserve">* Сроки проведения ГИА </w:t>
      </w:r>
      <w:proofErr w:type="gramStart"/>
      <w:r w:rsidRPr="009B6393">
        <w:rPr>
          <w:rFonts w:ascii="Times New Roman" w:hAnsi="Times New Roman" w:cs="Times New Roman"/>
          <w:color w:val="000000"/>
          <w:sz w:val="24"/>
          <w:szCs w:val="24"/>
        </w:rPr>
        <w:t>обучающихся</w:t>
      </w:r>
      <w:proofErr w:type="gramEnd"/>
      <w:r w:rsidRPr="009B6393">
        <w:rPr>
          <w:rFonts w:ascii="Times New Roman" w:hAnsi="Times New Roman" w:cs="Times New Roman"/>
          <w:color w:val="000000"/>
          <w:sz w:val="24"/>
          <w:szCs w:val="24"/>
        </w:rPr>
        <w:t xml:space="preserve"> устанавливают </w:t>
      </w:r>
      <w:proofErr w:type="spellStart"/>
      <w:r w:rsidRPr="009B6393">
        <w:rPr>
          <w:rFonts w:ascii="Times New Roman" w:hAnsi="Times New Roman" w:cs="Times New Roman"/>
          <w:color w:val="000000"/>
          <w:sz w:val="24"/>
          <w:szCs w:val="24"/>
        </w:rPr>
        <w:t>Минпросвещения</w:t>
      </w:r>
      <w:proofErr w:type="spellEnd"/>
      <w:r w:rsidRPr="009B6393">
        <w:rPr>
          <w:rFonts w:ascii="Times New Roman" w:hAnsi="Times New Roman" w:cs="Times New Roman"/>
          <w:color w:val="000000"/>
          <w:sz w:val="24"/>
          <w:szCs w:val="24"/>
        </w:rPr>
        <w:t xml:space="preserve"> и </w:t>
      </w:r>
      <w:proofErr w:type="spellStart"/>
      <w:r w:rsidRPr="009B6393">
        <w:rPr>
          <w:rFonts w:ascii="Times New Roman" w:hAnsi="Times New Roman" w:cs="Times New Roman"/>
          <w:color w:val="000000"/>
          <w:sz w:val="24"/>
          <w:szCs w:val="24"/>
        </w:rPr>
        <w:t>Рособрнадзор</w:t>
      </w:r>
      <w:proofErr w:type="spellEnd"/>
      <w:r w:rsidRPr="009B6393">
        <w:rPr>
          <w:rFonts w:ascii="Times New Roman" w:hAnsi="Times New Roman" w:cs="Times New Roman"/>
          <w:color w:val="000000"/>
          <w:sz w:val="24"/>
          <w:szCs w:val="24"/>
        </w:rPr>
        <w:t>.</w:t>
      </w:r>
    </w:p>
    <w:p w:rsidR="009B6393" w:rsidRPr="009B6393" w:rsidRDefault="009B6393" w:rsidP="009B6393">
      <w:pPr>
        <w:jc w:val="cente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3. Продолжительность каникул</w:t>
      </w:r>
    </w:p>
    <w:p w:rsidR="009B6393" w:rsidRPr="009B6393" w:rsidRDefault="009B6393" w:rsidP="009B6393">
      <w:pPr>
        <w:jc w:val="cente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10-е классы</w:t>
      </w:r>
    </w:p>
    <w:tbl>
      <w:tblPr>
        <w:tblW w:w="5000" w:type="pct"/>
        <w:tblCellMar>
          <w:top w:w="15" w:type="dxa"/>
          <w:left w:w="15" w:type="dxa"/>
          <w:bottom w:w="15" w:type="dxa"/>
          <w:right w:w="15" w:type="dxa"/>
        </w:tblCellMar>
        <w:tblLook w:val="0600"/>
      </w:tblPr>
      <w:tblGrid>
        <w:gridCol w:w="2428"/>
        <w:gridCol w:w="1718"/>
        <w:gridCol w:w="1820"/>
        <w:gridCol w:w="3539"/>
      </w:tblGrid>
      <w:tr w:rsidR="009B6393" w:rsidRPr="009B6393" w:rsidTr="00DF0A2A">
        <w:tc>
          <w:tcPr>
            <w:tcW w:w="23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Каникулярный период</w:t>
            </w:r>
          </w:p>
        </w:tc>
        <w:tc>
          <w:tcPr>
            <w:tcW w:w="341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 xml:space="preserve">Дата </w:t>
            </w:r>
          </w:p>
        </w:tc>
        <w:tc>
          <w:tcPr>
            <w:tcW w:w="3417"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Продолжительность каникул, праздничных и выходных дней в календарных днях</w:t>
            </w:r>
          </w:p>
        </w:tc>
      </w:tr>
      <w:tr w:rsidR="009B6393" w:rsidRPr="009B6393" w:rsidTr="00DF0A2A">
        <w:tc>
          <w:tcPr>
            <w:tcW w:w="23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ind w:left="75" w:right="75"/>
              <w:rPr>
                <w:rFonts w:ascii="Times New Roman" w:hAnsi="Times New Roman" w:cs="Times New Roman"/>
                <w:color w:val="000000"/>
                <w:sz w:val="24"/>
                <w:szCs w:val="24"/>
              </w:rPr>
            </w:pPr>
          </w:p>
        </w:tc>
        <w:tc>
          <w:tcPr>
            <w:tcW w:w="16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Начало</w:t>
            </w:r>
          </w:p>
        </w:tc>
        <w:tc>
          <w:tcPr>
            <w:tcW w:w="17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Окончание</w:t>
            </w:r>
          </w:p>
        </w:tc>
        <w:tc>
          <w:tcPr>
            <w:tcW w:w="3417"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ind w:left="75" w:right="75"/>
              <w:rPr>
                <w:rFonts w:ascii="Times New Roman" w:hAnsi="Times New Roman" w:cs="Times New Roman"/>
                <w:color w:val="000000"/>
                <w:sz w:val="24"/>
                <w:szCs w:val="24"/>
              </w:rPr>
            </w:pPr>
          </w:p>
        </w:tc>
      </w:tr>
      <w:tr w:rsidR="009B6393" w:rsidRPr="009B6393" w:rsidTr="00DF0A2A">
        <w:tc>
          <w:tcPr>
            <w:tcW w:w="23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Осенние каникулы</w:t>
            </w:r>
          </w:p>
        </w:tc>
        <w:tc>
          <w:tcPr>
            <w:tcW w:w="16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25.10.2025</w:t>
            </w:r>
          </w:p>
        </w:tc>
        <w:tc>
          <w:tcPr>
            <w:tcW w:w="17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04.11.2025</w:t>
            </w:r>
          </w:p>
        </w:tc>
        <w:tc>
          <w:tcPr>
            <w:tcW w:w="3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11</w:t>
            </w:r>
          </w:p>
        </w:tc>
      </w:tr>
      <w:tr w:rsidR="009B6393" w:rsidRPr="009B6393" w:rsidTr="00DF0A2A">
        <w:tc>
          <w:tcPr>
            <w:tcW w:w="23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Зимние каникулы</w:t>
            </w:r>
          </w:p>
        </w:tc>
        <w:tc>
          <w:tcPr>
            <w:tcW w:w="16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31.12.2025</w:t>
            </w:r>
          </w:p>
        </w:tc>
        <w:tc>
          <w:tcPr>
            <w:tcW w:w="17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11.01.2026</w:t>
            </w:r>
          </w:p>
        </w:tc>
        <w:tc>
          <w:tcPr>
            <w:tcW w:w="3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12</w:t>
            </w:r>
          </w:p>
        </w:tc>
      </w:tr>
      <w:tr w:rsidR="009B6393" w:rsidRPr="009B6393" w:rsidTr="00DF0A2A">
        <w:tc>
          <w:tcPr>
            <w:tcW w:w="23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Весенние каникулы</w:t>
            </w:r>
          </w:p>
        </w:tc>
        <w:tc>
          <w:tcPr>
            <w:tcW w:w="16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28.03.2026</w:t>
            </w:r>
          </w:p>
        </w:tc>
        <w:tc>
          <w:tcPr>
            <w:tcW w:w="17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05.04.2026</w:t>
            </w:r>
          </w:p>
        </w:tc>
        <w:tc>
          <w:tcPr>
            <w:tcW w:w="3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9</w:t>
            </w:r>
          </w:p>
        </w:tc>
      </w:tr>
      <w:tr w:rsidR="009B6393" w:rsidRPr="009B6393" w:rsidTr="00DF0A2A">
        <w:tc>
          <w:tcPr>
            <w:tcW w:w="23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Летние каникулы</w:t>
            </w:r>
          </w:p>
        </w:tc>
        <w:tc>
          <w:tcPr>
            <w:tcW w:w="16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27.05.2026</w:t>
            </w:r>
          </w:p>
        </w:tc>
        <w:tc>
          <w:tcPr>
            <w:tcW w:w="17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31.08.2026</w:t>
            </w:r>
          </w:p>
        </w:tc>
        <w:tc>
          <w:tcPr>
            <w:tcW w:w="3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96</w:t>
            </w:r>
          </w:p>
        </w:tc>
      </w:tr>
      <w:tr w:rsidR="009B6393" w:rsidRPr="009B6393" w:rsidTr="00DF0A2A">
        <w:tc>
          <w:tcPr>
            <w:tcW w:w="5760"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Итого</w:t>
            </w:r>
          </w:p>
        </w:tc>
        <w:tc>
          <w:tcPr>
            <w:tcW w:w="3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132</w:t>
            </w:r>
          </w:p>
        </w:tc>
      </w:tr>
    </w:tbl>
    <w:p w:rsidR="009B6393" w:rsidRPr="009B6393" w:rsidRDefault="009B6393" w:rsidP="009B6393">
      <w:pPr>
        <w:jc w:val="cente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11-е классы</w:t>
      </w:r>
    </w:p>
    <w:tbl>
      <w:tblPr>
        <w:tblW w:w="5000" w:type="pct"/>
        <w:tblCellMar>
          <w:top w:w="15" w:type="dxa"/>
          <w:left w:w="15" w:type="dxa"/>
          <w:bottom w:w="15" w:type="dxa"/>
          <w:right w:w="15" w:type="dxa"/>
        </w:tblCellMar>
        <w:tblLook w:val="0600"/>
      </w:tblPr>
      <w:tblGrid>
        <w:gridCol w:w="2423"/>
        <w:gridCol w:w="1649"/>
        <w:gridCol w:w="1844"/>
        <w:gridCol w:w="3589"/>
      </w:tblGrid>
      <w:tr w:rsidR="009B6393" w:rsidRPr="009B6393" w:rsidTr="00DF0A2A">
        <w:tc>
          <w:tcPr>
            <w:tcW w:w="23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lastRenderedPageBreak/>
              <w:t>Каникулярный период</w:t>
            </w:r>
          </w:p>
        </w:tc>
        <w:tc>
          <w:tcPr>
            <w:tcW w:w="3372"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Дата</w:t>
            </w:r>
          </w:p>
        </w:tc>
        <w:tc>
          <w:tcPr>
            <w:tcW w:w="346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Продолжительность каникул, праздничных и выходных дней в календарных днях</w:t>
            </w:r>
          </w:p>
        </w:tc>
      </w:tr>
      <w:tr w:rsidR="009B6393" w:rsidRPr="009B6393" w:rsidTr="00DF0A2A">
        <w:tc>
          <w:tcPr>
            <w:tcW w:w="23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ind w:left="75" w:right="75"/>
              <w:rPr>
                <w:rFonts w:ascii="Times New Roman" w:hAnsi="Times New Roman" w:cs="Times New Roman"/>
                <w:color w:val="000000"/>
                <w:sz w:val="24"/>
                <w:szCs w:val="24"/>
              </w:rPr>
            </w:pPr>
          </w:p>
        </w:tc>
        <w:tc>
          <w:tcPr>
            <w:tcW w:w="15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Начало</w:t>
            </w:r>
          </w:p>
        </w:tc>
        <w:tc>
          <w:tcPr>
            <w:tcW w:w="17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Окончание*</w:t>
            </w:r>
          </w:p>
        </w:tc>
        <w:tc>
          <w:tcPr>
            <w:tcW w:w="346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ind w:left="75" w:right="75"/>
              <w:rPr>
                <w:rFonts w:ascii="Times New Roman" w:hAnsi="Times New Roman" w:cs="Times New Roman"/>
                <w:color w:val="000000"/>
                <w:sz w:val="24"/>
                <w:szCs w:val="24"/>
              </w:rPr>
            </w:pPr>
          </w:p>
        </w:tc>
      </w:tr>
      <w:tr w:rsidR="009B6393" w:rsidRPr="009B6393" w:rsidTr="00DF0A2A">
        <w:tc>
          <w:tcPr>
            <w:tcW w:w="23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Осенние каникулы</w:t>
            </w:r>
          </w:p>
        </w:tc>
        <w:tc>
          <w:tcPr>
            <w:tcW w:w="15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sz w:val="24"/>
                <w:szCs w:val="24"/>
              </w:rPr>
            </w:pPr>
            <w:r w:rsidRPr="009B6393">
              <w:rPr>
                <w:rFonts w:ascii="Times New Roman" w:hAnsi="Times New Roman" w:cs="Times New Roman"/>
                <w:color w:val="000000"/>
                <w:sz w:val="24"/>
                <w:szCs w:val="24"/>
              </w:rPr>
              <w:t>25.10.2025</w:t>
            </w:r>
          </w:p>
        </w:tc>
        <w:tc>
          <w:tcPr>
            <w:tcW w:w="17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sz w:val="24"/>
                <w:szCs w:val="24"/>
              </w:rPr>
            </w:pPr>
            <w:r w:rsidRPr="009B6393">
              <w:rPr>
                <w:rFonts w:ascii="Times New Roman" w:hAnsi="Times New Roman" w:cs="Times New Roman"/>
                <w:color w:val="000000"/>
                <w:sz w:val="24"/>
                <w:szCs w:val="24"/>
              </w:rPr>
              <w:t>04.11.2025</w:t>
            </w:r>
          </w:p>
        </w:tc>
        <w:tc>
          <w:tcPr>
            <w:tcW w:w="34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11</w:t>
            </w:r>
          </w:p>
        </w:tc>
      </w:tr>
      <w:tr w:rsidR="009B6393" w:rsidRPr="009B6393" w:rsidTr="00DF0A2A">
        <w:tc>
          <w:tcPr>
            <w:tcW w:w="23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Зимние каникулы</w:t>
            </w:r>
          </w:p>
        </w:tc>
        <w:tc>
          <w:tcPr>
            <w:tcW w:w="15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sz w:val="24"/>
                <w:szCs w:val="24"/>
              </w:rPr>
            </w:pPr>
            <w:r w:rsidRPr="009B6393">
              <w:rPr>
                <w:rFonts w:ascii="Times New Roman" w:hAnsi="Times New Roman" w:cs="Times New Roman"/>
                <w:color w:val="000000"/>
                <w:sz w:val="24"/>
                <w:szCs w:val="24"/>
              </w:rPr>
              <w:t>31.12.2025</w:t>
            </w:r>
          </w:p>
        </w:tc>
        <w:tc>
          <w:tcPr>
            <w:tcW w:w="17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sz w:val="24"/>
                <w:szCs w:val="24"/>
              </w:rPr>
            </w:pPr>
            <w:r w:rsidRPr="009B6393">
              <w:rPr>
                <w:rFonts w:ascii="Times New Roman" w:hAnsi="Times New Roman" w:cs="Times New Roman"/>
                <w:color w:val="000000"/>
                <w:sz w:val="24"/>
                <w:szCs w:val="24"/>
              </w:rPr>
              <w:t>11.01.2026</w:t>
            </w:r>
          </w:p>
        </w:tc>
        <w:tc>
          <w:tcPr>
            <w:tcW w:w="34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12</w:t>
            </w:r>
          </w:p>
        </w:tc>
      </w:tr>
      <w:tr w:rsidR="009B6393" w:rsidRPr="009B6393" w:rsidTr="00DF0A2A">
        <w:tc>
          <w:tcPr>
            <w:tcW w:w="23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Весенние каникулы</w:t>
            </w:r>
          </w:p>
        </w:tc>
        <w:tc>
          <w:tcPr>
            <w:tcW w:w="15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sz w:val="24"/>
                <w:szCs w:val="24"/>
              </w:rPr>
            </w:pPr>
            <w:r w:rsidRPr="009B6393">
              <w:rPr>
                <w:rFonts w:ascii="Times New Roman" w:hAnsi="Times New Roman" w:cs="Times New Roman"/>
                <w:color w:val="000000"/>
                <w:sz w:val="24"/>
                <w:szCs w:val="24"/>
              </w:rPr>
              <w:t>28.03.2026</w:t>
            </w:r>
          </w:p>
        </w:tc>
        <w:tc>
          <w:tcPr>
            <w:tcW w:w="17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sz w:val="24"/>
                <w:szCs w:val="24"/>
              </w:rPr>
            </w:pPr>
            <w:r w:rsidRPr="009B6393">
              <w:rPr>
                <w:rFonts w:ascii="Times New Roman" w:hAnsi="Times New Roman" w:cs="Times New Roman"/>
                <w:color w:val="000000"/>
                <w:sz w:val="24"/>
                <w:szCs w:val="24"/>
              </w:rPr>
              <w:t>05.04.2026</w:t>
            </w:r>
          </w:p>
        </w:tc>
        <w:tc>
          <w:tcPr>
            <w:tcW w:w="34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9</w:t>
            </w:r>
          </w:p>
        </w:tc>
      </w:tr>
      <w:tr w:rsidR="009B6393" w:rsidRPr="009B6393" w:rsidTr="00DF0A2A">
        <w:tc>
          <w:tcPr>
            <w:tcW w:w="23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Летние каникулы**</w:t>
            </w:r>
          </w:p>
        </w:tc>
        <w:tc>
          <w:tcPr>
            <w:tcW w:w="15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01.07.2026</w:t>
            </w:r>
          </w:p>
        </w:tc>
        <w:tc>
          <w:tcPr>
            <w:tcW w:w="17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sz w:val="24"/>
                <w:szCs w:val="24"/>
              </w:rPr>
            </w:pPr>
            <w:r w:rsidRPr="009B6393">
              <w:rPr>
                <w:rFonts w:ascii="Times New Roman" w:hAnsi="Times New Roman" w:cs="Times New Roman"/>
                <w:color w:val="000000"/>
                <w:sz w:val="24"/>
                <w:szCs w:val="24"/>
              </w:rPr>
              <w:t>31.08.2026</w:t>
            </w:r>
          </w:p>
        </w:tc>
        <w:tc>
          <w:tcPr>
            <w:tcW w:w="34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62</w:t>
            </w:r>
          </w:p>
        </w:tc>
      </w:tr>
      <w:tr w:rsidR="009B6393" w:rsidRPr="009B6393" w:rsidTr="00DF0A2A">
        <w:tc>
          <w:tcPr>
            <w:tcW w:w="5712"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Итого</w:t>
            </w:r>
          </w:p>
        </w:tc>
        <w:tc>
          <w:tcPr>
            <w:tcW w:w="34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98**</w:t>
            </w:r>
          </w:p>
        </w:tc>
      </w:tr>
    </w:tbl>
    <w:p w:rsidR="009B6393" w:rsidRPr="009B6393" w:rsidRDefault="009B6393" w:rsidP="009B6393">
      <w:pPr>
        <w:jc w:val="both"/>
        <w:rPr>
          <w:rFonts w:ascii="Times New Roman" w:hAnsi="Times New Roman" w:cs="Times New Roman"/>
          <w:color w:val="000000"/>
          <w:sz w:val="24"/>
          <w:szCs w:val="24"/>
        </w:rPr>
      </w:pPr>
      <w:r w:rsidRPr="009B6393">
        <w:rPr>
          <w:rFonts w:ascii="Times New Roman" w:hAnsi="Times New Roman" w:cs="Times New Roman"/>
          <w:color w:val="000000"/>
          <w:sz w:val="24"/>
          <w:szCs w:val="24"/>
        </w:rPr>
        <w:t>* Для обучающихся 11-х классов учебный год завершается в соответствии с расписанием ГИА.</w:t>
      </w:r>
    </w:p>
    <w:p w:rsidR="009B6393" w:rsidRPr="009B6393" w:rsidRDefault="009B6393" w:rsidP="009B6393">
      <w:pPr>
        <w:jc w:val="both"/>
        <w:rPr>
          <w:rFonts w:ascii="Times New Roman" w:hAnsi="Times New Roman" w:cs="Times New Roman"/>
          <w:color w:val="000000"/>
          <w:sz w:val="24"/>
          <w:szCs w:val="24"/>
        </w:rPr>
      </w:pPr>
      <w:r w:rsidRPr="009B6393">
        <w:rPr>
          <w:rFonts w:ascii="Times New Roman" w:hAnsi="Times New Roman" w:cs="Times New Roman"/>
          <w:color w:val="000000"/>
          <w:sz w:val="24"/>
          <w:szCs w:val="24"/>
        </w:rPr>
        <w:t>** В календарном учебном графике период летних каникул определен примерно.</w:t>
      </w:r>
    </w:p>
    <w:p w:rsidR="009B6393" w:rsidRPr="009B6393" w:rsidRDefault="009B6393" w:rsidP="009B6393">
      <w:pPr>
        <w:jc w:val="cente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4. Сроки проведения промежуточной аттестации</w:t>
      </w:r>
    </w:p>
    <w:p w:rsidR="009B6393" w:rsidRPr="009B6393" w:rsidRDefault="009B6393" w:rsidP="009B6393">
      <w:pPr>
        <w:jc w:val="both"/>
        <w:rPr>
          <w:rFonts w:ascii="Times New Roman" w:hAnsi="Times New Roman" w:cs="Times New Roman"/>
          <w:color w:val="000000"/>
          <w:sz w:val="24"/>
          <w:szCs w:val="24"/>
        </w:rPr>
      </w:pPr>
      <w:r w:rsidRPr="009B6393">
        <w:rPr>
          <w:rFonts w:ascii="Times New Roman" w:hAnsi="Times New Roman" w:cs="Times New Roman"/>
          <w:color w:val="000000"/>
          <w:sz w:val="24"/>
          <w:szCs w:val="24"/>
        </w:rPr>
        <w:t xml:space="preserve">Промежуточная аттестация проводится с </w:t>
      </w:r>
      <w:r w:rsidRPr="009B6393">
        <w:rPr>
          <w:rFonts w:ascii="Times New Roman" w:hAnsi="Times New Roman" w:cs="Times New Roman"/>
          <w:sz w:val="24"/>
          <w:szCs w:val="24"/>
        </w:rPr>
        <w:t>13 апреля по 15 мая 2026 года</w:t>
      </w:r>
      <w:r w:rsidRPr="009B6393">
        <w:rPr>
          <w:rFonts w:ascii="Times New Roman" w:hAnsi="Times New Roman" w:cs="Times New Roman"/>
          <w:color w:val="000000"/>
          <w:sz w:val="24"/>
          <w:szCs w:val="24"/>
        </w:rPr>
        <w:t xml:space="preserve"> без прекращения образовательной деятельности по предметам учебного плана.</w:t>
      </w:r>
    </w:p>
    <w:p w:rsidR="009B6393" w:rsidRPr="009B6393" w:rsidRDefault="009B6393" w:rsidP="009B6393">
      <w:pPr>
        <w:jc w:val="cente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5. Дополнительные сведения</w:t>
      </w:r>
    </w:p>
    <w:p w:rsidR="009B6393" w:rsidRPr="009B6393" w:rsidRDefault="009B6393" w:rsidP="009B6393">
      <w:pPr>
        <w:rPr>
          <w:rFonts w:ascii="Times New Roman" w:hAnsi="Times New Roman" w:cs="Times New Roman"/>
          <w:color w:val="000000"/>
          <w:sz w:val="24"/>
          <w:szCs w:val="24"/>
        </w:rPr>
      </w:pPr>
      <w:r w:rsidRPr="009B6393">
        <w:rPr>
          <w:rFonts w:ascii="Times New Roman" w:hAnsi="Times New Roman" w:cs="Times New Roman"/>
          <w:color w:val="000000"/>
          <w:sz w:val="24"/>
          <w:szCs w:val="24"/>
        </w:rPr>
        <w:t>5.1. Режим работы образовательной организации</w:t>
      </w:r>
    </w:p>
    <w:tbl>
      <w:tblPr>
        <w:tblW w:w="5000" w:type="pct"/>
        <w:tblCellMar>
          <w:top w:w="15" w:type="dxa"/>
          <w:left w:w="15" w:type="dxa"/>
          <w:bottom w:w="15" w:type="dxa"/>
          <w:right w:w="15" w:type="dxa"/>
        </w:tblCellMar>
        <w:tblLook w:val="0600"/>
      </w:tblPr>
      <w:tblGrid>
        <w:gridCol w:w="6851"/>
        <w:gridCol w:w="2654"/>
      </w:tblGrid>
      <w:tr w:rsidR="009B6393" w:rsidRPr="009B6393" w:rsidTr="00DF0A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jc w:val="cente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Период учебной 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jc w:val="cente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10–11-е классы</w:t>
            </w:r>
          </w:p>
        </w:tc>
      </w:tr>
      <w:tr w:rsidR="009B6393" w:rsidRPr="009B6393" w:rsidTr="00DF0A2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Учебная неделя (дней)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jc w:val="center"/>
              <w:rPr>
                <w:rFonts w:ascii="Times New Roman" w:hAnsi="Times New Roman" w:cs="Times New Roman"/>
                <w:color w:val="000000"/>
                <w:sz w:val="24"/>
                <w:szCs w:val="24"/>
              </w:rPr>
            </w:pPr>
            <w:r w:rsidRPr="009B6393">
              <w:rPr>
                <w:rFonts w:ascii="Times New Roman" w:hAnsi="Times New Roman" w:cs="Times New Roman"/>
                <w:color w:val="000000"/>
                <w:sz w:val="24"/>
                <w:szCs w:val="24"/>
              </w:rPr>
              <w:t>5</w:t>
            </w:r>
          </w:p>
        </w:tc>
      </w:tr>
      <w:tr w:rsidR="009B6393" w:rsidRPr="009B6393" w:rsidTr="00DF0A2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Урок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jc w:val="center"/>
              <w:rPr>
                <w:rFonts w:ascii="Times New Roman" w:hAnsi="Times New Roman" w:cs="Times New Roman"/>
                <w:color w:val="000000"/>
                <w:sz w:val="24"/>
                <w:szCs w:val="24"/>
              </w:rPr>
            </w:pPr>
            <w:r w:rsidRPr="009B6393">
              <w:rPr>
                <w:rFonts w:ascii="Times New Roman" w:hAnsi="Times New Roman" w:cs="Times New Roman"/>
                <w:color w:val="000000"/>
                <w:sz w:val="24"/>
                <w:szCs w:val="24"/>
              </w:rPr>
              <w:t>45</w:t>
            </w:r>
          </w:p>
        </w:tc>
      </w:tr>
      <w:tr w:rsidR="009B6393" w:rsidRPr="009B6393" w:rsidTr="00DF0A2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Перерыв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jc w:val="center"/>
              <w:rPr>
                <w:rFonts w:ascii="Times New Roman" w:hAnsi="Times New Roman" w:cs="Times New Roman"/>
                <w:color w:val="000000"/>
                <w:sz w:val="24"/>
                <w:szCs w:val="24"/>
              </w:rPr>
            </w:pPr>
            <w:r w:rsidRPr="009B6393">
              <w:rPr>
                <w:rFonts w:ascii="Times New Roman" w:hAnsi="Times New Roman" w:cs="Times New Roman"/>
                <w:color w:val="000000"/>
                <w:sz w:val="24"/>
                <w:szCs w:val="24"/>
              </w:rPr>
              <w:t>10–20</w:t>
            </w:r>
          </w:p>
        </w:tc>
      </w:tr>
      <w:tr w:rsidR="009B6393" w:rsidRPr="009B6393" w:rsidTr="00DF0A2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Периодичность промежуточной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jc w:val="center"/>
              <w:rPr>
                <w:rFonts w:ascii="Times New Roman" w:hAnsi="Times New Roman" w:cs="Times New Roman"/>
                <w:color w:val="000000"/>
                <w:sz w:val="24"/>
                <w:szCs w:val="24"/>
              </w:rPr>
            </w:pPr>
            <w:r w:rsidRPr="009B6393">
              <w:rPr>
                <w:rFonts w:ascii="Times New Roman" w:hAnsi="Times New Roman" w:cs="Times New Roman"/>
                <w:color w:val="000000"/>
                <w:sz w:val="24"/>
                <w:szCs w:val="24"/>
              </w:rPr>
              <w:t>1 раз в год</w:t>
            </w:r>
          </w:p>
        </w:tc>
      </w:tr>
    </w:tbl>
    <w:p w:rsidR="009B6393" w:rsidRPr="009B6393" w:rsidRDefault="009B6393" w:rsidP="009B6393">
      <w:pPr>
        <w:rPr>
          <w:rFonts w:ascii="Times New Roman" w:hAnsi="Times New Roman" w:cs="Times New Roman"/>
          <w:color w:val="000000"/>
          <w:sz w:val="24"/>
          <w:szCs w:val="24"/>
        </w:rPr>
      </w:pPr>
      <w:r w:rsidRPr="009B6393">
        <w:rPr>
          <w:rFonts w:ascii="Times New Roman" w:hAnsi="Times New Roman" w:cs="Times New Roman"/>
          <w:color w:val="000000"/>
          <w:sz w:val="24"/>
          <w:szCs w:val="24"/>
        </w:rPr>
        <w:t>5.2. Распределение образовательной недельной нагрузки</w:t>
      </w:r>
    </w:p>
    <w:tbl>
      <w:tblPr>
        <w:tblW w:w="5000" w:type="pct"/>
        <w:tblCellMar>
          <w:top w:w="15" w:type="dxa"/>
          <w:left w:w="15" w:type="dxa"/>
          <w:bottom w:w="15" w:type="dxa"/>
          <w:right w:w="15" w:type="dxa"/>
        </w:tblCellMar>
        <w:tblLook w:val="0600"/>
      </w:tblPr>
      <w:tblGrid>
        <w:gridCol w:w="3991"/>
        <w:gridCol w:w="2757"/>
        <w:gridCol w:w="2757"/>
      </w:tblGrid>
      <w:tr w:rsidR="009B6393" w:rsidRPr="009B6393" w:rsidTr="00DF0A2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jc w:val="cente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Образовательная деятельность</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jc w:val="cente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Недельная нагрузка в академических часах</w:t>
            </w:r>
          </w:p>
        </w:tc>
      </w:tr>
      <w:tr w:rsidR="009B6393" w:rsidRPr="009B6393" w:rsidTr="00DF0A2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ind w:left="75" w:right="75"/>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jc w:val="cente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10-е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jc w:val="center"/>
              <w:rPr>
                <w:rFonts w:ascii="Times New Roman" w:hAnsi="Times New Roman" w:cs="Times New Roman"/>
                <w:color w:val="000000"/>
                <w:sz w:val="24"/>
                <w:szCs w:val="24"/>
              </w:rPr>
            </w:pPr>
            <w:r w:rsidRPr="009B6393">
              <w:rPr>
                <w:rFonts w:ascii="Times New Roman" w:hAnsi="Times New Roman" w:cs="Times New Roman"/>
                <w:b/>
                <w:bCs/>
                <w:color w:val="000000"/>
                <w:sz w:val="24"/>
                <w:szCs w:val="24"/>
              </w:rPr>
              <w:t>11-е классы</w:t>
            </w:r>
          </w:p>
        </w:tc>
      </w:tr>
      <w:tr w:rsidR="009B6393" w:rsidRPr="009B6393" w:rsidTr="00DF0A2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t>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jc w:val="center"/>
              <w:rPr>
                <w:rFonts w:ascii="Times New Roman" w:hAnsi="Times New Roman" w:cs="Times New Roman"/>
                <w:color w:val="000000"/>
                <w:sz w:val="24"/>
                <w:szCs w:val="24"/>
              </w:rPr>
            </w:pPr>
            <w:r w:rsidRPr="009B6393">
              <w:rPr>
                <w:rFonts w:ascii="Times New Roman" w:hAnsi="Times New Roman" w:cs="Times New Roman"/>
                <w:color w:val="000000"/>
                <w:sz w:val="24"/>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jc w:val="center"/>
              <w:rPr>
                <w:rFonts w:ascii="Times New Roman" w:hAnsi="Times New Roman" w:cs="Times New Roman"/>
                <w:color w:val="000000"/>
                <w:sz w:val="24"/>
                <w:szCs w:val="24"/>
              </w:rPr>
            </w:pPr>
            <w:r w:rsidRPr="009B6393">
              <w:rPr>
                <w:rFonts w:ascii="Times New Roman" w:hAnsi="Times New Roman" w:cs="Times New Roman"/>
                <w:color w:val="000000"/>
                <w:sz w:val="24"/>
                <w:szCs w:val="24"/>
              </w:rPr>
              <w:t>33</w:t>
            </w:r>
          </w:p>
        </w:tc>
      </w:tr>
      <w:tr w:rsidR="009B6393" w:rsidRPr="009B6393" w:rsidTr="00DF0A2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rPr>
                <w:rFonts w:ascii="Times New Roman" w:hAnsi="Times New Roman" w:cs="Times New Roman"/>
                <w:color w:val="000000"/>
                <w:sz w:val="24"/>
                <w:szCs w:val="24"/>
              </w:rPr>
            </w:pPr>
            <w:r w:rsidRPr="009B6393">
              <w:rPr>
                <w:rFonts w:ascii="Times New Roman" w:hAnsi="Times New Roman" w:cs="Times New Roman"/>
                <w:color w:val="000000"/>
                <w:sz w:val="24"/>
                <w:szCs w:val="24"/>
              </w:rPr>
              <w:lastRenderedPageBreak/>
              <w:t>Внеурочная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jc w:val="center"/>
              <w:rPr>
                <w:rFonts w:ascii="Times New Roman" w:hAnsi="Times New Roman" w:cs="Times New Roman"/>
                <w:color w:val="000000"/>
                <w:sz w:val="24"/>
                <w:szCs w:val="24"/>
              </w:rPr>
            </w:pPr>
            <w:r w:rsidRPr="009B6393">
              <w:rPr>
                <w:rFonts w:ascii="Times New Roman"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B6393" w:rsidRPr="009B6393" w:rsidRDefault="009B6393" w:rsidP="00DF0A2A">
            <w:pPr>
              <w:jc w:val="center"/>
              <w:rPr>
                <w:rFonts w:ascii="Times New Roman" w:hAnsi="Times New Roman" w:cs="Times New Roman"/>
                <w:color w:val="000000"/>
                <w:sz w:val="24"/>
                <w:szCs w:val="24"/>
              </w:rPr>
            </w:pPr>
            <w:r w:rsidRPr="009B6393">
              <w:rPr>
                <w:rFonts w:ascii="Times New Roman" w:hAnsi="Times New Roman" w:cs="Times New Roman"/>
                <w:color w:val="000000"/>
                <w:sz w:val="24"/>
                <w:szCs w:val="24"/>
              </w:rPr>
              <w:t>10</w:t>
            </w:r>
          </w:p>
        </w:tc>
      </w:tr>
    </w:tbl>
    <w:p w:rsidR="009B6393" w:rsidRPr="009B6393" w:rsidRDefault="009B6393" w:rsidP="009B6393">
      <w:pPr>
        <w:rPr>
          <w:rFonts w:ascii="Times New Roman" w:hAnsi="Times New Roman" w:cs="Times New Roman"/>
          <w:sz w:val="24"/>
          <w:szCs w:val="24"/>
        </w:rPr>
      </w:pPr>
    </w:p>
    <w:p w:rsidR="009B6393" w:rsidRPr="009B6393" w:rsidRDefault="009B6393" w:rsidP="009B6393">
      <w:pPr>
        <w:rPr>
          <w:rFonts w:ascii="Times New Roman" w:hAnsi="Times New Roman" w:cs="Times New Roman"/>
          <w:sz w:val="24"/>
          <w:szCs w:val="24"/>
        </w:rPr>
      </w:pPr>
    </w:p>
    <w:p w:rsidR="009B6393" w:rsidRDefault="009B6393" w:rsidP="009B6393"/>
    <w:p w:rsidR="000D2A0E" w:rsidRPr="00A8362B" w:rsidRDefault="000D2A0E" w:rsidP="000D2A0E">
      <w:pPr>
        <w:pStyle w:val="41"/>
        <w:shd w:val="clear" w:color="auto" w:fill="auto"/>
        <w:tabs>
          <w:tab w:val="left" w:pos="1332"/>
        </w:tabs>
        <w:ind w:right="260"/>
        <w:jc w:val="right"/>
        <w:rPr>
          <w:sz w:val="24"/>
          <w:szCs w:val="24"/>
        </w:rPr>
      </w:pPr>
    </w:p>
    <w:p w:rsidR="00342E0D" w:rsidRDefault="002C4968" w:rsidP="002C4968">
      <w:pPr>
        <w:pStyle w:val="41"/>
        <w:shd w:val="clear" w:color="auto" w:fill="auto"/>
        <w:tabs>
          <w:tab w:val="left" w:pos="1332"/>
        </w:tabs>
        <w:ind w:right="260"/>
        <w:jc w:val="right"/>
        <w:rPr>
          <w:b/>
          <w:sz w:val="24"/>
          <w:szCs w:val="24"/>
        </w:rPr>
      </w:pPr>
      <w:r>
        <w:rPr>
          <w:b/>
          <w:sz w:val="24"/>
          <w:szCs w:val="24"/>
        </w:rPr>
        <w:t>Приложение 2</w:t>
      </w:r>
    </w:p>
    <w:p w:rsidR="002C4968" w:rsidRPr="00545F14" w:rsidRDefault="002C4968" w:rsidP="002C4968">
      <w:pPr>
        <w:jc w:val="center"/>
        <w:rPr>
          <w:rFonts w:ascii="Times New Roman" w:hAnsi="Times New Roman" w:cs="Times New Roman"/>
          <w:color w:val="000000"/>
          <w:sz w:val="24"/>
          <w:szCs w:val="24"/>
        </w:rPr>
      </w:pPr>
      <w:r w:rsidRPr="00545F14">
        <w:rPr>
          <w:rFonts w:ascii="Times New Roman" w:hAnsi="Times New Roman" w:cs="Times New Roman"/>
          <w:b/>
          <w:bCs/>
          <w:color w:val="000000"/>
          <w:sz w:val="24"/>
          <w:szCs w:val="24"/>
        </w:rPr>
        <w:t>План внеурочной деятельности СОО на</w:t>
      </w:r>
      <w:r w:rsidR="00545F14" w:rsidRPr="00545F14">
        <w:rPr>
          <w:rFonts w:ascii="Times New Roman" w:hAnsi="Times New Roman" w:cs="Times New Roman"/>
          <w:b/>
          <w:bCs/>
          <w:color w:val="000000"/>
          <w:sz w:val="24"/>
          <w:szCs w:val="24"/>
        </w:rPr>
        <w:t xml:space="preserve"> 2025/26</w:t>
      </w:r>
      <w:r w:rsidRPr="00545F14">
        <w:rPr>
          <w:rFonts w:ascii="Times New Roman" w:hAnsi="Times New Roman" w:cs="Times New Roman"/>
          <w:b/>
          <w:bCs/>
          <w:color w:val="000000"/>
          <w:sz w:val="24"/>
          <w:szCs w:val="24"/>
        </w:rPr>
        <w:t xml:space="preserve"> учебный год</w:t>
      </w:r>
    </w:p>
    <w:p w:rsidR="002C4968" w:rsidRPr="00545F14" w:rsidRDefault="002C4968" w:rsidP="002C4968">
      <w:pPr>
        <w:jc w:val="center"/>
        <w:rPr>
          <w:rFonts w:ascii="Times New Roman" w:hAnsi="Times New Roman" w:cs="Times New Roman"/>
          <w:color w:val="000000"/>
          <w:sz w:val="24"/>
          <w:szCs w:val="24"/>
        </w:rPr>
      </w:pPr>
      <w:r w:rsidRPr="00545F14">
        <w:rPr>
          <w:rFonts w:ascii="Times New Roman" w:hAnsi="Times New Roman" w:cs="Times New Roman"/>
          <w:b/>
          <w:bCs/>
          <w:color w:val="000000"/>
          <w:sz w:val="24"/>
          <w:szCs w:val="24"/>
        </w:rPr>
        <w:t>План организации деятельности ученических сообществ</w:t>
      </w:r>
    </w:p>
    <w:tbl>
      <w:tblPr>
        <w:tblW w:w="0" w:type="auto"/>
        <w:tblCellMar>
          <w:top w:w="15" w:type="dxa"/>
          <w:left w:w="15" w:type="dxa"/>
          <w:bottom w:w="15" w:type="dxa"/>
          <w:right w:w="15" w:type="dxa"/>
        </w:tblCellMar>
        <w:tblLook w:val="0600"/>
      </w:tblPr>
      <w:tblGrid>
        <w:gridCol w:w="2817"/>
        <w:gridCol w:w="4422"/>
        <w:gridCol w:w="1133"/>
        <w:gridCol w:w="1133"/>
      </w:tblGrid>
      <w:tr w:rsidR="002C4968" w:rsidRPr="00545F14" w:rsidTr="0001710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b/>
                <w:bCs/>
                <w:color w:val="000000"/>
                <w:sz w:val="24"/>
                <w:szCs w:val="24"/>
              </w:rPr>
              <w:t>Направление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b/>
                <w:bCs/>
                <w:color w:val="000000"/>
                <w:sz w:val="24"/>
                <w:szCs w:val="24"/>
              </w:rPr>
              <w:t>Название курса/объединения, форма организации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b/>
                <w:bCs/>
                <w:color w:val="000000"/>
                <w:sz w:val="24"/>
                <w:szCs w:val="24"/>
              </w:rPr>
              <w:t xml:space="preserve">Классы/годовых часов </w:t>
            </w:r>
          </w:p>
        </w:tc>
      </w:tr>
      <w:tr w:rsidR="002C4968" w:rsidRPr="00545F14" w:rsidTr="0001710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b/>
                <w:bCs/>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b/>
                <w:bCs/>
                <w:color w:val="000000"/>
                <w:sz w:val="24"/>
                <w:szCs w:val="24"/>
              </w:rPr>
              <w:t>11</w:t>
            </w:r>
          </w:p>
        </w:tc>
      </w:tr>
      <w:tr w:rsidR="002C4968" w:rsidRPr="00545F14" w:rsidTr="000171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b/>
                <w:bCs/>
                <w:color w:val="000000"/>
                <w:sz w:val="24"/>
                <w:szCs w:val="24"/>
              </w:rPr>
              <w:t>Инвариантный компонент</w:t>
            </w:r>
          </w:p>
        </w:tc>
      </w:tr>
      <w:tr w:rsidR="002C4968" w:rsidRPr="00545F14" w:rsidTr="000171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 xml:space="preserve">Беседа «Разговоры о </w:t>
            </w:r>
            <w:proofErr w:type="gramStart"/>
            <w:r w:rsidRPr="00545F14">
              <w:rPr>
                <w:rFonts w:ascii="Times New Roman" w:hAnsi="Times New Roman" w:cs="Times New Roman"/>
                <w:color w:val="000000"/>
                <w:sz w:val="24"/>
                <w:szCs w:val="24"/>
              </w:rPr>
              <w:t>важном</w:t>
            </w:r>
            <w:proofErr w:type="gramEnd"/>
            <w:r w:rsidRPr="00545F14">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34</w:t>
            </w:r>
          </w:p>
        </w:tc>
      </w:tr>
      <w:tr w:rsidR="002C4968" w:rsidRPr="00545F14" w:rsidTr="000171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Общешкольные 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44</w:t>
            </w:r>
          </w:p>
        </w:tc>
      </w:tr>
      <w:tr w:rsidR="002C4968" w:rsidRPr="00545F14" w:rsidTr="000171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Школьное ученическое самоуправление «Совет первых»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18</w:t>
            </w:r>
          </w:p>
        </w:tc>
      </w:tr>
      <w:tr w:rsidR="002C4968" w:rsidRPr="00545F14" w:rsidTr="000171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Учебные собрания по проблемам организации учебного процесса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10</w:t>
            </w:r>
          </w:p>
        </w:tc>
      </w:tr>
      <w:tr w:rsidR="002C4968" w:rsidRPr="00545F14" w:rsidTr="000171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color w:val="000000"/>
                <w:sz w:val="24"/>
                <w:szCs w:val="24"/>
              </w:rPr>
            </w:pPr>
            <w:r w:rsidRPr="00545F14">
              <w:rPr>
                <w:rFonts w:ascii="Times New Roman" w:hAnsi="Times New Roman" w:cs="Times New Roman"/>
                <w:color w:val="000000"/>
                <w:sz w:val="24"/>
                <w:szCs w:val="24"/>
              </w:rPr>
              <w:t>Спортивно-оздоровительное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color w:val="000000"/>
                <w:sz w:val="24"/>
                <w:szCs w:val="24"/>
              </w:rPr>
            </w:pPr>
            <w:r w:rsidRPr="00545F14">
              <w:rPr>
                <w:rFonts w:ascii="Times New Roman" w:hAnsi="Times New Roman" w:cs="Times New Roman"/>
                <w:color w:val="000000"/>
                <w:sz w:val="24"/>
                <w:szCs w:val="24"/>
              </w:rPr>
              <w:t>Секция баскетбола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102</w:t>
            </w:r>
          </w:p>
        </w:tc>
      </w:tr>
      <w:tr w:rsidR="002C4968" w:rsidRPr="00545F14" w:rsidTr="000171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b/>
                <w:bCs/>
                <w:color w:val="000000"/>
                <w:sz w:val="24"/>
                <w:szCs w:val="24"/>
              </w:rPr>
              <w:t>Вариативный компонент</w:t>
            </w:r>
          </w:p>
        </w:tc>
      </w:tr>
      <w:tr w:rsidR="002C4968" w:rsidRPr="00545F14" w:rsidTr="000171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color w:val="000000"/>
                <w:sz w:val="24"/>
                <w:szCs w:val="24"/>
              </w:rPr>
            </w:pPr>
            <w:r w:rsidRPr="00545F14">
              <w:rPr>
                <w:rFonts w:ascii="Times New Roman" w:hAnsi="Times New Roman" w:cs="Times New Roman"/>
                <w:color w:val="000000"/>
                <w:sz w:val="24"/>
                <w:szCs w:val="24"/>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Клуб «</w:t>
            </w:r>
            <w:proofErr w:type="spellStart"/>
            <w:r w:rsidRPr="00545F14">
              <w:rPr>
                <w:rFonts w:ascii="Times New Roman" w:hAnsi="Times New Roman" w:cs="Times New Roman"/>
                <w:color w:val="000000"/>
                <w:sz w:val="24"/>
                <w:szCs w:val="24"/>
              </w:rPr>
              <w:t>Эрон</w:t>
            </w:r>
            <w:proofErr w:type="spellEnd"/>
            <w:r w:rsidRPr="00545F14">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34</w:t>
            </w:r>
          </w:p>
        </w:tc>
      </w:tr>
      <w:tr w:rsidR="002C4968" w:rsidRPr="00545F14" w:rsidTr="000171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color w:val="000000"/>
                <w:sz w:val="24"/>
                <w:szCs w:val="24"/>
              </w:rPr>
            </w:pPr>
            <w:r w:rsidRPr="00545F14">
              <w:rPr>
                <w:rFonts w:ascii="Times New Roman" w:hAnsi="Times New Roman" w:cs="Times New Roman"/>
                <w:color w:val="000000"/>
                <w:sz w:val="24"/>
                <w:szCs w:val="24"/>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sz w:val="24"/>
                <w:szCs w:val="24"/>
              </w:rPr>
              <w:t>Мероприятия по плану советника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34</w:t>
            </w:r>
          </w:p>
        </w:tc>
      </w:tr>
      <w:tr w:rsidR="002C4968" w:rsidRPr="00545F14" w:rsidTr="000171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Курсы «Россия мои горизонты»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34</w:t>
            </w:r>
          </w:p>
        </w:tc>
      </w:tr>
      <w:tr w:rsidR="002C4968" w:rsidRPr="00545F14" w:rsidTr="000171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Спортивно-</w:t>
            </w:r>
            <w:r w:rsidRPr="00545F14">
              <w:rPr>
                <w:rFonts w:ascii="Times New Roman" w:hAnsi="Times New Roman" w:cs="Times New Roman"/>
                <w:color w:val="000000"/>
                <w:sz w:val="24"/>
                <w:szCs w:val="24"/>
              </w:rPr>
              <w:lastRenderedPageBreak/>
              <w:t>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lastRenderedPageBreak/>
              <w:t>Туристические походы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sz w:val="24"/>
                <w:szCs w:val="24"/>
              </w:rPr>
            </w:pPr>
            <w:r w:rsidRPr="00545F14">
              <w:rPr>
                <w:rFonts w:ascii="Times New Roman" w:hAnsi="Times New Roman" w:cs="Times New Roman"/>
                <w:color w:val="000000"/>
                <w:sz w:val="24"/>
                <w:szCs w:val="24"/>
              </w:rPr>
              <w:t>20</w:t>
            </w:r>
          </w:p>
        </w:tc>
      </w:tr>
      <w:tr w:rsidR="002C4968" w:rsidRPr="00545F14" w:rsidTr="000171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color w:val="000000"/>
                <w:sz w:val="24"/>
                <w:szCs w:val="24"/>
              </w:rPr>
            </w:pPr>
            <w:r w:rsidRPr="00545F14">
              <w:rPr>
                <w:rFonts w:ascii="Times New Roman" w:hAnsi="Times New Roman" w:cs="Times New Roman"/>
                <w:color w:val="000000"/>
                <w:sz w:val="24"/>
                <w:szCs w:val="24"/>
              </w:rPr>
              <w:lastRenderedPageBreak/>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color w:val="000000"/>
                <w:sz w:val="24"/>
                <w:szCs w:val="24"/>
              </w:rPr>
            </w:pPr>
            <w:r w:rsidRPr="00545F14">
              <w:rPr>
                <w:rFonts w:ascii="Times New Roman" w:hAnsi="Times New Roman" w:cs="Times New Roman"/>
                <w:color w:val="000000"/>
                <w:sz w:val="24"/>
                <w:szCs w:val="24"/>
              </w:rPr>
              <w:t>340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4968" w:rsidRPr="00545F14" w:rsidRDefault="002C4968" w:rsidP="00017107">
            <w:pPr>
              <w:rPr>
                <w:rFonts w:ascii="Times New Roman" w:hAnsi="Times New Roman" w:cs="Times New Roman"/>
                <w:color w:val="000000"/>
                <w:sz w:val="24"/>
                <w:szCs w:val="24"/>
              </w:rPr>
            </w:pPr>
            <w:r w:rsidRPr="00545F14">
              <w:rPr>
                <w:rFonts w:ascii="Times New Roman" w:hAnsi="Times New Roman" w:cs="Times New Roman"/>
                <w:color w:val="000000"/>
                <w:sz w:val="24"/>
                <w:szCs w:val="24"/>
              </w:rPr>
              <w:t>340</w:t>
            </w:r>
          </w:p>
        </w:tc>
      </w:tr>
    </w:tbl>
    <w:p w:rsidR="002C4968" w:rsidRPr="00545F14" w:rsidRDefault="002C4968" w:rsidP="002C4968">
      <w:pPr>
        <w:rPr>
          <w:rFonts w:ascii="Times New Roman" w:hAnsi="Times New Roman" w:cs="Times New Roman"/>
          <w:color w:val="000000"/>
          <w:sz w:val="24"/>
          <w:szCs w:val="24"/>
        </w:rPr>
      </w:pPr>
      <w:r w:rsidRPr="00545F14">
        <w:rPr>
          <w:rFonts w:ascii="Times New Roman" w:hAnsi="Times New Roman" w:cs="Times New Roman"/>
          <w:color w:val="000000"/>
          <w:sz w:val="24"/>
          <w:szCs w:val="24"/>
        </w:rPr>
        <w:t>Объем внеурочной деятельности за год: 10-е классы – 340 часов; 11-е классы – 340 часов.</w:t>
      </w:r>
    </w:p>
    <w:p w:rsidR="002C4968" w:rsidRPr="00545F14" w:rsidRDefault="002C4968" w:rsidP="002C4968">
      <w:pPr>
        <w:rPr>
          <w:rFonts w:ascii="Times New Roman" w:hAnsi="Times New Roman" w:cs="Times New Roman"/>
          <w:color w:val="000000"/>
          <w:sz w:val="24"/>
          <w:szCs w:val="24"/>
        </w:rPr>
      </w:pPr>
      <w:r w:rsidRPr="00545F14">
        <w:rPr>
          <w:rFonts w:ascii="Times New Roman" w:hAnsi="Times New Roman" w:cs="Times New Roman"/>
          <w:color w:val="000000"/>
          <w:sz w:val="24"/>
          <w:szCs w:val="24"/>
        </w:rPr>
        <w:t>Общий объем внеурочной деятельности за два года: 680 часов.</w:t>
      </w:r>
    </w:p>
    <w:p w:rsidR="002C4968" w:rsidRPr="00545F14" w:rsidRDefault="002C4968" w:rsidP="002C4968">
      <w:pPr>
        <w:pStyle w:val="41"/>
        <w:shd w:val="clear" w:color="auto" w:fill="auto"/>
        <w:tabs>
          <w:tab w:val="left" w:pos="1332"/>
        </w:tabs>
        <w:ind w:right="260"/>
        <w:jc w:val="lef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545F14" w:rsidRDefault="00545F14" w:rsidP="002C4968">
      <w:pPr>
        <w:pStyle w:val="41"/>
        <w:shd w:val="clear" w:color="auto" w:fill="auto"/>
        <w:tabs>
          <w:tab w:val="left" w:pos="1332"/>
        </w:tabs>
        <w:ind w:right="260"/>
        <w:jc w:val="right"/>
        <w:rPr>
          <w:b/>
          <w:sz w:val="24"/>
          <w:szCs w:val="24"/>
        </w:rPr>
      </w:pPr>
    </w:p>
    <w:p w:rsidR="002C4968" w:rsidRDefault="002C4968" w:rsidP="002C4968">
      <w:pPr>
        <w:pStyle w:val="41"/>
        <w:shd w:val="clear" w:color="auto" w:fill="auto"/>
        <w:tabs>
          <w:tab w:val="left" w:pos="1332"/>
        </w:tabs>
        <w:ind w:right="260"/>
        <w:jc w:val="right"/>
        <w:rPr>
          <w:b/>
          <w:sz w:val="24"/>
          <w:szCs w:val="24"/>
        </w:rPr>
      </w:pPr>
      <w:r>
        <w:rPr>
          <w:b/>
          <w:sz w:val="24"/>
          <w:szCs w:val="24"/>
        </w:rPr>
        <w:lastRenderedPageBreak/>
        <w:t>Приложение 3</w:t>
      </w:r>
    </w:p>
    <w:p w:rsidR="002C4968" w:rsidRDefault="002C4968" w:rsidP="002C4968">
      <w:pPr>
        <w:spacing w:line="200" w:lineRule="exact"/>
        <w:jc w:val="center"/>
        <w:rPr>
          <w:rFonts w:ascii="Times New Roman" w:hAnsi="Times New Roman" w:cs="Times New Roman"/>
          <w:b/>
          <w:color w:val="222222"/>
          <w:sz w:val="24"/>
          <w:szCs w:val="24"/>
          <w:shd w:val="clear" w:color="auto" w:fill="FFFFFF"/>
        </w:rPr>
      </w:pPr>
    </w:p>
    <w:p w:rsidR="002C4968" w:rsidRPr="004C0534" w:rsidRDefault="002C4968" w:rsidP="002C4968">
      <w:pPr>
        <w:spacing w:line="200" w:lineRule="exact"/>
        <w:jc w:val="center"/>
        <w:rPr>
          <w:rFonts w:ascii="Times New Roman" w:hAnsi="Times New Roman" w:cs="Times New Roman"/>
          <w:b/>
          <w:sz w:val="24"/>
          <w:szCs w:val="24"/>
        </w:rPr>
      </w:pPr>
      <w:r w:rsidRPr="004C0534">
        <w:rPr>
          <w:rFonts w:ascii="Times New Roman" w:hAnsi="Times New Roman" w:cs="Times New Roman"/>
          <w:b/>
          <w:color w:val="222222"/>
          <w:sz w:val="24"/>
          <w:szCs w:val="24"/>
          <w:shd w:val="clear" w:color="auto" w:fill="FFFFFF"/>
        </w:rPr>
        <w:t>Календарный план воспитательной работы по ФОП на 2023/24 учебный год</w:t>
      </w:r>
    </w:p>
    <w:p w:rsidR="002C4968" w:rsidRPr="004C0534" w:rsidRDefault="002C4968" w:rsidP="002C4968">
      <w:pPr>
        <w:jc w:val="center"/>
        <w:rPr>
          <w:rFonts w:ascii="Times New Roman" w:hAnsi="Times New Roman" w:cs="Times New Roman"/>
          <w:sz w:val="24"/>
          <w:szCs w:val="24"/>
        </w:rPr>
      </w:pPr>
      <w:r w:rsidRPr="004C0534">
        <w:rPr>
          <w:rFonts w:ascii="Times New Roman" w:hAnsi="Times New Roman" w:cs="Times New Roman"/>
          <w:b/>
          <w:bCs/>
          <w:sz w:val="24"/>
          <w:szCs w:val="24"/>
        </w:rPr>
        <w:t xml:space="preserve">Среднее общее образование </w:t>
      </w:r>
      <w:r w:rsidRPr="004C0534">
        <w:rPr>
          <w:rFonts w:ascii="Times New Roman" w:eastAsia="Times" w:hAnsi="Times New Roman" w:cs="Times New Roman"/>
          <w:b/>
          <w:bCs/>
          <w:sz w:val="24"/>
          <w:szCs w:val="24"/>
        </w:rPr>
        <w:t>(10-11</w:t>
      </w:r>
      <w:r w:rsidRPr="004C0534">
        <w:rPr>
          <w:rFonts w:ascii="Times New Roman" w:hAnsi="Times New Roman" w:cs="Times New Roman"/>
          <w:b/>
          <w:bCs/>
          <w:sz w:val="24"/>
          <w:szCs w:val="24"/>
        </w:rPr>
        <w:t xml:space="preserve"> классы</w:t>
      </w:r>
      <w:r w:rsidRPr="004C0534">
        <w:rPr>
          <w:rFonts w:ascii="Times New Roman" w:eastAsia="Times" w:hAnsi="Times New Roman" w:cs="Times New Roman"/>
          <w:b/>
          <w:bCs/>
          <w:sz w:val="24"/>
          <w:szCs w:val="24"/>
        </w:rPr>
        <w:t>)</w:t>
      </w: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tbl>
      <w:tblPr>
        <w:tblStyle w:val="a3"/>
        <w:tblpPr w:leftFromText="180" w:rightFromText="180" w:vertAnchor="text" w:horzAnchor="margin" w:tblpY="113"/>
        <w:tblW w:w="14391" w:type="dxa"/>
        <w:tblLayout w:type="fixed"/>
        <w:tblLook w:val="04A0"/>
      </w:tblPr>
      <w:tblGrid>
        <w:gridCol w:w="1101"/>
        <w:gridCol w:w="176"/>
        <w:gridCol w:w="3084"/>
        <w:gridCol w:w="1701"/>
        <w:gridCol w:w="1594"/>
        <w:gridCol w:w="2375"/>
        <w:gridCol w:w="2180"/>
        <w:gridCol w:w="2180"/>
      </w:tblGrid>
      <w:tr w:rsidR="002C4968" w:rsidRPr="004C0534" w:rsidTr="00017107">
        <w:trPr>
          <w:gridAfter w:val="2"/>
          <w:wAfter w:w="4360" w:type="dxa"/>
          <w:trHeight w:val="1292"/>
        </w:trPr>
        <w:tc>
          <w:tcPr>
            <w:tcW w:w="10031" w:type="dxa"/>
            <w:gridSpan w:val="6"/>
          </w:tcPr>
          <w:p w:rsidR="002C4968" w:rsidRPr="004C0534" w:rsidRDefault="002C4968" w:rsidP="00017107">
            <w:pPr>
              <w:pStyle w:val="TableParagraph"/>
              <w:spacing w:before="4"/>
              <w:ind w:left="0"/>
              <w:rPr>
                <w:b/>
                <w:sz w:val="24"/>
                <w:szCs w:val="24"/>
              </w:rPr>
            </w:pPr>
          </w:p>
          <w:p w:rsidR="002C4968" w:rsidRPr="004C0534" w:rsidRDefault="002C4968" w:rsidP="00017107">
            <w:pPr>
              <w:pStyle w:val="TableParagraph"/>
              <w:spacing w:line="360" w:lineRule="auto"/>
              <w:ind w:left="1720" w:right="1710"/>
              <w:jc w:val="center"/>
              <w:rPr>
                <w:b/>
                <w:sz w:val="24"/>
                <w:szCs w:val="24"/>
              </w:rPr>
            </w:pPr>
            <w:r w:rsidRPr="004C0534">
              <w:rPr>
                <w:b/>
                <w:sz w:val="24"/>
                <w:szCs w:val="24"/>
              </w:rPr>
              <w:t>Модуль 1. «Классное руководство »</w:t>
            </w:r>
          </w:p>
          <w:p w:rsidR="002C4968" w:rsidRPr="004C0534" w:rsidRDefault="002C4968" w:rsidP="00017107">
            <w:pPr>
              <w:pStyle w:val="TableParagraph"/>
              <w:spacing w:line="360" w:lineRule="auto"/>
              <w:ind w:left="1720" w:right="1710"/>
              <w:jc w:val="center"/>
              <w:rPr>
                <w:b/>
                <w:sz w:val="24"/>
                <w:szCs w:val="24"/>
              </w:rPr>
            </w:pPr>
            <w:r w:rsidRPr="004C0534">
              <w:rPr>
                <w:b/>
                <w:sz w:val="24"/>
                <w:szCs w:val="24"/>
              </w:rPr>
              <w:t>(согласно индивидуальным планам работы</w:t>
            </w:r>
            <w:r w:rsidRPr="004C0534">
              <w:rPr>
                <w:b/>
                <w:spacing w:val="1"/>
                <w:sz w:val="24"/>
                <w:szCs w:val="24"/>
              </w:rPr>
              <w:t xml:space="preserve"> </w:t>
            </w:r>
            <w:r w:rsidRPr="004C0534">
              <w:rPr>
                <w:b/>
                <w:sz w:val="24"/>
                <w:szCs w:val="24"/>
              </w:rPr>
              <w:t>классных</w:t>
            </w:r>
            <w:r w:rsidRPr="004C0534">
              <w:rPr>
                <w:b/>
                <w:spacing w:val="-1"/>
                <w:sz w:val="24"/>
                <w:szCs w:val="24"/>
              </w:rPr>
              <w:t xml:space="preserve"> </w:t>
            </w:r>
            <w:r w:rsidRPr="004C0534">
              <w:rPr>
                <w:b/>
                <w:sz w:val="24"/>
                <w:szCs w:val="24"/>
              </w:rPr>
              <w:t>руководителей</w:t>
            </w:r>
            <w:proofErr w:type="gramStart"/>
            <w:r w:rsidRPr="004C0534">
              <w:rPr>
                <w:b/>
                <w:spacing w:val="1"/>
                <w:sz w:val="24"/>
                <w:szCs w:val="24"/>
              </w:rPr>
              <w:t xml:space="preserve"> </w:t>
            </w:r>
            <w:r w:rsidRPr="004C0534">
              <w:rPr>
                <w:b/>
                <w:sz w:val="24"/>
                <w:szCs w:val="24"/>
              </w:rPr>
              <w:t>)</w:t>
            </w:r>
            <w:proofErr w:type="gramEnd"/>
          </w:p>
        </w:tc>
      </w:tr>
      <w:tr w:rsidR="002C4968" w:rsidRPr="004C0534" w:rsidTr="00017107">
        <w:trPr>
          <w:gridAfter w:val="2"/>
          <w:wAfter w:w="4360" w:type="dxa"/>
          <w:trHeight w:val="262"/>
        </w:trPr>
        <w:tc>
          <w:tcPr>
            <w:tcW w:w="10031" w:type="dxa"/>
            <w:gridSpan w:val="6"/>
          </w:tcPr>
          <w:p w:rsidR="002C4968" w:rsidRPr="004C0534" w:rsidRDefault="002C4968" w:rsidP="00017107">
            <w:pPr>
              <w:pStyle w:val="TableParagraph"/>
              <w:spacing w:before="4"/>
              <w:ind w:left="0"/>
              <w:jc w:val="center"/>
              <w:rPr>
                <w:b/>
                <w:sz w:val="24"/>
                <w:szCs w:val="24"/>
              </w:rPr>
            </w:pPr>
            <w:r w:rsidRPr="004C0534">
              <w:rPr>
                <w:b/>
                <w:sz w:val="24"/>
                <w:szCs w:val="24"/>
              </w:rPr>
              <w:t>Модуль 2. «Внеурочной деятельности»</w:t>
            </w:r>
          </w:p>
        </w:tc>
      </w:tr>
      <w:tr w:rsidR="002C4968" w:rsidRPr="004C0534" w:rsidTr="00017107">
        <w:trPr>
          <w:gridAfter w:val="2"/>
          <w:wAfter w:w="4360" w:type="dxa"/>
        </w:trPr>
        <w:tc>
          <w:tcPr>
            <w:tcW w:w="1277" w:type="dxa"/>
            <w:gridSpan w:val="2"/>
          </w:tcPr>
          <w:p w:rsidR="002C4968" w:rsidRPr="004C0534" w:rsidRDefault="002C4968" w:rsidP="00017107">
            <w:pPr>
              <w:pStyle w:val="TableParagraph"/>
              <w:spacing w:before="139"/>
              <w:ind w:left="600" w:right="589"/>
              <w:jc w:val="center"/>
              <w:rPr>
                <w:b/>
                <w:sz w:val="24"/>
                <w:szCs w:val="24"/>
              </w:rPr>
            </w:pPr>
            <w:r w:rsidRPr="004C0534">
              <w:rPr>
                <w:b/>
                <w:sz w:val="24"/>
                <w:szCs w:val="24"/>
              </w:rPr>
              <w:t>№</w:t>
            </w:r>
          </w:p>
        </w:tc>
        <w:tc>
          <w:tcPr>
            <w:tcW w:w="3084" w:type="dxa"/>
            <w:vAlign w:val="bottom"/>
          </w:tcPr>
          <w:p w:rsidR="002C4968" w:rsidRPr="004C0534" w:rsidRDefault="002C4968" w:rsidP="00017107">
            <w:pPr>
              <w:ind w:left="80"/>
              <w:rPr>
                <w:rFonts w:ascii="Times New Roman" w:hAnsi="Times New Roman" w:cs="Times New Roman"/>
                <w:sz w:val="24"/>
                <w:szCs w:val="24"/>
              </w:rPr>
            </w:pPr>
            <w:r w:rsidRPr="004C0534">
              <w:rPr>
                <w:rFonts w:ascii="Times New Roman" w:hAnsi="Times New Roman" w:cs="Times New Roman"/>
                <w:b/>
                <w:bCs/>
                <w:sz w:val="24"/>
                <w:szCs w:val="24"/>
              </w:rPr>
              <w:t>Содержание деятельности</w:t>
            </w:r>
            <w:r w:rsidRPr="004C0534">
              <w:rPr>
                <w:rFonts w:ascii="Times New Roman" w:eastAsia="Times" w:hAnsi="Times New Roman" w:cs="Times New Roman"/>
                <w:b/>
                <w:bCs/>
                <w:sz w:val="24"/>
                <w:szCs w:val="24"/>
              </w:rPr>
              <w:t>,</w:t>
            </w:r>
            <w:r w:rsidRPr="004C0534">
              <w:rPr>
                <w:rFonts w:ascii="Times New Roman" w:hAnsi="Times New Roman" w:cs="Times New Roman"/>
                <w:b/>
                <w:bCs/>
                <w:sz w:val="24"/>
                <w:szCs w:val="24"/>
              </w:rPr>
              <w:t xml:space="preserve"> мероприятия</w:t>
            </w:r>
          </w:p>
        </w:tc>
        <w:tc>
          <w:tcPr>
            <w:tcW w:w="1701" w:type="dxa"/>
            <w:vAlign w:val="bottom"/>
          </w:tcPr>
          <w:p w:rsidR="002C4968" w:rsidRPr="004C0534" w:rsidRDefault="002C4968" w:rsidP="00017107">
            <w:pPr>
              <w:ind w:left="80"/>
              <w:rPr>
                <w:rFonts w:ascii="Times New Roman" w:hAnsi="Times New Roman" w:cs="Times New Roman"/>
                <w:sz w:val="24"/>
                <w:szCs w:val="24"/>
              </w:rPr>
            </w:pPr>
            <w:r w:rsidRPr="004C0534">
              <w:rPr>
                <w:rFonts w:ascii="Times New Roman" w:hAnsi="Times New Roman" w:cs="Times New Roman"/>
                <w:b/>
                <w:bCs/>
                <w:sz w:val="24"/>
                <w:szCs w:val="24"/>
              </w:rPr>
              <w:t>Участники</w:t>
            </w:r>
          </w:p>
        </w:tc>
        <w:tc>
          <w:tcPr>
            <w:tcW w:w="1594" w:type="dxa"/>
            <w:vAlign w:val="bottom"/>
          </w:tcPr>
          <w:p w:rsidR="002C4968" w:rsidRPr="004C0534" w:rsidRDefault="002C4968" w:rsidP="00017107">
            <w:pPr>
              <w:ind w:left="100"/>
              <w:rPr>
                <w:rFonts w:ascii="Times New Roman" w:hAnsi="Times New Roman" w:cs="Times New Roman"/>
                <w:sz w:val="24"/>
                <w:szCs w:val="24"/>
              </w:rPr>
            </w:pPr>
            <w:r w:rsidRPr="004C0534">
              <w:rPr>
                <w:rFonts w:ascii="Times New Roman" w:hAnsi="Times New Roman" w:cs="Times New Roman"/>
                <w:b/>
                <w:bCs/>
                <w:sz w:val="24"/>
                <w:szCs w:val="24"/>
              </w:rPr>
              <w:t>Сроки</w:t>
            </w:r>
          </w:p>
        </w:tc>
        <w:tc>
          <w:tcPr>
            <w:tcW w:w="2375" w:type="dxa"/>
            <w:vAlign w:val="bottom"/>
          </w:tcPr>
          <w:p w:rsidR="002C4968" w:rsidRPr="004C0534" w:rsidRDefault="002C4968" w:rsidP="00017107">
            <w:pPr>
              <w:ind w:left="80"/>
              <w:rPr>
                <w:rFonts w:ascii="Times New Roman" w:hAnsi="Times New Roman" w:cs="Times New Roman"/>
                <w:sz w:val="24"/>
                <w:szCs w:val="24"/>
              </w:rPr>
            </w:pPr>
            <w:r w:rsidRPr="004C0534">
              <w:rPr>
                <w:rFonts w:ascii="Times New Roman" w:hAnsi="Times New Roman" w:cs="Times New Roman"/>
                <w:b/>
                <w:bCs/>
                <w:sz w:val="24"/>
                <w:szCs w:val="24"/>
              </w:rPr>
              <w:t>Ответственные</w:t>
            </w:r>
          </w:p>
        </w:tc>
      </w:tr>
      <w:tr w:rsidR="002C4968" w:rsidRPr="004C0534" w:rsidTr="00017107">
        <w:trPr>
          <w:gridAfter w:val="2"/>
          <w:wAfter w:w="4360" w:type="dxa"/>
        </w:trPr>
        <w:tc>
          <w:tcPr>
            <w:tcW w:w="1277" w:type="dxa"/>
            <w:gridSpan w:val="2"/>
          </w:tcPr>
          <w:p w:rsidR="002C4968" w:rsidRPr="004C0534" w:rsidRDefault="002C4968" w:rsidP="00017107">
            <w:pPr>
              <w:pStyle w:val="TableParagraph"/>
              <w:spacing w:before="139"/>
              <w:ind w:left="600" w:right="589"/>
              <w:jc w:val="center"/>
              <w:rPr>
                <w:sz w:val="24"/>
                <w:szCs w:val="24"/>
              </w:rPr>
            </w:pPr>
            <w:r w:rsidRPr="004C0534">
              <w:rPr>
                <w:sz w:val="24"/>
                <w:szCs w:val="24"/>
              </w:rPr>
              <w:t>1</w:t>
            </w:r>
          </w:p>
        </w:tc>
        <w:tc>
          <w:tcPr>
            <w:tcW w:w="3084" w:type="dxa"/>
          </w:tcPr>
          <w:p w:rsidR="002C4968" w:rsidRPr="004C0534" w:rsidRDefault="002C4968" w:rsidP="00017107">
            <w:pPr>
              <w:pStyle w:val="Default"/>
              <w:jc w:val="center"/>
            </w:pPr>
            <w:r w:rsidRPr="004C0534">
              <w:t>Спортивная секция</w:t>
            </w:r>
          </w:p>
          <w:p w:rsidR="002C4968" w:rsidRPr="004C0534" w:rsidRDefault="002C4968" w:rsidP="00017107">
            <w:pPr>
              <w:pStyle w:val="Default"/>
              <w:jc w:val="center"/>
            </w:pPr>
            <w:r w:rsidRPr="004C0534">
              <w:t xml:space="preserve">Баскетбол </w:t>
            </w:r>
          </w:p>
          <w:p w:rsidR="002C4968" w:rsidRPr="004C0534" w:rsidRDefault="002C4968" w:rsidP="00017107">
            <w:pPr>
              <w:rPr>
                <w:rFonts w:ascii="Times New Roman" w:hAnsi="Times New Roman" w:cs="Times New Roman"/>
                <w:sz w:val="24"/>
                <w:szCs w:val="24"/>
              </w:rPr>
            </w:pPr>
          </w:p>
        </w:tc>
        <w:tc>
          <w:tcPr>
            <w:tcW w:w="1701" w:type="dxa"/>
            <w:vAlign w:val="bottom"/>
          </w:tcPr>
          <w:p w:rsidR="002C4968" w:rsidRPr="004C0534" w:rsidRDefault="002C4968" w:rsidP="00017107">
            <w:pPr>
              <w:ind w:left="80"/>
              <w:rPr>
                <w:rFonts w:ascii="Times New Roman" w:hAnsi="Times New Roman" w:cs="Times New Roman"/>
                <w:bCs/>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ind w:left="100"/>
              <w:rPr>
                <w:rFonts w:ascii="Times New Roman" w:hAnsi="Times New Roman" w:cs="Times New Roman"/>
                <w:bCs/>
                <w:sz w:val="24"/>
                <w:szCs w:val="24"/>
              </w:rPr>
            </w:pPr>
            <w:r w:rsidRPr="004C0534">
              <w:rPr>
                <w:rFonts w:ascii="Times New Roman" w:hAnsi="Times New Roman" w:cs="Times New Roman"/>
                <w:bCs/>
                <w:sz w:val="24"/>
                <w:szCs w:val="24"/>
              </w:rPr>
              <w:t>Сентябрь-май</w:t>
            </w:r>
          </w:p>
        </w:tc>
        <w:tc>
          <w:tcPr>
            <w:tcW w:w="2375" w:type="dxa"/>
            <w:vAlign w:val="bottom"/>
          </w:tcPr>
          <w:p w:rsidR="002C4968" w:rsidRPr="004C0534" w:rsidRDefault="002C4968" w:rsidP="00017107">
            <w:pPr>
              <w:ind w:left="80"/>
              <w:rPr>
                <w:rFonts w:ascii="Times New Roman" w:hAnsi="Times New Roman" w:cs="Times New Roman"/>
                <w:bCs/>
                <w:sz w:val="24"/>
                <w:szCs w:val="24"/>
              </w:rPr>
            </w:pPr>
            <w:r w:rsidRPr="004C0534">
              <w:rPr>
                <w:rFonts w:ascii="Times New Roman" w:hAnsi="Times New Roman" w:cs="Times New Roman"/>
                <w:bCs/>
                <w:sz w:val="24"/>
                <w:szCs w:val="24"/>
              </w:rPr>
              <w:t xml:space="preserve">Педагог </w:t>
            </w:r>
            <w:proofErr w:type="spellStart"/>
            <w:r w:rsidRPr="004C0534">
              <w:rPr>
                <w:rFonts w:ascii="Times New Roman" w:hAnsi="Times New Roman" w:cs="Times New Roman"/>
                <w:bCs/>
                <w:sz w:val="24"/>
                <w:szCs w:val="24"/>
              </w:rPr>
              <w:t>доп</w:t>
            </w:r>
            <w:proofErr w:type="gramStart"/>
            <w:r w:rsidRPr="004C0534">
              <w:rPr>
                <w:rFonts w:ascii="Times New Roman" w:hAnsi="Times New Roman" w:cs="Times New Roman"/>
                <w:bCs/>
                <w:sz w:val="24"/>
                <w:szCs w:val="24"/>
              </w:rPr>
              <w:t>.о</w:t>
            </w:r>
            <w:proofErr w:type="gramEnd"/>
            <w:r w:rsidRPr="004C0534">
              <w:rPr>
                <w:rFonts w:ascii="Times New Roman" w:hAnsi="Times New Roman" w:cs="Times New Roman"/>
                <w:bCs/>
                <w:sz w:val="24"/>
                <w:szCs w:val="24"/>
              </w:rPr>
              <w:t>бр</w:t>
            </w:r>
            <w:proofErr w:type="spellEnd"/>
          </w:p>
        </w:tc>
      </w:tr>
      <w:tr w:rsidR="002C4968" w:rsidRPr="004C0534" w:rsidTr="00017107">
        <w:trPr>
          <w:gridAfter w:val="2"/>
          <w:wAfter w:w="4360" w:type="dxa"/>
        </w:trPr>
        <w:tc>
          <w:tcPr>
            <w:tcW w:w="1277" w:type="dxa"/>
            <w:gridSpan w:val="2"/>
          </w:tcPr>
          <w:p w:rsidR="002C4968" w:rsidRPr="004C0534" w:rsidRDefault="002C4968" w:rsidP="00017107">
            <w:pPr>
              <w:pStyle w:val="TableParagraph"/>
              <w:spacing w:before="139"/>
              <w:ind w:left="600" w:right="589"/>
              <w:jc w:val="center"/>
              <w:rPr>
                <w:sz w:val="24"/>
                <w:szCs w:val="24"/>
              </w:rPr>
            </w:pPr>
            <w:r w:rsidRPr="004C0534">
              <w:rPr>
                <w:sz w:val="24"/>
                <w:szCs w:val="24"/>
              </w:rPr>
              <w:t>2</w:t>
            </w:r>
          </w:p>
        </w:tc>
        <w:tc>
          <w:tcPr>
            <w:tcW w:w="3084" w:type="dxa"/>
          </w:tcPr>
          <w:p w:rsidR="002C4968" w:rsidRPr="004C0534" w:rsidRDefault="002C4968" w:rsidP="00017107">
            <w:pPr>
              <w:pStyle w:val="Default"/>
              <w:jc w:val="center"/>
            </w:pPr>
            <w:r w:rsidRPr="004C0534">
              <w:t>Спортивная секция</w:t>
            </w:r>
          </w:p>
          <w:p w:rsidR="002C4968" w:rsidRPr="004C0534" w:rsidRDefault="002C4968" w:rsidP="00017107">
            <w:pPr>
              <w:pStyle w:val="Default"/>
              <w:jc w:val="center"/>
            </w:pPr>
            <w:r w:rsidRPr="004C0534">
              <w:t>Лёгкая атлетика</w:t>
            </w:r>
          </w:p>
          <w:p w:rsidR="002C4968" w:rsidRPr="004C0534" w:rsidRDefault="002C4968" w:rsidP="00017107">
            <w:pPr>
              <w:rPr>
                <w:rFonts w:ascii="Times New Roman" w:hAnsi="Times New Roman" w:cs="Times New Roman"/>
                <w:sz w:val="24"/>
                <w:szCs w:val="24"/>
              </w:rPr>
            </w:pPr>
          </w:p>
        </w:tc>
        <w:tc>
          <w:tcPr>
            <w:tcW w:w="1701" w:type="dxa"/>
            <w:vAlign w:val="bottom"/>
          </w:tcPr>
          <w:p w:rsidR="002C4968" w:rsidRPr="004C0534" w:rsidRDefault="002C4968" w:rsidP="00017107">
            <w:pPr>
              <w:ind w:left="80"/>
              <w:rPr>
                <w:rFonts w:ascii="Times New Roman" w:hAnsi="Times New Roman" w:cs="Times New Roman"/>
                <w:bCs/>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ind w:left="100"/>
              <w:rPr>
                <w:rFonts w:ascii="Times New Roman" w:hAnsi="Times New Roman" w:cs="Times New Roman"/>
                <w:bCs/>
                <w:sz w:val="24"/>
                <w:szCs w:val="24"/>
              </w:rPr>
            </w:pPr>
            <w:r w:rsidRPr="004C0534">
              <w:rPr>
                <w:rFonts w:ascii="Times New Roman" w:hAnsi="Times New Roman" w:cs="Times New Roman"/>
                <w:bCs/>
                <w:sz w:val="24"/>
                <w:szCs w:val="24"/>
              </w:rPr>
              <w:t>Сентябрь-май</w:t>
            </w:r>
          </w:p>
        </w:tc>
        <w:tc>
          <w:tcPr>
            <w:tcW w:w="2375" w:type="dxa"/>
            <w:vAlign w:val="bottom"/>
          </w:tcPr>
          <w:p w:rsidR="002C4968" w:rsidRPr="004C0534" w:rsidRDefault="002C4968" w:rsidP="00017107">
            <w:pPr>
              <w:ind w:left="80"/>
              <w:rPr>
                <w:rFonts w:ascii="Times New Roman" w:hAnsi="Times New Roman" w:cs="Times New Roman"/>
                <w:bCs/>
                <w:sz w:val="24"/>
                <w:szCs w:val="24"/>
              </w:rPr>
            </w:pPr>
            <w:r w:rsidRPr="004C0534">
              <w:rPr>
                <w:rFonts w:ascii="Times New Roman" w:hAnsi="Times New Roman" w:cs="Times New Roman"/>
                <w:bCs/>
                <w:sz w:val="24"/>
                <w:szCs w:val="24"/>
              </w:rPr>
              <w:t xml:space="preserve">Педагог </w:t>
            </w:r>
            <w:proofErr w:type="spellStart"/>
            <w:r w:rsidRPr="004C0534">
              <w:rPr>
                <w:rFonts w:ascii="Times New Roman" w:hAnsi="Times New Roman" w:cs="Times New Roman"/>
                <w:bCs/>
                <w:sz w:val="24"/>
                <w:szCs w:val="24"/>
              </w:rPr>
              <w:t>доп</w:t>
            </w:r>
            <w:proofErr w:type="gramStart"/>
            <w:r w:rsidRPr="004C0534">
              <w:rPr>
                <w:rFonts w:ascii="Times New Roman" w:hAnsi="Times New Roman" w:cs="Times New Roman"/>
                <w:bCs/>
                <w:sz w:val="24"/>
                <w:szCs w:val="24"/>
              </w:rPr>
              <w:t>.о</w:t>
            </w:r>
            <w:proofErr w:type="gramEnd"/>
            <w:r w:rsidRPr="004C0534">
              <w:rPr>
                <w:rFonts w:ascii="Times New Roman" w:hAnsi="Times New Roman" w:cs="Times New Roman"/>
                <w:bCs/>
                <w:sz w:val="24"/>
                <w:szCs w:val="24"/>
              </w:rPr>
              <w:t>бр</w:t>
            </w:r>
            <w:proofErr w:type="spellEnd"/>
          </w:p>
        </w:tc>
      </w:tr>
      <w:tr w:rsidR="002C4968" w:rsidRPr="004C0534" w:rsidTr="00017107">
        <w:trPr>
          <w:gridAfter w:val="2"/>
          <w:wAfter w:w="4360" w:type="dxa"/>
        </w:trPr>
        <w:tc>
          <w:tcPr>
            <w:tcW w:w="1277" w:type="dxa"/>
            <w:gridSpan w:val="2"/>
          </w:tcPr>
          <w:p w:rsidR="002C4968" w:rsidRPr="004C0534" w:rsidRDefault="002C4968" w:rsidP="00017107">
            <w:pPr>
              <w:pStyle w:val="TableParagraph"/>
              <w:spacing w:before="139"/>
              <w:ind w:left="600" w:right="589"/>
              <w:jc w:val="center"/>
              <w:rPr>
                <w:sz w:val="24"/>
                <w:szCs w:val="24"/>
              </w:rPr>
            </w:pPr>
            <w:r w:rsidRPr="004C0534">
              <w:rPr>
                <w:sz w:val="24"/>
                <w:szCs w:val="24"/>
              </w:rPr>
              <w:t>3</w:t>
            </w:r>
          </w:p>
        </w:tc>
        <w:tc>
          <w:tcPr>
            <w:tcW w:w="3084" w:type="dxa"/>
            <w:vAlign w:val="bottom"/>
          </w:tcPr>
          <w:p w:rsidR="002C4968" w:rsidRPr="004C0534" w:rsidRDefault="002C4968" w:rsidP="00017107">
            <w:pPr>
              <w:ind w:left="80"/>
              <w:rPr>
                <w:rFonts w:ascii="Times New Roman" w:hAnsi="Times New Roman" w:cs="Times New Roman"/>
                <w:bCs/>
                <w:sz w:val="24"/>
                <w:szCs w:val="24"/>
              </w:rPr>
            </w:pPr>
            <w:r w:rsidRPr="004C0534">
              <w:rPr>
                <w:rFonts w:ascii="Times New Roman" w:hAnsi="Times New Roman" w:cs="Times New Roman"/>
                <w:sz w:val="24"/>
                <w:szCs w:val="24"/>
              </w:rPr>
              <w:t>Школьная газета «Школьный вестник»</w:t>
            </w:r>
          </w:p>
        </w:tc>
        <w:tc>
          <w:tcPr>
            <w:tcW w:w="1701" w:type="dxa"/>
            <w:vAlign w:val="bottom"/>
          </w:tcPr>
          <w:p w:rsidR="002C4968" w:rsidRPr="004C0534" w:rsidRDefault="002C4968" w:rsidP="00017107">
            <w:pPr>
              <w:rPr>
                <w:rFonts w:ascii="Times New Roman" w:hAnsi="Times New Roman" w:cs="Times New Roman"/>
                <w:bCs/>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ind w:left="100"/>
              <w:rPr>
                <w:rFonts w:ascii="Times New Roman" w:hAnsi="Times New Roman" w:cs="Times New Roman"/>
                <w:bCs/>
                <w:sz w:val="24"/>
                <w:szCs w:val="24"/>
              </w:rPr>
            </w:pPr>
            <w:r w:rsidRPr="004C0534">
              <w:rPr>
                <w:rFonts w:ascii="Times New Roman" w:hAnsi="Times New Roman" w:cs="Times New Roman"/>
                <w:bCs/>
                <w:sz w:val="24"/>
                <w:szCs w:val="24"/>
              </w:rPr>
              <w:t>Сентябрь-май</w:t>
            </w:r>
          </w:p>
        </w:tc>
        <w:tc>
          <w:tcPr>
            <w:tcW w:w="2375" w:type="dxa"/>
            <w:vAlign w:val="bottom"/>
          </w:tcPr>
          <w:p w:rsidR="002C4968" w:rsidRPr="004C0534" w:rsidRDefault="002C4968" w:rsidP="00017107">
            <w:pPr>
              <w:ind w:left="80"/>
              <w:rPr>
                <w:rFonts w:ascii="Times New Roman" w:hAnsi="Times New Roman" w:cs="Times New Roman"/>
                <w:bCs/>
                <w:sz w:val="24"/>
                <w:szCs w:val="24"/>
              </w:rPr>
            </w:pPr>
            <w:r w:rsidRPr="004C0534">
              <w:rPr>
                <w:rFonts w:ascii="Times New Roman" w:hAnsi="Times New Roman" w:cs="Times New Roman"/>
                <w:bCs/>
                <w:sz w:val="24"/>
                <w:szCs w:val="24"/>
              </w:rPr>
              <w:t xml:space="preserve">Учитель </w:t>
            </w:r>
            <w:proofErr w:type="spellStart"/>
            <w:r w:rsidRPr="004C0534">
              <w:rPr>
                <w:rFonts w:ascii="Times New Roman" w:hAnsi="Times New Roman" w:cs="Times New Roman"/>
                <w:bCs/>
                <w:sz w:val="24"/>
                <w:szCs w:val="24"/>
              </w:rPr>
              <w:t>фиолог</w:t>
            </w:r>
            <w:proofErr w:type="spellEnd"/>
          </w:p>
        </w:tc>
      </w:tr>
      <w:tr w:rsidR="002C4968" w:rsidRPr="004C0534" w:rsidTr="00017107">
        <w:trPr>
          <w:gridAfter w:val="2"/>
          <w:wAfter w:w="4360" w:type="dxa"/>
        </w:trPr>
        <w:tc>
          <w:tcPr>
            <w:tcW w:w="1277" w:type="dxa"/>
            <w:gridSpan w:val="2"/>
          </w:tcPr>
          <w:p w:rsidR="002C4968" w:rsidRPr="004C0534" w:rsidRDefault="002C4968" w:rsidP="00017107">
            <w:pPr>
              <w:pStyle w:val="TableParagraph"/>
              <w:spacing w:before="139"/>
              <w:ind w:left="600" w:right="589"/>
              <w:jc w:val="center"/>
              <w:rPr>
                <w:sz w:val="24"/>
                <w:szCs w:val="24"/>
              </w:rPr>
            </w:pPr>
            <w:r w:rsidRPr="004C0534">
              <w:rPr>
                <w:sz w:val="24"/>
                <w:szCs w:val="24"/>
              </w:rPr>
              <w:t>4</w:t>
            </w:r>
          </w:p>
        </w:tc>
        <w:tc>
          <w:tcPr>
            <w:tcW w:w="3084" w:type="dxa"/>
          </w:tcPr>
          <w:p w:rsidR="002C4968" w:rsidRPr="004C0534" w:rsidRDefault="002C4968" w:rsidP="00017107">
            <w:pPr>
              <w:pStyle w:val="Default"/>
            </w:pPr>
            <w:r w:rsidRPr="004C0534">
              <w:t>Интеллектуальный клуб «</w:t>
            </w:r>
            <w:proofErr w:type="spellStart"/>
            <w:r w:rsidRPr="004C0534">
              <w:t>Эрон</w:t>
            </w:r>
            <w:proofErr w:type="spellEnd"/>
            <w:r w:rsidRPr="004C0534">
              <w:t>»</w:t>
            </w:r>
          </w:p>
        </w:tc>
        <w:tc>
          <w:tcPr>
            <w:tcW w:w="1701" w:type="dxa"/>
            <w:vAlign w:val="bottom"/>
          </w:tcPr>
          <w:p w:rsidR="002C4968" w:rsidRPr="004C0534" w:rsidRDefault="002C4968" w:rsidP="00017107">
            <w:pPr>
              <w:ind w:left="80"/>
              <w:rPr>
                <w:rFonts w:ascii="Times New Roman" w:hAnsi="Times New Roman" w:cs="Times New Roman"/>
                <w:bCs/>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ind w:left="100"/>
              <w:rPr>
                <w:rFonts w:ascii="Times New Roman" w:hAnsi="Times New Roman" w:cs="Times New Roman"/>
                <w:bCs/>
                <w:sz w:val="24"/>
                <w:szCs w:val="24"/>
              </w:rPr>
            </w:pPr>
            <w:r w:rsidRPr="004C0534">
              <w:rPr>
                <w:rFonts w:ascii="Times New Roman" w:hAnsi="Times New Roman" w:cs="Times New Roman"/>
                <w:bCs/>
                <w:sz w:val="24"/>
                <w:szCs w:val="24"/>
              </w:rPr>
              <w:t>Сентябрь-май</w:t>
            </w:r>
          </w:p>
        </w:tc>
        <w:tc>
          <w:tcPr>
            <w:tcW w:w="2375" w:type="dxa"/>
            <w:vAlign w:val="bottom"/>
          </w:tcPr>
          <w:p w:rsidR="002C4968" w:rsidRPr="004C0534" w:rsidRDefault="002C4968" w:rsidP="00017107">
            <w:pPr>
              <w:ind w:left="80"/>
              <w:rPr>
                <w:rFonts w:ascii="Times New Roman" w:hAnsi="Times New Roman" w:cs="Times New Roman"/>
                <w:bCs/>
                <w:sz w:val="24"/>
                <w:szCs w:val="24"/>
              </w:rPr>
            </w:pPr>
            <w:r w:rsidRPr="004C0534">
              <w:rPr>
                <w:rFonts w:ascii="Times New Roman" w:hAnsi="Times New Roman" w:cs="Times New Roman"/>
                <w:bCs/>
                <w:sz w:val="24"/>
                <w:szCs w:val="24"/>
              </w:rPr>
              <w:t xml:space="preserve">Учитель </w:t>
            </w:r>
            <w:proofErr w:type="spellStart"/>
            <w:r w:rsidRPr="004C0534">
              <w:rPr>
                <w:rFonts w:ascii="Times New Roman" w:hAnsi="Times New Roman" w:cs="Times New Roman"/>
                <w:bCs/>
                <w:sz w:val="24"/>
                <w:szCs w:val="24"/>
              </w:rPr>
              <w:t>фиолог</w:t>
            </w:r>
            <w:proofErr w:type="spellEnd"/>
          </w:p>
        </w:tc>
      </w:tr>
      <w:tr w:rsidR="002C4968" w:rsidRPr="004C0534" w:rsidTr="00017107">
        <w:trPr>
          <w:gridAfter w:val="2"/>
          <w:wAfter w:w="4360" w:type="dxa"/>
        </w:trPr>
        <w:tc>
          <w:tcPr>
            <w:tcW w:w="1277" w:type="dxa"/>
            <w:gridSpan w:val="2"/>
          </w:tcPr>
          <w:p w:rsidR="002C4968" w:rsidRPr="004C0534" w:rsidRDefault="002C4968" w:rsidP="00017107">
            <w:pPr>
              <w:pStyle w:val="TableParagraph"/>
              <w:spacing w:before="139"/>
              <w:ind w:left="600" w:right="589"/>
              <w:jc w:val="center"/>
              <w:rPr>
                <w:sz w:val="24"/>
                <w:szCs w:val="24"/>
              </w:rPr>
            </w:pPr>
            <w:r w:rsidRPr="004C0534">
              <w:rPr>
                <w:sz w:val="24"/>
                <w:szCs w:val="24"/>
              </w:rPr>
              <w:t>5</w:t>
            </w:r>
          </w:p>
        </w:tc>
        <w:tc>
          <w:tcPr>
            <w:tcW w:w="3084" w:type="dxa"/>
          </w:tcPr>
          <w:p w:rsidR="002C4968" w:rsidRPr="004C0534" w:rsidRDefault="002C4968" w:rsidP="00017107">
            <w:pPr>
              <w:rPr>
                <w:rFonts w:ascii="Times New Roman" w:hAnsi="Times New Roman" w:cs="Times New Roman"/>
                <w:sz w:val="24"/>
                <w:szCs w:val="24"/>
              </w:rPr>
            </w:pPr>
            <w:r w:rsidRPr="004C0534">
              <w:rPr>
                <w:rFonts w:ascii="Times New Roman" w:hAnsi="Times New Roman" w:cs="Times New Roman"/>
                <w:sz w:val="24"/>
                <w:szCs w:val="24"/>
              </w:rPr>
              <w:t>Блок:</w:t>
            </w:r>
          </w:p>
          <w:p w:rsidR="002C4968" w:rsidRPr="004C0534" w:rsidRDefault="002C4968" w:rsidP="00017107">
            <w:pPr>
              <w:pStyle w:val="Default"/>
            </w:pPr>
            <w:r w:rsidRPr="004C0534">
              <w:t xml:space="preserve">«Одаренные дети» (участие в конкурсах, олимпиадах) </w:t>
            </w:r>
          </w:p>
          <w:p w:rsidR="002C4968" w:rsidRPr="004C0534" w:rsidRDefault="002C4968" w:rsidP="00017107">
            <w:pPr>
              <w:pStyle w:val="Default"/>
            </w:pPr>
          </w:p>
        </w:tc>
        <w:tc>
          <w:tcPr>
            <w:tcW w:w="1701" w:type="dxa"/>
            <w:vAlign w:val="bottom"/>
          </w:tcPr>
          <w:p w:rsidR="002C4968" w:rsidRPr="004C0534" w:rsidRDefault="002C4968" w:rsidP="00017107">
            <w:pPr>
              <w:ind w:left="80"/>
              <w:rPr>
                <w:rFonts w:ascii="Times New Roman" w:hAnsi="Times New Roman" w:cs="Times New Roman"/>
                <w:bCs/>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ind w:left="100"/>
              <w:rPr>
                <w:rFonts w:ascii="Times New Roman" w:hAnsi="Times New Roman" w:cs="Times New Roman"/>
                <w:bCs/>
                <w:sz w:val="24"/>
                <w:szCs w:val="24"/>
              </w:rPr>
            </w:pPr>
            <w:r w:rsidRPr="004C0534">
              <w:rPr>
                <w:rFonts w:ascii="Times New Roman" w:hAnsi="Times New Roman" w:cs="Times New Roman"/>
                <w:bCs/>
                <w:sz w:val="24"/>
                <w:szCs w:val="24"/>
              </w:rPr>
              <w:t>Сентябрь-май</w:t>
            </w:r>
          </w:p>
        </w:tc>
        <w:tc>
          <w:tcPr>
            <w:tcW w:w="2375" w:type="dxa"/>
            <w:vAlign w:val="bottom"/>
          </w:tcPr>
          <w:p w:rsidR="002C4968" w:rsidRPr="004C0534" w:rsidRDefault="002C4968" w:rsidP="00017107">
            <w:pPr>
              <w:ind w:left="80"/>
              <w:rPr>
                <w:rFonts w:ascii="Times New Roman" w:hAnsi="Times New Roman" w:cs="Times New Roman"/>
                <w:bCs/>
                <w:sz w:val="24"/>
                <w:szCs w:val="24"/>
              </w:rPr>
            </w:pPr>
            <w:r w:rsidRPr="004C0534">
              <w:rPr>
                <w:rFonts w:ascii="Times New Roman" w:hAnsi="Times New Roman" w:cs="Times New Roman"/>
                <w:bCs/>
                <w:sz w:val="24"/>
                <w:szCs w:val="24"/>
              </w:rPr>
              <w:t xml:space="preserve">Учитель </w:t>
            </w:r>
            <w:proofErr w:type="spellStart"/>
            <w:r w:rsidRPr="004C0534">
              <w:rPr>
                <w:rFonts w:ascii="Times New Roman" w:hAnsi="Times New Roman" w:cs="Times New Roman"/>
                <w:bCs/>
                <w:sz w:val="24"/>
                <w:szCs w:val="24"/>
              </w:rPr>
              <w:t>фиолог</w:t>
            </w:r>
            <w:proofErr w:type="spellEnd"/>
          </w:p>
        </w:tc>
      </w:tr>
      <w:tr w:rsidR="002C4968" w:rsidRPr="004C0534" w:rsidTr="00017107">
        <w:trPr>
          <w:gridAfter w:val="2"/>
          <w:wAfter w:w="4360" w:type="dxa"/>
        </w:trPr>
        <w:tc>
          <w:tcPr>
            <w:tcW w:w="10031" w:type="dxa"/>
            <w:gridSpan w:val="6"/>
          </w:tcPr>
          <w:p w:rsidR="002C4968" w:rsidRPr="004C0534" w:rsidRDefault="002C4968" w:rsidP="00017107">
            <w:pPr>
              <w:pStyle w:val="TableParagraph"/>
              <w:ind w:left="600" w:right="527"/>
              <w:jc w:val="center"/>
              <w:rPr>
                <w:b/>
                <w:sz w:val="24"/>
                <w:szCs w:val="24"/>
              </w:rPr>
            </w:pPr>
            <w:r w:rsidRPr="004C0534">
              <w:rPr>
                <w:b/>
                <w:sz w:val="24"/>
                <w:szCs w:val="24"/>
              </w:rPr>
              <w:t xml:space="preserve"> Модуль</w:t>
            </w:r>
            <w:r w:rsidRPr="004C0534">
              <w:rPr>
                <w:b/>
                <w:spacing w:val="-1"/>
                <w:sz w:val="24"/>
                <w:szCs w:val="24"/>
              </w:rPr>
              <w:t xml:space="preserve"> 3. </w:t>
            </w:r>
            <w:r w:rsidRPr="004C0534">
              <w:rPr>
                <w:b/>
                <w:sz w:val="24"/>
                <w:szCs w:val="24"/>
              </w:rPr>
              <w:t>«Урочная деятельность»</w:t>
            </w:r>
          </w:p>
          <w:p w:rsidR="002C4968" w:rsidRPr="004C0534" w:rsidRDefault="002C4968" w:rsidP="00017107">
            <w:pPr>
              <w:ind w:left="80"/>
              <w:rPr>
                <w:rFonts w:ascii="Times New Roman" w:hAnsi="Times New Roman" w:cs="Times New Roman"/>
                <w:b/>
                <w:bCs/>
                <w:sz w:val="24"/>
                <w:szCs w:val="24"/>
              </w:rPr>
            </w:pPr>
            <w:proofErr w:type="gramStart"/>
            <w:r w:rsidRPr="004C0534">
              <w:rPr>
                <w:rFonts w:ascii="Times New Roman" w:hAnsi="Times New Roman" w:cs="Times New Roman"/>
                <w:b/>
                <w:sz w:val="24"/>
                <w:szCs w:val="24"/>
              </w:rPr>
              <w:t>(согласно</w:t>
            </w:r>
            <w:r w:rsidRPr="004C0534">
              <w:rPr>
                <w:rFonts w:ascii="Times New Roman" w:hAnsi="Times New Roman" w:cs="Times New Roman"/>
                <w:b/>
                <w:spacing w:val="-2"/>
                <w:sz w:val="24"/>
                <w:szCs w:val="24"/>
              </w:rPr>
              <w:t xml:space="preserve"> </w:t>
            </w:r>
            <w:r w:rsidRPr="004C0534">
              <w:rPr>
                <w:rFonts w:ascii="Times New Roman" w:hAnsi="Times New Roman" w:cs="Times New Roman"/>
                <w:b/>
                <w:sz w:val="24"/>
                <w:szCs w:val="24"/>
              </w:rPr>
              <w:t>индивидуальным</w:t>
            </w:r>
            <w:r w:rsidRPr="004C0534">
              <w:rPr>
                <w:rFonts w:ascii="Times New Roman" w:hAnsi="Times New Roman" w:cs="Times New Roman"/>
                <w:b/>
                <w:spacing w:val="-2"/>
                <w:sz w:val="24"/>
                <w:szCs w:val="24"/>
              </w:rPr>
              <w:t xml:space="preserve"> </w:t>
            </w:r>
            <w:r w:rsidRPr="004C0534">
              <w:rPr>
                <w:rFonts w:ascii="Times New Roman" w:hAnsi="Times New Roman" w:cs="Times New Roman"/>
                <w:b/>
                <w:sz w:val="24"/>
                <w:szCs w:val="24"/>
              </w:rPr>
              <w:t>по</w:t>
            </w:r>
            <w:r w:rsidRPr="004C0534">
              <w:rPr>
                <w:rFonts w:ascii="Times New Roman" w:hAnsi="Times New Roman" w:cs="Times New Roman"/>
                <w:b/>
                <w:spacing w:val="-1"/>
                <w:sz w:val="24"/>
                <w:szCs w:val="24"/>
              </w:rPr>
              <w:t xml:space="preserve"> </w:t>
            </w:r>
            <w:r w:rsidRPr="004C0534">
              <w:rPr>
                <w:rFonts w:ascii="Times New Roman" w:hAnsi="Times New Roman" w:cs="Times New Roman"/>
                <w:b/>
                <w:sz w:val="24"/>
                <w:szCs w:val="24"/>
              </w:rPr>
              <w:t>планам</w:t>
            </w:r>
            <w:r w:rsidRPr="004C0534">
              <w:rPr>
                <w:rFonts w:ascii="Times New Roman" w:hAnsi="Times New Roman" w:cs="Times New Roman"/>
                <w:b/>
                <w:spacing w:val="-4"/>
                <w:sz w:val="24"/>
                <w:szCs w:val="24"/>
              </w:rPr>
              <w:t xml:space="preserve"> </w:t>
            </w:r>
            <w:r w:rsidRPr="004C0534">
              <w:rPr>
                <w:rFonts w:ascii="Times New Roman" w:hAnsi="Times New Roman" w:cs="Times New Roman"/>
                <w:b/>
                <w:sz w:val="24"/>
                <w:szCs w:val="24"/>
              </w:rPr>
              <w:t>работы</w:t>
            </w:r>
            <w:r w:rsidRPr="004C0534">
              <w:rPr>
                <w:rFonts w:ascii="Times New Roman" w:hAnsi="Times New Roman" w:cs="Times New Roman"/>
                <w:b/>
                <w:spacing w:val="-2"/>
                <w:sz w:val="24"/>
                <w:szCs w:val="24"/>
              </w:rPr>
              <w:t xml:space="preserve"> </w:t>
            </w:r>
            <w:r w:rsidRPr="004C0534">
              <w:rPr>
                <w:rFonts w:ascii="Times New Roman" w:hAnsi="Times New Roman" w:cs="Times New Roman"/>
                <w:b/>
                <w:sz w:val="24"/>
                <w:szCs w:val="24"/>
              </w:rPr>
              <w:t>учителей-предметников)</w:t>
            </w:r>
            <w:proofErr w:type="gramEnd"/>
          </w:p>
        </w:tc>
      </w:tr>
      <w:tr w:rsidR="002C4968" w:rsidRPr="004C0534" w:rsidTr="00017107">
        <w:trPr>
          <w:gridAfter w:val="2"/>
          <w:wAfter w:w="4360" w:type="dxa"/>
        </w:trPr>
        <w:tc>
          <w:tcPr>
            <w:tcW w:w="10031" w:type="dxa"/>
            <w:gridSpan w:val="6"/>
          </w:tcPr>
          <w:p w:rsidR="002C4968" w:rsidRPr="004C0534" w:rsidRDefault="002C4968" w:rsidP="00017107">
            <w:pPr>
              <w:pStyle w:val="TableParagraph"/>
              <w:ind w:left="600" w:right="527"/>
              <w:jc w:val="center"/>
              <w:rPr>
                <w:b/>
                <w:sz w:val="24"/>
                <w:szCs w:val="24"/>
              </w:rPr>
            </w:pPr>
            <w:r w:rsidRPr="004C0534">
              <w:rPr>
                <w:b/>
                <w:sz w:val="24"/>
                <w:szCs w:val="24"/>
              </w:rPr>
              <w:t>Модуль 4. «Самоуправление»</w:t>
            </w:r>
          </w:p>
        </w:tc>
      </w:tr>
      <w:tr w:rsidR="002C4968" w:rsidRPr="004C0534" w:rsidTr="00017107">
        <w:trPr>
          <w:gridAfter w:val="2"/>
          <w:wAfter w:w="4360" w:type="dxa"/>
          <w:trHeight w:val="1005"/>
        </w:trPr>
        <w:tc>
          <w:tcPr>
            <w:tcW w:w="1101" w:type="dxa"/>
            <w:vAlign w:val="bottom"/>
          </w:tcPr>
          <w:p w:rsidR="002C4968" w:rsidRPr="004C0534" w:rsidRDefault="002C4968" w:rsidP="00017107">
            <w:pPr>
              <w:spacing w:line="203" w:lineRule="exact"/>
              <w:ind w:left="340"/>
              <w:rPr>
                <w:rFonts w:ascii="Times New Roman" w:hAnsi="Times New Roman" w:cs="Times New Roman"/>
                <w:sz w:val="24"/>
                <w:szCs w:val="24"/>
              </w:rPr>
            </w:pPr>
            <w:r w:rsidRPr="004C0534">
              <w:rPr>
                <w:rFonts w:ascii="Times New Roman" w:eastAsia="Times" w:hAnsi="Times New Roman" w:cs="Times New Roman"/>
                <w:sz w:val="24"/>
                <w:szCs w:val="24"/>
              </w:rPr>
              <w:t>1.</w:t>
            </w:r>
          </w:p>
        </w:tc>
        <w:tc>
          <w:tcPr>
            <w:tcW w:w="3260" w:type="dxa"/>
            <w:gridSpan w:val="2"/>
            <w:vAlign w:val="bottom"/>
          </w:tcPr>
          <w:p w:rsidR="002C4968" w:rsidRPr="004C0534" w:rsidRDefault="002C4968" w:rsidP="00017107">
            <w:pPr>
              <w:spacing w:line="234" w:lineRule="exact"/>
              <w:ind w:left="80"/>
              <w:rPr>
                <w:rFonts w:ascii="Times New Roman" w:hAnsi="Times New Roman" w:cs="Times New Roman"/>
                <w:sz w:val="24"/>
                <w:szCs w:val="24"/>
              </w:rPr>
            </w:pPr>
            <w:r w:rsidRPr="004C0534">
              <w:rPr>
                <w:rFonts w:ascii="Times New Roman" w:hAnsi="Times New Roman" w:cs="Times New Roman"/>
                <w:sz w:val="24"/>
                <w:szCs w:val="24"/>
              </w:rPr>
              <w:t>Выборы органов классного самоуправления</w:t>
            </w:r>
          </w:p>
        </w:tc>
        <w:tc>
          <w:tcPr>
            <w:tcW w:w="1701" w:type="dxa"/>
            <w:vAlign w:val="bottom"/>
          </w:tcPr>
          <w:p w:rsidR="002C4968" w:rsidRPr="004C0534" w:rsidRDefault="002C4968" w:rsidP="00017107">
            <w:pPr>
              <w:spacing w:line="227"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34"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p>
        </w:tc>
        <w:tc>
          <w:tcPr>
            <w:tcW w:w="2375" w:type="dxa"/>
            <w:vAlign w:val="bottom"/>
          </w:tcPr>
          <w:p w:rsidR="002C4968" w:rsidRPr="004C0534" w:rsidRDefault="002C4968" w:rsidP="00017107">
            <w:pPr>
              <w:spacing w:line="234" w:lineRule="exact"/>
              <w:ind w:left="80"/>
              <w:rPr>
                <w:rFonts w:ascii="Times New Roman" w:hAnsi="Times New Roman" w:cs="Times New Roman"/>
                <w:sz w:val="24"/>
                <w:szCs w:val="24"/>
              </w:rPr>
            </w:pPr>
            <w:r w:rsidRPr="004C0534">
              <w:rPr>
                <w:rFonts w:ascii="Times New Roman" w:hAnsi="Times New Roman" w:cs="Times New Roman"/>
                <w:sz w:val="24"/>
                <w:szCs w:val="24"/>
              </w:rPr>
              <w:t>Классные</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руководители</w:t>
            </w:r>
          </w:p>
        </w:tc>
      </w:tr>
      <w:tr w:rsidR="002C4968" w:rsidRPr="004C0534" w:rsidTr="00017107">
        <w:trPr>
          <w:gridAfter w:val="2"/>
          <w:wAfter w:w="4360" w:type="dxa"/>
          <w:trHeight w:val="765"/>
        </w:trPr>
        <w:tc>
          <w:tcPr>
            <w:tcW w:w="1101" w:type="dxa"/>
            <w:vAlign w:val="bottom"/>
          </w:tcPr>
          <w:p w:rsidR="002C4968" w:rsidRPr="004C0534" w:rsidRDefault="002C4968" w:rsidP="00017107">
            <w:pPr>
              <w:spacing w:line="208" w:lineRule="exact"/>
              <w:ind w:left="340"/>
              <w:rPr>
                <w:rFonts w:ascii="Times New Roman" w:hAnsi="Times New Roman" w:cs="Times New Roman"/>
                <w:sz w:val="24"/>
                <w:szCs w:val="24"/>
              </w:rPr>
            </w:pPr>
            <w:r w:rsidRPr="004C0534">
              <w:rPr>
                <w:rFonts w:ascii="Times New Roman" w:eastAsia="Times" w:hAnsi="Times New Roman" w:cs="Times New Roman"/>
                <w:sz w:val="24"/>
                <w:szCs w:val="24"/>
              </w:rPr>
              <w:t>2.</w:t>
            </w:r>
          </w:p>
        </w:tc>
        <w:tc>
          <w:tcPr>
            <w:tcW w:w="3260" w:type="dxa"/>
            <w:gridSpan w:val="2"/>
            <w:vAlign w:val="bottom"/>
          </w:tcPr>
          <w:p w:rsidR="002C4968" w:rsidRPr="004C0534" w:rsidRDefault="002C4968" w:rsidP="00017107">
            <w:pPr>
              <w:spacing w:line="239" w:lineRule="exact"/>
              <w:ind w:left="80"/>
              <w:rPr>
                <w:rFonts w:ascii="Times New Roman" w:hAnsi="Times New Roman" w:cs="Times New Roman"/>
                <w:sz w:val="24"/>
                <w:szCs w:val="24"/>
              </w:rPr>
            </w:pPr>
            <w:r w:rsidRPr="004C0534">
              <w:rPr>
                <w:rFonts w:ascii="Times New Roman" w:hAnsi="Times New Roman" w:cs="Times New Roman"/>
                <w:sz w:val="24"/>
                <w:szCs w:val="24"/>
              </w:rPr>
              <w:t>Назначение поручений в классных коллективах</w:t>
            </w:r>
          </w:p>
        </w:tc>
        <w:tc>
          <w:tcPr>
            <w:tcW w:w="1701" w:type="dxa"/>
            <w:vAlign w:val="bottom"/>
          </w:tcPr>
          <w:p w:rsidR="002C4968" w:rsidRPr="004C0534" w:rsidRDefault="002C4968" w:rsidP="00017107">
            <w:pPr>
              <w:spacing w:line="231"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39" w:lineRule="exact"/>
              <w:ind w:left="100"/>
              <w:rPr>
                <w:rFonts w:ascii="Times New Roman" w:hAnsi="Times New Roman" w:cs="Times New Roman"/>
                <w:sz w:val="24"/>
                <w:szCs w:val="24"/>
              </w:rPr>
            </w:pPr>
            <w:r w:rsidRPr="004C0534">
              <w:rPr>
                <w:rFonts w:ascii="Times New Roman" w:hAnsi="Times New Roman" w:cs="Times New Roman"/>
                <w:sz w:val="24"/>
                <w:szCs w:val="24"/>
              </w:rPr>
              <w:t>октябрь</w:t>
            </w:r>
          </w:p>
        </w:tc>
        <w:tc>
          <w:tcPr>
            <w:tcW w:w="2375" w:type="dxa"/>
            <w:vAlign w:val="bottom"/>
          </w:tcPr>
          <w:p w:rsidR="002C4968" w:rsidRPr="004C0534" w:rsidRDefault="002C4968" w:rsidP="00017107">
            <w:pPr>
              <w:spacing w:line="239" w:lineRule="exact"/>
              <w:ind w:left="80"/>
              <w:rPr>
                <w:rFonts w:ascii="Times New Roman" w:hAnsi="Times New Roman" w:cs="Times New Roman"/>
                <w:sz w:val="24"/>
                <w:szCs w:val="24"/>
              </w:rPr>
            </w:pPr>
            <w:proofErr w:type="gramStart"/>
            <w:r w:rsidRPr="004C0534">
              <w:rPr>
                <w:rFonts w:ascii="Times New Roman" w:hAnsi="Times New Roman" w:cs="Times New Roman"/>
                <w:sz w:val="24"/>
                <w:szCs w:val="24"/>
              </w:rPr>
              <w:t>Классные</w:t>
            </w:r>
            <w:proofErr w:type="gramEnd"/>
            <w:r w:rsidRPr="004C0534">
              <w:rPr>
                <w:rFonts w:ascii="Times New Roman" w:hAnsi="Times New Roman" w:cs="Times New Roman"/>
                <w:sz w:val="24"/>
                <w:szCs w:val="24"/>
              </w:rPr>
              <w:t xml:space="preserve"> рук</w:t>
            </w:r>
          </w:p>
        </w:tc>
      </w:tr>
      <w:tr w:rsidR="002C4968" w:rsidRPr="004C0534" w:rsidTr="00017107">
        <w:trPr>
          <w:gridAfter w:val="2"/>
          <w:wAfter w:w="4360" w:type="dxa"/>
          <w:trHeight w:val="699"/>
        </w:trPr>
        <w:tc>
          <w:tcPr>
            <w:tcW w:w="1101" w:type="dxa"/>
            <w:vAlign w:val="bottom"/>
          </w:tcPr>
          <w:p w:rsidR="002C4968" w:rsidRPr="004C0534" w:rsidRDefault="002C4968" w:rsidP="00017107">
            <w:pPr>
              <w:spacing w:line="208" w:lineRule="exact"/>
              <w:ind w:left="340"/>
              <w:rPr>
                <w:rFonts w:ascii="Times New Roman" w:hAnsi="Times New Roman" w:cs="Times New Roman"/>
                <w:sz w:val="24"/>
                <w:szCs w:val="24"/>
              </w:rPr>
            </w:pPr>
            <w:r w:rsidRPr="004C0534">
              <w:rPr>
                <w:rFonts w:ascii="Times New Roman" w:eastAsia="Times" w:hAnsi="Times New Roman" w:cs="Times New Roman"/>
                <w:sz w:val="24"/>
                <w:szCs w:val="24"/>
              </w:rPr>
              <w:t>3.</w:t>
            </w:r>
          </w:p>
        </w:tc>
        <w:tc>
          <w:tcPr>
            <w:tcW w:w="3260" w:type="dxa"/>
            <w:gridSpan w:val="2"/>
            <w:vAlign w:val="bottom"/>
          </w:tcPr>
          <w:p w:rsidR="002C4968" w:rsidRPr="004C0534" w:rsidRDefault="002C4968" w:rsidP="00017107">
            <w:pPr>
              <w:spacing w:line="239" w:lineRule="exact"/>
              <w:ind w:left="80"/>
              <w:rPr>
                <w:rFonts w:ascii="Times New Roman" w:hAnsi="Times New Roman" w:cs="Times New Roman"/>
                <w:sz w:val="24"/>
                <w:szCs w:val="24"/>
              </w:rPr>
            </w:pPr>
            <w:r w:rsidRPr="004C0534">
              <w:rPr>
                <w:rFonts w:ascii="Times New Roman" w:hAnsi="Times New Roman" w:cs="Times New Roman"/>
                <w:sz w:val="24"/>
                <w:szCs w:val="24"/>
              </w:rPr>
              <w:t>Формирование и организация работы Совета</w:t>
            </w:r>
          </w:p>
          <w:p w:rsidR="002C4968" w:rsidRPr="004C0534" w:rsidRDefault="002C4968" w:rsidP="00017107">
            <w:pPr>
              <w:spacing w:line="252" w:lineRule="exact"/>
              <w:rPr>
                <w:rFonts w:ascii="Times New Roman" w:hAnsi="Times New Roman" w:cs="Times New Roman"/>
                <w:sz w:val="24"/>
                <w:szCs w:val="24"/>
              </w:rPr>
            </w:pPr>
            <w:r w:rsidRPr="004C0534">
              <w:rPr>
                <w:rFonts w:ascii="Times New Roman" w:hAnsi="Times New Roman" w:cs="Times New Roman"/>
                <w:sz w:val="24"/>
                <w:szCs w:val="24"/>
              </w:rPr>
              <w:t>старшеклассников</w:t>
            </w:r>
            <w:r w:rsidRPr="004C0534">
              <w:rPr>
                <w:rFonts w:ascii="Times New Roman" w:eastAsia="Times" w:hAnsi="Times New Roman" w:cs="Times New Roman"/>
                <w:sz w:val="24"/>
                <w:szCs w:val="24"/>
              </w:rPr>
              <w:t>.</w:t>
            </w:r>
          </w:p>
        </w:tc>
        <w:tc>
          <w:tcPr>
            <w:tcW w:w="1701" w:type="dxa"/>
            <w:tcBorders>
              <w:bottom w:val="single" w:sz="4" w:space="0" w:color="auto"/>
            </w:tcBorders>
            <w:vAlign w:val="bottom"/>
          </w:tcPr>
          <w:p w:rsidR="002C4968" w:rsidRPr="004C0534" w:rsidRDefault="002C4968" w:rsidP="00017107">
            <w:pPr>
              <w:spacing w:line="231"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tcBorders>
              <w:bottom w:val="single" w:sz="4" w:space="0" w:color="auto"/>
            </w:tcBorders>
            <w:vAlign w:val="bottom"/>
          </w:tcPr>
          <w:p w:rsidR="002C4968" w:rsidRPr="004C0534" w:rsidRDefault="002C4968" w:rsidP="00017107">
            <w:pPr>
              <w:spacing w:line="239" w:lineRule="exact"/>
              <w:ind w:left="100"/>
              <w:rPr>
                <w:rFonts w:ascii="Times New Roman" w:hAnsi="Times New Roman" w:cs="Times New Roman"/>
                <w:sz w:val="24"/>
                <w:szCs w:val="24"/>
              </w:rPr>
            </w:pPr>
            <w:r w:rsidRPr="004C0534">
              <w:rPr>
                <w:rFonts w:ascii="Times New Roman" w:hAnsi="Times New Roman" w:cs="Times New Roman"/>
                <w:sz w:val="24"/>
                <w:szCs w:val="24"/>
              </w:rPr>
              <w:t>октябрь</w:t>
            </w:r>
          </w:p>
        </w:tc>
        <w:tc>
          <w:tcPr>
            <w:tcW w:w="2375" w:type="dxa"/>
            <w:tcBorders>
              <w:bottom w:val="single" w:sz="4" w:space="0" w:color="auto"/>
            </w:tcBorders>
            <w:vAlign w:val="bottom"/>
          </w:tcPr>
          <w:p w:rsidR="002C4968" w:rsidRPr="004C0534" w:rsidRDefault="002C4968" w:rsidP="00017107">
            <w:pPr>
              <w:spacing w:line="239" w:lineRule="exact"/>
              <w:ind w:left="80"/>
              <w:rPr>
                <w:rFonts w:ascii="Times New Roman" w:hAnsi="Times New Roman" w:cs="Times New Roman"/>
                <w:sz w:val="24"/>
                <w:szCs w:val="24"/>
              </w:rPr>
            </w:pPr>
            <w:r w:rsidRPr="004C0534">
              <w:rPr>
                <w:rFonts w:ascii="Times New Roman" w:hAnsi="Times New Roman" w:cs="Times New Roman"/>
                <w:sz w:val="24"/>
                <w:szCs w:val="24"/>
              </w:rPr>
              <w:t>Зам</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директора </w:t>
            </w:r>
            <w:proofErr w:type="gramStart"/>
            <w:r w:rsidRPr="004C0534">
              <w:rPr>
                <w:rFonts w:ascii="Times New Roman" w:hAnsi="Times New Roman" w:cs="Times New Roman"/>
                <w:sz w:val="24"/>
                <w:szCs w:val="24"/>
              </w:rPr>
              <w:t>по</w:t>
            </w:r>
            <w:proofErr w:type="gramEnd"/>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ВР</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классные</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руководители</w:t>
            </w:r>
          </w:p>
        </w:tc>
      </w:tr>
      <w:tr w:rsidR="002C4968" w:rsidRPr="004C0534" w:rsidTr="00017107">
        <w:trPr>
          <w:gridAfter w:val="2"/>
          <w:wAfter w:w="4360" w:type="dxa"/>
          <w:trHeight w:val="1138"/>
        </w:trPr>
        <w:tc>
          <w:tcPr>
            <w:tcW w:w="1101" w:type="dxa"/>
            <w:vAlign w:val="bottom"/>
          </w:tcPr>
          <w:p w:rsidR="002C4968" w:rsidRPr="004C0534" w:rsidRDefault="002C4968" w:rsidP="00017107">
            <w:pPr>
              <w:spacing w:line="207" w:lineRule="exact"/>
              <w:ind w:left="340"/>
              <w:rPr>
                <w:rFonts w:ascii="Times New Roman" w:hAnsi="Times New Roman" w:cs="Times New Roman"/>
                <w:sz w:val="24"/>
                <w:szCs w:val="24"/>
              </w:rPr>
            </w:pPr>
            <w:r w:rsidRPr="004C0534">
              <w:rPr>
                <w:rFonts w:ascii="Times New Roman" w:eastAsia="Times" w:hAnsi="Times New Roman" w:cs="Times New Roman"/>
                <w:sz w:val="24"/>
                <w:szCs w:val="24"/>
              </w:rPr>
              <w:t>4.</w:t>
            </w:r>
          </w:p>
        </w:tc>
        <w:tc>
          <w:tcPr>
            <w:tcW w:w="3260" w:type="dxa"/>
            <w:gridSpan w:val="2"/>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Ежемесячные заседания Совета старшеклассников</w:t>
            </w:r>
          </w:p>
        </w:tc>
        <w:tc>
          <w:tcPr>
            <w:tcW w:w="1701" w:type="dxa"/>
            <w:vAlign w:val="bottom"/>
          </w:tcPr>
          <w:p w:rsidR="002C4968" w:rsidRPr="004C0534" w:rsidRDefault="002C4968" w:rsidP="00017107">
            <w:pPr>
              <w:spacing w:line="230"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37"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spacing w:line="252" w:lineRule="exact"/>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Педагог-организатор</w:t>
            </w:r>
          </w:p>
        </w:tc>
      </w:tr>
      <w:tr w:rsidR="002C4968" w:rsidRPr="004C0534" w:rsidTr="00017107">
        <w:trPr>
          <w:gridAfter w:val="2"/>
          <w:wAfter w:w="4360" w:type="dxa"/>
          <w:trHeight w:val="686"/>
        </w:trPr>
        <w:tc>
          <w:tcPr>
            <w:tcW w:w="1101" w:type="dxa"/>
            <w:vAlign w:val="bottom"/>
          </w:tcPr>
          <w:p w:rsidR="002C4968" w:rsidRPr="004C0534" w:rsidRDefault="002C4968" w:rsidP="00017107">
            <w:pPr>
              <w:spacing w:line="207" w:lineRule="exact"/>
              <w:ind w:left="340"/>
              <w:rPr>
                <w:rFonts w:ascii="Times New Roman" w:hAnsi="Times New Roman" w:cs="Times New Roman"/>
                <w:sz w:val="24"/>
                <w:szCs w:val="24"/>
              </w:rPr>
            </w:pPr>
            <w:r w:rsidRPr="004C0534">
              <w:rPr>
                <w:rFonts w:ascii="Times New Roman" w:eastAsia="Times" w:hAnsi="Times New Roman" w:cs="Times New Roman"/>
                <w:sz w:val="24"/>
                <w:szCs w:val="24"/>
              </w:rPr>
              <w:lastRenderedPageBreak/>
              <w:t>5.</w:t>
            </w:r>
          </w:p>
        </w:tc>
        <w:tc>
          <w:tcPr>
            <w:tcW w:w="3260" w:type="dxa"/>
            <w:gridSpan w:val="2"/>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Работа в классных коллективах в соответствии</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планов</w:t>
            </w:r>
            <w:r w:rsidRPr="004C0534">
              <w:rPr>
                <w:rFonts w:ascii="Times New Roman" w:eastAsia="Times" w:hAnsi="Times New Roman" w:cs="Times New Roman"/>
                <w:sz w:val="24"/>
                <w:szCs w:val="24"/>
              </w:rPr>
              <w:t>.</w:t>
            </w:r>
          </w:p>
        </w:tc>
        <w:tc>
          <w:tcPr>
            <w:tcW w:w="1701" w:type="dxa"/>
            <w:vAlign w:val="bottom"/>
          </w:tcPr>
          <w:p w:rsidR="002C4968" w:rsidRPr="004C0534" w:rsidRDefault="002C4968" w:rsidP="00017107">
            <w:pPr>
              <w:spacing w:line="230"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37"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spacing w:line="252" w:lineRule="exact"/>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Классные</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руководители</w:t>
            </w:r>
          </w:p>
        </w:tc>
      </w:tr>
      <w:tr w:rsidR="002C4968" w:rsidRPr="004C0534" w:rsidTr="00017107">
        <w:trPr>
          <w:gridAfter w:val="2"/>
          <w:wAfter w:w="4360" w:type="dxa"/>
          <w:trHeight w:val="512"/>
        </w:trPr>
        <w:tc>
          <w:tcPr>
            <w:tcW w:w="1101" w:type="dxa"/>
            <w:vAlign w:val="bottom"/>
          </w:tcPr>
          <w:p w:rsidR="002C4968" w:rsidRPr="004C0534" w:rsidRDefault="002C4968" w:rsidP="00017107">
            <w:pPr>
              <w:spacing w:line="207" w:lineRule="exact"/>
              <w:ind w:left="340"/>
              <w:rPr>
                <w:rFonts w:ascii="Times New Roman" w:hAnsi="Times New Roman" w:cs="Times New Roman"/>
                <w:sz w:val="24"/>
                <w:szCs w:val="24"/>
              </w:rPr>
            </w:pPr>
            <w:r w:rsidRPr="004C0534">
              <w:rPr>
                <w:rFonts w:ascii="Times New Roman" w:eastAsia="Times" w:hAnsi="Times New Roman" w:cs="Times New Roman"/>
                <w:sz w:val="24"/>
                <w:szCs w:val="24"/>
              </w:rPr>
              <w:t>6.</w:t>
            </w:r>
          </w:p>
        </w:tc>
        <w:tc>
          <w:tcPr>
            <w:tcW w:w="3260" w:type="dxa"/>
            <w:gridSpan w:val="2"/>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Отчёты членов Совета старшеклассников о проделанной работе на заседаниях</w:t>
            </w:r>
          </w:p>
        </w:tc>
        <w:tc>
          <w:tcPr>
            <w:tcW w:w="1701" w:type="dxa"/>
            <w:vAlign w:val="bottom"/>
          </w:tcPr>
          <w:p w:rsidR="002C4968" w:rsidRPr="004C0534" w:rsidRDefault="002C4968" w:rsidP="00017107">
            <w:pPr>
              <w:spacing w:line="230"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37"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spacing w:line="252" w:lineRule="exact"/>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Классные</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руководители</w:t>
            </w:r>
          </w:p>
        </w:tc>
      </w:tr>
      <w:tr w:rsidR="002C4968" w:rsidRPr="004C0534" w:rsidTr="00017107">
        <w:trPr>
          <w:gridAfter w:val="2"/>
          <w:wAfter w:w="4360" w:type="dxa"/>
          <w:trHeight w:val="840"/>
        </w:trPr>
        <w:tc>
          <w:tcPr>
            <w:tcW w:w="1101" w:type="dxa"/>
            <w:vAlign w:val="bottom"/>
          </w:tcPr>
          <w:p w:rsidR="002C4968" w:rsidRPr="004C0534" w:rsidRDefault="002C4968" w:rsidP="00017107">
            <w:pPr>
              <w:spacing w:line="207" w:lineRule="exact"/>
              <w:ind w:left="340"/>
              <w:rPr>
                <w:rFonts w:ascii="Times New Roman" w:hAnsi="Times New Roman" w:cs="Times New Roman"/>
                <w:sz w:val="24"/>
                <w:szCs w:val="24"/>
              </w:rPr>
            </w:pPr>
            <w:r w:rsidRPr="004C0534">
              <w:rPr>
                <w:rFonts w:ascii="Times New Roman" w:eastAsia="Times" w:hAnsi="Times New Roman" w:cs="Times New Roman"/>
                <w:sz w:val="24"/>
                <w:szCs w:val="24"/>
              </w:rPr>
              <w:t>7.</w:t>
            </w:r>
          </w:p>
        </w:tc>
        <w:tc>
          <w:tcPr>
            <w:tcW w:w="3260" w:type="dxa"/>
            <w:gridSpan w:val="2"/>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Участие в общешкольных мероприятиях</w:t>
            </w:r>
          </w:p>
        </w:tc>
        <w:tc>
          <w:tcPr>
            <w:tcW w:w="1701" w:type="dxa"/>
            <w:vAlign w:val="bottom"/>
          </w:tcPr>
          <w:p w:rsidR="002C4968" w:rsidRPr="004C0534" w:rsidRDefault="002C4968" w:rsidP="00017107">
            <w:pPr>
              <w:spacing w:line="230"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37"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-май</w:t>
            </w:r>
          </w:p>
        </w:tc>
        <w:tc>
          <w:tcPr>
            <w:tcW w:w="2375" w:type="dxa"/>
            <w:vAlign w:val="bottom"/>
          </w:tcPr>
          <w:p w:rsidR="002C4968" w:rsidRPr="004C0534" w:rsidRDefault="002C4968" w:rsidP="00017107">
            <w:pPr>
              <w:spacing w:line="237" w:lineRule="exact"/>
              <w:ind w:left="80"/>
              <w:rPr>
                <w:rFonts w:ascii="Times New Roman" w:hAnsi="Times New Roman" w:cs="Times New Roman"/>
                <w:sz w:val="24"/>
                <w:szCs w:val="24"/>
              </w:rPr>
            </w:pPr>
            <w:proofErr w:type="gramStart"/>
            <w:r w:rsidRPr="004C0534">
              <w:rPr>
                <w:rFonts w:ascii="Times New Roman" w:hAnsi="Times New Roman" w:cs="Times New Roman"/>
                <w:sz w:val="24"/>
                <w:szCs w:val="24"/>
              </w:rPr>
              <w:t>Классные</w:t>
            </w:r>
            <w:proofErr w:type="gramEnd"/>
            <w:r w:rsidRPr="004C0534">
              <w:rPr>
                <w:rFonts w:ascii="Times New Roman" w:hAnsi="Times New Roman" w:cs="Times New Roman"/>
                <w:sz w:val="24"/>
                <w:szCs w:val="24"/>
              </w:rPr>
              <w:t xml:space="preserve"> рук</w:t>
            </w:r>
          </w:p>
        </w:tc>
      </w:tr>
      <w:tr w:rsidR="002C4968" w:rsidRPr="004C0534" w:rsidTr="00017107">
        <w:trPr>
          <w:gridAfter w:val="2"/>
          <w:wAfter w:w="4360" w:type="dxa"/>
          <w:trHeight w:val="835"/>
        </w:trPr>
        <w:tc>
          <w:tcPr>
            <w:tcW w:w="1101" w:type="dxa"/>
            <w:vAlign w:val="bottom"/>
          </w:tcPr>
          <w:p w:rsidR="002C4968" w:rsidRPr="004C0534" w:rsidRDefault="002C4968" w:rsidP="00017107">
            <w:pPr>
              <w:spacing w:line="207" w:lineRule="exact"/>
              <w:ind w:left="340"/>
              <w:rPr>
                <w:rFonts w:ascii="Times New Roman" w:hAnsi="Times New Roman" w:cs="Times New Roman"/>
                <w:sz w:val="24"/>
                <w:szCs w:val="24"/>
              </w:rPr>
            </w:pPr>
            <w:r w:rsidRPr="004C0534">
              <w:rPr>
                <w:rFonts w:ascii="Times New Roman" w:eastAsia="Times" w:hAnsi="Times New Roman" w:cs="Times New Roman"/>
                <w:sz w:val="24"/>
                <w:szCs w:val="24"/>
              </w:rPr>
              <w:t>8.</w:t>
            </w:r>
          </w:p>
        </w:tc>
        <w:tc>
          <w:tcPr>
            <w:tcW w:w="3260" w:type="dxa"/>
            <w:gridSpan w:val="2"/>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 xml:space="preserve">Участие в мероприятиях разного уровня и </w:t>
            </w:r>
            <w:proofErr w:type="gramStart"/>
            <w:r w:rsidRPr="004C0534">
              <w:rPr>
                <w:rFonts w:ascii="Times New Roman" w:hAnsi="Times New Roman" w:cs="Times New Roman"/>
                <w:sz w:val="24"/>
                <w:szCs w:val="24"/>
              </w:rPr>
              <w:t>различной</w:t>
            </w:r>
            <w:proofErr w:type="gramEnd"/>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направленности</w:t>
            </w:r>
          </w:p>
        </w:tc>
        <w:tc>
          <w:tcPr>
            <w:tcW w:w="1701" w:type="dxa"/>
            <w:vAlign w:val="bottom"/>
          </w:tcPr>
          <w:p w:rsidR="002C4968" w:rsidRPr="004C0534" w:rsidRDefault="002C4968" w:rsidP="00017107">
            <w:pPr>
              <w:spacing w:line="230"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37"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spacing w:line="252" w:lineRule="exact"/>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Классные</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руководители</w:t>
            </w:r>
          </w:p>
        </w:tc>
      </w:tr>
      <w:tr w:rsidR="002C4968" w:rsidRPr="004C0534" w:rsidTr="00017107">
        <w:trPr>
          <w:gridAfter w:val="2"/>
          <w:wAfter w:w="4360" w:type="dxa"/>
          <w:trHeight w:val="409"/>
        </w:trPr>
        <w:tc>
          <w:tcPr>
            <w:tcW w:w="10031" w:type="dxa"/>
            <w:gridSpan w:val="6"/>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b/>
                <w:sz w:val="24"/>
                <w:szCs w:val="24"/>
              </w:rPr>
              <w:t>Модуль 5. «Профориентация»</w:t>
            </w:r>
          </w:p>
        </w:tc>
      </w:tr>
      <w:tr w:rsidR="002C4968" w:rsidRPr="004C0534" w:rsidTr="00017107">
        <w:trPr>
          <w:gridAfter w:val="2"/>
          <w:wAfter w:w="4360" w:type="dxa"/>
          <w:trHeight w:val="557"/>
        </w:trPr>
        <w:tc>
          <w:tcPr>
            <w:tcW w:w="1101" w:type="dxa"/>
            <w:vAlign w:val="bottom"/>
          </w:tcPr>
          <w:p w:rsidR="002C4968" w:rsidRPr="004C0534" w:rsidRDefault="002C4968" w:rsidP="00017107">
            <w:pPr>
              <w:spacing w:line="203"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t>1.</w:t>
            </w:r>
          </w:p>
        </w:tc>
        <w:tc>
          <w:tcPr>
            <w:tcW w:w="3260" w:type="dxa"/>
            <w:gridSpan w:val="2"/>
            <w:vAlign w:val="bottom"/>
          </w:tcPr>
          <w:p w:rsidR="002C4968" w:rsidRPr="004C0534" w:rsidRDefault="002C4968" w:rsidP="00017107">
            <w:pPr>
              <w:spacing w:line="234" w:lineRule="exact"/>
              <w:ind w:left="80"/>
              <w:rPr>
                <w:rFonts w:ascii="Times New Roman" w:hAnsi="Times New Roman" w:cs="Times New Roman"/>
                <w:sz w:val="24"/>
                <w:szCs w:val="24"/>
              </w:rPr>
            </w:pPr>
            <w:r w:rsidRPr="004C0534">
              <w:rPr>
                <w:rFonts w:ascii="Times New Roman" w:hAnsi="Times New Roman" w:cs="Times New Roman"/>
                <w:sz w:val="24"/>
                <w:szCs w:val="24"/>
              </w:rPr>
              <w:t xml:space="preserve">Классный час </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Известные люди нашего села</w:t>
            </w:r>
            <w:r w:rsidRPr="004C0534">
              <w:rPr>
                <w:rFonts w:ascii="Times New Roman" w:eastAsia="Times" w:hAnsi="Times New Roman" w:cs="Times New Roman"/>
                <w:sz w:val="24"/>
                <w:szCs w:val="24"/>
              </w:rPr>
              <w:t>»</w:t>
            </w:r>
          </w:p>
        </w:tc>
        <w:tc>
          <w:tcPr>
            <w:tcW w:w="1701" w:type="dxa"/>
            <w:vAlign w:val="bottom"/>
          </w:tcPr>
          <w:p w:rsidR="002C4968" w:rsidRPr="004C0534" w:rsidRDefault="002C4968" w:rsidP="00017107">
            <w:pPr>
              <w:spacing w:line="230"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34" w:lineRule="exact"/>
              <w:ind w:left="100"/>
              <w:rPr>
                <w:rFonts w:ascii="Times New Roman" w:hAnsi="Times New Roman" w:cs="Times New Roman"/>
                <w:sz w:val="24"/>
                <w:szCs w:val="24"/>
              </w:rPr>
            </w:pPr>
            <w:r w:rsidRPr="004C0534">
              <w:rPr>
                <w:rFonts w:ascii="Times New Roman" w:hAnsi="Times New Roman" w:cs="Times New Roman"/>
                <w:sz w:val="24"/>
                <w:szCs w:val="24"/>
              </w:rPr>
              <w:t>октябрь</w:t>
            </w:r>
          </w:p>
        </w:tc>
        <w:tc>
          <w:tcPr>
            <w:tcW w:w="2375" w:type="dxa"/>
            <w:vAlign w:val="bottom"/>
          </w:tcPr>
          <w:p w:rsidR="002C4968" w:rsidRPr="004C0534" w:rsidRDefault="002C4968" w:rsidP="00017107">
            <w:pPr>
              <w:spacing w:line="234" w:lineRule="exact"/>
              <w:ind w:left="80"/>
              <w:rPr>
                <w:rFonts w:ascii="Times New Roman" w:hAnsi="Times New Roman" w:cs="Times New Roman"/>
                <w:sz w:val="24"/>
                <w:szCs w:val="24"/>
              </w:rPr>
            </w:pPr>
            <w:r w:rsidRPr="004C0534">
              <w:rPr>
                <w:rFonts w:ascii="Times New Roman" w:hAnsi="Times New Roman" w:cs="Times New Roman"/>
                <w:sz w:val="24"/>
                <w:szCs w:val="24"/>
              </w:rPr>
              <w:t>Классные</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руководители</w:t>
            </w:r>
          </w:p>
        </w:tc>
      </w:tr>
      <w:tr w:rsidR="002C4968" w:rsidRPr="004C0534" w:rsidTr="00017107">
        <w:trPr>
          <w:gridAfter w:val="2"/>
          <w:wAfter w:w="4360" w:type="dxa"/>
          <w:trHeight w:val="422"/>
        </w:trPr>
        <w:tc>
          <w:tcPr>
            <w:tcW w:w="1101" w:type="dxa"/>
            <w:vAlign w:val="bottom"/>
          </w:tcPr>
          <w:p w:rsidR="002C4968" w:rsidRPr="004C0534" w:rsidRDefault="002C4968" w:rsidP="00017107">
            <w:pPr>
              <w:spacing w:line="207"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t>2.</w:t>
            </w:r>
          </w:p>
        </w:tc>
        <w:tc>
          <w:tcPr>
            <w:tcW w:w="3260" w:type="dxa"/>
            <w:gridSpan w:val="2"/>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 xml:space="preserve">Участие в Неделе труда и профориентации </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Сем</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шагов в профессию</w:t>
            </w:r>
            <w:r w:rsidRPr="004C0534">
              <w:rPr>
                <w:rFonts w:ascii="Times New Roman" w:eastAsia="Times" w:hAnsi="Times New Roman" w:cs="Times New Roman"/>
                <w:sz w:val="24"/>
                <w:szCs w:val="24"/>
              </w:rPr>
              <w:t>»</w:t>
            </w:r>
          </w:p>
        </w:tc>
        <w:tc>
          <w:tcPr>
            <w:tcW w:w="1701" w:type="dxa"/>
            <w:vAlign w:val="bottom"/>
          </w:tcPr>
          <w:p w:rsidR="002C4968" w:rsidRPr="004C0534" w:rsidRDefault="002C4968" w:rsidP="00017107">
            <w:pPr>
              <w:spacing w:line="230"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37" w:lineRule="exact"/>
              <w:ind w:left="100"/>
              <w:rPr>
                <w:rFonts w:ascii="Times New Roman" w:hAnsi="Times New Roman" w:cs="Times New Roman"/>
                <w:sz w:val="24"/>
                <w:szCs w:val="24"/>
              </w:rPr>
            </w:pPr>
            <w:r w:rsidRPr="004C0534">
              <w:rPr>
                <w:rFonts w:ascii="Times New Roman" w:hAnsi="Times New Roman" w:cs="Times New Roman"/>
                <w:sz w:val="24"/>
                <w:szCs w:val="24"/>
              </w:rPr>
              <w:t>октябрь</w:t>
            </w:r>
          </w:p>
        </w:tc>
        <w:tc>
          <w:tcPr>
            <w:tcW w:w="2375" w:type="dxa"/>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Классные</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руководители</w:t>
            </w:r>
          </w:p>
        </w:tc>
      </w:tr>
      <w:tr w:rsidR="002C4968" w:rsidRPr="004C0534" w:rsidTr="00017107">
        <w:trPr>
          <w:gridAfter w:val="2"/>
          <w:wAfter w:w="4360" w:type="dxa"/>
          <w:trHeight w:val="414"/>
        </w:trPr>
        <w:tc>
          <w:tcPr>
            <w:tcW w:w="1101" w:type="dxa"/>
            <w:vAlign w:val="bottom"/>
          </w:tcPr>
          <w:p w:rsidR="002C4968" w:rsidRPr="004C0534" w:rsidRDefault="002C4968" w:rsidP="00017107">
            <w:pPr>
              <w:spacing w:line="207"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t>3.</w:t>
            </w:r>
          </w:p>
        </w:tc>
        <w:tc>
          <w:tcPr>
            <w:tcW w:w="3260" w:type="dxa"/>
            <w:gridSpan w:val="2"/>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 xml:space="preserve">Видеоролики </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Профессии наших родителей</w:t>
            </w:r>
            <w:r w:rsidRPr="004C0534">
              <w:rPr>
                <w:rFonts w:ascii="Times New Roman" w:eastAsia="Times" w:hAnsi="Times New Roman" w:cs="Times New Roman"/>
                <w:sz w:val="24"/>
                <w:szCs w:val="24"/>
              </w:rPr>
              <w:t>»</w:t>
            </w:r>
          </w:p>
        </w:tc>
        <w:tc>
          <w:tcPr>
            <w:tcW w:w="1701" w:type="dxa"/>
            <w:vAlign w:val="bottom"/>
          </w:tcPr>
          <w:p w:rsidR="002C4968" w:rsidRPr="004C0534" w:rsidRDefault="002C4968" w:rsidP="00017107">
            <w:pPr>
              <w:spacing w:line="230"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37" w:lineRule="exact"/>
              <w:ind w:left="100"/>
              <w:rPr>
                <w:rFonts w:ascii="Times New Roman" w:hAnsi="Times New Roman" w:cs="Times New Roman"/>
                <w:sz w:val="24"/>
                <w:szCs w:val="24"/>
              </w:rPr>
            </w:pPr>
            <w:r w:rsidRPr="004C0534">
              <w:rPr>
                <w:rFonts w:ascii="Times New Roman" w:hAnsi="Times New Roman" w:cs="Times New Roman"/>
                <w:sz w:val="24"/>
                <w:szCs w:val="24"/>
              </w:rPr>
              <w:t>ноябрь</w:t>
            </w:r>
          </w:p>
        </w:tc>
        <w:tc>
          <w:tcPr>
            <w:tcW w:w="2375" w:type="dxa"/>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Классные</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руководители</w:t>
            </w:r>
          </w:p>
        </w:tc>
      </w:tr>
      <w:tr w:rsidR="002C4968" w:rsidRPr="004C0534" w:rsidTr="00017107">
        <w:trPr>
          <w:gridAfter w:val="2"/>
          <w:wAfter w:w="4360" w:type="dxa"/>
          <w:trHeight w:val="421"/>
        </w:trPr>
        <w:tc>
          <w:tcPr>
            <w:tcW w:w="1101" w:type="dxa"/>
            <w:vAlign w:val="bottom"/>
          </w:tcPr>
          <w:p w:rsidR="002C4968" w:rsidRPr="004C0534" w:rsidRDefault="002C4968" w:rsidP="00017107">
            <w:pPr>
              <w:spacing w:line="207"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t>4.</w:t>
            </w:r>
          </w:p>
        </w:tc>
        <w:tc>
          <w:tcPr>
            <w:tcW w:w="3260" w:type="dxa"/>
            <w:gridSpan w:val="2"/>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 xml:space="preserve">Беседа </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Мои увлечения и интересы</w:t>
            </w:r>
            <w:r w:rsidRPr="004C0534">
              <w:rPr>
                <w:rFonts w:ascii="Times New Roman" w:eastAsia="Times" w:hAnsi="Times New Roman" w:cs="Times New Roman"/>
                <w:sz w:val="24"/>
                <w:szCs w:val="24"/>
              </w:rPr>
              <w:t>»</w:t>
            </w:r>
          </w:p>
        </w:tc>
        <w:tc>
          <w:tcPr>
            <w:tcW w:w="1701" w:type="dxa"/>
            <w:vAlign w:val="bottom"/>
          </w:tcPr>
          <w:p w:rsidR="002C4968" w:rsidRPr="004C0534" w:rsidRDefault="002C4968" w:rsidP="00017107">
            <w:pPr>
              <w:spacing w:line="230"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37"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p>
        </w:tc>
        <w:tc>
          <w:tcPr>
            <w:tcW w:w="2375" w:type="dxa"/>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Классные</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руководители</w:t>
            </w:r>
          </w:p>
        </w:tc>
      </w:tr>
      <w:tr w:rsidR="002C4968" w:rsidRPr="004C0534" w:rsidTr="00017107">
        <w:trPr>
          <w:gridAfter w:val="2"/>
          <w:wAfter w:w="4360" w:type="dxa"/>
          <w:trHeight w:val="468"/>
        </w:trPr>
        <w:tc>
          <w:tcPr>
            <w:tcW w:w="1101" w:type="dxa"/>
            <w:vAlign w:val="bottom"/>
          </w:tcPr>
          <w:p w:rsidR="002C4968" w:rsidRPr="004C0534" w:rsidRDefault="002C4968" w:rsidP="00017107">
            <w:pPr>
              <w:spacing w:line="207"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t>5</w:t>
            </w:r>
          </w:p>
        </w:tc>
        <w:tc>
          <w:tcPr>
            <w:tcW w:w="3260" w:type="dxa"/>
            <w:gridSpan w:val="2"/>
            <w:vAlign w:val="bottom"/>
          </w:tcPr>
          <w:p w:rsidR="002C4968" w:rsidRPr="004C0534" w:rsidRDefault="002C4968" w:rsidP="00017107">
            <w:pPr>
              <w:spacing w:line="240" w:lineRule="exact"/>
              <w:ind w:left="80"/>
              <w:rPr>
                <w:rFonts w:ascii="Times New Roman" w:hAnsi="Times New Roman" w:cs="Times New Roman"/>
                <w:sz w:val="24"/>
                <w:szCs w:val="24"/>
              </w:rPr>
            </w:pPr>
            <w:r w:rsidRPr="004C0534">
              <w:rPr>
                <w:rFonts w:ascii="Times New Roman" w:hAnsi="Times New Roman" w:cs="Times New Roman"/>
                <w:sz w:val="24"/>
                <w:szCs w:val="24"/>
              </w:rPr>
              <w:t xml:space="preserve">Проведение тематических классных часов </w:t>
            </w:r>
            <w:proofErr w:type="gramStart"/>
            <w:r w:rsidRPr="004C0534">
              <w:rPr>
                <w:rFonts w:ascii="Times New Roman" w:hAnsi="Times New Roman" w:cs="Times New Roman"/>
                <w:sz w:val="24"/>
                <w:szCs w:val="24"/>
              </w:rPr>
              <w:t>по</w:t>
            </w:r>
            <w:proofErr w:type="gramEnd"/>
          </w:p>
          <w:p w:rsidR="002C4968" w:rsidRPr="004C0534" w:rsidRDefault="002C4968" w:rsidP="00017107">
            <w:pPr>
              <w:spacing w:line="241" w:lineRule="exact"/>
              <w:ind w:left="80"/>
              <w:rPr>
                <w:rFonts w:ascii="Times New Roman" w:hAnsi="Times New Roman" w:cs="Times New Roman"/>
                <w:sz w:val="24"/>
                <w:szCs w:val="24"/>
              </w:rPr>
            </w:pPr>
            <w:r w:rsidRPr="004C0534">
              <w:rPr>
                <w:rFonts w:ascii="Times New Roman" w:hAnsi="Times New Roman" w:cs="Times New Roman"/>
                <w:sz w:val="24"/>
                <w:szCs w:val="24"/>
              </w:rPr>
              <w:t>профориентации</w:t>
            </w:r>
          </w:p>
        </w:tc>
        <w:tc>
          <w:tcPr>
            <w:tcW w:w="1701" w:type="dxa"/>
            <w:vAlign w:val="bottom"/>
          </w:tcPr>
          <w:p w:rsidR="002C4968" w:rsidRPr="004C0534" w:rsidRDefault="002C4968" w:rsidP="00017107">
            <w:pPr>
              <w:spacing w:line="230"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40"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spacing w:line="241" w:lineRule="exact"/>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spacing w:line="240" w:lineRule="exact"/>
              <w:ind w:left="80"/>
              <w:rPr>
                <w:rFonts w:ascii="Times New Roman" w:hAnsi="Times New Roman" w:cs="Times New Roman"/>
                <w:sz w:val="24"/>
                <w:szCs w:val="24"/>
              </w:rPr>
            </w:pPr>
            <w:r w:rsidRPr="004C0534">
              <w:rPr>
                <w:rFonts w:ascii="Times New Roman" w:hAnsi="Times New Roman" w:cs="Times New Roman"/>
                <w:sz w:val="24"/>
                <w:szCs w:val="24"/>
              </w:rPr>
              <w:t>Классные</w:t>
            </w:r>
          </w:p>
          <w:p w:rsidR="002C4968" w:rsidRPr="004C0534" w:rsidRDefault="002C4968" w:rsidP="00017107">
            <w:pPr>
              <w:spacing w:line="241" w:lineRule="exact"/>
              <w:ind w:left="80"/>
              <w:rPr>
                <w:rFonts w:ascii="Times New Roman" w:hAnsi="Times New Roman" w:cs="Times New Roman"/>
                <w:sz w:val="24"/>
                <w:szCs w:val="24"/>
              </w:rPr>
            </w:pPr>
            <w:r w:rsidRPr="004C0534">
              <w:rPr>
                <w:rFonts w:ascii="Times New Roman" w:hAnsi="Times New Roman" w:cs="Times New Roman"/>
                <w:sz w:val="24"/>
                <w:szCs w:val="24"/>
              </w:rPr>
              <w:t>руководители</w:t>
            </w:r>
          </w:p>
        </w:tc>
      </w:tr>
      <w:tr w:rsidR="002C4968" w:rsidRPr="004C0534" w:rsidTr="00017107">
        <w:trPr>
          <w:gridAfter w:val="2"/>
          <w:wAfter w:w="4360" w:type="dxa"/>
          <w:trHeight w:val="1128"/>
        </w:trPr>
        <w:tc>
          <w:tcPr>
            <w:tcW w:w="1101" w:type="dxa"/>
            <w:vAlign w:val="bottom"/>
          </w:tcPr>
          <w:p w:rsidR="002C4968" w:rsidRPr="004C0534" w:rsidRDefault="002C4968" w:rsidP="00017107">
            <w:pPr>
              <w:spacing w:line="211" w:lineRule="exact"/>
              <w:jc w:val="center"/>
              <w:rPr>
                <w:rFonts w:ascii="Times New Roman" w:hAnsi="Times New Roman" w:cs="Times New Roman"/>
                <w:sz w:val="24"/>
                <w:szCs w:val="24"/>
              </w:rPr>
            </w:pPr>
            <w:r w:rsidRPr="004C0534">
              <w:rPr>
                <w:rFonts w:ascii="Times New Roman" w:eastAsia="Times" w:hAnsi="Times New Roman" w:cs="Times New Roman"/>
                <w:w w:val="92"/>
                <w:sz w:val="24"/>
                <w:szCs w:val="24"/>
              </w:rPr>
              <w:t>6</w:t>
            </w:r>
          </w:p>
        </w:tc>
        <w:tc>
          <w:tcPr>
            <w:tcW w:w="3260" w:type="dxa"/>
            <w:gridSpan w:val="2"/>
            <w:vAlign w:val="bottom"/>
          </w:tcPr>
          <w:p w:rsidR="002C4968" w:rsidRPr="004C0534" w:rsidRDefault="002C4968" w:rsidP="00017107">
            <w:pPr>
              <w:spacing w:line="262" w:lineRule="exact"/>
              <w:ind w:left="80"/>
              <w:rPr>
                <w:rFonts w:ascii="Times New Roman" w:hAnsi="Times New Roman" w:cs="Times New Roman"/>
                <w:sz w:val="24"/>
                <w:szCs w:val="24"/>
              </w:rPr>
            </w:pPr>
            <w:r w:rsidRPr="004C0534">
              <w:rPr>
                <w:rFonts w:ascii="Times New Roman" w:hAnsi="Times New Roman" w:cs="Times New Roman"/>
                <w:sz w:val="24"/>
                <w:szCs w:val="24"/>
              </w:rPr>
              <w:t xml:space="preserve">Дни открытых дверей </w:t>
            </w:r>
            <w:proofErr w:type="gramStart"/>
            <w:r w:rsidRPr="004C0534">
              <w:rPr>
                <w:rFonts w:ascii="Times New Roman" w:hAnsi="Times New Roman" w:cs="Times New Roman"/>
                <w:sz w:val="24"/>
                <w:szCs w:val="24"/>
              </w:rPr>
              <w:t>в</w:t>
            </w:r>
            <w:proofErr w:type="gramEnd"/>
            <w:r w:rsidRPr="004C0534">
              <w:rPr>
                <w:rFonts w:ascii="Times New Roman" w:hAnsi="Times New Roman" w:cs="Times New Roman"/>
                <w:sz w:val="24"/>
                <w:szCs w:val="24"/>
              </w:rPr>
              <w:t xml:space="preserve"> средних специальных</w:t>
            </w:r>
          </w:p>
          <w:p w:rsidR="002C4968" w:rsidRPr="004C0534" w:rsidRDefault="002C4968" w:rsidP="00017107">
            <w:pPr>
              <w:ind w:left="80"/>
              <w:rPr>
                <w:rFonts w:ascii="Times New Roman" w:hAnsi="Times New Roman" w:cs="Times New Roman"/>
                <w:sz w:val="24"/>
                <w:szCs w:val="24"/>
              </w:rPr>
            </w:pPr>
            <w:r w:rsidRPr="004C0534">
              <w:rPr>
                <w:rFonts w:ascii="Times New Roman" w:hAnsi="Times New Roman" w:cs="Times New Roman"/>
                <w:sz w:val="24"/>
                <w:szCs w:val="24"/>
              </w:rPr>
              <w:t xml:space="preserve">учебных </w:t>
            </w:r>
            <w:proofErr w:type="gramStart"/>
            <w:r w:rsidRPr="004C0534">
              <w:rPr>
                <w:rFonts w:ascii="Times New Roman" w:hAnsi="Times New Roman" w:cs="Times New Roman"/>
                <w:sz w:val="24"/>
                <w:szCs w:val="24"/>
              </w:rPr>
              <w:t>заведениях</w:t>
            </w:r>
            <w:proofErr w:type="gramEnd"/>
            <w:r w:rsidRPr="004C0534">
              <w:rPr>
                <w:rFonts w:ascii="Times New Roman" w:hAnsi="Times New Roman" w:cs="Times New Roman"/>
                <w:sz w:val="24"/>
                <w:szCs w:val="24"/>
              </w:rPr>
              <w:t xml:space="preserve"> и вузах Пермского края</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w:t>
            </w:r>
          </w:p>
        </w:tc>
        <w:tc>
          <w:tcPr>
            <w:tcW w:w="1701" w:type="dxa"/>
            <w:vAlign w:val="bottom"/>
          </w:tcPr>
          <w:p w:rsidR="002C4968" w:rsidRPr="004C0534" w:rsidRDefault="002C4968" w:rsidP="00017107">
            <w:pPr>
              <w:spacing w:line="252" w:lineRule="exact"/>
              <w:ind w:left="60"/>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62"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spacing w:line="262" w:lineRule="exact"/>
              <w:ind w:left="80"/>
              <w:rPr>
                <w:rFonts w:ascii="Times New Roman" w:hAnsi="Times New Roman" w:cs="Times New Roman"/>
                <w:sz w:val="24"/>
                <w:szCs w:val="24"/>
              </w:rPr>
            </w:pPr>
            <w:r w:rsidRPr="004C0534">
              <w:rPr>
                <w:rFonts w:ascii="Times New Roman" w:hAnsi="Times New Roman" w:cs="Times New Roman"/>
                <w:sz w:val="24"/>
                <w:szCs w:val="24"/>
              </w:rPr>
              <w:t>Классные</w:t>
            </w:r>
          </w:p>
          <w:p w:rsidR="002C4968" w:rsidRPr="004C0534" w:rsidRDefault="002C4968" w:rsidP="00017107">
            <w:pPr>
              <w:ind w:left="80"/>
              <w:rPr>
                <w:rFonts w:ascii="Times New Roman" w:hAnsi="Times New Roman" w:cs="Times New Roman"/>
                <w:sz w:val="24"/>
                <w:szCs w:val="24"/>
              </w:rPr>
            </w:pPr>
            <w:r w:rsidRPr="004C0534">
              <w:rPr>
                <w:rFonts w:ascii="Times New Roman" w:hAnsi="Times New Roman" w:cs="Times New Roman"/>
                <w:sz w:val="24"/>
                <w:szCs w:val="24"/>
              </w:rPr>
              <w:t>руководители</w:t>
            </w:r>
          </w:p>
        </w:tc>
      </w:tr>
      <w:tr w:rsidR="002C4968" w:rsidRPr="004C0534" w:rsidTr="00017107">
        <w:trPr>
          <w:gridAfter w:val="2"/>
          <w:wAfter w:w="4360" w:type="dxa"/>
          <w:trHeight w:val="1766"/>
        </w:trPr>
        <w:tc>
          <w:tcPr>
            <w:tcW w:w="1101" w:type="dxa"/>
            <w:vAlign w:val="bottom"/>
          </w:tcPr>
          <w:p w:rsidR="002C4968" w:rsidRPr="004C0534" w:rsidRDefault="002C4968" w:rsidP="00017107">
            <w:pPr>
              <w:spacing w:line="208"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t>7</w:t>
            </w:r>
          </w:p>
        </w:tc>
        <w:tc>
          <w:tcPr>
            <w:tcW w:w="3260" w:type="dxa"/>
            <w:gridSpan w:val="2"/>
            <w:vAlign w:val="bottom"/>
          </w:tcPr>
          <w:p w:rsidR="002C4968" w:rsidRPr="004C0534" w:rsidRDefault="002C4968" w:rsidP="00017107">
            <w:pPr>
              <w:spacing w:line="260" w:lineRule="exact"/>
              <w:ind w:left="80"/>
              <w:rPr>
                <w:rFonts w:ascii="Times New Roman" w:hAnsi="Times New Roman" w:cs="Times New Roman"/>
                <w:sz w:val="24"/>
                <w:szCs w:val="24"/>
              </w:rPr>
            </w:pPr>
            <w:r w:rsidRPr="004C0534">
              <w:rPr>
                <w:rFonts w:ascii="Times New Roman" w:hAnsi="Times New Roman" w:cs="Times New Roman"/>
                <w:sz w:val="24"/>
                <w:szCs w:val="24"/>
              </w:rPr>
              <w:t>Участие в программах</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направленных </w:t>
            </w:r>
            <w:proofErr w:type="gramStart"/>
            <w:r w:rsidRPr="004C0534">
              <w:rPr>
                <w:rFonts w:ascii="Times New Roman" w:hAnsi="Times New Roman" w:cs="Times New Roman"/>
                <w:sz w:val="24"/>
                <w:szCs w:val="24"/>
              </w:rPr>
              <w:t>на</w:t>
            </w:r>
            <w:proofErr w:type="gramEnd"/>
          </w:p>
          <w:p w:rsidR="002C4968" w:rsidRPr="004C0534" w:rsidRDefault="002C4968" w:rsidP="00017107">
            <w:pPr>
              <w:ind w:left="80"/>
              <w:rPr>
                <w:rFonts w:ascii="Times New Roman" w:hAnsi="Times New Roman" w:cs="Times New Roman"/>
                <w:sz w:val="24"/>
                <w:szCs w:val="24"/>
              </w:rPr>
            </w:pPr>
            <w:r w:rsidRPr="004C0534">
              <w:rPr>
                <w:rFonts w:ascii="Times New Roman" w:hAnsi="Times New Roman" w:cs="Times New Roman"/>
                <w:sz w:val="24"/>
                <w:szCs w:val="24"/>
              </w:rPr>
              <w:t>реализацию национальных проектов</w:t>
            </w:r>
            <w:r w:rsidRPr="004C0534">
              <w:rPr>
                <w:rFonts w:ascii="Times New Roman" w:eastAsia="Times" w:hAnsi="Times New Roman" w:cs="Times New Roman"/>
                <w:sz w:val="24"/>
                <w:szCs w:val="24"/>
              </w:rPr>
              <w:t>:</w:t>
            </w:r>
          </w:p>
          <w:p w:rsidR="002C4968" w:rsidRPr="004C0534" w:rsidRDefault="002C4968" w:rsidP="00017107">
            <w:pPr>
              <w:ind w:left="80"/>
              <w:rPr>
                <w:rFonts w:ascii="Times New Roman" w:hAnsi="Times New Roman" w:cs="Times New Roman"/>
                <w:sz w:val="24"/>
                <w:szCs w:val="24"/>
              </w:rPr>
            </w:pPr>
            <w:r w:rsidRPr="004C0534">
              <w:rPr>
                <w:rFonts w:ascii="Times New Roman" w:eastAsia="Times" w:hAnsi="Times New Roman" w:cs="Times New Roman"/>
                <w:sz w:val="24"/>
                <w:szCs w:val="24"/>
              </w:rPr>
              <w:t>«</w:t>
            </w:r>
            <w:proofErr w:type="spellStart"/>
            <w:r w:rsidRPr="004C0534">
              <w:rPr>
                <w:rFonts w:ascii="Times New Roman" w:hAnsi="Times New Roman" w:cs="Times New Roman"/>
                <w:sz w:val="24"/>
                <w:szCs w:val="24"/>
              </w:rPr>
              <w:t>ПроеКТОриЯ</w:t>
            </w:r>
            <w:proofErr w:type="spellEnd"/>
            <w:r w:rsidRPr="004C0534">
              <w:rPr>
                <w:rFonts w:ascii="Times New Roman" w:eastAsia="Times" w:hAnsi="Times New Roman" w:cs="Times New Roman"/>
                <w:sz w:val="24"/>
                <w:szCs w:val="24"/>
              </w:rPr>
              <w:t>»,  «</w:t>
            </w:r>
            <w:r w:rsidRPr="004C0534">
              <w:rPr>
                <w:rFonts w:ascii="Times New Roman" w:hAnsi="Times New Roman" w:cs="Times New Roman"/>
                <w:sz w:val="24"/>
                <w:szCs w:val="24"/>
              </w:rPr>
              <w:t>Билет в будущее</w:t>
            </w:r>
            <w:r w:rsidRPr="004C0534">
              <w:rPr>
                <w:rFonts w:ascii="Times New Roman" w:eastAsia="Times" w:hAnsi="Times New Roman" w:cs="Times New Roman"/>
                <w:sz w:val="24"/>
                <w:szCs w:val="24"/>
              </w:rPr>
              <w:t>»,</w:t>
            </w:r>
          </w:p>
          <w:p w:rsidR="002C4968" w:rsidRPr="004C0534" w:rsidRDefault="002C4968" w:rsidP="00017107">
            <w:pPr>
              <w:ind w:left="80"/>
              <w:rPr>
                <w:rFonts w:ascii="Times New Roman" w:hAnsi="Times New Roman" w:cs="Times New Roman"/>
                <w:sz w:val="24"/>
                <w:szCs w:val="24"/>
              </w:rPr>
            </w:pPr>
            <w:r w:rsidRPr="004C0534">
              <w:rPr>
                <w:rFonts w:ascii="Times New Roman" w:eastAsia="Times" w:hAnsi="Times New Roman" w:cs="Times New Roman"/>
                <w:sz w:val="24"/>
                <w:szCs w:val="24"/>
              </w:rPr>
              <w:t>«</w:t>
            </w:r>
            <w:r w:rsidRPr="004C0534">
              <w:rPr>
                <w:rFonts w:ascii="Times New Roman" w:hAnsi="Times New Roman" w:cs="Times New Roman"/>
                <w:sz w:val="24"/>
                <w:szCs w:val="24"/>
              </w:rPr>
              <w:t>Большая перемена</w:t>
            </w:r>
            <w:r w:rsidRPr="004C0534">
              <w:rPr>
                <w:rFonts w:ascii="Times New Roman" w:eastAsia="Times" w:hAnsi="Times New Roman" w:cs="Times New Roman"/>
                <w:sz w:val="24"/>
                <w:szCs w:val="24"/>
              </w:rPr>
              <w:t>».</w:t>
            </w:r>
          </w:p>
        </w:tc>
        <w:tc>
          <w:tcPr>
            <w:tcW w:w="1701" w:type="dxa"/>
            <w:vAlign w:val="bottom"/>
          </w:tcPr>
          <w:p w:rsidR="002C4968" w:rsidRPr="004C0534" w:rsidRDefault="002C4968" w:rsidP="00017107">
            <w:pPr>
              <w:spacing w:line="252" w:lineRule="exact"/>
              <w:ind w:left="60"/>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60"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spacing w:line="260" w:lineRule="exact"/>
              <w:ind w:left="80"/>
              <w:rPr>
                <w:rFonts w:ascii="Times New Roman" w:hAnsi="Times New Roman" w:cs="Times New Roman"/>
                <w:sz w:val="24"/>
                <w:szCs w:val="24"/>
              </w:rPr>
            </w:pPr>
            <w:r w:rsidRPr="004C0534">
              <w:rPr>
                <w:rFonts w:ascii="Times New Roman" w:hAnsi="Times New Roman" w:cs="Times New Roman"/>
                <w:sz w:val="24"/>
                <w:szCs w:val="24"/>
              </w:rPr>
              <w:t>Классные</w:t>
            </w:r>
          </w:p>
          <w:p w:rsidR="002C4968" w:rsidRPr="004C0534" w:rsidRDefault="002C4968" w:rsidP="00017107">
            <w:pPr>
              <w:ind w:left="80"/>
              <w:rPr>
                <w:rFonts w:ascii="Times New Roman" w:hAnsi="Times New Roman" w:cs="Times New Roman"/>
                <w:sz w:val="24"/>
                <w:szCs w:val="24"/>
              </w:rPr>
            </w:pPr>
            <w:r w:rsidRPr="004C0534">
              <w:rPr>
                <w:rFonts w:ascii="Times New Roman" w:hAnsi="Times New Roman" w:cs="Times New Roman"/>
                <w:sz w:val="24"/>
                <w:szCs w:val="24"/>
              </w:rPr>
              <w:t>руководители</w:t>
            </w:r>
          </w:p>
        </w:tc>
      </w:tr>
      <w:tr w:rsidR="002C4968" w:rsidRPr="004C0534" w:rsidTr="00017107">
        <w:trPr>
          <w:gridAfter w:val="2"/>
          <w:wAfter w:w="4360" w:type="dxa"/>
          <w:trHeight w:val="413"/>
        </w:trPr>
        <w:tc>
          <w:tcPr>
            <w:tcW w:w="10031" w:type="dxa"/>
            <w:gridSpan w:val="6"/>
            <w:vAlign w:val="bottom"/>
          </w:tcPr>
          <w:p w:rsidR="002C4968" w:rsidRPr="004C0534" w:rsidRDefault="002C4968" w:rsidP="00017107">
            <w:pPr>
              <w:spacing w:line="260" w:lineRule="exact"/>
              <w:ind w:left="80"/>
              <w:rPr>
                <w:rFonts w:ascii="Times New Roman" w:hAnsi="Times New Roman" w:cs="Times New Roman"/>
                <w:sz w:val="24"/>
                <w:szCs w:val="24"/>
              </w:rPr>
            </w:pPr>
            <w:r w:rsidRPr="004C0534">
              <w:rPr>
                <w:rFonts w:ascii="Times New Roman" w:hAnsi="Times New Roman" w:cs="Times New Roman"/>
                <w:b/>
                <w:sz w:val="24"/>
                <w:szCs w:val="24"/>
              </w:rPr>
              <w:t xml:space="preserve">                              Модуль 6. ««</w:t>
            </w:r>
            <w:r w:rsidRPr="004C0534">
              <w:rPr>
                <w:rFonts w:ascii="Times New Roman" w:hAnsi="Times New Roman" w:cs="Times New Roman"/>
                <w:b/>
                <w:bCs/>
                <w:sz w:val="24"/>
                <w:szCs w:val="24"/>
                <w:u w:val="single"/>
              </w:rPr>
              <w:t xml:space="preserve"> Взаимодействие с родителями (законными представителями)»</w:t>
            </w:r>
          </w:p>
        </w:tc>
      </w:tr>
      <w:tr w:rsidR="002C4968" w:rsidRPr="004C0534" w:rsidTr="00017107">
        <w:trPr>
          <w:gridAfter w:val="2"/>
          <w:wAfter w:w="4360" w:type="dxa"/>
          <w:trHeight w:val="560"/>
        </w:trPr>
        <w:tc>
          <w:tcPr>
            <w:tcW w:w="1101" w:type="dxa"/>
            <w:vAlign w:val="bottom"/>
          </w:tcPr>
          <w:p w:rsidR="002C4968" w:rsidRPr="004C0534" w:rsidRDefault="002C4968" w:rsidP="00017107">
            <w:pPr>
              <w:spacing w:line="223"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t>1.</w:t>
            </w:r>
          </w:p>
        </w:tc>
        <w:tc>
          <w:tcPr>
            <w:tcW w:w="3260" w:type="dxa"/>
            <w:gridSpan w:val="2"/>
            <w:vAlign w:val="bottom"/>
          </w:tcPr>
          <w:p w:rsidR="002C4968" w:rsidRPr="004C0534" w:rsidRDefault="002C4968" w:rsidP="00017107">
            <w:pPr>
              <w:ind w:left="80"/>
              <w:rPr>
                <w:rFonts w:ascii="Times New Roman" w:hAnsi="Times New Roman" w:cs="Times New Roman"/>
                <w:sz w:val="24"/>
                <w:szCs w:val="24"/>
              </w:rPr>
            </w:pPr>
            <w:r w:rsidRPr="004C0534">
              <w:rPr>
                <w:rFonts w:ascii="Times New Roman" w:hAnsi="Times New Roman" w:cs="Times New Roman"/>
                <w:sz w:val="24"/>
                <w:szCs w:val="24"/>
              </w:rPr>
              <w:t xml:space="preserve">Общешкольное родительское собрание </w:t>
            </w:r>
          </w:p>
        </w:tc>
        <w:tc>
          <w:tcPr>
            <w:tcW w:w="1701" w:type="dxa"/>
            <w:vAlign w:val="bottom"/>
          </w:tcPr>
          <w:p w:rsidR="002C4968" w:rsidRPr="004C0534" w:rsidRDefault="002C4968" w:rsidP="00017107">
            <w:pPr>
              <w:spacing w:line="247"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ind w:left="100"/>
              <w:rPr>
                <w:rFonts w:ascii="Times New Roman" w:hAnsi="Times New Roman" w:cs="Times New Roman"/>
                <w:sz w:val="24"/>
                <w:szCs w:val="24"/>
              </w:rPr>
            </w:pPr>
            <w:proofErr w:type="spellStart"/>
            <w:r w:rsidRPr="004C0534">
              <w:rPr>
                <w:rFonts w:ascii="Times New Roman" w:hAnsi="Times New Roman" w:cs="Times New Roman"/>
                <w:sz w:val="24"/>
                <w:szCs w:val="24"/>
              </w:rPr>
              <w:t>Сентябрь</w:t>
            </w:r>
            <w:proofErr w:type="gramStart"/>
            <w:r w:rsidRPr="004C0534">
              <w:rPr>
                <w:rFonts w:ascii="Times New Roman" w:hAnsi="Times New Roman" w:cs="Times New Roman"/>
                <w:sz w:val="24"/>
                <w:szCs w:val="24"/>
              </w:rPr>
              <w:t>,д</w:t>
            </w:r>
            <w:proofErr w:type="gramEnd"/>
            <w:r w:rsidRPr="004C0534">
              <w:rPr>
                <w:rFonts w:ascii="Times New Roman" w:hAnsi="Times New Roman" w:cs="Times New Roman"/>
                <w:sz w:val="24"/>
                <w:szCs w:val="24"/>
              </w:rPr>
              <w:t>екабрь</w:t>
            </w:r>
            <w:proofErr w:type="spellEnd"/>
          </w:p>
        </w:tc>
        <w:tc>
          <w:tcPr>
            <w:tcW w:w="2375" w:type="dxa"/>
            <w:vAlign w:val="bottom"/>
          </w:tcPr>
          <w:p w:rsidR="002C4968" w:rsidRPr="004C0534" w:rsidRDefault="002C4968" w:rsidP="00017107">
            <w:pPr>
              <w:ind w:left="80"/>
              <w:rPr>
                <w:rFonts w:ascii="Times New Roman" w:hAnsi="Times New Roman" w:cs="Times New Roman"/>
                <w:sz w:val="24"/>
                <w:szCs w:val="24"/>
              </w:rPr>
            </w:pPr>
            <w:r w:rsidRPr="004C0534">
              <w:rPr>
                <w:rFonts w:ascii="Times New Roman" w:hAnsi="Times New Roman" w:cs="Times New Roman"/>
                <w:sz w:val="24"/>
                <w:szCs w:val="24"/>
              </w:rPr>
              <w:t>Зам</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директора </w:t>
            </w:r>
            <w:proofErr w:type="gramStart"/>
            <w:r w:rsidRPr="004C0534">
              <w:rPr>
                <w:rFonts w:ascii="Times New Roman" w:hAnsi="Times New Roman" w:cs="Times New Roman"/>
                <w:sz w:val="24"/>
                <w:szCs w:val="24"/>
              </w:rPr>
              <w:t>по</w:t>
            </w:r>
            <w:proofErr w:type="gramEnd"/>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ВР</w:t>
            </w:r>
          </w:p>
        </w:tc>
      </w:tr>
      <w:tr w:rsidR="002C4968" w:rsidRPr="004C0534" w:rsidTr="00017107">
        <w:trPr>
          <w:gridAfter w:val="2"/>
          <w:wAfter w:w="4360" w:type="dxa"/>
          <w:trHeight w:val="515"/>
        </w:trPr>
        <w:tc>
          <w:tcPr>
            <w:tcW w:w="1101" w:type="dxa"/>
            <w:vAlign w:val="bottom"/>
          </w:tcPr>
          <w:p w:rsidR="002C4968" w:rsidRPr="004C0534" w:rsidRDefault="002C4968" w:rsidP="00017107">
            <w:pPr>
              <w:spacing w:line="208"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t>2.</w:t>
            </w:r>
          </w:p>
        </w:tc>
        <w:tc>
          <w:tcPr>
            <w:tcW w:w="3260" w:type="dxa"/>
            <w:gridSpan w:val="2"/>
            <w:vAlign w:val="bottom"/>
          </w:tcPr>
          <w:p w:rsidR="002C4968" w:rsidRPr="004C0534" w:rsidRDefault="002C4968" w:rsidP="00017107">
            <w:pPr>
              <w:spacing w:line="239" w:lineRule="exact"/>
              <w:ind w:left="80"/>
              <w:rPr>
                <w:rFonts w:ascii="Times New Roman" w:hAnsi="Times New Roman" w:cs="Times New Roman"/>
                <w:sz w:val="24"/>
                <w:szCs w:val="24"/>
              </w:rPr>
            </w:pPr>
            <w:r w:rsidRPr="004C0534">
              <w:rPr>
                <w:rFonts w:ascii="Times New Roman" w:hAnsi="Times New Roman" w:cs="Times New Roman"/>
                <w:sz w:val="24"/>
                <w:szCs w:val="24"/>
              </w:rPr>
              <w:t xml:space="preserve">Родительские собрания по классам </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по графику</w:t>
            </w:r>
            <w:r w:rsidRPr="004C0534">
              <w:rPr>
                <w:rFonts w:ascii="Times New Roman" w:eastAsia="Times" w:hAnsi="Times New Roman" w:cs="Times New Roman"/>
                <w:sz w:val="24"/>
                <w:szCs w:val="24"/>
              </w:rPr>
              <w:t>)</w:t>
            </w:r>
          </w:p>
        </w:tc>
        <w:tc>
          <w:tcPr>
            <w:tcW w:w="1701" w:type="dxa"/>
            <w:vAlign w:val="bottom"/>
          </w:tcPr>
          <w:p w:rsidR="002C4968" w:rsidRPr="004C0534" w:rsidRDefault="002C4968" w:rsidP="00017107">
            <w:pPr>
              <w:spacing w:line="231"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39" w:lineRule="exact"/>
              <w:ind w:left="100"/>
              <w:rPr>
                <w:rFonts w:ascii="Times New Roman" w:hAnsi="Times New Roman" w:cs="Times New Roman"/>
                <w:sz w:val="24"/>
                <w:szCs w:val="24"/>
              </w:rPr>
            </w:pPr>
            <w:r w:rsidRPr="004C0534">
              <w:rPr>
                <w:rFonts w:ascii="Times New Roman" w:hAnsi="Times New Roman" w:cs="Times New Roman"/>
                <w:sz w:val="24"/>
                <w:szCs w:val="24"/>
              </w:rPr>
              <w:t>ноябрь</w:t>
            </w:r>
            <w:r w:rsidRPr="004C0534">
              <w:rPr>
                <w:rFonts w:ascii="Times New Roman" w:eastAsia="Times" w:hAnsi="Times New Roman" w:cs="Times New Roman"/>
                <w:sz w:val="24"/>
                <w:szCs w:val="24"/>
              </w:rPr>
              <w:t>,</w:t>
            </w:r>
          </w:p>
          <w:p w:rsidR="002C4968" w:rsidRPr="004C0534" w:rsidRDefault="002C4968" w:rsidP="00017107">
            <w:pPr>
              <w:spacing w:line="252" w:lineRule="exact"/>
              <w:ind w:left="100"/>
              <w:rPr>
                <w:rFonts w:ascii="Times New Roman" w:hAnsi="Times New Roman" w:cs="Times New Roman"/>
                <w:sz w:val="24"/>
                <w:szCs w:val="24"/>
              </w:rPr>
            </w:pPr>
            <w:r w:rsidRPr="004C0534">
              <w:rPr>
                <w:rFonts w:ascii="Times New Roman" w:hAnsi="Times New Roman" w:cs="Times New Roman"/>
                <w:sz w:val="24"/>
                <w:szCs w:val="24"/>
              </w:rPr>
              <w:t>март</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май</w:t>
            </w:r>
          </w:p>
        </w:tc>
        <w:tc>
          <w:tcPr>
            <w:tcW w:w="2375" w:type="dxa"/>
            <w:vAlign w:val="bottom"/>
          </w:tcPr>
          <w:p w:rsidR="002C4968" w:rsidRPr="004C0534" w:rsidRDefault="002C4968" w:rsidP="00017107">
            <w:pPr>
              <w:spacing w:line="239" w:lineRule="exact"/>
              <w:ind w:left="80"/>
              <w:rPr>
                <w:rFonts w:ascii="Times New Roman" w:hAnsi="Times New Roman" w:cs="Times New Roman"/>
                <w:sz w:val="24"/>
                <w:szCs w:val="24"/>
              </w:rPr>
            </w:pPr>
            <w:r w:rsidRPr="004C0534">
              <w:rPr>
                <w:rFonts w:ascii="Times New Roman" w:hAnsi="Times New Roman" w:cs="Times New Roman"/>
                <w:sz w:val="24"/>
                <w:szCs w:val="24"/>
              </w:rPr>
              <w:t>Классные</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руководители</w:t>
            </w:r>
          </w:p>
        </w:tc>
      </w:tr>
      <w:tr w:rsidR="002C4968" w:rsidRPr="004C0534" w:rsidTr="00017107">
        <w:trPr>
          <w:gridAfter w:val="2"/>
          <w:wAfter w:w="4360" w:type="dxa"/>
          <w:trHeight w:val="267"/>
        </w:trPr>
        <w:tc>
          <w:tcPr>
            <w:tcW w:w="1101" w:type="dxa"/>
            <w:vAlign w:val="bottom"/>
          </w:tcPr>
          <w:p w:rsidR="002C4968" w:rsidRPr="004C0534" w:rsidRDefault="002C4968" w:rsidP="00017107">
            <w:pPr>
              <w:spacing w:line="208"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t>3.</w:t>
            </w:r>
          </w:p>
        </w:tc>
        <w:tc>
          <w:tcPr>
            <w:tcW w:w="3260" w:type="dxa"/>
            <w:gridSpan w:val="2"/>
            <w:vAlign w:val="bottom"/>
          </w:tcPr>
          <w:p w:rsidR="002C4968" w:rsidRPr="004C0534" w:rsidRDefault="002C4968" w:rsidP="00017107">
            <w:pPr>
              <w:spacing w:line="239" w:lineRule="exact"/>
              <w:ind w:left="80"/>
              <w:rPr>
                <w:rFonts w:ascii="Times New Roman" w:hAnsi="Times New Roman" w:cs="Times New Roman"/>
                <w:sz w:val="24"/>
                <w:szCs w:val="24"/>
              </w:rPr>
            </w:pPr>
            <w:r w:rsidRPr="004C0534">
              <w:rPr>
                <w:rFonts w:ascii="Times New Roman" w:hAnsi="Times New Roman" w:cs="Times New Roman"/>
                <w:sz w:val="24"/>
                <w:szCs w:val="24"/>
              </w:rPr>
              <w:t>Тематические классные собрания</w:t>
            </w:r>
          </w:p>
        </w:tc>
        <w:tc>
          <w:tcPr>
            <w:tcW w:w="1701" w:type="dxa"/>
            <w:vAlign w:val="bottom"/>
          </w:tcPr>
          <w:p w:rsidR="002C4968" w:rsidRPr="004C0534" w:rsidRDefault="002C4968" w:rsidP="00017107">
            <w:pPr>
              <w:spacing w:line="231"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39"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p>
        </w:tc>
        <w:tc>
          <w:tcPr>
            <w:tcW w:w="2375" w:type="dxa"/>
            <w:vAlign w:val="bottom"/>
          </w:tcPr>
          <w:p w:rsidR="002C4968" w:rsidRPr="004C0534" w:rsidRDefault="002C4968" w:rsidP="00017107">
            <w:pPr>
              <w:spacing w:line="239" w:lineRule="exact"/>
              <w:ind w:left="80"/>
              <w:rPr>
                <w:rFonts w:ascii="Times New Roman" w:hAnsi="Times New Roman" w:cs="Times New Roman"/>
                <w:sz w:val="24"/>
                <w:szCs w:val="24"/>
              </w:rPr>
            </w:pPr>
            <w:r w:rsidRPr="004C0534">
              <w:rPr>
                <w:rFonts w:ascii="Times New Roman" w:hAnsi="Times New Roman" w:cs="Times New Roman"/>
                <w:sz w:val="24"/>
                <w:szCs w:val="24"/>
              </w:rPr>
              <w:t>Классные</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руководители</w:t>
            </w:r>
          </w:p>
        </w:tc>
      </w:tr>
      <w:tr w:rsidR="002C4968" w:rsidRPr="004C0534" w:rsidTr="00017107">
        <w:trPr>
          <w:gridAfter w:val="2"/>
          <w:wAfter w:w="4360" w:type="dxa"/>
          <w:trHeight w:val="440"/>
        </w:trPr>
        <w:tc>
          <w:tcPr>
            <w:tcW w:w="1101" w:type="dxa"/>
            <w:vAlign w:val="bottom"/>
          </w:tcPr>
          <w:p w:rsidR="002C4968" w:rsidRPr="004C0534" w:rsidRDefault="002C4968" w:rsidP="00017107">
            <w:pPr>
              <w:spacing w:line="209"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t>5.</w:t>
            </w:r>
          </w:p>
        </w:tc>
        <w:tc>
          <w:tcPr>
            <w:tcW w:w="3260" w:type="dxa"/>
            <w:gridSpan w:val="2"/>
            <w:vAlign w:val="bottom"/>
          </w:tcPr>
          <w:p w:rsidR="002C4968" w:rsidRPr="004C0534" w:rsidRDefault="002C4968" w:rsidP="00017107">
            <w:pPr>
              <w:spacing w:line="240" w:lineRule="exact"/>
              <w:ind w:left="80"/>
              <w:rPr>
                <w:rFonts w:ascii="Times New Roman" w:hAnsi="Times New Roman" w:cs="Times New Roman"/>
                <w:sz w:val="24"/>
                <w:szCs w:val="24"/>
              </w:rPr>
            </w:pPr>
            <w:r w:rsidRPr="004C0534">
              <w:rPr>
                <w:rFonts w:ascii="Times New Roman" w:hAnsi="Times New Roman" w:cs="Times New Roman"/>
                <w:sz w:val="24"/>
                <w:szCs w:val="24"/>
              </w:rPr>
              <w:t xml:space="preserve">Участие в проекте </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Родители </w:t>
            </w:r>
            <w:proofErr w:type="gramStart"/>
            <w:r w:rsidRPr="004C0534">
              <w:rPr>
                <w:rFonts w:ascii="Times New Roman" w:eastAsia="Times" w:hAnsi="Times New Roman" w:cs="Times New Roman"/>
                <w:sz w:val="24"/>
                <w:szCs w:val="24"/>
              </w:rPr>
              <w:t>–</w:t>
            </w:r>
            <w:r w:rsidRPr="004C0534">
              <w:rPr>
                <w:rFonts w:ascii="Times New Roman" w:hAnsi="Times New Roman" w:cs="Times New Roman"/>
                <w:sz w:val="24"/>
                <w:szCs w:val="24"/>
              </w:rPr>
              <w:t>з</w:t>
            </w:r>
            <w:proofErr w:type="gramEnd"/>
            <w:r w:rsidRPr="004C0534">
              <w:rPr>
                <w:rFonts w:ascii="Times New Roman" w:hAnsi="Times New Roman" w:cs="Times New Roman"/>
                <w:sz w:val="24"/>
                <w:szCs w:val="24"/>
              </w:rPr>
              <w:t>а безопасное</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детство</w:t>
            </w:r>
            <w:r w:rsidRPr="004C0534">
              <w:rPr>
                <w:rFonts w:ascii="Times New Roman" w:eastAsia="Times" w:hAnsi="Times New Roman" w:cs="Times New Roman"/>
                <w:sz w:val="24"/>
                <w:szCs w:val="24"/>
              </w:rPr>
              <w:t>!»</w:t>
            </w:r>
          </w:p>
        </w:tc>
        <w:tc>
          <w:tcPr>
            <w:tcW w:w="1701" w:type="dxa"/>
            <w:vAlign w:val="bottom"/>
          </w:tcPr>
          <w:p w:rsidR="002C4968" w:rsidRPr="004C0534" w:rsidRDefault="002C4968" w:rsidP="00017107">
            <w:pPr>
              <w:spacing w:line="232"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40"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spacing w:line="252" w:lineRule="exact"/>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spacing w:line="240" w:lineRule="exact"/>
              <w:ind w:left="80"/>
              <w:rPr>
                <w:rFonts w:ascii="Times New Roman" w:hAnsi="Times New Roman" w:cs="Times New Roman"/>
                <w:sz w:val="24"/>
                <w:szCs w:val="24"/>
              </w:rPr>
            </w:pPr>
            <w:r w:rsidRPr="004C0534">
              <w:rPr>
                <w:rFonts w:ascii="Times New Roman" w:hAnsi="Times New Roman" w:cs="Times New Roman"/>
                <w:sz w:val="24"/>
                <w:szCs w:val="24"/>
              </w:rPr>
              <w:t>Зам</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директора </w:t>
            </w:r>
            <w:proofErr w:type="gramStart"/>
            <w:r w:rsidRPr="004C0534">
              <w:rPr>
                <w:rFonts w:ascii="Times New Roman" w:hAnsi="Times New Roman" w:cs="Times New Roman"/>
                <w:sz w:val="24"/>
                <w:szCs w:val="24"/>
              </w:rPr>
              <w:t>по</w:t>
            </w:r>
            <w:proofErr w:type="gramEnd"/>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ВР</w:t>
            </w:r>
          </w:p>
        </w:tc>
      </w:tr>
      <w:tr w:rsidR="002C4968" w:rsidRPr="004C0534" w:rsidTr="00017107">
        <w:trPr>
          <w:gridAfter w:val="2"/>
          <w:wAfter w:w="4360" w:type="dxa"/>
          <w:trHeight w:val="834"/>
        </w:trPr>
        <w:tc>
          <w:tcPr>
            <w:tcW w:w="1101" w:type="dxa"/>
            <w:vAlign w:val="bottom"/>
          </w:tcPr>
          <w:p w:rsidR="002C4968" w:rsidRPr="004C0534" w:rsidRDefault="002C4968" w:rsidP="00017107">
            <w:pPr>
              <w:spacing w:line="209"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t>6.</w:t>
            </w:r>
          </w:p>
        </w:tc>
        <w:tc>
          <w:tcPr>
            <w:tcW w:w="3260" w:type="dxa"/>
            <w:gridSpan w:val="2"/>
            <w:vAlign w:val="bottom"/>
          </w:tcPr>
          <w:p w:rsidR="002C4968" w:rsidRPr="004C0534" w:rsidRDefault="002C4968" w:rsidP="00017107">
            <w:pPr>
              <w:spacing w:line="240" w:lineRule="exact"/>
              <w:ind w:left="80"/>
              <w:rPr>
                <w:rFonts w:ascii="Times New Roman" w:hAnsi="Times New Roman" w:cs="Times New Roman"/>
                <w:sz w:val="24"/>
                <w:szCs w:val="24"/>
              </w:rPr>
            </w:pPr>
            <w:r w:rsidRPr="004C0534">
              <w:rPr>
                <w:rFonts w:ascii="Times New Roman" w:hAnsi="Times New Roman" w:cs="Times New Roman"/>
                <w:sz w:val="24"/>
                <w:szCs w:val="24"/>
              </w:rPr>
              <w:t>Педагогическое просвещение родителей по вопросам</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обучения и воспитания детей</w:t>
            </w:r>
          </w:p>
        </w:tc>
        <w:tc>
          <w:tcPr>
            <w:tcW w:w="1701" w:type="dxa"/>
            <w:vAlign w:val="bottom"/>
          </w:tcPr>
          <w:p w:rsidR="002C4968" w:rsidRPr="004C0534" w:rsidRDefault="002C4968" w:rsidP="00017107">
            <w:pPr>
              <w:spacing w:line="232"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40"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spacing w:line="252" w:lineRule="exact"/>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spacing w:line="240" w:lineRule="exact"/>
              <w:ind w:left="80"/>
              <w:rPr>
                <w:rFonts w:ascii="Times New Roman" w:hAnsi="Times New Roman" w:cs="Times New Roman"/>
                <w:sz w:val="24"/>
                <w:szCs w:val="24"/>
              </w:rPr>
            </w:pPr>
            <w:r w:rsidRPr="004C0534">
              <w:rPr>
                <w:rFonts w:ascii="Times New Roman" w:hAnsi="Times New Roman" w:cs="Times New Roman"/>
                <w:sz w:val="24"/>
                <w:szCs w:val="24"/>
              </w:rPr>
              <w:t>Зам</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директора по ВР </w:t>
            </w:r>
            <w:proofErr w:type="gramStart"/>
            <w:r w:rsidRPr="004C0534">
              <w:rPr>
                <w:rFonts w:ascii="Times New Roman" w:hAnsi="Times New Roman" w:cs="Times New Roman"/>
                <w:sz w:val="24"/>
                <w:szCs w:val="24"/>
              </w:rPr>
              <w:t>социальный</w:t>
            </w:r>
            <w:proofErr w:type="gramEnd"/>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педагог</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педагог </w:t>
            </w:r>
          </w:p>
          <w:p w:rsidR="002C4968" w:rsidRPr="004C0534" w:rsidRDefault="002C4968" w:rsidP="00017107">
            <w:pPr>
              <w:ind w:left="80"/>
              <w:rPr>
                <w:rFonts w:ascii="Times New Roman" w:hAnsi="Times New Roman" w:cs="Times New Roman"/>
                <w:sz w:val="24"/>
                <w:szCs w:val="24"/>
              </w:rPr>
            </w:pPr>
            <w:r w:rsidRPr="004C0534">
              <w:rPr>
                <w:rFonts w:ascii="Times New Roman" w:hAnsi="Times New Roman" w:cs="Times New Roman"/>
                <w:sz w:val="24"/>
                <w:szCs w:val="24"/>
              </w:rPr>
              <w:t>психолог</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w:t>
            </w:r>
            <w:proofErr w:type="gramStart"/>
            <w:r w:rsidRPr="004C0534">
              <w:rPr>
                <w:rFonts w:ascii="Times New Roman" w:hAnsi="Times New Roman" w:cs="Times New Roman"/>
                <w:sz w:val="24"/>
                <w:szCs w:val="24"/>
              </w:rPr>
              <w:t>классные</w:t>
            </w:r>
            <w:proofErr w:type="gramEnd"/>
          </w:p>
        </w:tc>
      </w:tr>
      <w:tr w:rsidR="002C4968" w:rsidRPr="004C0534" w:rsidTr="00017107">
        <w:trPr>
          <w:gridAfter w:val="2"/>
          <w:wAfter w:w="4360" w:type="dxa"/>
          <w:trHeight w:val="1606"/>
        </w:trPr>
        <w:tc>
          <w:tcPr>
            <w:tcW w:w="1101" w:type="dxa"/>
            <w:vAlign w:val="bottom"/>
          </w:tcPr>
          <w:p w:rsidR="002C4968" w:rsidRPr="004C0534" w:rsidRDefault="002C4968" w:rsidP="00017107">
            <w:pPr>
              <w:spacing w:line="208"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lastRenderedPageBreak/>
              <w:t>7.</w:t>
            </w:r>
          </w:p>
        </w:tc>
        <w:tc>
          <w:tcPr>
            <w:tcW w:w="3260" w:type="dxa"/>
            <w:gridSpan w:val="2"/>
            <w:vAlign w:val="bottom"/>
          </w:tcPr>
          <w:p w:rsidR="002C4968" w:rsidRPr="004C0534" w:rsidRDefault="002C4968" w:rsidP="00017107">
            <w:pPr>
              <w:spacing w:line="239" w:lineRule="exact"/>
              <w:ind w:left="80"/>
              <w:rPr>
                <w:rFonts w:ascii="Times New Roman" w:hAnsi="Times New Roman" w:cs="Times New Roman"/>
                <w:sz w:val="24"/>
                <w:szCs w:val="24"/>
              </w:rPr>
            </w:pPr>
            <w:r w:rsidRPr="004C0534">
              <w:rPr>
                <w:rFonts w:ascii="Times New Roman" w:hAnsi="Times New Roman" w:cs="Times New Roman"/>
                <w:sz w:val="24"/>
                <w:szCs w:val="24"/>
              </w:rPr>
              <w:t>Информационное оповещение родителей через сайт</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школы</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ВК</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социальные сети</w:t>
            </w:r>
          </w:p>
        </w:tc>
        <w:tc>
          <w:tcPr>
            <w:tcW w:w="1701" w:type="dxa"/>
            <w:vAlign w:val="bottom"/>
          </w:tcPr>
          <w:p w:rsidR="002C4968" w:rsidRPr="004C0534" w:rsidRDefault="002C4968" w:rsidP="00017107">
            <w:pPr>
              <w:spacing w:line="231"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39"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spacing w:line="252" w:lineRule="exact"/>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spacing w:line="239" w:lineRule="exact"/>
              <w:ind w:left="80"/>
              <w:rPr>
                <w:rFonts w:ascii="Times New Roman" w:hAnsi="Times New Roman" w:cs="Times New Roman"/>
                <w:sz w:val="24"/>
                <w:szCs w:val="24"/>
              </w:rPr>
            </w:pPr>
            <w:r w:rsidRPr="004C0534">
              <w:rPr>
                <w:rFonts w:ascii="Times New Roman" w:hAnsi="Times New Roman" w:cs="Times New Roman"/>
                <w:sz w:val="24"/>
                <w:szCs w:val="24"/>
              </w:rPr>
              <w:t>Зам</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директора </w:t>
            </w:r>
            <w:proofErr w:type="spellStart"/>
            <w:r w:rsidRPr="004C0534">
              <w:rPr>
                <w:rFonts w:ascii="Times New Roman" w:hAnsi="Times New Roman" w:cs="Times New Roman"/>
                <w:sz w:val="24"/>
                <w:szCs w:val="24"/>
              </w:rPr>
              <w:t>поВР</w:t>
            </w:r>
            <w:proofErr w:type="spellEnd"/>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w:t>
            </w:r>
            <w:proofErr w:type="gramStart"/>
            <w:r w:rsidRPr="004C0534">
              <w:rPr>
                <w:rFonts w:ascii="Times New Roman" w:hAnsi="Times New Roman" w:cs="Times New Roman"/>
                <w:sz w:val="24"/>
                <w:szCs w:val="24"/>
              </w:rPr>
              <w:t>социальный</w:t>
            </w:r>
            <w:proofErr w:type="gramEnd"/>
          </w:p>
          <w:p w:rsidR="002C4968" w:rsidRPr="004C0534" w:rsidRDefault="002C4968" w:rsidP="00017107">
            <w:pPr>
              <w:ind w:left="80"/>
              <w:rPr>
                <w:rFonts w:ascii="Times New Roman" w:hAnsi="Times New Roman" w:cs="Times New Roman"/>
                <w:sz w:val="24"/>
                <w:szCs w:val="24"/>
              </w:rPr>
            </w:pPr>
            <w:r w:rsidRPr="004C0534">
              <w:rPr>
                <w:rFonts w:ascii="Times New Roman" w:hAnsi="Times New Roman" w:cs="Times New Roman"/>
                <w:sz w:val="24"/>
                <w:szCs w:val="24"/>
              </w:rPr>
              <w:t>педагог</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педагог </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психолог</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w:t>
            </w:r>
            <w:proofErr w:type="gramStart"/>
            <w:r w:rsidRPr="004C0534">
              <w:rPr>
                <w:rFonts w:ascii="Times New Roman" w:hAnsi="Times New Roman" w:cs="Times New Roman"/>
                <w:sz w:val="24"/>
                <w:szCs w:val="24"/>
              </w:rPr>
              <w:t>классные</w:t>
            </w:r>
            <w:proofErr w:type="gramEnd"/>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руководители</w:t>
            </w:r>
          </w:p>
        </w:tc>
      </w:tr>
      <w:tr w:rsidR="002C4968" w:rsidRPr="004C0534" w:rsidTr="00017107">
        <w:trPr>
          <w:gridAfter w:val="2"/>
          <w:wAfter w:w="4360" w:type="dxa"/>
          <w:trHeight w:val="1872"/>
        </w:trPr>
        <w:tc>
          <w:tcPr>
            <w:tcW w:w="1101" w:type="dxa"/>
            <w:vAlign w:val="bottom"/>
          </w:tcPr>
          <w:p w:rsidR="002C4968" w:rsidRPr="004C0534" w:rsidRDefault="002C4968" w:rsidP="00017107">
            <w:pPr>
              <w:spacing w:line="208"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t>8.</w:t>
            </w:r>
          </w:p>
        </w:tc>
        <w:tc>
          <w:tcPr>
            <w:tcW w:w="3260" w:type="dxa"/>
            <w:gridSpan w:val="2"/>
            <w:vAlign w:val="bottom"/>
          </w:tcPr>
          <w:p w:rsidR="002C4968" w:rsidRPr="004C0534" w:rsidRDefault="002C4968" w:rsidP="00017107">
            <w:pPr>
              <w:spacing w:line="239" w:lineRule="exact"/>
              <w:ind w:left="80"/>
              <w:rPr>
                <w:rFonts w:ascii="Times New Roman" w:hAnsi="Times New Roman" w:cs="Times New Roman"/>
                <w:sz w:val="24"/>
                <w:szCs w:val="24"/>
              </w:rPr>
            </w:pPr>
            <w:r w:rsidRPr="004C0534">
              <w:rPr>
                <w:rFonts w:ascii="Times New Roman" w:hAnsi="Times New Roman" w:cs="Times New Roman"/>
                <w:sz w:val="24"/>
                <w:szCs w:val="24"/>
              </w:rPr>
              <w:t>Индивидуальные консультации</w:t>
            </w:r>
          </w:p>
        </w:tc>
        <w:tc>
          <w:tcPr>
            <w:tcW w:w="1701" w:type="dxa"/>
            <w:vAlign w:val="bottom"/>
          </w:tcPr>
          <w:p w:rsidR="002C4968" w:rsidRPr="004C0534" w:rsidRDefault="002C4968" w:rsidP="00017107">
            <w:pPr>
              <w:spacing w:line="231"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39"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spacing w:line="252" w:lineRule="exact"/>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spacing w:line="239" w:lineRule="exact"/>
              <w:ind w:left="80"/>
              <w:rPr>
                <w:rFonts w:ascii="Times New Roman" w:hAnsi="Times New Roman" w:cs="Times New Roman"/>
                <w:sz w:val="24"/>
                <w:szCs w:val="24"/>
              </w:rPr>
            </w:pPr>
            <w:r w:rsidRPr="004C0534">
              <w:rPr>
                <w:rFonts w:ascii="Times New Roman" w:hAnsi="Times New Roman" w:cs="Times New Roman"/>
                <w:sz w:val="24"/>
                <w:szCs w:val="24"/>
              </w:rPr>
              <w:t>Зам</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директора </w:t>
            </w:r>
            <w:proofErr w:type="gramStart"/>
            <w:r w:rsidRPr="004C0534">
              <w:rPr>
                <w:rFonts w:ascii="Times New Roman" w:hAnsi="Times New Roman" w:cs="Times New Roman"/>
                <w:sz w:val="24"/>
                <w:szCs w:val="24"/>
              </w:rPr>
              <w:t>по</w:t>
            </w:r>
            <w:proofErr w:type="gramEnd"/>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УВР</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ВР</w:t>
            </w:r>
            <w:r w:rsidRPr="004C0534">
              <w:rPr>
                <w:rFonts w:ascii="Times New Roman" w:eastAsia="Times" w:hAnsi="Times New Roman" w:cs="Times New Roman"/>
                <w:sz w:val="24"/>
                <w:szCs w:val="24"/>
              </w:rPr>
              <w:t>,</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социальный педагог</w:t>
            </w:r>
            <w:r w:rsidRPr="004C0534">
              <w:rPr>
                <w:rFonts w:ascii="Times New Roman" w:eastAsia="Times" w:hAnsi="Times New Roman" w:cs="Times New Roman"/>
                <w:sz w:val="24"/>
                <w:szCs w:val="24"/>
              </w:rPr>
              <w:t>,</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 xml:space="preserve">педагог </w:t>
            </w:r>
            <w:r w:rsidRPr="004C0534">
              <w:rPr>
                <w:rFonts w:ascii="Times New Roman" w:eastAsia="Times" w:hAnsi="Times New Roman" w:cs="Times New Roman"/>
                <w:sz w:val="24"/>
                <w:szCs w:val="24"/>
              </w:rPr>
              <w:t>–</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психолог</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w:t>
            </w:r>
            <w:proofErr w:type="gramStart"/>
            <w:r w:rsidRPr="004C0534">
              <w:rPr>
                <w:rFonts w:ascii="Times New Roman" w:hAnsi="Times New Roman" w:cs="Times New Roman"/>
                <w:sz w:val="24"/>
                <w:szCs w:val="24"/>
              </w:rPr>
              <w:t>классные</w:t>
            </w:r>
            <w:proofErr w:type="gramEnd"/>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руководители</w:t>
            </w:r>
          </w:p>
        </w:tc>
      </w:tr>
      <w:tr w:rsidR="002C4968" w:rsidRPr="004C0534" w:rsidTr="00017107">
        <w:trPr>
          <w:gridAfter w:val="2"/>
          <w:wAfter w:w="4360" w:type="dxa"/>
          <w:trHeight w:val="2400"/>
        </w:trPr>
        <w:tc>
          <w:tcPr>
            <w:tcW w:w="1101" w:type="dxa"/>
            <w:vAlign w:val="bottom"/>
          </w:tcPr>
          <w:p w:rsidR="002C4968" w:rsidRPr="004C0534" w:rsidRDefault="002C4968" w:rsidP="00017107">
            <w:pPr>
              <w:spacing w:line="209"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t>9.</w:t>
            </w:r>
          </w:p>
        </w:tc>
        <w:tc>
          <w:tcPr>
            <w:tcW w:w="3260" w:type="dxa"/>
            <w:gridSpan w:val="2"/>
            <w:vAlign w:val="bottom"/>
          </w:tcPr>
          <w:p w:rsidR="002C4968" w:rsidRPr="004C0534" w:rsidRDefault="002C4968" w:rsidP="00017107">
            <w:pPr>
              <w:spacing w:line="240" w:lineRule="exact"/>
              <w:ind w:left="80"/>
              <w:rPr>
                <w:rFonts w:ascii="Times New Roman" w:hAnsi="Times New Roman" w:cs="Times New Roman"/>
                <w:sz w:val="24"/>
                <w:szCs w:val="24"/>
              </w:rPr>
            </w:pPr>
            <w:r w:rsidRPr="004C0534">
              <w:rPr>
                <w:rFonts w:ascii="Times New Roman" w:hAnsi="Times New Roman" w:cs="Times New Roman"/>
                <w:sz w:val="24"/>
                <w:szCs w:val="24"/>
              </w:rPr>
              <w:t>Работа Совета профилактики с детьми группы риска</w:t>
            </w:r>
            <w:r w:rsidRPr="004C0534">
              <w:rPr>
                <w:rFonts w:ascii="Times New Roman" w:eastAsia="Times" w:hAnsi="Times New Roman" w:cs="Times New Roman"/>
                <w:sz w:val="24"/>
                <w:szCs w:val="24"/>
              </w:rPr>
              <w:t>,</w:t>
            </w:r>
          </w:p>
          <w:p w:rsidR="002C4968" w:rsidRPr="004C0534" w:rsidRDefault="002C4968" w:rsidP="00017107">
            <w:pPr>
              <w:spacing w:line="252" w:lineRule="exact"/>
              <w:ind w:left="80"/>
              <w:rPr>
                <w:rFonts w:ascii="Times New Roman" w:hAnsi="Times New Roman" w:cs="Times New Roman"/>
                <w:sz w:val="24"/>
                <w:szCs w:val="24"/>
              </w:rPr>
            </w:pPr>
            <w:proofErr w:type="gramStart"/>
            <w:r w:rsidRPr="004C0534">
              <w:rPr>
                <w:rFonts w:ascii="Times New Roman" w:hAnsi="Times New Roman" w:cs="Times New Roman"/>
                <w:sz w:val="24"/>
                <w:szCs w:val="24"/>
              </w:rPr>
              <w:t>состоящими</w:t>
            </w:r>
            <w:proofErr w:type="gramEnd"/>
            <w:r w:rsidRPr="004C0534">
              <w:rPr>
                <w:rFonts w:ascii="Times New Roman" w:hAnsi="Times New Roman" w:cs="Times New Roman"/>
                <w:sz w:val="24"/>
                <w:szCs w:val="24"/>
              </w:rPr>
              <w:t xml:space="preserve"> на разных видах учёта</w:t>
            </w:r>
            <w:r w:rsidRPr="004C0534">
              <w:rPr>
                <w:rFonts w:ascii="Times New Roman" w:eastAsia="Times" w:hAnsi="Times New Roman" w:cs="Times New Roman"/>
                <w:sz w:val="24"/>
                <w:szCs w:val="24"/>
              </w:rPr>
              <w:t>,</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неблагополучными семьями по вопросам воспитания</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и обучения детей</w:t>
            </w:r>
          </w:p>
        </w:tc>
        <w:tc>
          <w:tcPr>
            <w:tcW w:w="1701" w:type="dxa"/>
            <w:vAlign w:val="bottom"/>
          </w:tcPr>
          <w:p w:rsidR="002C4968" w:rsidRPr="004C0534" w:rsidRDefault="002C4968" w:rsidP="00017107">
            <w:pPr>
              <w:spacing w:line="232"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40"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spacing w:line="252" w:lineRule="exact"/>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spacing w:line="240" w:lineRule="exact"/>
              <w:ind w:left="80"/>
              <w:rPr>
                <w:rFonts w:ascii="Times New Roman" w:hAnsi="Times New Roman" w:cs="Times New Roman"/>
                <w:sz w:val="24"/>
                <w:szCs w:val="24"/>
              </w:rPr>
            </w:pPr>
            <w:r w:rsidRPr="004C0534">
              <w:rPr>
                <w:rFonts w:ascii="Times New Roman" w:hAnsi="Times New Roman" w:cs="Times New Roman"/>
                <w:sz w:val="24"/>
                <w:szCs w:val="24"/>
              </w:rPr>
              <w:t>Зам</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директора </w:t>
            </w:r>
            <w:proofErr w:type="gramStart"/>
            <w:r w:rsidRPr="004C0534">
              <w:rPr>
                <w:rFonts w:ascii="Times New Roman" w:hAnsi="Times New Roman" w:cs="Times New Roman"/>
                <w:sz w:val="24"/>
                <w:szCs w:val="24"/>
              </w:rPr>
              <w:t>по</w:t>
            </w:r>
            <w:proofErr w:type="gramEnd"/>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УВР</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ВР</w:t>
            </w:r>
            <w:r w:rsidRPr="004C0534">
              <w:rPr>
                <w:rFonts w:ascii="Times New Roman" w:eastAsia="Times" w:hAnsi="Times New Roman" w:cs="Times New Roman"/>
                <w:sz w:val="24"/>
                <w:szCs w:val="24"/>
              </w:rPr>
              <w:t>,</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социальный педагог</w:t>
            </w:r>
            <w:r w:rsidRPr="004C0534">
              <w:rPr>
                <w:rFonts w:ascii="Times New Roman" w:eastAsia="Times" w:hAnsi="Times New Roman" w:cs="Times New Roman"/>
                <w:sz w:val="24"/>
                <w:szCs w:val="24"/>
              </w:rPr>
              <w:t>,</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 xml:space="preserve">педагоги </w:t>
            </w:r>
            <w:r w:rsidRPr="004C0534">
              <w:rPr>
                <w:rFonts w:ascii="Times New Roman" w:eastAsia="Times" w:hAnsi="Times New Roman" w:cs="Times New Roman"/>
                <w:sz w:val="24"/>
                <w:szCs w:val="24"/>
              </w:rPr>
              <w:t>–</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психологи</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классные</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руководители</w:t>
            </w:r>
          </w:p>
        </w:tc>
      </w:tr>
      <w:tr w:rsidR="002C4968" w:rsidRPr="004C0534" w:rsidTr="00017107">
        <w:trPr>
          <w:gridAfter w:val="2"/>
          <w:wAfter w:w="4360" w:type="dxa"/>
          <w:trHeight w:val="1115"/>
        </w:trPr>
        <w:tc>
          <w:tcPr>
            <w:tcW w:w="1101" w:type="dxa"/>
            <w:vAlign w:val="bottom"/>
          </w:tcPr>
          <w:p w:rsidR="002C4968" w:rsidRPr="004C0534" w:rsidRDefault="002C4968" w:rsidP="00017107">
            <w:pPr>
              <w:spacing w:line="207"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t>10.</w:t>
            </w:r>
          </w:p>
        </w:tc>
        <w:tc>
          <w:tcPr>
            <w:tcW w:w="3260" w:type="dxa"/>
            <w:gridSpan w:val="2"/>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 xml:space="preserve">Участие родителей </w:t>
            </w:r>
            <w:proofErr w:type="gramStart"/>
            <w:r w:rsidRPr="004C0534">
              <w:rPr>
                <w:rFonts w:ascii="Times New Roman" w:hAnsi="Times New Roman" w:cs="Times New Roman"/>
                <w:sz w:val="24"/>
                <w:szCs w:val="24"/>
              </w:rPr>
              <w:t>в</w:t>
            </w:r>
            <w:proofErr w:type="gramEnd"/>
            <w:r w:rsidRPr="004C0534">
              <w:rPr>
                <w:rFonts w:ascii="Times New Roman" w:hAnsi="Times New Roman" w:cs="Times New Roman"/>
                <w:sz w:val="24"/>
                <w:szCs w:val="24"/>
              </w:rPr>
              <w:t xml:space="preserve"> классных и общешкольных</w:t>
            </w:r>
          </w:p>
          <w:p w:rsidR="002C4968" w:rsidRPr="004C0534" w:rsidRDefault="002C4968" w:rsidP="00017107">
            <w:pPr>
              <w:spacing w:line="252" w:lineRule="exact"/>
              <w:ind w:left="80"/>
              <w:rPr>
                <w:rFonts w:ascii="Times New Roman" w:hAnsi="Times New Roman" w:cs="Times New Roman"/>
                <w:sz w:val="24"/>
                <w:szCs w:val="24"/>
              </w:rPr>
            </w:pPr>
            <w:proofErr w:type="gramStart"/>
            <w:r w:rsidRPr="004C0534">
              <w:rPr>
                <w:rFonts w:ascii="Times New Roman" w:hAnsi="Times New Roman" w:cs="Times New Roman"/>
                <w:sz w:val="24"/>
                <w:szCs w:val="24"/>
              </w:rPr>
              <w:t>мероприятиях</w:t>
            </w:r>
            <w:proofErr w:type="gramEnd"/>
          </w:p>
        </w:tc>
        <w:tc>
          <w:tcPr>
            <w:tcW w:w="1701" w:type="dxa"/>
            <w:vAlign w:val="bottom"/>
          </w:tcPr>
          <w:p w:rsidR="002C4968" w:rsidRPr="004C0534" w:rsidRDefault="002C4968" w:rsidP="00017107">
            <w:pPr>
              <w:spacing w:line="230"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37"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spacing w:line="252" w:lineRule="exact"/>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Классные</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руководители</w:t>
            </w:r>
          </w:p>
        </w:tc>
      </w:tr>
      <w:tr w:rsidR="002C4968" w:rsidRPr="004C0534" w:rsidTr="00017107">
        <w:trPr>
          <w:gridAfter w:val="2"/>
          <w:wAfter w:w="4360" w:type="dxa"/>
          <w:trHeight w:val="706"/>
        </w:trPr>
        <w:tc>
          <w:tcPr>
            <w:tcW w:w="1101" w:type="dxa"/>
            <w:vAlign w:val="bottom"/>
          </w:tcPr>
          <w:p w:rsidR="002C4968" w:rsidRPr="004C0534" w:rsidRDefault="002C4968" w:rsidP="00017107">
            <w:pPr>
              <w:spacing w:line="207"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t>12.</w:t>
            </w:r>
          </w:p>
        </w:tc>
        <w:tc>
          <w:tcPr>
            <w:tcW w:w="3260" w:type="dxa"/>
            <w:gridSpan w:val="2"/>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 xml:space="preserve">Участие в </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Родительском лектории</w:t>
            </w:r>
            <w:r w:rsidRPr="004C0534">
              <w:rPr>
                <w:rFonts w:ascii="Times New Roman" w:eastAsia="Times" w:hAnsi="Times New Roman" w:cs="Times New Roman"/>
                <w:sz w:val="24"/>
                <w:szCs w:val="24"/>
              </w:rPr>
              <w:t>»</w:t>
            </w:r>
          </w:p>
        </w:tc>
        <w:tc>
          <w:tcPr>
            <w:tcW w:w="1701" w:type="dxa"/>
            <w:vAlign w:val="bottom"/>
          </w:tcPr>
          <w:p w:rsidR="002C4968" w:rsidRPr="004C0534" w:rsidRDefault="002C4968" w:rsidP="00017107">
            <w:pPr>
              <w:spacing w:line="230"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37"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spacing w:line="252" w:lineRule="exact"/>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Зам</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директора </w:t>
            </w:r>
            <w:proofErr w:type="gramStart"/>
            <w:r w:rsidRPr="004C0534">
              <w:rPr>
                <w:rFonts w:ascii="Times New Roman" w:hAnsi="Times New Roman" w:cs="Times New Roman"/>
                <w:sz w:val="24"/>
                <w:szCs w:val="24"/>
              </w:rPr>
              <w:t>по</w:t>
            </w:r>
            <w:proofErr w:type="gramEnd"/>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УВР</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ВР</w:t>
            </w:r>
          </w:p>
        </w:tc>
      </w:tr>
      <w:tr w:rsidR="002C4968" w:rsidRPr="004C0534" w:rsidTr="00017107">
        <w:trPr>
          <w:gridAfter w:val="2"/>
          <w:wAfter w:w="4360" w:type="dxa"/>
          <w:trHeight w:val="1241"/>
        </w:trPr>
        <w:tc>
          <w:tcPr>
            <w:tcW w:w="1101" w:type="dxa"/>
            <w:vAlign w:val="bottom"/>
          </w:tcPr>
          <w:p w:rsidR="002C4968" w:rsidRPr="004C0534" w:rsidRDefault="002C4968" w:rsidP="00017107">
            <w:pPr>
              <w:spacing w:line="207"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t>13.</w:t>
            </w:r>
          </w:p>
        </w:tc>
        <w:tc>
          <w:tcPr>
            <w:tcW w:w="3260" w:type="dxa"/>
            <w:gridSpan w:val="2"/>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 xml:space="preserve">Участие в конфликтной комиссии </w:t>
            </w:r>
            <w:proofErr w:type="gramStart"/>
            <w:r w:rsidRPr="004C0534">
              <w:rPr>
                <w:rFonts w:ascii="Times New Roman" w:hAnsi="Times New Roman" w:cs="Times New Roman"/>
                <w:sz w:val="24"/>
                <w:szCs w:val="24"/>
              </w:rPr>
              <w:t>по</w:t>
            </w:r>
            <w:proofErr w:type="gramEnd"/>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урегулированию споров между участниками</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образовательных отношений</w:t>
            </w:r>
          </w:p>
        </w:tc>
        <w:tc>
          <w:tcPr>
            <w:tcW w:w="1701" w:type="dxa"/>
            <w:vAlign w:val="bottom"/>
          </w:tcPr>
          <w:p w:rsidR="002C4968" w:rsidRPr="004C0534" w:rsidRDefault="002C4968" w:rsidP="00017107">
            <w:pPr>
              <w:spacing w:line="230"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37"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spacing w:line="252" w:lineRule="exact"/>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Зам</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директора </w:t>
            </w:r>
            <w:proofErr w:type="gramStart"/>
            <w:r w:rsidRPr="004C0534">
              <w:rPr>
                <w:rFonts w:ascii="Times New Roman" w:hAnsi="Times New Roman" w:cs="Times New Roman"/>
                <w:sz w:val="24"/>
                <w:szCs w:val="24"/>
              </w:rPr>
              <w:t>по</w:t>
            </w:r>
            <w:proofErr w:type="gramEnd"/>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УВР</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ВР</w:t>
            </w:r>
          </w:p>
        </w:tc>
      </w:tr>
      <w:tr w:rsidR="002C4968" w:rsidRPr="004C0534" w:rsidTr="00017107">
        <w:trPr>
          <w:gridAfter w:val="2"/>
          <w:wAfter w:w="4360" w:type="dxa"/>
          <w:trHeight w:val="852"/>
        </w:trPr>
        <w:tc>
          <w:tcPr>
            <w:tcW w:w="1101" w:type="dxa"/>
            <w:vAlign w:val="bottom"/>
          </w:tcPr>
          <w:p w:rsidR="002C4968" w:rsidRPr="004C0534" w:rsidRDefault="002C4968" w:rsidP="00017107">
            <w:pPr>
              <w:spacing w:line="209" w:lineRule="exact"/>
              <w:ind w:right="180"/>
              <w:jc w:val="right"/>
              <w:rPr>
                <w:rFonts w:ascii="Times New Roman" w:hAnsi="Times New Roman" w:cs="Times New Roman"/>
                <w:sz w:val="24"/>
                <w:szCs w:val="24"/>
              </w:rPr>
            </w:pPr>
            <w:r w:rsidRPr="004C0534">
              <w:rPr>
                <w:rFonts w:ascii="Times New Roman" w:eastAsia="Times" w:hAnsi="Times New Roman" w:cs="Times New Roman"/>
                <w:sz w:val="24"/>
                <w:szCs w:val="24"/>
              </w:rPr>
              <w:t>14.</w:t>
            </w:r>
          </w:p>
        </w:tc>
        <w:tc>
          <w:tcPr>
            <w:tcW w:w="3260" w:type="dxa"/>
            <w:gridSpan w:val="2"/>
            <w:vAlign w:val="bottom"/>
          </w:tcPr>
          <w:p w:rsidR="002C4968" w:rsidRPr="004C0534" w:rsidRDefault="002C4968" w:rsidP="00017107">
            <w:pPr>
              <w:spacing w:line="240" w:lineRule="exact"/>
              <w:ind w:left="80"/>
              <w:rPr>
                <w:rFonts w:ascii="Times New Roman" w:hAnsi="Times New Roman" w:cs="Times New Roman"/>
                <w:sz w:val="24"/>
                <w:szCs w:val="24"/>
              </w:rPr>
            </w:pPr>
            <w:r w:rsidRPr="004C0534">
              <w:rPr>
                <w:rFonts w:ascii="Times New Roman" w:hAnsi="Times New Roman" w:cs="Times New Roman"/>
                <w:sz w:val="24"/>
                <w:szCs w:val="24"/>
              </w:rPr>
              <w:t xml:space="preserve">Работа общешкольного родительского комитета </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по плану</w:t>
            </w:r>
            <w:r w:rsidRPr="004C0534">
              <w:rPr>
                <w:rFonts w:ascii="Times New Roman" w:eastAsia="Times" w:hAnsi="Times New Roman" w:cs="Times New Roman"/>
                <w:sz w:val="24"/>
                <w:szCs w:val="24"/>
              </w:rPr>
              <w:t>)</w:t>
            </w:r>
          </w:p>
        </w:tc>
        <w:tc>
          <w:tcPr>
            <w:tcW w:w="1701" w:type="dxa"/>
            <w:vAlign w:val="bottom"/>
          </w:tcPr>
          <w:p w:rsidR="002C4968" w:rsidRPr="004C0534" w:rsidRDefault="002C4968" w:rsidP="00017107">
            <w:pPr>
              <w:spacing w:line="232" w:lineRule="exact"/>
              <w:ind w:right="830"/>
              <w:jc w:val="right"/>
              <w:rPr>
                <w:rFonts w:ascii="Times New Roman"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40"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spacing w:line="252" w:lineRule="exact"/>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spacing w:line="240" w:lineRule="exact"/>
              <w:ind w:left="80"/>
              <w:rPr>
                <w:rFonts w:ascii="Times New Roman" w:hAnsi="Times New Roman" w:cs="Times New Roman"/>
                <w:sz w:val="24"/>
                <w:szCs w:val="24"/>
              </w:rPr>
            </w:pPr>
            <w:r w:rsidRPr="004C0534">
              <w:rPr>
                <w:rFonts w:ascii="Times New Roman" w:hAnsi="Times New Roman" w:cs="Times New Roman"/>
                <w:sz w:val="24"/>
                <w:szCs w:val="24"/>
              </w:rPr>
              <w:t>Зам</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директора </w:t>
            </w:r>
            <w:proofErr w:type="gramStart"/>
            <w:r w:rsidRPr="004C0534">
              <w:rPr>
                <w:rFonts w:ascii="Times New Roman" w:hAnsi="Times New Roman" w:cs="Times New Roman"/>
                <w:sz w:val="24"/>
                <w:szCs w:val="24"/>
              </w:rPr>
              <w:t>по</w:t>
            </w:r>
            <w:proofErr w:type="gramEnd"/>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ВР</w:t>
            </w:r>
          </w:p>
        </w:tc>
      </w:tr>
      <w:tr w:rsidR="002C4968" w:rsidRPr="004C0534" w:rsidTr="00017107">
        <w:trPr>
          <w:gridAfter w:val="2"/>
          <w:wAfter w:w="4360" w:type="dxa"/>
          <w:trHeight w:val="852"/>
        </w:trPr>
        <w:tc>
          <w:tcPr>
            <w:tcW w:w="10031" w:type="dxa"/>
            <w:gridSpan w:val="6"/>
            <w:vAlign w:val="bottom"/>
          </w:tcPr>
          <w:p w:rsidR="002C4968" w:rsidRPr="004C0534" w:rsidRDefault="002C4968" w:rsidP="00017107">
            <w:pPr>
              <w:spacing w:line="240" w:lineRule="exact"/>
              <w:ind w:left="80"/>
              <w:rPr>
                <w:rFonts w:ascii="Times New Roman" w:hAnsi="Times New Roman" w:cs="Times New Roman"/>
                <w:b/>
                <w:sz w:val="24"/>
                <w:szCs w:val="24"/>
              </w:rPr>
            </w:pPr>
            <w:r w:rsidRPr="004C0534">
              <w:rPr>
                <w:rFonts w:ascii="Times New Roman" w:hAnsi="Times New Roman" w:cs="Times New Roman"/>
                <w:b/>
                <w:sz w:val="24"/>
                <w:szCs w:val="24"/>
              </w:rPr>
              <w:t>Модуль 7 «</w:t>
            </w:r>
            <w:r w:rsidRPr="004C0534">
              <w:rPr>
                <w:rFonts w:ascii="Times New Roman" w:hAnsi="Times New Roman" w:cs="Times New Roman"/>
                <w:b/>
                <w:bCs/>
                <w:sz w:val="24"/>
                <w:szCs w:val="24"/>
                <w:u w:val="single"/>
              </w:rPr>
              <w:t xml:space="preserve"> Профилактика и безопасность</w:t>
            </w:r>
            <w:r w:rsidRPr="004C0534">
              <w:rPr>
                <w:rFonts w:ascii="Times New Roman" w:hAnsi="Times New Roman" w:cs="Times New Roman"/>
                <w:b/>
                <w:sz w:val="24"/>
                <w:szCs w:val="24"/>
              </w:rPr>
              <w:t xml:space="preserve"> »</w:t>
            </w:r>
          </w:p>
        </w:tc>
      </w:tr>
      <w:tr w:rsidR="002C4968" w:rsidRPr="004C0534" w:rsidTr="00017107">
        <w:trPr>
          <w:gridAfter w:val="2"/>
          <w:wAfter w:w="4360" w:type="dxa"/>
          <w:trHeight w:val="852"/>
        </w:trPr>
        <w:tc>
          <w:tcPr>
            <w:tcW w:w="1101" w:type="dxa"/>
            <w:vAlign w:val="bottom"/>
          </w:tcPr>
          <w:p w:rsidR="002C4968" w:rsidRPr="004C0534" w:rsidRDefault="002C4968" w:rsidP="00017107">
            <w:pPr>
              <w:spacing w:line="209" w:lineRule="exact"/>
              <w:ind w:right="180"/>
              <w:jc w:val="right"/>
              <w:rPr>
                <w:rFonts w:ascii="Times New Roman" w:eastAsia="Times" w:hAnsi="Times New Roman" w:cs="Times New Roman"/>
                <w:sz w:val="24"/>
                <w:szCs w:val="24"/>
              </w:rPr>
            </w:pPr>
            <w:r w:rsidRPr="004C0534">
              <w:rPr>
                <w:rFonts w:ascii="Times New Roman" w:eastAsia="Times" w:hAnsi="Times New Roman" w:cs="Times New Roman"/>
                <w:sz w:val="24"/>
                <w:szCs w:val="24"/>
              </w:rPr>
              <w:t>1</w:t>
            </w:r>
          </w:p>
        </w:tc>
        <w:tc>
          <w:tcPr>
            <w:tcW w:w="3260" w:type="dxa"/>
            <w:gridSpan w:val="2"/>
          </w:tcPr>
          <w:p w:rsidR="002C4968" w:rsidRPr="004C0534" w:rsidRDefault="002C4968" w:rsidP="00017107">
            <w:pPr>
              <w:pStyle w:val="TableParagraph"/>
              <w:ind w:left="107" w:right="1051"/>
              <w:rPr>
                <w:sz w:val="24"/>
                <w:szCs w:val="24"/>
              </w:rPr>
            </w:pPr>
            <w:proofErr w:type="gramStart"/>
            <w:r w:rsidRPr="004C0534">
              <w:rPr>
                <w:sz w:val="24"/>
                <w:szCs w:val="24"/>
              </w:rPr>
              <w:t>Контроль за</w:t>
            </w:r>
            <w:proofErr w:type="gramEnd"/>
            <w:r w:rsidRPr="004C0534">
              <w:rPr>
                <w:spacing w:val="1"/>
                <w:sz w:val="24"/>
                <w:szCs w:val="24"/>
              </w:rPr>
              <w:t xml:space="preserve"> </w:t>
            </w:r>
            <w:r w:rsidRPr="004C0534">
              <w:rPr>
                <w:sz w:val="24"/>
                <w:szCs w:val="24"/>
              </w:rPr>
              <w:t>посещаемостью</w:t>
            </w:r>
          </w:p>
          <w:p w:rsidR="002C4968" w:rsidRPr="004C0534" w:rsidRDefault="002C4968" w:rsidP="00017107">
            <w:pPr>
              <w:pStyle w:val="TableParagraph"/>
              <w:spacing w:line="261" w:lineRule="exact"/>
              <w:ind w:left="107"/>
              <w:rPr>
                <w:sz w:val="24"/>
                <w:szCs w:val="24"/>
              </w:rPr>
            </w:pPr>
            <w:r w:rsidRPr="004C0534">
              <w:rPr>
                <w:sz w:val="24"/>
                <w:szCs w:val="24"/>
              </w:rPr>
              <w:t>обучающихся</w:t>
            </w:r>
          </w:p>
        </w:tc>
        <w:tc>
          <w:tcPr>
            <w:tcW w:w="1701" w:type="dxa"/>
          </w:tcPr>
          <w:p w:rsidR="002C4968" w:rsidRPr="004C0534" w:rsidRDefault="002C4968" w:rsidP="00017107">
            <w:pPr>
              <w:pStyle w:val="TableParagraph"/>
              <w:spacing w:line="270" w:lineRule="exact"/>
              <w:ind w:left="105"/>
              <w:rPr>
                <w:sz w:val="24"/>
                <w:szCs w:val="24"/>
              </w:rPr>
            </w:pPr>
            <w:r w:rsidRPr="004C0534">
              <w:rPr>
                <w:bCs/>
                <w:sz w:val="24"/>
                <w:szCs w:val="24"/>
              </w:rPr>
              <w:t>10,11</w:t>
            </w:r>
          </w:p>
        </w:tc>
        <w:tc>
          <w:tcPr>
            <w:tcW w:w="1594" w:type="dxa"/>
          </w:tcPr>
          <w:p w:rsidR="002C4968" w:rsidRPr="004C0534" w:rsidRDefault="002C4968" w:rsidP="00017107">
            <w:pPr>
              <w:pStyle w:val="TableParagraph"/>
              <w:spacing w:line="270" w:lineRule="exact"/>
              <w:rPr>
                <w:sz w:val="24"/>
                <w:szCs w:val="24"/>
              </w:rPr>
            </w:pPr>
            <w:r w:rsidRPr="004C0534">
              <w:rPr>
                <w:sz w:val="24"/>
                <w:szCs w:val="24"/>
              </w:rPr>
              <w:t>Ежедневно</w:t>
            </w:r>
          </w:p>
        </w:tc>
        <w:tc>
          <w:tcPr>
            <w:tcW w:w="2375" w:type="dxa"/>
          </w:tcPr>
          <w:p w:rsidR="002C4968" w:rsidRPr="004C0534" w:rsidRDefault="002C4968" w:rsidP="00017107">
            <w:pPr>
              <w:pStyle w:val="TableParagraph"/>
              <w:ind w:right="1092"/>
              <w:rPr>
                <w:sz w:val="24"/>
                <w:szCs w:val="24"/>
              </w:rPr>
            </w:pPr>
            <w:proofErr w:type="spellStart"/>
            <w:r w:rsidRPr="004C0534">
              <w:rPr>
                <w:sz w:val="24"/>
                <w:szCs w:val="24"/>
              </w:rPr>
              <w:t>Клас</w:t>
            </w:r>
            <w:proofErr w:type="gramStart"/>
            <w:r w:rsidRPr="004C0534">
              <w:rPr>
                <w:sz w:val="24"/>
                <w:szCs w:val="24"/>
              </w:rPr>
              <w:t>.р</w:t>
            </w:r>
            <w:proofErr w:type="gramEnd"/>
            <w:r w:rsidRPr="004C0534">
              <w:rPr>
                <w:sz w:val="24"/>
                <w:szCs w:val="24"/>
              </w:rPr>
              <w:t>ук</w:t>
            </w:r>
            <w:proofErr w:type="spellEnd"/>
          </w:p>
        </w:tc>
      </w:tr>
      <w:tr w:rsidR="002C4968" w:rsidRPr="004C0534" w:rsidTr="00017107">
        <w:trPr>
          <w:gridAfter w:val="2"/>
          <w:wAfter w:w="4360" w:type="dxa"/>
          <w:trHeight w:val="852"/>
        </w:trPr>
        <w:tc>
          <w:tcPr>
            <w:tcW w:w="1101" w:type="dxa"/>
            <w:vAlign w:val="bottom"/>
          </w:tcPr>
          <w:p w:rsidR="002C4968" w:rsidRPr="004C0534" w:rsidRDefault="002C4968" w:rsidP="00017107">
            <w:pPr>
              <w:spacing w:line="209" w:lineRule="exact"/>
              <w:ind w:right="180"/>
              <w:jc w:val="right"/>
              <w:rPr>
                <w:rFonts w:ascii="Times New Roman" w:eastAsia="Times" w:hAnsi="Times New Roman" w:cs="Times New Roman"/>
                <w:sz w:val="24"/>
                <w:szCs w:val="24"/>
              </w:rPr>
            </w:pPr>
            <w:r w:rsidRPr="004C0534">
              <w:rPr>
                <w:rFonts w:ascii="Times New Roman" w:eastAsia="Times" w:hAnsi="Times New Roman" w:cs="Times New Roman"/>
                <w:sz w:val="24"/>
                <w:szCs w:val="24"/>
              </w:rPr>
              <w:t>2</w:t>
            </w:r>
          </w:p>
        </w:tc>
        <w:tc>
          <w:tcPr>
            <w:tcW w:w="3260" w:type="dxa"/>
            <w:gridSpan w:val="2"/>
          </w:tcPr>
          <w:p w:rsidR="002C4968" w:rsidRPr="004C0534" w:rsidRDefault="002C4968" w:rsidP="00017107">
            <w:pPr>
              <w:pStyle w:val="TableParagraph"/>
              <w:ind w:left="107" w:right="143"/>
              <w:rPr>
                <w:sz w:val="24"/>
                <w:szCs w:val="24"/>
              </w:rPr>
            </w:pPr>
            <w:r w:rsidRPr="004C0534">
              <w:rPr>
                <w:sz w:val="24"/>
                <w:szCs w:val="24"/>
              </w:rPr>
              <w:t>Декада правовых знаний</w:t>
            </w:r>
            <w:r w:rsidRPr="004C0534">
              <w:rPr>
                <w:spacing w:val="-57"/>
                <w:sz w:val="24"/>
                <w:szCs w:val="24"/>
              </w:rPr>
              <w:t xml:space="preserve"> </w:t>
            </w:r>
            <w:r w:rsidRPr="004C0534">
              <w:rPr>
                <w:sz w:val="24"/>
                <w:szCs w:val="24"/>
              </w:rPr>
              <w:t>беседы, классные часы,</w:t>
            </w:r>
            <w:r w:rsidRPr="004C0534">
              <w:rPr>
                <w:spacing w:val="1"/>
                <w:sz w:val="24"/>
                <w:szCs w:val="24"/>
              </w:rPr>
              <w:t xml:space="preserve"> </w:t>
            </w:r>
            <w:r w:rsidRPr="004C0534">
              <w:rPr>
                <w:sz w:val="24"/>
                <w:szCs w:val="24"/>
              </w:rPr>
              <w:t>игры</w:t>
            </w:r>
            <w:r w:rsidRPr="004C0534">
              <w:rPr>
                <w:spacing w:val="-2"/>
                <w:sz w:val="24"/>
                <w:szCs w:val="24"/>
              </w:rPr>
              <w:t xml:space="preserve"> </w:t>
            </w:r>
            <w:proofErr w:type="gramStart"/>
            <w:r w:rsidRPr="004C0534">
              <w:rPr>
                <w:sz w:val="24"/>
                <w:szCs w:val="24"/>
              </w:rPr>
              <w:t>по</w:t>
            </w:r>
            <w:proofErr w:type="gramEnd"/>
            <w:r w:rsidRPr="004C0534">
              <w:rPr>
                <w:sz w:val="24"/>
                <w:szCs w:val="24"/>
              </w:rPr>
              <w:t xml:space="preserve"> правовой</w:t>
            </w:r>
          </w:p>
          <w:p w:rsidR="002C4968" w:rsidRPr="004C0534" w:rsidRDefault="002C4968" w:rsidP="00017107">
            <w:pPr>
              <w:pStyle w:val="TableParagraph"/>
              <w:spacing w:line="261" w:lineRule="exact"/>
              <w:ind w:left="107"/>
              <w:rPr>
                <w:sz w:val="24"/>
                <w:szCs w:val="24"/>
              </w:rPr>
            </w:pPr>
            <w:r w:rsidRPr="004C0534">
              <w:rPr>
                <w:sz w:val="24"/>
                <w:szCs w:val="24"/>
              </w:rPr>
              <w:t>тематике)</w:t>
            </w:r>
          </w:p>
        </w:tc>
        <w:tc>
          <w:tcPr>
            <w:tcW w:w="1701" w:type="dxa"/>
          </w:tcPr>
          <w:p w:rsidR="002C4968" w:rsidRPr="004C0534" w:rsidRDefault="002C4968" w:rsidP="00017107">
            <w:pPr>
              <w:pStyle w:val="TableParagraph"/>
              <w:spacing w:line="270" w:lineRule="exact"/>
              <w:ind w:left="105"/>
              <w:rPr>
                <w:sz w:val="24"/>
                <w:szCs w:val="24"/>
              </w:rPr>
            </w:pPr>
            <w:r w:rsidRPr="004C0534">
              <w:rPr>
                <w:bCs/>
                <w:sz w:val="24"/>
                <w:szCs w:val="24"/>
              </w:rPr>
              <w:t>10,11</w:t>
            </w:r>
          </w:p>
        </w:tc>
        <w:tc>
          <w:tcPr>
            <w:tcW w:w="1594" w:type="dxa"/>
          </w:tcPr>
          <w:p w:rsidR="002C4968" w:rsidRPr="004C0534" w:rsidRDefault="002C4968" w:rsidP="00017107">
            <w:pPr>
              <w:pStyle w:val="TableParagraph"/>
              <w:spacing w:line="270" w:lineRule="exact"/>
              <w:rPr>
                <w:sz w:val="24"/>
                <w:szCs w:val="24"/>
              </w:rPr>
            </w:pPr>
            <w:r w:rsidRPr="004C0534">
              <w:rPr>
                <w:sz w:val="24"/>
                <w:szCs w:val="24"/>
              </w:rPr>
              <w:t>Апрель</w:t>
            </w:r>
          </w:p>
        </w:tc>
        <w:tc>
          <w:tcPr>
            <w:tcW w:w="2375" w:type="dxa"/>
          </w:tcPr>
          <w:p w:rsidR="002C4968" w:rsidRPr="004C0534" w:rsidRDefault="002C4968" w:rsidP="00017107">
            <w:pPr>
              <w:pStyle w:val="TableParagraph"/>
              <w:ind w:right="226"/>
              <w:rPr>
                <w:sz w:val="24"/>
                <w:szCs w:val="24"/>
              </w:rPr>
            </w:pPr>
            <w:proofErr w:type="spellStart"/>
            <w:r w:rsidRPr="004C0534">
              <w:rPr>
                <w:sz w:val="24"/>
                <w:szCs w:val="24"/>
              </w:rPr>
              <w:t>Клас</w:t>
            </w:r>
            <w:proofErr w:type="spellEnd"/>
            <w:r w:rsidRPr="004C0534">
              <w:rPr>
                <w:sz w:val="24"/>
                <w:szCs w:val="24"/>
              </w:rPr>
              <w:t>.</w:t>
            </w:r>
            <w:r w:rsidRPr="004C0534">
              <w:rPr>
                <w:spacing w:val="1"/>
                <w:sz w:val="24"/>
                <w:szCs w:val="24"/>
              </w:rPr>
              <w:t xml:space="preserve"> </w:t>
            </w:r>
            <w:r w:rsidRPr="004C0534">
              <w:rPr>
                <w:sz w:val="24"/>
                <w:szCs w:val="24"/>
              </w:rPr>
              <w:t>рук,</w:t>
            </w:r>
            <w:r w:rsidRPr="004C0534">
              <w:rPr>
                <w:spacing w:val="1"/>
                <w:sz w:val="24"/>
                <w:szCs w:val="24"/>
              </w:rPr>
              <w:t xml:space="preserve"> </w:t>
            </w:r>
            <w:r w:rsidRPr="004C0534">
              <w:rPr>
                <w:sz w:val="24"/>
                <w:szCs w:val="24"/>
              </w:rPr>
              <w:t>психолог,</w:t>
            </w:r>
            <w:r w:rsidRPr="004C0534">
              <w:rPr>
                <w:spacing w:val="-12"/>
                <w:sz w:val="24"/>
                <w:szCs w:val="24"/>
              </w:rPr>
              <w:t xml:space="preserve"> </w:t>
            </w:r>
            <w:r w:rsidRPr="004C0534">
              <w:rPr>
                <w:sz w:val="24"/>
                <w:szCs w:val="24"/>
              </w:rPr>
              <w:t>социальный</w:t>
            </w:r>
          </w:p>
          <w:p w:rsidR="002C4968" w:rsidRPr="004C0534" w:rsidRDefault="002C4968" w:rsidP="00017107">
            <w:pPr>
              <w:pStyle w:val="TableParagraph"/>
              <w:spacing w:line="261" w:lineRule="exact"/>
              <w:rPr>
                <w:sz w:val="24"/>
                <w:szCs w:val="24"/>
              </w:rPr>
            </w:pPr>
            <w:r w:rsidRPr="004C0534">
              <w:rPr>
                <w:sz w:val="24"/>
                <w:szCs w:val="24"/>
              </w:rPr>
              <w:t>педагог</w:t>
            </w:r>
            <w:r w:rsidRPr="004C0534">
              <w:rPr>
                <w:spacing w:val="-1"/>
                <w:sz w:val="24"/>
                <w:szCs w:val="24"/>
              </w:rPr>
              <w:t xml:space="preserve"> </w:t>
            </w:r>
            <w:r w:rsidRPr="004C0534">
              <w:rPr>
                <w:sz w:val="24"/>
                <w:szCs w:val="24"/>
              </w:rPr>
              <w:t>школы</w:t>
            </w:r>
          </w:p>
        </w:tc>
      </w:tr>
      <w:tr w:rsidR="002C4968" w:rsidRPr="004C0534" w:rsidTr="00017107">
        <w:trPr>
          <w:gridAfter w:val="2"/>
          <w:wAfter w:w="4360" w:type="dxa"/>
          <w:trHeight w:val="852"/>
        </w:trPr>
        <w:tc>
          <w:tcPr>
            <w:tcW w:w="1101" w:type="dxa"/>
            <w:vAlign w:val="bottom"/>
          </w:tcPr>
          <w:p w:rsidR="002C4968" w:rsidRPr="004C0534" w:rsidRDefault="002C4968" w:rsidP="00017107">
            <w:pPr>
              <w:spacing w:line="209" w:lineRule="exact"/>
              <w:ind w:right="180"/>
              <w:jc w:val="right"/>
              <w:rPr>
                <w:rFonts w:ascii="Times New Roman" w:eastAsia="Times" w:hAnsi="Times New Roman" w:cs="Times New Roman"/>
                <w:sz w:val="24"/>
                <w:szCs w:val="24"/>
              </w:rPr>
            </w:pPr>
            <w:r w:rsidRPr="004C0534">
              <w:rPr>
                <w:rFonts w:ascii="Times New Roman" w:eastAsia="Times" w:hAnsi="Times New Roman" w:cs="Times New Roman"/>
                <w:sz w:val="24"/>
                <w:szCs w:val="24"/>
              </w:rPr>
              <w:t>3</w:t>
            </w:r>
          </w:p>
        </w:tc>
        <w:tc>
          <w:tcPr>
            <w:tcW w:w="3260" w:type="dxa"/>
            <w:gridSpan w:val="2"/>
            <w:vAlign w:val="bottom"/>
          </w:tcPr>
          <w:p w:rsidR="002C4968" w:rsidRPr="004C0534" w:rsidRDefault="002C4968" w:rsidP="00017107">
            <w:pPr>
              <w:pStyle w:val="TableParagraph"/>
              <w:ind w:left="107" w:right="675"/>
              <w:rPr>
                <w:sz w:val="24"/>
                <w:szCs w:val="24"/>
              </w:rPr>
            </w:pPr>
            <w:r w:rsidRPr="004C0534">
              <w:rPr>
                <w:sz w:val="24"/>
                <w:szCs w:val="24"/>
              </w:rPr>
              <w:t>Участие в</w:t>
            </w:r>
            <w:r w:rsidRPr="004C0534">
              <w:rPr>
                <w:spacing w:val="1"/>
                <w:sz w:val="24"/>
                <w:szCs w:val="24"/>
              </w:rPr>
              <w:t xml:space="preserve"> </w:t>
            </w:r>
            <w:proofErr w:type="spellStart"/>
            <w:r w:rsidRPr="004C0534">
              <w:rPr>
                <w:sz w:val="24"/>
                <w:szCs w:val="24"/>
              </w:rPr>
              <w:t>профилактичеких</w:t>
            </w:r>
            <w:proofErr w:type="spellEnd"/>
            <w:r w:rsidRPr="004C0534">
              <w:rPr>
                <w:spacing w:val="1"/>
                <w:sz w:val="24"/>
                <w:szCs w:val="24"/>
              </w:rPr>
              <w:t xml:space="preserve"> </w:t>
            </w:r>
            <w:r w:rsidRPr="004C0534">
              <w:rPr>
                <w:sz w:val="24"/>
                <w:szCs w:val="24"/>
              </w:rPr>
              <w:t>неделях</w:t>
            </w:r>
            <w:r w:rsidRPr="004C0534">
              <w:rPr>
                <w:spacing w:val="1"/>
                <w:sz w:val="24"/>
                <w:szCs w:val="24"/>
              </w:rPr>
              <w:t xml:space="preserve"> </w:t>
            </w:r>
            <w:r w:rsidRPr="004C0534">
              <w:rPr>
                <w:sz w:val="24"/>
                <w:szCs w:val="24"/>
              </w:rPr>
              <w:t>Подросток</w:t>
            </w:r>
            <w:r w:rsidRPr="004C0534">
              <w:rPr>
                <w:spacing w:val="-12"/>
                <w:sz w:val="24"/>
                <w:szCs w:val="24"/>
              </w:rPr>
              <w:t xml:space="preserve"> </w:t>
            </w:r>
            <w:r w:rsidRPr="004C0534">
              <w:rPr>
                <w:sz w:val="24"/>
                <w:szCs w:val="24"/>
              </w:rPr>
              <w:t>и</w:t>
            </w:r>
            <w:r w:rsidRPr="004C0534">
              <w:rPr>
                <w:spacing w:val="-12"/>
                <w:sz w:val="24"/>
                <w:szCs w:val="24"/>
              </w:rPr>
              <w:t xml:space="preserve"> </w:t>
            </w:r>
            <w:r w:rsidRPr="004C0534">
              <w:rPr>
                <w:sz w:val="24"/>
                <w:szCs w:val="24"/>
              </w:rPr>
              <w:t>закон</w:t>
            </w:r>
            <w:r w:rsidRPr="004C0534">
              <w:rPr>
                <w:spacing w:val="-57"/>
                <w:sz w:val="24"/>
                <w:szCs w:val="24"/>
              </w:rPr>
              <w:t xml:space="preserve"> </w:t>
            </w:r>
            <w:r w:rsidRPr="004C0534">
              <w:rPr>
                <w:sz w:val="24"/>
                <w:szCs w:val="24"/>
              </w:rPr>
              <w:t>профилактика</w:t>
            </w:r>
            <w:r w:rsidRPr="004C0534">
              <w:rPr>
                <w:spacing w:val="1"/>
                <w:sz w:val="24"/>
                <w:szCs w:val="24"/>
              </w:rPr>
              <w:t xml:space="preserve"> </w:t>
            </w:r>
            <w:r w:rsidRPr="004C0534">
              <w:rPr>
                <w:sz w:val="24"/>
                <w:szCs w:val="24"/>
              </w:rPr>
              <w:t>безнадзорности,</w:t>
            </w:r>
            <w:r w:rsidRPr="004C0534">
              <w:rPr>
                <w:spacing w:val="1"/>
                <w:sz w:val="24"/>
                <w:szCs w:val="24"/>
              </w:rPr>
              <w:t xml:space="preserve"> </w:t>
            </w:r>
            <w:r w:rsidRPr="004C0534">
              <w:rPr>
                <w:sz w:val="24"/>
                <w:szCs w:val="24"/>
              </w:rPr>
              <w:t>беспризорности,</w:t>
            </w:r>
            <w:r w:rsidRPr="004C0534">
              <w:rPr>
                <w:spacing w:val="1"/>
                <w:sz w:val="24"/>
                <w:szCs w:val="24"/>
              </w:rPr>
              <w:t xml:space="preserve"> </w:t>
            </w:r>
            <w:r w:rsidRPr="004C0534">
              <w:rPr>
                <w:sz w:val="24"/>
                <w:szCs w:val="24"/>
              </w:rPr>
              <w:lastRenderedPageBreak/>
              <w:t>правонарушений,</w:t>
            </w:r>
            <w:r w:rsidRPr="004C0534">
              <w:rPr>
                <w:spacing w:val="1"/>
                <w:sz w:val="24"/>
                <w:szCs w:val="24"/>
              </w:rPr>
              <w:t xml:space="preserve"> </w:t>
            </w:r>
            <w:r w:rsidRPr="004C0534">
              <w:rPr>
                <w:sz w:val="24"/>
                <w:szCs w:val="24"/>
              </w:rPr>
              <w:t>асоциальных</w:t>
            </w:r>
            <w:r w:rsidRPr="004C0534">
              <w:rPr>
                <w:spacing w:val="1"/>
                <w:sz w:val="24"/>
                <w:szCs w:val="24"/>
              </w:rPr>
              <w:t xml:space="preserve"> </w:t>
            </w:r>
            <w:r w:rsidRPr="004C0534">
              <w:rPr>
                <w:sz w:val="24"/>
                <w:szCs w:val="24"/>
              </w:rPr>
              <w:t>проявлений,</w:t>
            </w:r>
          </w:p>
          <w:p w:rsidR="002C4968" w:rsidRPr="004C0534" w:rsidRDefault="002C4968" w:rsidP="00017107">
            <w:pPr>
              <w:spacing w:line="240" w:lineRule="exact"/>
              <w:ind w:left="80"/>
              <w:rPr>
                <w:rFonts w:ascii="Times New Roman" w:hAnsi="Times New Roman" w:cs="Times New Roman"/>
                <w:sz w:val="24"/>
                <w:szCs w:val="24"/>
              </w:rPr>
            </w:pPr>
            <w:r w:rsidRPr="004C0534">
              <w:rPr>
                <w:rFonts w:ascii="Times New Roman" w:hAnsi="Times New Roman" w:cs="Times New Roman"/>
                <w:sz w:val="24"/>
                <w:szCs w:val="24"/>
              </w:rPr>
              <w:t>суицидального риска;</w:t>
            </w:r>
          </w:p>
        </w:tc>
        <w:tc>
          <w:tcPr>
            <w:tcW w:w="1701" w:type="dxa"/>
            <w:vAlign w:val="bottom"/>
          </w:tcPr>
          <w:p w:rsidR="002C4968" w:rsidRPr="004C0534" w:rsidRDefault="002C4968" w:rsidP="00017107">
            <w:pPr>
              <w:spacing w:line="232" w:lineRule="exact"/>
              <w:ind w:right="830"/>
              <w:jc w:val="right"/>
              <w:rPr>
                <w:rFonts w:ascii="Times New Roman" w:eastAsia="Times" w:hAnsi="Times New Roman" w:cs="Times New Roman"/>
                <w:sz w:val="24"/>
                <w:szCs w:val="24"/>
              </w:rPr>
            </w:pPr>
            <w:r w:rsidRPr="004C0534">
              <w:rPr>
                <w:rFonts w:ascii="Times New Roman" w:hAnsi="Times New Roman" w:cs="Times New Roman"/>
                <w:bCs/>
                <w:sz w:val="24"/>
                <w:szCs w:val="24"/>
              </w:rPr>
              <w:lastRenderedPageBreak/>
              <w:t>10,11</w:t>
            </w:r>
          </w:p>
        </w:tc>
        <w:tc>
          <w:tcPr>
            <w:tcW w:w="1594" w:type="dxa"/>
            <w:vAlign w:val="bottom"/>
          </w:tcPr>
          <w:p w:rsidR="002C4968" w:rsidRPr="004C0534" w:rsidRDefault="002C4968" w:rsidP="00017107">
            <w:pPr>
              <w:pStyle w:val="TableParagraph"/>
              <w:rPr>
                <w:sz w:val="24"/>
                <w:szCs w:val="24"/>
              </w:rPr>
            </w:pPr>
            <w:r w:rsidRPr="004C0534">
              <w:rPr>
                <w:sz w:val="24"/>
                <w:szCs w:val="24"/>
              </w:rPr>
              <w:t>По плану</w:t>
            </w:r>
          </w:p>
        </w:tc>
        <w:tc>
          <w:tcPr>
            <w:tcW w:w="2375" w:type="dxa"/>
            <w:vAlign w:val="bottom"/>
          </w:tcPr>
          <w:p w:rsidR="002C4968" w:rsidRPr="004C0534" w:rsidRDefault="002C4968" w:rsidP="00017107">
            <w:pPr>
              <w:spacing w:line="240" w:lineRule="exact"/>
              <w:ind w:left="80"/>
              <w:rPr>
                <w:rFonts w:ascii="Times New Roman" w:hAnsi="Times New Roman" w:cs="Times New Roman"/>
                <w:sz w:val="24"/>
                <w:szCs w:val="24"/>
              </w:rPr>
            </w:pPr>
          </w:p>
        </w:tc>
      </w:tr>
      <w:tr w:rsidR="002C4968" w:rsidRPr="004C0534" w:rsidTr="00017107">
        <w:trPr>
          <w:gridAfter w:val="2"/>
          <w:wAfter w:w="4360" w:type="dxa"/>
          <w:trHeight w:val="852"/>
        </w:trPr>
        <w:tc>
          <w:tcPr>
            <w:tcW w:w="1101" w:type="dxa"/>
            <w:vAlign w:val="bottom"/>
          </w:tcPr>
          <w:p w:rsidR="002C4968" w:rsidRPr="004C0534" w:rsidRDefault="002C4968" w:rsidP="00017107">
            <w:pPr>
              <w:spacing w:line="209" w:lineRule="exact"/>
              <w:ind w:right="180"/>
              <w:jc w:val="right"/>
              <w:rPr>
                <w:rFonts w:ascii="Times New Roman" w:eastAsia="Times" w:hAnsi="Times New Roman" w:cs="Times New Roman"/>
                <w:sz w:val="24"/>
                <w:szCs w:val="24"/>
              </w:rPr>
            </w:pPr>
            <w:r w:rsidRPr="004C0534">
              <w:rPr>
                <w:rFonts w:ascii="Times New Roman" w:eastAsia="Times" w:hAnsi="Times New Roman" w:cs="Times New Roman"/>
                <w:sz w:val="24"/>
                <w:szCs w:val="24"/>
              </w:rPr>
              <w:lastRenderedPageBreak/>
              <w:t>4</w:t>
            </w:r>
          </w:p>
        </w:tc>
        <w:tc>
          <w:tcPr>
            <w:tcW w:w="3260" w:type="dxa"/>
            <w:gridSpan w:val="2"/>
            <w:vAlign w:val="bottom"/>
          </w:tcPr>
          <w:p w:rsidR="002C4968" w:rsidRPr="004C0534" w:rsidRDefault="002C4968" w:rsidP="00017107">
            <w:pPr>
              <w:pStyle w:val="TableParagraph"/>
              <w:tabs>
                <w:tab w:val="left" w:pos="1914"/>
              </w:tabs>
              <w:spacing w:line="242" w:lineRule="auto"/>
              <w:ind w:left="107" w:right="97"/>
              <w:rPr>
                <w:sz w:val="24"/>
                <w:szCs w:val="24"/>
              </w:rPr>
            </w:pPr>
            <w:r w:rsidRPr="004C0534">
              <w:rPr>
                <w:sz w:val="24"/>
                <w:szCs w:val="24"/>
              </w:rPr>
              <w:t>Будущее</w:t>
            </w:r>
            <w:r w:rsidRPr="004C0534">
              <w:rPr>
                <w:sz w:val="24"/>
                <w:szCs w:val="24"/>
              </w:rPr>
              <w:tab/>
            </w:r>
            <w:r w:rsidRPr="004C0534">
              <w:rPr>
                <w:spacing w:val="-1"/>
                <w:sz w:val="24"/>
                <w:szCs w:val="24"/>
              </w:rPr>
              <w:t>своими</w:t>
            </w:r>
            <w:r w:rsidRPr="004C0534">
              <w:rPr>
                <w:spacing w:val="-57"/>
                <w:sz w:val="24"/>
                <w:szCs w:val="24"/>
              </w:rPr>
              <w:t xml:space="preserve"> </w:t>
            </w:r>
            <w:r w:rsidRPr="004C0534">
              <w:rPr>
                <w:sz w:val="24"/>
                <w:szCs w:val="24"/>
              </w:rPr>
              <w:t>руками</w:t>
            </w:r>
          </w:p>
          <w:p w:rsidR="002C4968" w:rsidRPr="004C0534" w:rsidRDefault="002C4968" w:rsidP="00017107">
            <w:pPr>
              <w:pStyle w:val="TableParagraph"/>
              <w:tabs>
                <w:tab w:val="left" w:pos="1050"/>
                <w:tab w:val="left" w:pos="1266"/>
                <w:tab w:val="left" w:pos="1590"/>
                <w:tab w:val="left" w:pos="1626"/>
                <w:tab w:val="left" w:pos="1811"/>
              </w:tabs>
              <w:ind w:left="107" w:right="96"/>
              <w:rPr>
                <w:sz w:val="24"/>
                <w:szCs w:val="24"/>
              </w:rPr>
            </w:pPr>
            <w:r w:rsidRPr="004C0534">
              <w:rPr>
                <w:sz w:val="24"/>
                <w:szCs w:val="24"/>
              </w:rPr>
              <w:t>профилактика</w:t>
            </w:r>
            <w:r w:rsidRPr="004C0534">
              <w:rPr>
                <w:spacing w:val="1"/>
                <w:sz w:val="24"/>
                <w:szCs w:val="24"/>
              </w:rPr>
              <w:t xml:space="preserve"> </w:t>
            </w:r>
            <w:r w:rsidRPr="004C0534">
              <w:rPr>
                <w:sz w:val="24"/>
                <w:szCs w:val="24"/>
              </w:rPr>
              <w:t>зависимого</w:t>
            </w:r>
            <w:r w:rsidRPr="004C0534">
              <w:rPr>
                <w:sz w:val="24"/>
                <w:szCs w:val="24"/>
              </w:rPr>
              <w:tab/>
            </w:r>
            <w:r w:rsidRPr="004C0534">
              <w:rPr>
                <w:spacing w:val="-1"/>
                <w:sz w:val="24"/>
                <w:szCs w:val="24"/>
              </w:rPr>
              <w:t>поведения,</w:t>
            </w:r>
            <w:r w:rsidRPr="004C0534">
              <w:rPr>
                <w:spacing w:val="-57"/>
                <w:sz w:val="24"/>
                <w:szCs w:val="24"/>
              </w:rPr>
              <w:t xml:space="preserve"> </w:t>
            </w:r>
            <w:r w:rsidRPr="004C0534">
              <w:rPr>
                <w:sz w:val="24"/>
                <w:szCs w:val="24"/>
              </w:rPr>
              <w:t>профилактика</w:t>
            </w:r>
            <w:r w:rsidRPr="004C0534">
              <w:rPr>
                <w:spacing w:val="1"/>
                <w:sz w:val="24"/>
                <w:szCs w:val="24"/>
              </w:rPr>
              <w:t xml:space="preserve"> </w:t>
            </w:r>
            <w:r w:rsidRPr="004C0534">
              <w:rPr>
                <w:sz w:val="24"/>
                <w:szCs w:val="24"/>
              </w:rPr>
              <w:t>употребления</w:t>
            </w:r>
            <w:r w:rsidRPr="004C0534">
              <w:rPr>
                <w:spacing w:val="1"/>
                <w:sz w:val="24"/>
                <w:szCs w:val="24"/>
              </w:rPr>
              <w:t xml:space="preserve"> </w:t>
            </w:r>
            <w:r w:rsidRPr="004C0534">
              <w:rPr>
                <w:sz w:val="24"/>
                <w:szCs w:val="24"/>
              </w:rPr>
              <w:t>наркотических,</w:t>
            </w:r>
            <w:r w:rsidRPr="004C0534">
              <w:rPr>
                <w:spacing w:val="1"/>
                <w:sz w:val="24"/>
                <w:szCs w:val="24"/>
              </w:rPr>
              <w:t xml:space="preserve"> </w:t>
            </w:r>
            <w:r w:rsidRPr="004C0534">
              <w:rPr>
                <w:spacing w:val="-1"/>
                <w:sz w:val="24"/>
                <w:szCs w:val="24"/>
              </w:rPr>
              <w:t>психотропных</w:t>
            </w:r>
            <w:r w:rsidRPr="004C0534">
              <w:rPr>
                <w:spacing w:val="-1"/>
                <w:sz w:val="24"/>
                <w:szCs w:val="24"/>
              </w:rPr>
              <w:tab/>
            </w:r>
            <w:r w:rsidRPr="004C0534">
              <w:rPr>
                <w:spacing w:val="-1"/>
                <w:sz w:val="24"/>
                <w:szCs w:val="24"/>
              </w:rPr>
              <w:tab/>
            </w:r>
            <w:r w:rsidRPr="004C0534">
              <w:rPr>
                <w:spacing w:val="-1"/>
                <w:sz w:val="24"/>
                <w:szCs w:val="24"/>
              </w:rPr>
              <w:tab/>
            </w:r>
            <w:r w:rsidRPr="004C0534">
              <w:rPr>
                <w:sz w:val="24"/>
                <w:szCs w:val="24"/>
              </w:rPr>
              <w:t>веществ,</w:t>
            </w:r>
            <w:r w:rsidRPr="004C0534">
              <w:rPr>
                <w:spacing w:val="-57"/>
                <w:sz w:val="24"/>
                <w:szCs w:val="24"/>
              </w:rPr>
              <w:t xml:space="preserve"> </w:t>
            </w:r>
            <w:r w:rsidRPr="004C0534">
              <w:rPr>
                <w:sz w:val="24"/>
                <w:szCs w:val="24"/>
              </w:rPr>
              <w:t>алкоголя,</w:t>
            </w:r>
            <w:r w:rsidRPr="004C0534">
              <w:rPr>
                <w:sz w:val="24"/>
                <w:szCs w:val="24"/>
              </w:rPr>
              <w:tab/>
            </w:r>
            <w:r w:rsidRPr="004C0534">
              <w:rPr>
                <w:spacing w:val="-1"/>
                <w:sz w:val="24"/>
                <w:szCs w:val="24"/>
              </w:rPr>
              <w:t>профилактика</w:t>
            </w:r>
            <w:r w:rsidRPr="004C0534">
              <w:rPr>
                <w:spacing w:val="-57"/>
                <w:sz w:val="24"/>
                <w:szCs w:val="24"/>
              </w:rPr>
              <w:t xml:space="preserve"> </w:t>
            </w:r>
            <w:r w:rsidRPr="004C0534">
              <w:rPr>
                <w:sz w:val="24"/>
                <w:szCs w:val="24"/>
              </w:rPr>
              <w:t>ВИЧ</w:t>
            </w:r>
            <w:r w:rsidRPr="004C0534">
              <w:rPr>
                <w:sz w:val="24"/>
                <w:szCs w:val="24"/>
              </w:rPr>
              <w:tab/>
              <w:t>–</w:t>
            </w:r>
            <w:r w:rsidRPr="004C0534">
              <w:rPr>
                <w:sz w:val="24"/>
                <w:szCs w:val="24"/>
              </w:rPr>
              <w:tab/>
            </w:r>
            <w:r w:rsidRPr="004C0534">
              <w:rPr>
                <w:sz w:val="24"/>
                <w:szCs w:val="24"/>
              </w:rPr>
              <w:tab/>
            </w:r>
            <w:r w:rsidRPr="004C0534">
              <w:rPr>
                <w:sz w:val="24"/>
                <w:szCs w:val="24"/>
              </w:rPr>
              <w:tab/>
              <w:t>инфекции,</w:t>
            </w:r>
            <w:r w:rsidRPr="004C0534">
              <w:rPr>
                <w:spacing w:val="-57"/>
                <w:sz w:val="24"/>
                <w:szCs w:val="24"/>
              </w:rPr>
              <w:t xml:space="preserve"> </w:t>
            </w:r>
            <w:proofErr w:type="spellStart"/>
            <w:r w:rsidRPr="004C0534">
              <w:rPr>
                <w:sz w:val="24"/>
                <w:szCs w:val="24"/>
              </w:rPr>
              <w:t>табакокурения</w:t>
            </w:r>
            <w:proofErr w:type="spellEnd"/>
            <w:r w:rsidRPr="004C0534">
              <w:rPr>
                <w:sz w:val="24"/>
                <w:szCs w:val="24"/>
              </w:rPr>
              <w:t>;</w:t>
            </w:r>
          </w:p>
          <w:p w:rsidR="002C4968" w:rsidRPr="004C0534" w:rsidRDefault="002C4968" w:rsidP="00017107">
            <w:pPr>
              <w:spacing w:line="240" w:lineRule="exact"/>
              <w:ind w:left="80"/>
              <w:rPr>
                <w:rFonts w:ascii="Times New Roman" w:hAnsi="Times New Roman" w:cs="Times New Roman"/>
                <w:sz w:val="24"/>
                <w:szCs w:val="24"/>
              </w:rPr>
            </w:pPr>
          </w:p>
        </w:tc>
        <w:tc>
          <w:tcPr>
            <w:tcW w:w="1701" w:type="dxa"/>
            <w:vAlign w:val="bottom"/>
          </w:tcPr>
          <w:p w:rsidR="002C4968" w:rsidRPr="004C0534" w:rsidRDefault="002C4968" w:rsidP="00017107">
            <w:pPr>
              <w:spacing w:line="232" w:lineRule="exact"/>
              <w:ind w:right="830"/>
              <w:jc w:val="right"/>
              <w:rPr>
                <w:rFonts w:ascii="Times New Roman" w:eastAsia="Times"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pStyle w:val="TableParagraph"/>
              <w:spacing w:line="270" w:lineRule="exact"/>
              <w:ind w:left="107"/>
              <w:rPr>
                <w:sz w:val="24"/>
                <w:szCs w:val="24"/>
              </w:rPr>
            </w:pPr>
          </w:p>
        </w:tc>
        <w:tc>
          <w:tcPr>
            <w:tcW w:w="2375" w:type="dxa"/>
            <w:vAlign w:val="bottom"/>
          </w:tcPr>
          <w:p w:rsidR="002C4968" w:rsidRPr="004C0534" w:rsidRDefault="002C4968" w:rsidP="00017107">
            <w:pPr>
              <w:spacing w:line="240" w:lineRule="exact"/>
              <w:ind w:left="80"/>
              <w:rPr>
                <w:rFonts w:ascii="Times New Roman" w:hAnsi="Times New Roman" w:cs="Times New Roman"/>
                <w:sz w:val="24"/>
                <w:szCs w:val="24"/>
              </w:rPr>
            </w:pPr>
          </w:p>
        </w:tc>
      </w:tr>
      <w:tr w:rsidR="002C4968" w:rsidRPr="004C0534" w:rsidTr="00017107">
        <w:trPr>
          <w:gridAfter w:val="2"/>
          <w:wAfter w:w="4360" w:type="dxa"/>
          <w:trHeight w:val="852"/>
        </w:trPr>
        <w:tc>
          <w:tcPr>
            <w:tcW w:w="1101" w:type="dxa"/>
            <w:vAlign w:val="bottom"/>
          </w:tcPr>
          <w:p w:rsidR="002C4968" w:rsidRPr="004C0534" w:rsidRDefault="002C4968" w:rsidP="00017107">
            <w:pPr>
              <w:spacing w:line="209" w:lineRule="exact"/>
              <w:ind w:right="180"/>
              <w:jc w:val="right"/>
              <w:rPr>
                <w:rFonts w:ascii="Times New Roman" w:eastAsia="Times" w:hAnsi="Times New Roman" w:cs="Times New Roman"/>
                <w:sz w:val="24"/>
                <w:szCs w:val="24"/>
              </w:rPr>
            </w:pPr>
            <w:r w:rsidRPr="004C0534">
              <w:rPr>
                <w:rFonts w:ascii="Times New Roman" w:eastAsia="Times" w:hAnsi="Times New Roman" w:cs="Times New Roman"/>
                <w:sz w:val="24"/>
                <w:szCs w:val="24"/>
              </w:rPr>
              <w:t>5</w:t>
            </w:r>
          </w:p>
        </w:tc>
        <w:tc>
          <w:tcPr>
            <w:tcW w:w="3260" w:type="dxa"/>
            <w:gridSpan w:val="2"/>
            <w:vAlign w:val="bottom"/>
          </w:tcPr>
          <w:p w:rsidR="002C4968" w:rsidRPr="004C0534" w:rsidRDefault="002C4968" w:rsidP="00017107">
            <w:pPr>
              <w:pStyle w:val="TableParagraph"/>
              <w:spacing w:line="237" w:lineRule="auto"/>
              <w:ind w:left="107" w:right="909"/>
              <w:rPr>
                <w:sz w:val="24"/>
                <w:szCs w:val="24"/>
              </w:rPr>
            </w:pPr>
            <w:r w:rsidRPr="004C0534">
              <w:rPr>
                <w:spacing w:val="-1"/>
                <w:sz w:val="24"/>
                <w:szCs w:val="24"/>
              </w:rPr>
              <w:t>Свобода мнений</w:t>
            </w:r>
            <w:r w:rsidRPr="004C0534">
              <w:rPr>
                <w:spacing w:val="-57"/>
                <w:sz w:val="24"/>
                <w:szCs w:val="24"/>
              </w:rPr>
              <w:t xml:space="preserve"> </w:t>
            </w:r>
            <w:r w:rsidRPr="004C0534">
              <w:rPr>
                <w:sz w:val="24"/>
                <w:szCs w:val="24"/>
              </w:rPr>
              <w:t>профилактика</w:t>
            </w:r>
            <w:r w:rsidRPr="004C0534">
              <w:rPr>
                <w:spacing w:val="1"/>
                <w:sz w:val="24"/>
                <w:szCs w:val="24"/>
              </w:rPr>
              <w:t xml:space="preserve"> </w:t>
            </w:r>
            <w:r w:rsidRPr="004C0534">
              <w:rPr>
                <w:sz w:val="24"/>
                <w:szCs w:val="24"/>
              </w:rPr>
              <w:t>экстремизма,</w:t>
            </w:r>
          </w:p>
          <w:p w:rsidR="002C4968" w:rsidRPr="004C0534" w:rsidRDefault="002C4968" w:rsidP="00017107">
            <w:pPr>
              <w:spacing w:line="240" w:lineRule="exact"/>
              <w:ind w:left="80"/>
              <w:rPr>
                <w:rFonts w:ascii="Times New Roman" w:hAnsi="Times New Roman" w:cs="Times New Roman"/>
                <w:sz w:val="24"/>
                <w:szCs w:val="24"/>
              </w:rPr>
            </w:pPr>
          </w:p>
        </w:tc>
        <w:tc>
          <w:tcPr>
            <w:tcW w:w="1701" w:type="dxa"/>
            <w:vAlign w:val="bottom"/>
          </w:tcPr>
          <w:p w:rsidR="002C4968" w:rsidRPr="004C0534" w:rsidRDefault="002C4968" w:rsidP="00017107">
            <w:pPr>
              <w:spacing w:line="232" w:lineRule="exact"/>
              <w:ind w:right="830"/>
              <w:jc w:val="right"/>
              <w:rPr>
                <w:rFonts w:ascii="Times New Roman" w:eastAsia="Times" w:hAnsi="Times New Roman" w:cs="Times New Roman"/>
                <w:sz w:val="24"/>
                <w:szCs w:val="24"/>
              </w:rPr>
            </w:pP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spacing w:line="240" w:lineRule="exact"/>
              <w:ind w:left="100"/>
              <w:rPr>
                <w:rFonts w:ascii="Times New Roman" w:hAnsi="Times New Roman" w:cs="Times New Roman"/>
                <w:sz w:val="24"/>
                <w:szCs w:val="24"/>
              </w:rPr>
            </w:pPr>
            <w:r w:rsidRPr="004C0534">
              <w:rPr>
                <w:rFonts w:ascii="Times New Roman" w:hAnsi="Times New Roman" w:cs="Times New Roman"/>
                <w:sz w:val="24"/>
                <w:szCs w:val="24"/>
              </w:rPr>
              <w:t>В</w:t>
            </w:r>
            <w:r w:rsidRPr="004C0534">
              <w:rPr>
                <w:rFonts w:ascii="Times New Roman" w:hAnsi="Times New Roman" w:cs="Times New Roman"/>
                <w:spacing w:val="-3"/>
                <w:sz w:val="24"/>
                <w:szCs w:val="24"/>
              </w:rPr>
              <w:t xml:space="preserve"> </w:t>
            </w:r>
            <w:r w:rsidRPr="004C0534">
              <w:rPr>
                <w:rFonts w:ascii="Times New Roman" w:hAnsi="Times New Roman" w:cs="Times New Roman"/>
                <w:sz w:val="24"/>
                <w:szCs w:val="24"/>
              </w:rPr>
              <w:t>течение</w:t>
            </w:r>
            <w:r w:rsidRPr="004C0534">
              <w:rPr>
                <w:rFonts w:ascii="Times New Roman" w:hAnsi="Times New Roman" w:cs="Times New Roman"/>
                <w:spacing w:val="-2"/>
                <w:sz w:val="24"/>
                <w:szCs w:val="24"/>
              </w:rPr>
              <w:t xml:space="preserve"> </w:t>
            </w:r>
            <w:r w:rsidRPr="004C0534">
              <w:rPr>
                <w:rFonts w:ascii="Times New Roman" w:hAnsi="Times New Roman" w:cs="Times New Roman"/>
                <w:sz w:val="24"/>
                <w:szCs w:val="24"/>
              </w:rPr>
              <w:t>года</w:t>
            </w:r>
          </w:p>
        </w:tc>
        <w:tc>
          <w:tcPr>
            <w:tcW w:w="2375" w:type="dxa"/>
            <w:vAlign w:val="bottom"/>
          </w:tcPr>
          <w:p w:rsidR="002C4968" w:rsidRPr="004C0534" w:rsidRDefault="002C4968" w:rsidP="00017107">
            <w:pPr>
              <w:spacing w:line="240" w:lineRule="exact"/>
              <w:ind w:left="80"/>
              <w:rPr>
                <w:rFonts w:ascii="Times New Roman" w:hAnsi="Times New Roman" w:cs="Times New Roman"/>
                <w:sz w:val="24"/>
                <w:szCs w:val="24"/>
              </w:rPr>
            </w:pPr>
          </w:p>
        </w:tc>
      </w:tr>
      <w:tr w:rsidR="002C4968" w:rsidRPr="004C0534" w:rsidTr="00017107">
        <w:trPr>
          <w:gridAfter w:val="2"/>
          <w:wAfter w:w="4360" w:type="dxa"/>
          <w:trHeight w:val="852"/>
        </w:trPr>
        <w:tc>
          <w:tcPr>
            <w:tcW w:w="1101" w:type="dxa"/>
            <w:vAlign w:val="bottom"/>
          </w:tcPr>
          <w:p w:rsidR="002C4968" w:rsidRPr="004C0534" w:rsidRDefault="002C4968" w:rsidP="00017107">
            <w:pPr>
              <w:spacing w:line="209" w:lineRule="exact"/>
              <w:ind w:right="180"/>
              <w:jc w:val="right"/>
              <w:rPr>
                <w:rFonts w:ascii="Times New Roman" w:eastAsia="Times" w:hAnsi="Times New Roman" w:cs="Times New Roman"/>
                <w:sz w:val="24"/>
                <w:szCs w:val="24"/>
              </w:rPr>
            </w:pPr>
            <w:r w:rsidRPr="004C0534">
              <w:rPr>
                <w:rFonts w:ascii="Times New Roman" w:eastAsia="Times" w:hAnsi="Times New Roman" w:cs="Times New Roman"/>
                <w:sz w:val="24"/>
                <w:szCs w:val="24"/>
              </w:rPr>
              <w:t>6</w:t>
            </w:r>
          </w:p>
        </w:tc>
        <w:tc>
          <w:tcPr>
            <w:tcW w:w="3260" w:type="dxa"/>
            <w:gridSpan w:val="2"/>
          </w:tcPr>
          <w:p w:rsidR="002C4968" w:rsidRPr="004C0534" w:rsidRDefault="002C4968" w:rsidP="00017107">
            <w:pPr>
              <w:pStyle w:val="TableParagraph"/>
              <w:ind w:left="107" w:right="787"/>
              <w:rPr>
                <w:sz w:val="24"/>
                <w:szCs w:val="24"/>
              </w:rPr>
            </w:pPr>
            <w:proofErr w:type="spellStart"/>
            <w:r w:rsidRPr="004C0534">
              <w:rPr>
                <w:sz w:val="24"/>
                <w:szCs w:val="24"/>
              </w:rPr>
              <w:t>Индивидульная</w:t>
            </w:r>
            <w:proofErr w:type="spellEnd"/>
            <w:r w:rsidRPr="004C0534">
              <w:rPr>
                <w:spacing w:val="1"/>
                <w:sz w:val="24"/>
                <w:szCs w:val="24"/>
              </w:rPr>
              <w:t xml:space="preserve"> </w:t>
            </w:r>
            <w:r w:rsidRPr="004C0534">
              <w:rPr>
                <w:sz w:val="24"/>
                <w:szCs w:val="24"/>
              </w:rPr>
              <w:t>профилактическая</w:t>
            </w:r>
            <w:r w:rsidRPr="004C0534">
              <w:rPr>
                <w:spacing w:val="-57"/>
                <w:sz w:val="24"/>
                <w:szCs w:val="24"/>
              </w:rPr>
              <w:t xml:space="preserve"> </w:t>
            </w:r>
            <w:r w:rsidRPr="004C0534">
              <w:rPr>
                <w:sz w:val="24"/>
                <w:szCs w:val="24"/>
              </w:rPr>
              <w:t>работа</w:t>
            </w:r>
            <w:r w:rsidRPr="004C0534">
              <w:rPr>
                <w:spacing w:val="-2"/>
                <w:sz w:val="24"/>
                <w:szCs w:val="24"/>
              </w:rPr>
              <w:t xml:space="preserve"> </w:t>
            </w:r>
            <w:r w:rsidRPr="004C0534">
              <w:rPr>
                <w:sz w:val="24"/>
                <w:szCs w:val="24"/>
              </w:rPr>
              <w:t>с</w:t>
            </w:r>
            <w:r w:rsidRPr="004C0534">
              <w:rPr>
                <w:spacing w:val="-1"/>
                <w:sz w:val="24"/>
                <w:szCs w:val="24"/>
              </w:rPr>
              <w:t xml:space="preserve"> </w:t>
            </w:r>
            <w:r w:rsidRPr="004C0534">
              <w:rPr>
                <w:sz w:val="24"/>
                <w:szCs w:val="24"/>
              </w:rPr>
              <w:t>детьми</w:t>
            </w:r>
          </w:p>
          <w:p w:rsidR="002C4968" w:rsidRPr="004C0534" w:rsidRDefault="002C4968" w:rsidP="00017107">
            <w:pPr>
              <w:pStyle w:val="TableParagraph"/>
              <w:spacing w:line="270" w:lineRule="atLeast"/>
              <w:ind w:left="107" w:right="321"/>
              <w:rPr>
                <w:sz w:val="24"/>
                <w:szCs w:val="24"/>
              </w:rPr>
            </w:pPr>
            <w:r w:rsidRPr="004C0534">
              <w:rPr>
                <w:sz w:val="24"/>
                <w:szCs w:val="24"/>
              </w:rPr>
              <w:t>« группы риска» и</w:t>
            </w:r>
            <w:r w:rsidRPr="004C0534">
              <w:rPr>
                <w:spacing w:val="1"/>
                <w:sz w:val="24"/>
                <w:szCs w:val="24"/>
              </w:rPr>
              <w:t xml:space="preserve"> </w:t>
            </w:r>
            <w:r w:rsidRPr="004C0534">
              <w:rPr>
                <w:sz w:val="24"/>
                <w:szCs w:val="24"/>
              </w:rPr>
              <w:t>детьми, находящимися</w:t>
            </w:r>
            <w:r w:rsidRPr="004C0534">
              <w:rPr>
                <w:spacing w:val="-57"/>
                <w:sz w:val="24"/>
                <w:szCs w:val="24"/>
              </w:rPr>
              <w:t xml:space="preserve"> </w:t>
            </w:r>
            <w:r w:rsidRPr="004C0534">
              <w:rPr>
                <w:sz w:val="24"/>
                <w:szCs w:val="24"/>
              </w:rPr>
              <w:t>на</w:t>
            </w:r>
            <w:r w:rsidRPr="004C0534">
              <w:rPr>
                <w:spacing w:val="-1"/>
                <w:sz w:val="24"/>
                <w:szCs w:val="24"/>
              </w:rPr>
              <w:t xml:space="preserve"> </w:t>
            </w:r>
            <w:r w:rsidRPr="004C0534">
              <w:rPr>
                <w:sz w:val="24"/>
                <w:szCs w:val="24"/>
              </w:rPr>
              <w:t>классном</w:t>
            </w:r>
            <w:r w:rsidRPr="004C0534">
              <w:rPr>
                <w:spacing w:val="-1"/>
                <w:sz w:val="24"/>
                <w:szCs w:val="24"/>
              </w:rPr>
              <w:t xml:space="preserve"> </w:t>
            </w:r>
            <w:r w:rsidRPr="004C0534">
              <w:rPr>
                <w:sz w:val="24"/>
                <w:szCs w:val="24"/>
              </w:rPr>
              <w:t>контроле</w:t>
            </w:r>
          </w:p>
        </w:tc>
        <w:tc>
          <w:tcPr>
            <w:tcW w:w="1701" w:type="dxa"/>
          </w:tcPr>
          <w:p w:rsidR="002C4968" w:rsidRPr="004C0534" w:rsidRDefault="002C4968" w:rsidP="00017107">
            <w:pPr>
              <w:pStyle w:val="TableParagraph"/>
              <w:spacing w:line="263" w:lineRule="exact"/>
              <w:ind w:left="105"/>
              <w:rPr>
                <w:sz w:val="24"/>
                <w:szCs w:val="24"/>
              </w:rPr>
            </w:pPr>
            <w:r w:rsidRPr="004C0534">
              <w:rPr>
                <w:bCs/>
                <w:sz w:val="24"/>
                <w:szCs w:val="24"/>
              </w:rPr>
              <w:t>10,11</w:t>
            </w:r>
          </w:p>
        </w:tc>
        <w:tc>
          <w:tcPr>
            <w:tcW w:w="1594" w:type="dxa"/>
          </w:tcPr>
          <w:p w:rsidR="002C4968" w:rsidRPr="004C0534" w:rsidRDefault="002C4968" w:rsidP="00017107">
            <w:pPr>
              <w:pStyle w:val="TableParagraph"/>
              <w:spacing w:line="263" w:lineRule="exact"/>
              <w:rPr>
                <w:sz w:val="24"/>
                <w:szCs w:val="24"/>
              </w:rPr>
            </w:pPr>
            <w:r w:rsidRPr="004C0534">
              <w:rPr>
                <w:sz w:val="24"/>
                <w:szCs w:val="24"/>
              </w:rPr>
              <w:t>В</w:t>
            </w:r>
            <w:r w:rsidRPr="004C0534">
              <w:rPr>
                <w:spacing w:val="-3"/>
                <w:sz w:val="24"/>
                <w:szCs w:val="24"/>
              </w:rPr>
              <w:t xml:space="preserve"> </w:t>
            </w:r>
            <w:r w:rsidRPr="004C0534">
              <w:rPr>
                <w:sz w:val="24"/>
                <w:szCs w:val="24"/>
              </w:rPr>
              <w:t>течение</w:t>
            </w:r>
            <w:r w:rsidRPr="004C0534">
              <w:rPr>
                <w:spacing w:val="-2"/>
                <w:sz w:val="24"/>
                <w:szCs w:val="24"/>
              </w:rPr>
              <w:t xml:space="preserve"> </w:t>
            </w:r>
            <w:r w:rsidRPr="004C0534">
              <w:rPr>
                <w:sz w:val="24"/>
                <w:szCs w:val="24"/>
              </w:rPr>
              <w:t>года</w:t>
            </w:r>
          </w:p>
        </w:tc>
        <w:tc>
          <w:tcPr>
            <w:tcW w:w="2375" w:type="dxa"/>
          </w:tcPr>
          <w:p w:rsidR="002C4968" w:rsidRPr="004C0534" w:rsidRDefault="002C4968" w:rsidP="00017107">
            <w:pPr>
              <w:pStyle w:val="TableParagraph"/>
              <w:ind w:right="214"/>
              <w:rPr>
                <w:sz w:val="24"/>
                <w:szCs w:val="24"/>
              </w:rPr>
            </w:pPr>
            <w:proofErr w:type="spellStart"/>
            <w:r w:rsidRPr="004C0534">
              <w:rPr>
                <w:sz w:val="24"/>
                <w:szCs w:val="24"/>
              </w:rPr>
              <w:t>Клас</w:t>
            </w:r>
            <w:proofErr w:type="gramStart"/>
            <w:r w:rsidRPr="004C0534">
              <w:rPr>
                <w:sz w:val="24"/>
                <w:szCs w:val="24"/>
              </w:rPr>
              <w:t>.р</w:t>
            </w:r>
            <w:proofErr w:type="gramEnd"/>
            <w:r w:rsidRPr="004C0534">
              <w:rPr>
                <w:sz w:val="24"/>
                <w:szCs w:val="24"/>
              </w:rPr>
              <w:t>ук</w:t>
            </w:r>
            <w:proofErr w:type="spellEnd"/>
            <w:r w:rsidRPr="004C0534">
              <w:rPr>
                <w:sz w:val="24"/>
                <w:szCs w:val="24"/>
              </w:rPr>
              <w:t>,</w:t>
            </w:r>
            <w:r w:rsidRPr="004C0534">
              <w:rPr>
                <w:spacing w:val="1"/>
                <w:sz w:val="24"/>
                <w:szCs w:val="24"/>
              </w:rPr>
              <w:t xml:space="preserve"> </w:t>
            </w:r>
            <w:r w:rsidRPr="004C0534">
              <w:rPr>
                <w:sz w:val="24"/>
                <w:szCs w:val="24"/>
              </w:rPr>
              <w:t>психолог, социальный</w:t>
            </w:r>
            <w:r w:rsidRPr="004C0534">
              <w:rPr>
                <w:spacing w:val="-57"/>
                <w:sz w:val="24"/>
                <w:szCs w:val="24"/>
              </w:rPr>
              <w:t xml:space="preserve"> </w:t>
            </w:r>
            <w:r w:rsidRPr="004C0534">
              <w:rPr>
                <w:sz w:val="24"/>
                <w:szCs w:val="24"/>
              </w:rPr>
              <w:t>педагог</w:t>
            </w:r>
            <w:r w:rsidRPr="004C0534">
              <w:rPr>
                <w:spacing w:val="-1"/>
                <w:sz w:val="24"/>
                <w:szCs w:val="24"/>
              </w:rPr>
              <w:t xml:space="preserve"> </w:t>
            </w:r>
            <w:r w:rsidRPr="004C0534">
              <w:rPr>
                <w:sz w:val="24"/>
                <w:szCs w:val="24"/>
              </w:rPr>
              <w:t>школы</w:t>
            </w:r>
          </w:p>
        </w:tc>
      </w:tr>
      <w:tr w:rsidR="002C4968" w:rsidRPr="004C0534" w:rsidTr="00017107">
        <w:trPr>
          <w:gridAfter w:val="2"/>
          <w:wAfter w:w="4360" w:type="dxa"/>
          <w:trHeight w:val="852"/>
        </w:trPr>
        <w:tc>
          <w:tcPr>
            <w:tcW w:w="1101" w:type="dxa"/>
            <w:vAlign w:val="bottom"/>
          </w:tcPr>
          <w:p w:rsidR="002C4968" w:rsidRPr="004C0534" w:rsidRDefault="002C4968" w:rsidP="00017107">
            <w:pPr>
              <w:spacing w:line="209" w:lineRule="exact"/>
              <w:ind w:right="180"/>
              <w:jc w:val="right"/>
              <w:rPr>
                <w:rFonts w:ascii="Times New Roman" w:eastAsia="Times" w:hAnsi="Times New Roman" w:cs="Times New Roman"/>
                <w:sz w:val="24"/>
                <w:szCs w:val="24"/>
              </w:rPr>
            </w:pPr>
            <w:r w:rsidRPr="004C0534">
              <w:rPr>
                <w:rFonts w:ascii="Times New Roman" w:eastAsia="Times" w:hAnsi="Times New Roman" w:cs="Times New Roman"/>
                <w:sz w:val="24"/>
                <w:szCs w:val="24"/>
              </w:rPr>
              <w:t>7</w:t>
            </w:r>
          </w:p>
        </w:tc>
        <w:tc>
          <w:tcPr>
            <w:tcW w:w="3260" w:type="dxa"/>
            <w:gridSpan w:val="2"/>
          </w:tcPr>
          <w:p w:rsidR="002C4968" w:rsidRPr="004C0534" w:rsidRDefault="002C4968" w:rsidP="00017107">
            <w:pPr>
              <w:pStyle w:val="TableParagraph"/>
              <w:ind w:left="107" w:right="360"/>
              <w:rPr>
                <w:sz w:val="24"/>
                <w:szCs w:val="24"/>
              </w:rPr>
            </w:pPr>
            <w:r w:rsidRPr="004C0534">
              <w:rPr>
                <w:sz w:val="24"/>
                <w:szCs w:val="24"/>
              </w:rPr>
              <w:t>Осуществление</w:t>
            </w:r>
            <w:r w:rsidRPr="004C0534">
              <w:rPr>
                <w:spacing w:val="1"/>
                <w:sz w:val="24"/>
                <w:szCs w:val="24"/>
              </w:rPr>
              <w:t xml:space="preserve"> </w:t>
            </w:r>
            <w:r w:rsidRPr="004C0534">
              <w:rPr>
                <w:sz w:val="24"/>
                <w:szCs w:val="24"/>
              </w:rPr>
              <w:t>межведомственного</w:t>
            </w:r>
            <w:r w:rsidRPr="004C0534">
              <w:rPr>
                <w:spacing w:val="1"/>
                <w:sz w:val="24"/>
                <w:szCs w:val="24"/>
              </w:rPr>
              <w:t xml:space="preserve"> </w:t>
            </w:r>
            <w:r w:rsidRPr="004C0534">
              <w:rPr>
                <w:sz w:val="24"/>
                <w:szCs w:val="24"/>
              </w:rPr>
              <w:t>взаимодействия с</w:t>
            </w:r>
            <w:r w:rsidRPr="004C0534">
              <w:rPr>
                <w:spacing w:val="1"/>
                <w:sz w:val="24"/>
                <w:szCs w:val="24"/>
              </w:rPr>
              <w:t xml:space="preserve"> </w:t>
            </w:r>
            <w:proofErr w:type="spellStart"/>
            <w:r w:rsidRPr="004C0534">
              <w:rPr>
                <w:sz w:val="24"/>
                <w:szCs w:val="24"/>
              </w:rPr>
              <w:t>учрежденими</w:t>
            </w:r>
            <w:proofErr w:type="spellEnd"/>
            <w:r w:rsidRPr="004C0534">
              <w:rPr>
                <w:sz w:val="24"/>
                <w:szCs w:val="24"/>
              </w:rPr>
              <w:t xml:space="preserve"> спорта,</w:t>
            </w:r>
            <w:r w:rsidRPr="004C0534">
              <w:rPr>
                <w:spacing w:val="1"/>
                <w:sz w:val="24"/>
                <w:szCs w:val="24"/>
              </w:rPr>
              <w:t xml:space="preserve"> </w:t>
            </w:r>
            <w:r w:rsidRPr="004C0534">
              <w:rPr>
                <w:sz w:val="24"/>
                <w:szCs w:val="24"/>
              </w:rPr>
              <w:t>правоохранительными</w:t>
            </w:r>
            <w:r w:rsidRPr="004C0534">
              <w:rPr>
                <w:spacing w:val="-57"/>
                <w:sz w:val="24"/>
                <w:szCs w:val="24"/>
              </w:rPr>
              <w:t xml:space="preserve"> </w:t>
            </w:r>
            <w:r w:rsidRPr="004C0534">
              <w:rPr>
                <w:sz w:val="24"/>
                <w:szCs w:val="24"/>
              </w:rPr>
              <w:t>органами,</w:t>
            </w:r>
            <w:r w:rsidRPr="004C0534">
              <w:rPr>
                <w:spacing w:val="1"/>
                <w:sz w:val="24"/>
                <w:szCs w:val="24"/>
              </w:rPr>
              <w:t xml:space="preserve"> </w:t>
            </w:r>
            <w:r w:rsidRPr="004C0534">
              <w:rPr>
                <w:sz w:val="24"/>
                <w:szCs w:val="24"/>
              </w:rPr>
              <w:t>медицинскими</w:t>
            </w:r>
            <w:r w:rsidRPr="004C0534">
              <w:rPr>
                <w:spacing w:val="1"/>
                <w:sz w:val="24"/>
                <w:szCs w:val="24"/>
              </w:rPr>
              <w:t xml:space="preserve"> </w:t>
            </w:r>
            <w:r w:rsidRPr="004C0534">
              <w:rPr>
                <w:sz w:val="24"/>
                <w:szCs w:val="24"/>
              </w:rPr>
              <w:t>учреждениями в</w:t>
            </w:r>
            <w:r w:rsidRPr="004C0534">
              <w:rPr>
                <w:spacing w:val="1"/>
                <w:sz w:val="24"/>
                <w:szCs w:val="24"/>
              </w:rPr>
              <w:t xml:space="preserve"> </w:t>
            </w:r>
            <w:r w:rsidRPr="004C0534">
              <w:rPr>
                <w:sz w:val="24"/>
                <w:szCs w:val="24"/>
              </w:rPr>
              <w:t>процессе</w:t>
            </w:r>
            <w:r w:rsidRPr="004C0534">
              <w:rPr>
                <w:spacing w:val="-2"/>
                <w:sz w:val="24"/>
                <w:szCs w:val="24"/>
              </w:rPr>
              <w:t xml:space="preserve"> </w:t>
            </w:r>
            <w:r w:rsidRPr="004C0534">
              <w:rPr>
                <w:sz w:val="24"/>
                <w:szCs w:val="24"/>
              </w:rPr>
              <w:t>организации</w:t>
            </w:r>
          </w:p>
          <w:p w:rsidR="002C4968" w:rsidRPr="004C0534" w:rsidRDefault="002C4968" w:rsidP="00017107">
            <w:pPr>
              <w:pStyle w:val="TableParagraph"/>
              <w:spacing w:line="270" w:lineRule="atLeast"/>
              <w:ind w:left="107" w:right="733"/>
              <w:rPr>
                <w:sz w:val="24"/>
                <w:szCs w:val="24"/>
              </w:rPr>
            </w:pPr>
            <w:proofErr w:type="spellStart"/>
            <w:r w:rsidRPr="004C0534">
              <w:rPr>
                <w:sz w:val="24"/>
                <w:szCs w:val="24"/>
              </w:rPr>
              <w:t>профилактичнской</w:t>
            </w:r>
            <w:proofErr w:type="spellEnd"/>
            <w:r w:rsidRPr="004C0534">
              <w:rPr>
                <w:spacing w:val="-57"/>
                <w:sz w:val="24"/>
                <w:szCs w:val="24"/>
              </w:rPr>
              <w:t xml:space="preserve"> </w:t>
            </w:r>
            <w:r w:rsidRPr="004C0534">
              <w:rPr>
                <w:sz w:val="24"/>
                <w:szCs w:val="24"/>
              </w:rPr>
              <w:t>работы.</w:t>
            </w:r>
          </w:p>
        </w:tc>
        <w:tc>
          <w:tcPr>
            <w:tcW w:w="1701" w:type="dxa"/>
          </w:tcPr>
          <w:p w:rsidR="002C4968" w:rsidRPr="004C0534" w:rsidRDefault="002C4968" w:rsidP="00017107">
            <w:pPr>
              <w:pStyle w:val="TableParagraph"/>
              <w:ind w:left="0"/>
              <w:rPr>
                <w:sz w:val="24"/>
                <w:szCs w:val="24"/>
              </w:rPr>
            </w:pPr>
            <w:r w:rsidRPr="004C0534">
              <w:rPr>
                <w:bCs/>
                <w:sz w:val="24"/>
                <w:szCs w:val="24"/>
              </w:rPr>
              <w:t>10,11</w:t>
            </w:r>
          </w:p>
        </w:tc>
        <w:tc>
          <w:tcPr>
            <w:tcW w:w="1594" w:type="dxa"/>
          </w:tcPr>
          <w:p w:rsidR="002C4968" w:rsidRPr="004C0534" w:rsidRDefault="002C4968" w:rsidP="00017107">
            <w:pPr>
              <w:pStyle w:val="TableParagraph"/>
              <w:spacing w:line="263" w:lineRule="exact"/>
              <w:rPr>
                <w:sz w:val="24"/>
                <w:szCs w:val="24"/>
              </w:rPr>
            </w:pPr>
            <w:r w:rsidRPr="004C0534">
              <w:rPr>
                <w:sz w:val="24"/>
                <w:szCs w:val="24"/>
              </w:rPr>
              <w:t>В</w:t>
            </w:r>
            <w:r w:rsidRPr="004C0534">
              <w:rPr>
                <w:spacing w:val="-3"/>
                <w:sz w:val="24"/>
                <w:szCs w:val="24"/>
              </w:rPr>
              <w:t xml:space="preserve"> </w:t>
            </w:r>
            <w:r w:rsidRPr="004C0534">
              <w:rPr>
                <w:sz w:val="24"/>
                <w:szCs w:val="24"/>
              </w:rPr>
              <w:t>течение</w:t>
            </w:r>
            <w:r w:rsidRPr="004C0534">
              <w:rPr>
                <w:spacing w:val="-2"/>
                <w:sz w:val="24"/>
                <w:szCs w:val="24"/>
              </w:rPr>
              <w:t xml:space="preserve"> </w:t>
            </w:r>
            <w:r w:rsidRPr="004C0534">
              <w:rPr>
                <w:sz w:val="24"/>
                <w:szCs w:val="24"/>
              </w:rPr>
              <w:t>года</w:t>
            </w:r>
          </w:p>
        </w:tc>
        <w:tc>
          <w:tcPr>
            <w:tcW w:w="2375" w:type="dxa"/>
          </w:tcPr>
          <w:p w:rsidR="002C4968" w:rsidRPr="004C0534" w:rsidRDefault="002C4968" w:rsidP="00017107">
            <w:pPr>
              <w:pStyle w:val="TableParagraph"/>
              <w:spacing w:line="263" w:lineRule="exact"/>
              <w:rPr>
                <w:sz w:val="24"/>
                <w:szCs w:val="24"/>
              </w:rPr>
            </w:pPr>
            <w:r w:rsidRPr="004C0534">
              <w:rPr>
                <w:sz w:val="24"/>
                <w:szCs w:val="24"/>
              </w:rPr>
              <w:t>Администрация</w:t>
            </w:r>
            <w:r w:rsidRPr="004C0534">
              <w:rPr>
                <w:spacing w:val="-2"/>
                <w:sz w:val="24"/>
                <w:szCs w:val="24"/>
              </w:rPr>
              <w:t xml:space="preserve"> </w:t>
            </w:r>
            <w:r w:rsidRPr="004C0534">
              <w:rPr>
                <w:sz w:val="24"/>
                <w:szCs w:val="24"/>
              </w:rPr>
              <w:t>школы</w:t>
            </w:r>
          </w:p>
        </w:tc>
      </w:tr>
      <w:tr w:rsidR="002C4968" w:rsidRPr="004C0534" w:rsidTr="00017107">
        <w:trPr>
          <w:gridAfter w:val="2"/>
          <w:wAfter w:w="4360" w:type="dxa"/>
          <w:trHeight w:val="852"/>
        </w:trPr>
        <w:tc>
          <w:tcPr>
            <w:tcW w:w="1101" w:type="dxa"/>
            <w:vAlign w:val="bottom"/>
          </w:tcPr>
          <w:p w:rsidR="002C4968" w:rsidRPr="004C0534" w:rsidRDefault="002C4968" w:rsidP="00017107">
            <w:pPr>
              <w:spacing w:line="209" w:lineRule="exact"/>
              <w:ind w:right="180"/>
              <w:jc w:val="right"/>
              <w:rPr>
                <w:rFonts w:ascii="Times New Roman" w:eastAsia="Times" w:hAnsi="Times New Roman" w:cs="Times New Roman"/>
                <w:sz w:val="24"/>
                <w:szCs w:val="24"/>
              </w:rPr>
            </w:pPr>
            <w:r w:rsidRPr="004C0534">
              <w:rPr>
                <w:rFonts w:ascii="Times New Roman" w:eastAsia="Times" w:hAnsi="Times New Roman" w:cs="Times New Roman"/>
                <w:sz w:val="24"/>
                <w:szCs w:val="24"/>
              </w:rPr>
              <w:t>8</w:t>
            </w:r>
          </w:p>
        </w:tc>
        <w:tc>
          <w:tcPr>
            <w:tcW w:w="3260" w:type="dxa"/>
            <w:gridSpan w:val="2"/>
          </w:tcPr>
          <w:p w:rsidR="002C4968" w:rsidRPr="004C0534" w:rsidRDefault="002C4968" w:rsidP="00017107">
            <w:pPr>
              <w:pStyle w:val="TableParagraph"/>
              <w:ind w:left="107" w:right="316"/>
              <w:rPr>
                <w:sz w:val="24"/>
                <w:szCs w:val="24"/>
              </w:rPr>
            </w:pPr>
            <w:r w:rsidRPr="004C0534">
              <w:rPr>
                <w:sz w:val="24"/>
                <w:szCs w:val="24"/>
              </w:rPr>
              <w:t>Выявление</w:t>
            </w:r>
            <w:r w:rsidRPr="004C0534">
              <w:rPr>
                <w:spacing w:val="1"/>
                <w:sz w:val="24"/>
                <w:szCs w:val="24"/>
              </w:rPr>
              <w:t xml:space="preserve"> </w:t>
            </w:r>
            <w:r w:rsidRPr="004C0534">
              <w:rPr>
                <w:sz w:val="24"/>
                <w:szCs w:val="24"/>
              </w:rPr>
              <w:t>несовершеннолетних и</w:t>
            </w:r>
            <w:r w:rsidRPr="004C0534">
              <w:rPr>
                <w:spacing w:val="-57"/>
                <w:sz w:val="24"/>
                <w:szCs w:val="24"/>
              </w:rPr>
              <w:t xml:space="preserve"> </w:t>
            </w:r>
            <w:r w:rsidRPr="004C0534">
              <w:rPr>
                <w:sz w:val="24"/>
                <w:szCs w:val="24"/>
              </w:rPr>
              <w:t>семей, с которыми</w:t>
            </w:r>
            <w:r w:rsidRPr="004C0534">
              <w:rPr>
                <w:spacing w:val="1"/>
                <w:sz w:val="24"/>
                <w:szCs w:val="24"/>
              </w:rPr>
              <w:t xml:space="preserve"> </w:t>
            </w:r>
            <w:proofErr w:type="gramStart"/>
            <w:r w:rsidRPr="004C0534">
              <w:rPr>
                <w:sz w:val="24"/>
                <w:szCs w:val="24"/>
              </w:rPr>
              <w:t>необходима</w:t>
            </w:r>
            <w:proofErr w:type="gramEnd"/>
            <w:r w:rsidRPr="004C0534">
              <w:rPr>
                <w:spacing w:val="1"/>
                <w:sz w:val="24"/>
                <w:szCs w:val="24"/>
              </w:rPr>
              <w:t xml:space="preserve"> </w:t>
            </w:r>
            <w:r w:rsidRPr="004C0534">
              <w:rPr>
                <w:sz w:val="24"/>
                <w:szCs w:val="24"/>
              </w:rPr>
              <w:t>профилактическая</w:t>
            </w:r>
          </w:p>
          <w:p w:rsidR="002C4968" w:rsidRPr="004C0534" w:rsidRDefault="002C4968" w:rsidP="00017107">
            <w:pPr>
              <w:pStyle w:val="TableParagraph"/>
              <w:spacing w:line="269" w:lineRule="exact"/>
              <w:ind w:left="107"/>
              <w:rPr>
                <w:sz w:val="24"/>
                <w:szCs w:val="24"/>
              </w:rPr>
            </w:pPr>
            <w:r w:rsidRPr="004C0534">
              <w:rPr>
                <w:sz w:val="24"/>
                <w:szCs w:val="24"/>
              </w:rPr>
              <w:t>работа</w:t>
            </w:r>
          </w:p>
        </w:tc>
        <w:tc>
          <w:tcPr>
            <w:tcW w:w="1701" w:type="dxa"/>
          </w:tcPr>
          <w:p w:rsidR="002C4968" w:rsidRPr="004C0534" w:rsidRDefault="002C4968" w:rsidP="00017107">
            <w:pPr>
              <w:pStyle w:val="TableParagraph"/>
              <w:ind w:left="0"/>
              <w:rPr>
                <w:sz w:val="24"/>
                <w:szCs w:val="24"/>
              </w:rPr>
            </w:pPr>
            <w:r w:rsidRPr="004C0534">
              <w:rPr>
                <w:bCs/>
                <w:sz w:val="24"/>
                <w:szCs w:val="24"/>
              </w:rPr>
              <w:t>10,11</w:t>
            </w:r>
          </w:p>
        </w:tc>
        <w:tc>
          <w:tcPr>
            <w:tcW w:w="1594" w:type="dxa"/>
          </w:tcPr>
          <w:p w:rsidR="002C4968" w:rsidRPr="004C0534" w:rsidRDefault="002C4968" w:rsidP="00017107">
            <w:pPr>
              <w:pStyle w:val="TableParagraph"/>
              <w:spacing w:line="262" w:lineRule="exact"/>
              <w:rPr>
                <w:sz w:val="24"/>
                <w:szCs w:val="24"/>
              </w:rPr>
            </w:pPr>
            <w:r w:rsidRPr="004C0534">
              <w:rPr>
                <w:sz w:val="24"/>
                <w:szCs w:val="24"/>
              </w:rPr>
              <w:t>В</w:t>
            </w:r>
            <w:r w:rsidRPr="004C0534">
              <w:rPr>
                <w:spacing w:val="-3"/>
                <w:sz w:val="24"/>
                <w:szCs w:val="24"/>
              </w:rPr>
              <w:t xml:space="preserve"> </w:t>
            </w:r>
            <w:r w:rsidRPr="004C0534">
              <w:rPr>
                <w:sz w:val="24"/>
                <w:szCs w:val="24"/>
              </w:rPr>
              <w:t>течение</w:t>
            </w:r>
            <w:r w:rsidRPr="004C0534">
              <w:rPr>
                <w:spacing w:val="-2"/>
                <w:sz w:val="24"/>
                <w:szCs w:val="24"/>
              </w:rPr>
              <w:t xml:space="preserve"> </w:t>
            </w:r>
            <w:r w:rsidRPr="004C0534">
              <w:rPr>
                <w:sz w:val="24"/>
                <w:szCs w:val="24"/>
              </w:rPr>
              <w:t>года</w:t>
            </w:r>
          </w:p>
        </w:tc>
        <w:tc>
          <w:tcPr>
            <w:tcW w:w="2375" w:type="dxa"/>
          </w:tcPr>
          <w:p w:rsidR="002C4968" w:rsidRPr="004C0534" w:rsidRDefault="002C4968" w:rsidP="00017107">
            <w:pPr>
              <w:pStyle w:val="TableParagraph"/>
              <w:ind w:right="375"/>
              <w:rPr>
                <w:sz w:val="24"/>
                <w:szCs w:val="24"/>
              </w:rPr>
            </w:pPr>
            <w:proofErr w:type="spellStart"/>
            <w:r w:rsidRPr="004C0534">
              <w:rPr>
                <w:sz w:val="24"/>
                <w:szCs w:val="24"/>
              </w:rPr>
              <w:t>Клас</w:t>
            </w:r>
            <w:proofErr w:type="spellEnd"/>
            <w:r w:rsidRPr="004C0534">
              <w:rPr>
                <w:sz w:val="24"/>
                <w:szCs w:val="24"/>
              </w:rPr>
              <w:t>.</w:t>
            </w:r>
            <w:r w:rsidRPr="004C0534">
              <w:rPr>
                <w:spacing w:val="1"/>
                <w:sz w:val="24"/>
                <w:szCs w:val="24"/>
              </w:rPr>
              <w:t xml:space="preserve"> </w:t>
            </w:r>
            <w:r w:rsidRPr="004C0534">
              <w:rPr>
                <w:sz w:val="24"/>
                <w:szCs w:val="24"/>
              </w:rPr>
              <w:t>Рук.</w:t>
            </w:r>
            <w:proofErr w:type="gramStart"/>
            <w:r w:rsidRPr="004C0534">
              <w:rPr>
                <w:sz w:val="24"/>
                <w:szCs w:val="24"/>
              </w:rPr>
              <w:t xml:space="preserve"> ,</w:t>
            </w:r>
            <w:proofErr w:type="gramEnd"/>
            <w:r w:rsidRPr="004C0534">
              <w:rPr>
                <w:spacing w:val="1"/>
                <w:sz w:val="24"/>
                <w:szCs w:val="24"/>
              </w:rPr>
              <w:t xml:space="preserve"> </w:t>
            </w:r>
            <w:r w:rsidRPr="004C0534">
              <w:rPr>
                <w:sz w:val="24"/>
                <w:szCs w:val="24"/>
              </w:rPr>
              <w:t>соц. педагог,</w:t>
            </w:r>
            <w:r w:rsidRPr="004C0534">
              <w:rPr>
                <w:spacing w:val="-57"/>
                <w:sz w:val="24"/>
                <w:szCs w:val="24"/>
              </w:rPr>
              <w:t xml:space="preserve"> </w:t>
            </w:r>
            <w:r w:rsidRPr="004C0534">
              <w:rPr>
                <w:sz w:val="24"/>
                <w:szCs w:val="24"/>
              </w:rPr>
              <w:t>психолог</w:t>
            </w:r>
          </w:p>
        </w:tc>
      </w:tr>
      <w:tr w:rsidR="002C4968" w:rsidRPr="004C0534" w:rsidTr="00017107">
        <w:trPr>
          <w:gridAfter w:val="2"/>
          <w:wAfter w:w="4360" w:type="dxa"/>
          <w:trHeight w:val="852"/>
        </w:trPr>
        <w:tc>
          <w:tcPr>
            <w:tcW w:w="1101" w:type="dxa"/>
            <w:vAlign w:val="bottom"/>
          </w:tcPr>
          <w:p w:rsidR="002C4968" w:rsidRPr="004C0534" w:rsidRDefault="002C4968" w:rsidP="00017107">
            <w:pPr>
              <w:spacing w:line="209" w:lineRule="exact"/>
              <w:ind w:right="180"/>
              <w:rPr>
                <w:rFonts w:ascii="Times New Roman" w:eastAsia="Times" w:hAnsi="Times New Roman" w:cs="Times New Roman"/>
                <w:sz w:val="24"/>
                <w:szCs w:val="24"/>
              </w:rPr>
            </w:pPr>
            <w:r w:rsidRPr="004C0534">
              <w:rPr>
                <w:rFonts w:ascii="Times New Roman" w:eastAsia="Times" w:hAnsi="Times New Roman" w:cs="Times New Roman"/>
                <w:sz w:val="24"/>
                <w:szCs w:val="24"/>
              </w:rPr>
              <w:t>9</w:t>
            </w:r>
          </w:p>
        </w:tc>
        <w:tc>
          <w:tcPr>
            <w:tcW w:w="3260" w:type="dxa"/>
            <w:gridSpan w:val="2"/>
          </w:tcPr>
          <w:p w:rsidR="002C4968" w:rsidRPr="004C0534" w:rsidRDefault="002C4968" w:rsidP="00017107">
            <w:pPr>
              <w:pStyle w:val="TableParagraph"/>
              <w:ind w:left="107" w:right="208"/>
              <w:rPr>
                <w:sz w:val="24"/>
                <w:szCs w:val="24"/>
              </w:rPr>
            </w:pPr>
            <w:r w:rsidRPr="004C0534">
              <w:rPr>
                <w:sz w:val="24"/>
                <w:szCs w:val="24"/>
              </w:rPr>
              <w:t xml:space="preserve">Деятельность ШСП </w:t>
            </w:r>
            <w:proofErr w:type="gramStart"/>
            <w:r w:rsidRPr="004C0534">
              <w:rPr>
                <w:sz w:val="24"/>
                <w:szCs w:val="24"/>
              </w:rPr>
              <w:t xml:space="preserve">( </w:t>
            </w:r>
            <w:proofErr w:type="gramEnd"/>
            <w:r w:rsidRPr="004C0534">
              <w:rPr>
                <w:sz w:val="24"/>
                <w:szCs w:val="24"/>
              </w:rPr>
              <w:t>по</w:t>
            </w:r>
            <w:r w:rsidRPr="004C0534">
              <w:rPr>
                <w:spacing w:val="-57"/>
                <w:sz w:val="24"/>
                <w:szCs w:val="24"/>
              </w:rPr>
              <w:t xml:space="preserve"> </w:t>
            </w:r>
            <w:r w:rsidRPr="004C0534">
              <w:rPr>
                <w:sz w:val="24"/>
                <w:szCs w:val="24"/>
              </w:rPr>
              <w:t>отдельно</w:t>
            </w:r>
            <w:r w:rsidRPr="004C0534">
              <w:rPr>
                <w:spacing w:val="1"/>
                <w:sz w:val="24"/>
                <w:szCs w:val="24"/>
              </w:rPr>
              <w:t xml:space="preserve"> </w:t>
            </w:r>
            <w:r w:rsidRPr="004C0534">
              <w:rPr>
                <w:sz w:val="24"/>
                <w:szCs w:val="24"/>
              </w:rPr>
              <w:t>разработанному</w:t>
            </w:r>
            <w:r w:rsidRPr="004C0534">
              <w:rPr>
                <w:spacing w:val="1"/>
                <w:sz w:val="24"/>
                <w:szCs w:val="24"/>
              </w:rPr>
              <w:t xml:space="preserve"> </w:t>
            </w:r>
            <w:r w:rsidRPr="004C0534">
              <w:rPr>
                <w:sz w:val="24"/>
                <w:szCs w:val="24"/>
              </w:rPr>
              <w:t>планированию):</w:t>
            </w:r>
          </w:p>
          <w:p w:rsidR="002C4968" w:rsidRPr="004C0534" w:rsidRDefault="002C4968" w:rsidP="00017107">
            <w:pPr>
              <w:pStyle w:val="TableParagraph"/>
              <w:ind w:left="107"/>
              <w:rPr>
                <w:sz w:val="24"/>
                <w:szCs w:val="24"/>
              </w:rPr>
            </w:pPr>
            <w:r w:rsidRPr="004C0534">
              <w:rPr>
                <w:sz w:val="24"/>
                <w:szCs w:val="24"/>
              </w:rPr>
              <w:t>-презентация</w:t>
            </w:r>
            <w:r w:rsidRPr="004C0534">
              <w:rPr>
                <w:spacing w:val="-2"/>
                <w:sz w:val="24"/>
                <w:szCs w:val="24"/>
              </w:rPr>
              <w:t xml:space="preserve"> </w:t>
            </w:r>
            <w:r w:rsidRPr="004C0534">
              <w:rPr>
                <w:sz w:val="24"/>
                <w:szCs w:val="24"/>
              </w:rPr>
              <w:t>ШСП;</w:t>
            </w:r>
          </w:p>
          <w:p w:rsidR="002C4968" w:rsidRPr="004C0534" w:rsidRDefault="002C4968" w:rsidP="00017107">
            <w:pPr>
              <w:pStyle w:val="TableParagraph"/>
              <w:spacing w:line="270" w:lineRule="atLeast"/>
              <w:ind w:left="107" w:right="1084"/>
              <w:rPr>
                <w:sz w:val="24"/>
                <w:szCs w:val="24"/>
              </w:rPr>
            </w:pPr>
            <w:r w:rsidRPr="004C0534">
              <w:rPr>
                <w:sz w:val="24"/>
                <w:szCs w:val="24"/>
              </w:rPr>
              <w:t>-</w:t>
            </w:r>
            <w:r w:rsidRPr="004C0534">
              <w:rPr>
                <w:spacing w:val="-9"/>
                <w:sz w:val="24"/>
                <w:szCs w:val="24"/>
              </w:rPr>
              <w:t xml:space="preserve"> </w:t>
            </w:r>
            <w:r w:rsidRPr="004C0534">
              <w:rPr>
                <w:sz w:val="24"/>
                <w:szCs w:val="24"/>
              </w:rPr>
              <w:t>ролевые</w:t>
            </w:r>
            <w:r w:rsidRPr="004C0534">
              <w:rPr>
                <w:spacing w:val="-8"/>
                <w:sz w:val="24"/>
                <w:szCs w:val="24"/>
              </w:rPr>
              <w:t xml:space="preserve"> </w:t>
            </w:r>
            <w:r w:rsidRPr="004C0534">
              <w:rPr>
                <w:sz w:val="24"/>
                <w:szCs w:val="24"/>
              </w:rPr>
              <w:t>игры,</w:t>
            </w:r>
            <w:r w:rsidRPr="004C0534">
              <w:rPr>
                <w:spacing w:val="-57"/>
                <w:sz w:val="24"/>
                <w:szCs w:val="24"/>
              </w:rPr>
              <w:t xml:space="preserve"> </w:t>
            </w:r>
            <w:r w:rsidRPr="004C0534">
              <w:rPr>
                <w:sz w:val="24"/>
                <w:szCs w:val="24"/>
              </w:rPr>
              <w:t>организуемые</w:t>
            </w:r>
          </w:p>
        </w:tc>
        <w:tc>
          <w:tcPr>
            <w:tcW w:w="1701" w:type="dxa"/>
          </w:tcPr>
          <w:p w:rsidR="002C4968" w:rsidRPr="004C0534" w:rsidRDefault="002C4968" w:rsidP="00017107">
            <w:pPr>
              <w:pStyle w:val="TableParagraph"/>
              <w:ind w:left="0"/>
              <w:rPr>
                <w:sz w:val="24"/>
                <w:szCs w:val="24"/>
              </w:rPr>
            </w:pPr>
            <w:r w:rsidRPr="004C0534">
              <w:rPr>
                <w:bCs/>
                <w:sz w:val="24"/>
                <w:szCs w:val="24"/>
              </w:rPr>
              <w:t>10,11</w:t>
            </w:r>
          </w:p>
        </w:tc>
        <w:tc>
          <w:tcPr>
            <w:tcW w:w="1594" w:type="dxa"/>
          </w:tcPr>
          <w:p w:rsidR="002C4968" w:rsidRPr="004C0534" w:rsidRDefault="002C4968" w:rsidP="00017107">
            <w:pPr>
              <w:pStyle w:val="TableParagraph"/>
              <w:spacing w:line="263" w:lineRule="exact"/>
              <w:rPr>
                <w:sz w:val="24"/>
                <w:szCs w:val="24"/>
              </w:rPr>
            </w:pPr>
            <w:r w:rsidRPr="004C0534">
              <w:rPr>
                <w:sz w:val="24"/>
                <w:szCs w:val="24"/>
              </w:rPr>
              <w:t>В</w:t>
            </w:r>
            <w:r w:rsidRPr="004C0534">
              <w:rPr>
                <w:spacing w:val="-3"/>
                <w:sz w:val="24"/>
                <w:szCs w:val="24"/>
              </w:rPr>
              <w:t xml:space="preserve"> </w:t>
            </w:r>
            <w:r w:rsidRPr="004C0534">
              <w:rPr>
                <w:sz w:val="24"/>
                <w:szCs w:val="24"/>
              </w:rPr>
              <w:t>течение</w:t>
            </w:r>
            <w:r w:rsidRPr="004C0534">
              <w:rPr>
                <w:spacing w:val="-2"/>
                <w:sz w:val="24"/>
                <w:szCs w:val="24"/>
              </w:rPr>
              <w:t xml:space="preserve"> </w:t>
            </w:r>
            <w:r w:rsidRPr="004C0534">
              <w:rPr>
                <w:sz w:val="24"/>
                <w:szCs w:val="24"/>
              </w:rPr>
              <w:t>года</w:t>
            </w:r>
          </w:p>
        </w:tc>
        <w:tc>
          <w:tcPr>
            <w:tcW w:w="2375" w:type="dxa"/>
          </w:tcPr>
          <w:p w:rsidR="002C4968" w:rsidRPr="004C0534" w:rsidRDefault="002C4968" w:rsidP="00017107">
            <w:pPr>
              <w:pStyle w:val="TableParagraph"/>
              <w:spacing w:line="263" w:lineRule="exact"/>
              <w:rPr>
                <w:sz w:val="24"/>
                <w:szCs w:val="24"/>
              </w:rPr>
            </w:pPr>
            <w:r w:rsidRPr="004C0534">
              <w:rPr>
                <w:sz w:val="24"/>
                <w:szCs w:val="24"/>
              </w:rPr>
              <w:t>Куратор</w:t>
            </w:r>
            <w:r w:rsidRPr="004C0534">
              <w:rPr>
                <w:spacing w:val="-2"/>
                <w:sz w:val="24"/>
                <w:szCs w:val="24"/>
              </w:rPr>
              <w:t xml:space="preserve"> </w:t>
            </w:r>
            <w:r w:rsidRPr="004C0534">
              <w:rPr>
                <w:sz w:val="24"/>
                <w:szCs w:val="24"/>
              </w:rPr>
              <w:t>и члены</w:t>
            </w:r>
            <w:r w:rsidRPr="004C0534">
              <w:rPr>
                <w:spacing w:val="-3"/>
                <w:sz w:val="24"/>
                <w:szCs w:val="24"/>
              </w:rPr>
              <w:t xml:space="preserve"> </w:t>
            </w:r>
            <w:r w:rsidRPr="004C0534">
              <w:rPr>
                <w:sz w:val="24"/>
                <w:szCs w:val="24"/>
              </w:rPr>
              <w:t>ШСП</w:t>
            </w:r>
          </w:p>
          <w:p w:rsidR="002C4968" w:rsidRPr="004C0534" w:rsidRDefault="002C4968" w:rsidP="00017107">
            <w:pPr>
              <w:pStyle w:val="TableParagraph"/>
              <w:ind w:right="721"/>
              <w:rPr>
                <w:sz w:val="24"/>
                <w:szCs w:val="24"/>
              </w:rPr>
            </w:pPr>
            <w:r w:rsidRPr="004C0534">
              <w:rPr>
                <w:sz w:val="24"/>
                <w:szCs w:val="24"/>
              </w:rPr>
              <w:t>«Содружество»</w:t>
            </w:r>
          </w:p>
        </w:tc>
      </w:tr>
      <w:tr w:rsidR="002C4968" w:rsidRPr="004C0534" w:rsidTr="00017107">
        <w:trPr>
          <w:gridAfter w:val="2"/>
          <w:wAfter w:w="4360" w:type="dxa"/>
          <w:trHeight w:val="852"/>
        </w:trPr>
        <w:tc>
          <w:tcPr>
            <w:tcW w:w="1101" w:type="dxa"/>
            <w:vAlign w:val="bottom"/>
          </w:tcPr>
          <w:p w:rsidR="002C4968" w:rsidRPr="004C0534" w:rsidRDefault="002C4968" w:rsidP="00017107">
            <w:pPr>
              <w:spacing w:line="209" w:lineRule="exact"/>
              <w:ind w:right="180"/>
              <w:rPr>
                <w:rFonts w:ascii="Times New Roman" w:eastAsia="Times" w:hAnsi="Times New Roman" w:cs="Times New Roman"/>
                <w:sz w:val="24"/>
                <w:szCs w:val="24"/>
              </w:rPr>
            </w:pPr>
            <w:r w:rsidRPr="004C0534">
              <w:rPr>
                <w:rFonts w:ascii="Times New Roman" w:eastAsia="Times" w:hAnsi="Times New Roman" w:cs="Times New Roman"/>
                <w:sz w:val="24"/>
                <w:szCs w:val="24"/>
              </w:rPr>
              <w:t>10</w:t>
            </w:r>
          </w:p>
        </w:tc>
        <w:tc>
          <w:tcPr>
            <w:tcW w:w="3260" w:type="dxa"/>
            <w:gridSpan w:val="2"/>
          </w:tcPr>
          <w:p w:rsidR="002C4968" w:rsidRPr="004C0534" w:rsidRDefault="002C4968" w:rsidP="00017107">
            <w:pPr>
              <w:pStyle w:val="TableParagraph"/>
              <w:ind w:left="107" w:right="879"/>
              <w:rPr>
                <w:sz w:val="24"/>
                <w:szCs w:val="24"/>
              </w:rPr>
            </w:pPr>
            <w:r w:rsidRPr="004C0534">
              <w:rPr>
                <w:sz w:val="24"/>
                <w:szCs w:val="24"/>
              </w:rPr>
              <w:t>Заседание Совета</w:t>
            </w:r>
            <w:r w:rsidRPr="004C0534">
              <w:rPr>
                <w:spacing w:val="-57"/>
                <w:sz w:val="24"/>
                <w:szCs w:val="24"/>
              </w:rPr>
              <w:t xml:space="preserve"> </w:t>
            </w:r>
            <w:r w:rsidRPr="004C0534">
              <w:rPr>
                <w:sz w:val="24"/>
                <w:szCs w:val="24"/>
              </w:rPr>
              <w:t>профилактики</w:t>
            </w:r>
          </w:p>
        </w:tc>
        <w:tc>
          <w:tcPr>
            <w:tcW w:w="1701" w:type="dxa"/>
          </w:tcPr>
          <w:p w:rsidR="002C4968" w:rsidRPr="004C0534" w:rsidRDefault="002C4968" w:rsidP="00017107">
            <w:pPr>
              <w:pStyle w:val="TableParagraph"/>
              <w:ind w:left="105" w:right="186"/>
              <w:rPr>
                <w:sz w:val="24"/>
                <w:szCs w:val="24"/>
              </w:rPr>
            </w:pPr>
            <w:r w:rsidRPr="004C0534">
              <w:rPr>
                <w:sz w:val="24"/>
                <w:szCs w:val="24"/>
              </w:rPr>
              <w:t>Приглашаются</w:t>
            </w:r>
            <w:r w:rsidRPr="004C0534">
              <w:rPr>
                <w:spacing w:val="1"/>
                <w:sz w:val="24"/>
                <w:szCs w:val="24"/>
              </w:rPr>
              <w:t xml:space="preserve"> </w:t>
            </w:r>
            <w:r w:rsidRPr="004C0534">
              <w:rPr>
                <w:sz w:val="24"/>
                <w:szCs w:val="24"/>
              </w:rPr>
              <w:t>обучающие</w:t>
            </w:r>
            <w:r w:rsidRPr="004C0534">
              <w:rPr>
                <w:sz w:val="24"/>
                <w:szCs w:val="24"/>
              </w:rPr>
              <w:lastRenderedPageBreak/>
              <w:t>ся и</w:t>
            </w:r>
            <w:r w:rsidRPr="004C0534">
              <w:rPr>
                <w:spacing w:val="1"/>
                <w:sz w:val="24"/>
                <w:szCs w:val="24"/>
              </w:rPr>
              <w:t xml:space="preserve"> </w:t>
            </w:r>
            <w:r w:rsidRPr="004C0534">
              <w:rPr>
                <w:sz w:val="24"/>
                <w:szCs w:val="24"/>
              </w:rPr>
              <w:t>родители по</w:t>
            </w:r>
            <w:r w:rsidRPr="004C0534">
              <w:rPr>
                <w:spacing w:val="1"/>
                <w:sz w:val="24"/>
                <w:szCs w:val="24"/>
              </w:rPr>
              <w:t xml:space="preserve"> </w:t>
            </w:r>
            <w:r w:rsidRPr="004C0534">
              <w:rPr>
                <w:sz w:val="24"/>
                <w:szCs w:val="24"/>
              </w:rPr>
              <w:t>представлениям</w:t>
            </w:r>
            <w:r w:rsidRPr="004C0534">
              <w:rPr>
                <w:spacing w:val="-57"/>
                <w:sz w:val="24"/>
                <w:szCs w:val="24"/>
              </w:rPr>
              <w:t xml:space="preserve"> </w:t>
            </w:r>
            <w:proofErr w:type="gramStart"/>
            <w:r w:rsidRPr="004C0534">
              <w:rPr>
                <w:sz w:val="24"/>
                <w:szCs w:val="24"/>
              </w:rPr>
              <w:t>классных</w:t>
            </w:r>
            <w:proofErr w:type="gramEnd"/>
          </w:p>
          <w:p w:rsidR="002C4968" w:rsidRPr="004C0534" w:rsidRDefault="002C4968" w:rsidP="00017107">
            <w:pPr>
              <w:pStyle w:val="TableParagraph"/>
              <w:spacing w:line="269" w:lineRule="exact"/>
              <w:ind w:left="105"/>
              <w:rPr>
                <w:sz w:val="24"/>
                <w:szCs w:val="24"/>
              </w:rPr>
            </w:pPr>
            <w:r w:rsidRPr="004C0534">
              <w:rPr>
                <w:sz w:val="24"/>
                <w:szCs w:val="24"/>
              </w:rPr>
              <w:t>руководителей</w:t>
            </w:r>
          </w:p>
        </w:tc>
        <w:tc>
          <w:tcPr>
            <w:tcW w:w="1594" w:type="dxa"/>
          </w:tcPr>
          <w:p w:rsidR="002C4968" w:rsidRPr="004C0534" w:rsidRDefault="002C4968" w:rsidP="00017107">
            <w:pPr>
              <w:pStyle w:val="TableParagraph"/>
              <w:ind w:right="498"/>
              <w:rPr>
                <w:sz w:val="24"/>
                <w:szCs w:val="24"/>
              </w:rPr>
            </w:pPr>
            <w:r w:rsidRPr="004C0534">
              <w:rPr>
                <w:sz w:val="24"/>
                <w:szCs w:val="24"/>
              </w:rPr>
              <w:lastRenderedPageBreak/>
              <w:t xml:space="preserve">По </w:t>
            </w:r>
            <w:proofErr w:type="gramStart"/>
            <w:r w:rsidRPr="004C0534">
              <w:rPr>
                <w:sz w:val="24"/>
                <w:szCs w:val="24"/>
              </w:rPr>
              <w:t>отдельному</w:t>
            </w:r>
            <w:proofErr w:type="gramEnd"/>
            <w:r w:rsidRPr="004C0534">
              <w:rPr>
                <w:spacing w:val="-57"/>
                <w:sz w:val="24"/>
                <w:szCs w:val="24"/>
              </w:rPr>
              <w:t xml:space="preserve"> </w:t>
            </w:r>
            <w:proofErr w:type="spellStart"/>
            <w:r w:rsidRPr="004C0534">
              <w:rPr>
                <w:sz w:val="24"/>
                <w:szCs w:val="24"/>
              </w:rPr>
              <w:lastRenderedPageBreak/>
              <w:t>поану</w:t>
            </w:r>
            <w:proofErr w:type="spellEnd"/>
            <w:r w:rsidRPr="004C0534">
              <w:rPr>
                <w:sz w:val="24"/>
                <w:szCs w:val="24"/>
              </w:rPr>
              <w:t xml:space="preserve"> работы</w:t>
            </w:r>
            <w:r w:rsidRPr="004C0534">
              <w:rPr>
                <w:spacing w:val="1"/>
                <w:sz w:val="24"/>
                <w:szCs w:val="24"/>
              </w:rPr>
              <w:t xml:space="preserve"> </w:t>
            </w:r>
            <w:r w:rsidRPr="004C0534">
              <w:rPr>
                <w:sz w:val="24"/>
                <w:szCs w:val="24"/>
              </w:rPr>
              <w:t>Совета</w:t>
            </w:r>
            <w:r w:rsidRPr="004C0534">
              <w:rPr>
                <w:spacing w:val="1"/>
                <w:sz w:val="24"/>
                <w:szCs w:val="24"/>
              </w:rPr>
              <w:t xml:space="preserve"> </w:t>
            </w:r>
            <w:r w:rsidRPr="004C0534">
              <w:rPr>
                <w:sz w:val="24"/>
                <w:szCs w:val="24"/>
              </w:rPr>
              <w:t>профилактики</w:t>
            </w:r>
          </w:p>
        </w:tc>
        <w:tc>
          <w:tcPr>
            <w:tcW w:w="2375" w:type="dxa"/>
          </w:tcPr>
          <w:p w:rsidR="002C4968" w:rsidRPr="004C0534" w:rsidRDefault="002C4968" w:rsidP="00017107">
            <w:pPr>
              <w:pStyle w:val="TableParagraph"/>
              <w:ind w:right="142"/>
              <w:rPr>
                <w:sz w:val="24"/>
                <w:szCs w:val="24"/>
              </w:rPr>
            </w:pPr>
            <w:r w:rsidRPr="004C0534">
              <w:rPr>
                <w:sz w:val="24"/>
                <w:szCs w:val="24"/>
              </w:rPr>
              <w:lastRenderedPageBreak/>
              <w:t>Заместитель директора</w:t>
            </w:r>
            <w:r w:rsidRPr="004C0534">
              <w:rPr>
                <w:spacing w:val="-57"/>
                <w:sz w:val="24"/>
                <w:szCs w:val="24"/>
              </w:rPr>
              <w:t xml:space="preserve"> </w:t>
            </w:r>
            <w:r w:rsidRPr="004C0534">
              <w:rPr>
                <w:sz w:val="24"/>
                <w:szCs w:val="24"/>
              </w:rPr>
              <w:t>по</w:t>
            </w:r>
            <w:r w:rsidRPr="004C0534">
              <w:rPr>
                <w:spacing w:val="-1"/>
                <w:sz w:val="24"/>
                <w:szCs w:val="24"/>
              </w:rPr>
              <w:t xml:space="preserve"> </w:t>
            </w:r>
            <w:r w:rsidRPr="004C0534">
              <w:rPr>
                <w:sz w:val="24"/>
                <w:szCs w:val="24"/>
              </w:rPr>
              <w:t>ВР</w:t>
            </w:r>
          </w:p>
        </w:tc>
      </w:tr>
      <w:tr w:rsidR="002C4968" w:rsidRPr="004C0534" w:rsidTr="00017107">
        <w:trPr>
          <w:gridAfter w:val="2"/>
          <w:wAfter w:w="4360" w:type="dxa"/>
          <w:trHeight w:val="852"/>
        </w:trPr>
        <w:tc>
          <w:tcPr>
            <w:tcW w:w="1101" w:type="dxa"/>
            <w:vAlign w:val="bottom"/>
          </w:tcPr>
          <w:p w:rsidR="002C4968" w:rsidRPr="004C0534" w:rsidRDefault="002C4968" w:rsidP="00017107">
            <w:pPr>
              <w:spacing w:line="209" w:lineRule="exact"/>
              <w:ind w:right="180"/>
              <w:rPr>
                <w:rFonts w:ascii="Times New Roman" w:eastAsia="Times" w:hAnsi="Times New Roman" w:cs="Times New Roman"/>
                <w:sz w:val="24"/>
                <w:szCs w:val="24"/>
              </w:rPr>
            </w:pPr>
            <w:r w:rsidRPr="004C0534">
              <w:rPr>
                <w:rFonts w:ascii="Times New Roman" w:eastAsia="Times" w:hAnsi="Times New Roman" w:cs="Times New Roman"/>
                <w:sz w:val="24"/>
                <w:szCs w:val="24"/>
              </w:rPr>
              <w:lastRenderedPageBreak/>
              <w:t>11</w:t>
            </w:r>
          </w:p>
        </w:tc>
        <w:tc>
          <w:tcPr>
            <w:tcW w:w="3260" w:type="dxa"/>
            <w:gridSpan w:val="2"/>
          </w:tcPr>
          <w:p w:rsidR="002C4968" w:rsidRPr="004C0534" w:rsidRDefault="002C4968" w:rsidP="00017107">
            <w:pPr>
              <w:pStyle w:val="TableParagraph"/>
              <w:ind w:left="107" w:right="164"/>
              <w:rPr>
                <w:sz w:val="24"/>
                <w:szCs w:val="24"/>
              </w:rPr>
            </w:pPr>
            <w:proofErr w:type="spellStart"/>
            <w:r w:rsidRPr="004C0534">
              <w:rPr>
                <w:sz w:val="24"/>
                <w:szCs w:val="24"/>
              </w:rPr>
              <w:t>Психолог</w:t>
            </w:r>
            <w:proofErr w:type="gramStart"/>
            <w:r w:rsidRPr="004C0534">
              <w:rPr>
                <w:sz w:val="24"/>
                <w:szCs w:val="24"/>
              </w:rPr>
              <w:t>о</w:t>
            </w:r>
            <w:proofErr w:type="spellEnd"/>
            <w:r w:rsidRPr="004C0534">
              <w:rPr>
                <w:sz w:val="24"/>
                <w:szCs w:val="24"/>
              </w:rPr>
              <w:t>-</w:t>
            </w:r>
            <w:proofErr w:type="gramEnd"/>
            <w:r w:rsidRPr="004C0534">
              <w:rPr>
                <w:spacing w:val="1"/>
                <w:sz w:val="24"/>
                <w:szCs w:val="24"/>
              </w:rPr>
              <w:t xml:space="preserve"> </w:t>
            </w:r>
            <w:r w:rsidRPr="004C0534">
              <w:rPr>
                <w:sz w:val="24"/>
                <w:szCs w:val="24"/>
              </w:rPr>
              <w:t>педагогическое</w:t>
            </w:r>
            <w:r w:rsidRPr="004C0534">
              <w:rPr>
                <w:spacing w:val="1"/>
                <w:sz w:val="24"/>
                <w:szCs w:val="24"/>
              </w:rPr>
              <w:t xml:space="preserve"> </w:t>
            </w:r>
            <w:r w:rsidRPr="004C0534">
              <w:rPr>
                <w:sz w:val="24"/>
                <w:szCs w:val="24"/>
              </w:rPr>
              <w:t>консультирование</w:t>
            </w:r>
            <w:r w:rsidRPr="004C0534">
              <w:rPr>
                <w:spacing w:val="1"/>
                <w:sz w:val="24"/>
                <w:szCs w:val="24"/>
              </w:rPr>
              <w:t xml:space="preserve"> </w:t>
            </w:r>
            <w:r w:rsidRPr="004C0534">
              <w:rPr>
                <w:sz w:val="24"/>
                <w:szCs w:val="24"/>
              </w:rPr>
              <w:t>родителей, учителей-</w:t>
            </w:r>
            <w:r w:rsidRPr="004C0534">
              <w:rPr>
                <w:spacing w:val="1"/>
                <w:sz w:val="24"/>
                <w:szCs w:val="24"/>
              </w:rPr>
              <w:t xml:space="preserve"> </w:t>
            </w:r>
            <w:r w:rsidRPr="004C0534">
              <w:rPr>
                <w:sz w:val="24"/>
                <w:szCs w:val="24"/>
              </w:rPr>
              <w:t>предметников с целью</w:t>
            </w:r>
            <w:r w:rsidRPr="004C0534">
              <w:rPr>
                <w:spacing w:val="1"/>
                <w:sz w:val="24"/>
                <w:szCs w:val="24"/>
              </w:rPr>
              <w:t xml:space="preserve"> </w:t>
            </w:r>
            <w:r w:rsidRPr="004C0534">
              <w:rPr>
                <w:sz w:val="24"/>
                <w:szCs w:val="24"/>
              </w:rPr>
              <w:t>выработки подходов к</w:t>
            </w:r>
            <w:r w:rsidRPr="004C0534">
              <w:rPr>
                <w:spacing w:val="1"/>
                <w:sz w:val="24"/>
                <w:szCs w:val="24"/>
              </w:rPr>
              <w:t xml:space="preserve"> </w:t>
            </w:r>
            <w:r w:rsidRPr="004C0534">
              <w:rPr>
                <w:sz w:val="24"/>
                <w:szCs w:val="24"/>
              </w:rPr>
              <w:t>воспитанию и обучению</w:t>
            </w:r>
            <w:r w:rsidRPr="004C0534">
              <w:rPr>
                <w:spacing w:val="-57"/>
                <w:sz w:val="24"/>
                <w:szCs w:val="24"/>
              </w:rPr>
              <w:t xml:space="preserve"> </w:t>
            </w:r>
            <w:r w:rsidRPr="004C0534">
              <w:rPr>
                <w:sz w:val="24"/>
                <w:szCs w:val="24"/>
              </w:rPr>
              <w:t>подростков;</w:t>
            </w:r>
          </w:p>
        </w:tc>
        <w:tc>
          <w:tcPr>
            <w:tcW w:w="1701" w:type="dxa"/>
          </w:tcPr>
          <w:p w:rsidR="002C4968" w:rsidRPr="004C0534" w:rsidRDefault="002C4968" w:rsidP="00017107">
            <w:pPr>
              <w:pStyle w:val="TableParagraph"/>
              <w:ind w:left="105" w:right="421"/>
              <w:rPr>
                <w:sz w:val="24"/>
                <w:szCs w:val="24"/>
              </w:rPr>
            </w:pPr>
            <w:r w:rsidRPr="004C0534">
              <w:rPr>
                <w:sz w:val="24"/>
                <w:szCs w:val="24"/>
              </w:rPr>
              <w:t>Родители</w:t>
            </w:r>
            <w:r w:rsidRPr="004C0534">
              <w:rPr>
                <w:spacing w:val="1"/>
                <w:sz w:val="24"/>
                <w:szCs w:val="24"/>
              </w:rPr>
              <w:t xml:space="preserve"> </w:t>
            </w:r>
            <w:proofErr w:type="gramStart"/>
            <w:r w:rsidRPr="004C0534">
              <w:rPr>
                <w:sz w:val="24"/>
                <w:szCs w:val="24"/>
              </w:rPr>
              <w:t>обучающихся</w:t>
            </w:r>
            <w:proofErr w:type="gramEnd"/>
          </w:p>
        </w:tc>
        <w:tc>
          <w:tcPr>
            <w:tcW w:w="1594" w:type="dxa"/>
          </w:tcPr>
          <w:p w:rsidR="002C4968" w:rsidRPr="004C0534" w:rsidRDefault="002C4968" w:rsidP="00017107">
            <w:pPr>
              <w:pStyle w:val="TableParagraph"/>
              <w:spacing w:line="263" w:lineRule="exact"/>
              <w:rPr>
                <w:sz w:val="24"/>
                <w:szCs w:val="24"/>
              </w:rPr>
            </w:pPr>
            <w:r w:rsidRPr="004C0534">
              <w:rPr>
                <w:sz w:val="24"/>
                <w:szCs w:val="24"/>
              </w:rPr>
              <w:t>По</w:t>
            </w:r>
            <w:r w:rsidRPr="004C0534">
              <w:rPr>
                <w:spacing w:val="-2"/>
                <w:sz w:val="24"/>
                <w:szCs w:val="24"/>
              </w:rPr>
              <w:t xml:space="preserve"> </w:t>
            </w:r>
            <w:r w:rsidRPr="004C0534">
              <w:rPr>
                <w:sz w:val="24"/>
                <w:szCs w:val="24"/>
              </w:rPr>
              <w:t>запросам</w:t>
            </w:r>
          </w:p>
        </w:tc>
        <w:tc>
          <w:tcPr>
            <w:tcW w:w="2375" w:type="dxa"/>
          </w:tcPr>
          <w:p w:rsidR="002C4968" w:rsidRPr="004C0534" w:rsidRDefault="002C4968" w:rsidP="00017107">
            <w:pPr>
              <w:pStyle w:val="TableParagraph"/>
              <w:spacing w:line="263" w:lineRule="exact"/>
              <w:rPr>
                <w:sz w:val="24"/>
                <w:szCs w:val="24"/>
              </w:rPr>
            </w:pPr>
            <w:r w:rsidRPr="004C0534">
              <w:rPr>
                <w:sz w:val="24"/>
                <w:szCs w:val="24"/>
              </w:rPr>
              <w:t>Психолог школы</w:t>
            </w:r>
          </w:p>
        </w:tc>
      </w:tr>
      <w:tr w:rsidR="002C4968" w:rsidRPr="004C0534" w:rsidTr="00017107">
        <w:trPr>
          <w:gridAfter w:val="2"/>
          <w:wAfter w:w="4360" w:type="dxa"/>
          <w:trHeight w:val="232"/>
        </w:trPr>
        <w:tc>
          <w:tcPr>
            <w:tcW w:w="10031" w:type="dxa"/>
            <w:gridSpan w:val="6"/>
            <w:vAlign w:val="bottom"/>
          </w:tcPr>
          <w:p w:rsidR="002C4968" w:rsidRPr="004C0534" w:rsidRDefault="002C4968" w:rsidP="00017107">
            <w:pPr>
              <w:spacing w:line="240" w:lineRule="exact"/>
              <w:ind w:left="80"/>
              <w:rPr>
                <w:rFonts w:ascii="Times New Roman" w:hAnsi="Times New Roman" w:cs="Times New Roman"/>
                <w:sz w:val="24"/>
                <w:szCs w:val="24"/>
              </w:rPr>
            </w:pPr>
            <w:r w:rsidRPr="004C0534">
              <w:rPr>
                <w:rFonts w:ascii="Times New Roman" w:hAnsi="Times New Roman" w:cs="Times New Roman"/>
                <w:b/>
                <w:sz w:val="24"/>
                <w:szCs w:val="24"/>
              </w:rPr>
              <w:t>Модуль 8 «Общешкольные ключевые дела»</w:t>
            </w:r>
          </w:p>
        </w:tc>
      </w:tr>
      <w:tr w:rsidR="002C4968" w:rsidRPr="004C0534" w:rsidTr="00017107">
        <w:trPr>
          <w:gridAfter w:val="2"/>
          <w:wAfter w:w="4360" w:type="dxa"/>
          <w:trHeight w:val="852"/>
        </w:trPr>
        <w:tc>
          <w:tcPr>
            <w:tcW w:w="1101" w:type="dxa"/>
            <w:vAlign w:val="bottom"/>
          </w:tcPr>
          <w:p w:rsidR="002C4968" w:rsidRPr="004C0534" w:rsidRDefault="002C4968" w:rsidP="00017107">
            <w:pPr>
              <w:spacing w:line="209" w:lineRule="exact"/>
              <w:ind w:right="180"/>
              <w:jc w:val="right"/>
              <w:rPr>
                <w:rFonts w:ascii="Times New Roman" w:eastAsia="Times" w:hAnsi="Times New Roman" w:cs="Times New Roman"/>
                <w:sz w:val="24"/>
                <w:szCs w:val="24"/>
              </w:rPr>
            </w:pPr>
            <w:r w:rsidRPr="004C0534">
              <w:rPr>
                <w:rFonts w:ascii="Times New Roman" w:eastAsia="Times" w:hAnsi="Times New Roman" w:cs="Times New Roman"/>
                <w:sz w:val="24"/>
                <w:szCs w:val="24"/>
              </w:rPr>
              <w:t>1</w:t>
            </w:r>
          </w:p>
        </w:tc>
        <w:tc>
          <w:tcPr>
            <w:tcW w:w="3260" w:type="dxa"/>
            <w:gridSpan w:val="2"/>
          </w:tcPr>
          <w:p w:rsidR="002C4968" w:rsidRPr="004C0534" w:rsidRDefault="002C4968" w:rsidP="00017107">
            <w:pPr>
              <w:pStyle w:val="TableParagraph"/>
              <w:spacing w:line="263" w:lineRule="exact"/>
              <w:ind w:left="107"/>
              <w:rPr>
                <w:sz w:val="24"/>
                <w:szCs w:val="24"/>
              </w:rPr>
            </w:pPr>
            <w:r w:rsidRPr="004C0534">
              <w:rPr>
                <w:sz w:val="24"/>
                <w:szCs w:val="24"/>
              </w:rPr>
              <w:t>Единый</w:t>
            </w:r>
            <w:r w:rsidRPr="004C0534">
              <w:rPr>
                <w:spacing w:val="-4"/>
                <w:sz w:val="24"/>
                <w:szCs w:val="24"/>
              </w:rPr>
              <w:t xml:space="preserve"> </w:t>
            </w:r>
            <w:r w:rsidRPr="004C0534">
              <w:rPr>
                <w:sz w:val="24"/>
                <w:szCs w:val="24"/>
              </w:rPr>
              <w:t>классный</w:t>
            </w:r>
            <w:r w:rsidRPr="004C0534">
              <w:rPr>
                <w:spacing w:val="-1"/>
                <w:sz w:val="24"/>
                <w:szCs w:val="24"/>
              </w:rPr>
              <w:t xml:space="preserve"> </w:t>
            </w:r>
            <w:r w:rsidRPr="004C0534">
              <w:rPr>
                <w:sz w:val="24"/>
                <w:szCs w:val="24"/>
              </w:rPr>
              <w:t>час</w:t>
            </w:r>
          </w:p>
        </w:tc>
        <w:tc>
          <w:tcPr>
            <w:tcW w:w="1701" w:type="dxa"/>
          </w:tcPr>
          <w:p w:rsidR="002C4968" w:rsidRPr="004C0534" w:rsidRDefault="002C4968" w:rsidP="00017107">
            <w:pPr>
              <w:pStyle w:val="TableParagraph"/>
              <w:spacing w:line="263" w:lineRule="exact"/>
              <w:ind w:left="544"/>
              <w:rPr>
                <w:sz w:val="24"/>
                <w:szCs w:val="24"/>
              </w:rPr>
            </w:pPr>
            <w:r w:rsidRPr="004C0534">
              <w:rPr>
                <w:bCs/>
                <w:sz w:val="24"/>
                <w:szCs w:val="24"/>
              </w:rPr>
              <w:t>10,11</w:t>
            </w:r>
            <w:r w:rsidRPr="004C0534">
              <w:rPr>
                <w:sz w:val="24"/>
                <w:szCs w:val="24"/>
              </w:rPr>
              <w:t>11</w:t>
            </w:r>
          </w:p>
        </w:tc>
        <w:tc>
          <w:tcPr>
            <w:tcW w:w="1594" w:type="dxa"/>
          </w:tcPr>
          <w:p w:rsidR="002C4968" w:rsidRPr="004C0534" w:rsidRDefault="002C4968" w:rsidP="00017107">
            <w:pPr>
              <w:pStyle w:val="TableParagraph"/>
              <w:spacing w:line="263" w:lineRule="exact"/>
              <w:rPr>
                <w:sz w:val="24"/>
                <w:szCs w:val="24"/>
              </w:rPr>
            </w:pPr>
            <w:r w:rsidRPr="004C0534">
              <w:rPr>
                <w:sz w:val="24"/>
                <w:szCs w:val="24"/>
              </w:rPr>
              <w:t>1</w:t>
            </w:r>
            <w:r w:rsidRPr="004C0534">
              <w:rPr>
                <w:spacing w:val="-1"/>
                <w:sz w:val="24"/>
                <w:szCs w:val="24"/>
              </w:rPr>
              <w:t xml:space="preserve"> </w:t>
            </w:r>
            <w:r w:rsidRPr="004C0534">
              <w:rPr>
                <w:sz w:val="24"/>
                <w:szCs w:val="24"/>
              </w:rPr>
              <w:t>сентября</w:t>
            </w:r>
          </w:p>
        </w:tc>
        <w:tc>
          <w:tcPr>
            <w:tcW w:w="2375" w:type="dxa"/>
          </w:tcPr>
          <w:p w:rsidR="002C4968" w:rsidRPr="004C0534" w:rsidRDefault="002C4968" w:rsidP="00017107">
            <w:pPr>
              <w:pStyle w:val="TableParagraph"/>
              <w:spacing w:line="263" w:lineRule="exact"/>
              <w:rPr>
                <w:sz w:val="24"/>
                <w:szCs w:val="24"/>
              </w:rPr>
            </w:pPr>
            <w:proofErr w:type="spellStart"/>
            <w:r w:rsidRPr="004C0534">
              <w:rPr>
                <w:sz w:val="24"/>
                <w:szCs w:val="24"/>
              </w:rPr>
              <w:t>Клас</w:t>
            </w:r>
            <w:proofErr w:type="gramStart"/>
            <w:r w:rsidRPr="004C0534">
              <w:rPr>
                <w:sz w:val="24"/>
                <w:szCs w:val="24"/>
              </w:rPr>
              <w:t>.р</w:t>
            </w:r>
            <w:proofErr w:type="gramEnd"/>
            <w:r w:rsidRPr="004C0534">
              <w:rPr>
                <w:sz w:val="24"/>
                <w:szCs w:val="24"/>
              </w:rPr>
              <w:t>ук</w:t>
            </w:r>
            <w:proofErr w:type="spellEnd"/>
          </w:p>
          <w:p w:rsidR="002C4968" w:rsidRPr="004C0534" w:rsidRDefault="002C4968" w:rsidP="00017107">
            <w:pPr>
              <w:pStyle w:val="TableParagraph"/>
              <w:spacing w:line="269" w:lineRule="exact"/>
              <w:ind w:left="0"/>
              <w:rPr>
                <w:sz w:val="24"/>
                <w:szCs w:val="24"/>
              </w:rPr>
            </w:pPr>
          </w:p>
        </w:tc>
      </w:tr>
      <w:tr w:rsidR="002C4968" w:rsidRPr="004C0534" w:rsidTr="00017107">
        <w:trPr>
          <w:gridAfter w:val="2"/>
          <w:wAfter w:w="4360" w:type="dxa"/>
          <w:trHeight w:val="852"/>
        </w:trPr>
        <w:tc>
          <w:tcPr>
            <w:tcW w:w="1101" w:type="dxa"/>
            <w:vAlign w:val="bottom"/>
          </w:tcPr>
          <w:p w:rsidR="002C4968" w:rsidRPr="004C0534" w:rsidRDefault="002C4968" w:rsidP="00017107">
            <w:pPr>
              <w:spacing w:line="209" w:lineRule="exact"/>
              <w:ind w:right="180"/>
              <w:jc w:val="right"/>
              <w:rPr>
                <w:rFonts w:ascii="Times New Roman" w:eastAsia="Times" w:hAnsi="Times New Roman" w:cs="Times New Roman"/>
                <w:sz w:val="24"/>
                <w:szCs w:val="24"/>
              </w:rPr>
            </w:pPr>
            <w:r w:rsidRPr="004C0534">
              <w:rPr>
                <w:rFonts w:ascii="Times New Roman" w:eastAsia="Times" w:hAnsi="Times New Roman" w:cs="Times New Roman"/>
                <w:sz w:val="24"/>
                <w:szCs w:val="24"/>
              </w:rPr>
              <w:t>2</w:t>
            </w:r>
          </w:p>
        </w:tc>
        <w:tc>
          <w:tcPr>
            <w:tcW w:w="3260" w:type="dxa"/>
            <w:gridSpan w:val="2"/>
          </w:tcPr>
          <w:p w:rsidR="002C4968" w:rsidRPr="004C0534" w:rsidRDefault="002C4968" w:rsidP="00017107">
            <w:pPr>
              <w:pStyle w:val="TableParagraph"/>
              <w:tabs>
                <w:tab w:val="left" w:pos="1355"/>
                <w:tab w:val="left" w:pos="1573"/>
                <w:tab w:val="left" w:pos="1977"/>
                <w:tab w:val="left" w:pos="2104"/>
              </w:tabs>
              <w:ind w:left="107" w:right="95"/>
              <w:rPr>
                <w:sz w:val="24"/>
                <w:szCs w:val="24"/>
              </w:rPr>
            </w:pPr>
            <w:r w:rsidRPr="004C0534">
              <w:rPr>
                <w:sz w:val="24"/>
                <w:szCs w:val="24"/>
              </w:rPr>
              <w:t>Реализация</w:t>
            </w:r>
            <w:r w:rsidRPr="004C0534">
              <w:rPr>
                <w:spacing w:val="1"/>
                <w:sz w:val="24"/>
                <w:szCs w:val="24"/>
              </w:rPr>
              <w:t xml:space="preserve"> </w:t>
            </w:r>
            <w:r w:rsidRPr="004C0534">
              <w:rPr>
                <w:sz w:val="24"/>
                <w:szCs w:val="24"/>
              </w:rPr>
              <w:t>общешкольного</w:t>
            </w:r>
            <w:r w:rsidRPr="004C0534">
              <w:rPr>
                <w:sz w:val="24"/>
                <w:szCs w:val="24"/>
              </w:rPr>
              <w:tab/>
            </w:r>
            <w:r w:rsidRPr="004C0534">
              <w:rPr>
                <w:sz w:val="24"/>
                <w:szCs w:val="24"/>
              </w:rPr>
              <w:tab/>
            </w:r>
            <w:r w:rsidRPr="004C0534">
              <w:rPr>
                <w:spacing w:val="-1"/>
                <w:sz w:val="24"/>
                <w:szCs w:val="24"/>
              </w:rPr>
              <w:t>плана</w:t>
            </w:r>
            <w:r w:rsidRPr="004C0534">
              <w:rPr>
                <w:spacing w:val="-57"/>
                <w:sz w:val="24"/>
                <w:szCs w:val="24"/>
              </w:rPr>
              <w:t xml:space="preserve"> </w:t>
            </w:r>
            <w:r w:rsidRPr="004C0534">
              <w:rPr>
                <w:sz w:val="24"/>
                <w:szCs w:val="24"/>
              </w:rPr>
              <w:t>работы</w:t>
            </w:r>
          </w:p>
        </w:tc>
        <w:tc>
          <w:tcPr>
            <w:tcW w:w="1701" w:type="dxa"/>
          </w:tcPr>
          <w:p w:rsidR="002C4968" w:rsidRPr="004C0534" w:rsidRDefault="002C4968" w:rsidP="00017107">
            <w:pPr>
              <w:pStyle w:val="TableParagraph"/>
              <w:spacing w:line="263" w:lineRule="exact"/>
              <w:ind w:left="200" w:right="196"/>
              <w:jc w:val="center"/>
              <w:rPr>
                <w:sz w:val="24"/>
                <w:szCs w:val="24"/>
              </w:rPr>
            </w:pPr>
            <w:r w:rsidRPr="004C0534">
              <w:rPr>
                <w:bCs/>
                <w:sz w:val="24"/>
                <w:szCs w:val="24"/>
              </w:rPr>
              <w:t>10,11</w:t>
            </w:r>
            <w:r w:rsidRPr="004C0534">
              <w:rPr>
                <w:sz w:val="24"/>
                <w:szCs w:val="24"/>
              </w:rPr>
              <w:t>11</w:t>
            </w:r>
          </w:p>
        </w:tc>
        <w:tc>
          <w:tcPr>
            <w:tcW w:w="1594" w:type="dxa"/>
          </w:tcPr>
          <w:p w:rsidR="002C4968" w:rsidRPr="004C0534" w:rsidRDefault="002C4968" w:rsidP="00017107">
            <w:pPr>
              <w:pStyle w:val="TableParagraph"/>
              <w:spacing w:line="263" w:lineRule="exact"/>
              <w:rPr>
                <w:sz w:val="24"/>
                <w:szCs w:val="24"/>
              </w:rPr>
            </w:pPr>
            <w:r w:rsidRPr="004C0534">
              <w:rPr>
                <w:sz w:val="24"/>
                <w:szCs w:val="24"/>
              </w:rPr>
              <w:t>В</w:t>
            </w:r>
            <w:r w:rsidRPr="004C0534">
              <w:rPr>
                <w:spacing w:val="-3"/>
                <w:sz w:val="24"/>
                <w:szCs w:val="24"/>
              </w:rPr>
              <w:t xml:space="preserve"> </w:t>
            </w:r>
            <w:r w:rsidRPr="004C0534">
              <w:rPr>
                <w:sz w:val="24"/>
                <w:szCs w:val="24"/>
              </w:rPr>
              <w:t>течение</w:t>
            </w:r>
            <w:r w:rsidRPr="004C0534">
              <w:rPr>
                <w:spacing w:val="-2"/>
                <w:sz w:val="24"/>
                <w:szCs w:val="24"/>
              </w:rPr>
              <w:t xml:space="preserve"> </w:t>
            </w:r>
            <w:r w:rsidRPr="004C0534">
              <w:rPr>
                <w:sz w:val="24"/>
                <w:szCs w:val="24"/>
              </w:rPr>
              <w:t>года</w:t>
            </w:r>
          </w:p>
        </w:tc>
        <w:tc>
          <w:tcPr>
            <w:tcW w:w="2375" w:type="dxa"/>
          </w:tcPr>
          <w:p w:rsidR="002C4968" w:rsidRPr="004C0534" w:rsidRDefault="002C4968" w:rsidP="00017107">
            <w:pPr>
              <w:pStyle w:val="TableParagraph"/>
              <w:ind w:right="297"/>
              <w:rPr>
                <w:sz w:val="24"/>
                <w:szCs w:val="24"/>
              </w:rPr>
            </w:pPr>
            <w:proofErr w:type="spellStart"/>
            <w:r w:rsidRPr="004C0534">
              <w:rPr>
                <w:sz w:val="24"/>
                <w:szCs w:val="24"/>
              </w:rPr>
              <w:t>Админитсрация</w:t>
            </w:r>
            <w:proofErr w:type="spellEnd"/>
            <w:r w:rsidRPr="004C0534">
              <w:rPr>
                <w:spacing w:val="-57"/>
                <w:sz w:val="24"/>
                <w:szCs w:val="24"/>
              </w:rPr>
              <w:t xml:space="preserve"> </w:t>
            </w:r>
            <w:r w:rsidRPr="004C0534">
              <w:rPr>
                <w:sz w:val="24"/>
                <w:szCs w:val="24"/>
              </w:rPr>
              <w:t>школы</w:t>
            </w:r>
          </w:p>
        </w:tc>
      </w:tr>
      <w:tr w:rsidR="002C4968" w:rsidRPr="004C0534" w:rsidTr="00017107">
        <w:trPr>
          <w:gridAfter w:val="2"/>
          <w:wAfter w:w="4360" w:type="dxa"/>
          <w:trHeight w:val="852"/>
        </w:trPr>
        <w:tc>
          <w:tcPr>
            <w:tcW w:w="1101" w:type="dxa"/>
            <w:vAlign w:val="bottom"/>
          </w:tcPr>
          <w:p w:rsidR="002C4968" w:rsidRPr="004C0534" w:rsidRDefault="002C4968" w:rsidP="00017107">
            <w:pPr>
              <w:spacing w:line="230" w:lineRule="exact"/>
              <w:jc w:val="center"/>
              <w:rPr>
                <w:rFonts w:ascii="Times New Roman" w:hAnsi="Times New Roman" w:cs="Times New Roman"/>
                <w:sz w:val="24"/>
                <w:szCs w:val="24"/>
              </w:rPr>
            </w:pPr>
            <w:r w:rsidRPr="004C0534">
              <w:rPr>
                <w:rFonts w:ascii="Times New Roman" w:eastAsia="Times" w:hAnsi="Times New Roman" w:cs="Times New Roman"/>
                <w:w w:val="96"/>
                <w:sz w:val="24"/>
                <w:szCs w:val="24"/>
              </w:rPr>
              <w:t>2.</w:t>
            </w:r>
          </w:p>
        </w:tc>
        <w:tc>
          <w:tcPr>
            <w:tcW w:w="3260" w:type="dxa"/>
            <w:gridSpan w:val="2"/>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 xml:space="preserve">День солидарности в борьбе с терроризмом </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Мы</w:t>
            </w:r>
          </w:p>
          <w:p w:rsidR="002C4968" w:rsidRPr="004C0534" w:rsidRDefault="002C4968" w:rsidP="00017107">
            <w:pPr>
              <w:ind w:left="80"/>
              <w:rPr>
                <w:rFonts w:ascii="Times New Roman" w:hAnsi="Times New Roman" w:cs="Times New Roman"/>
                <w:sz w:val="24"/>
                <w:szCs w:val="24"/>
              </w:rPr>
            </w:pPr>
            <w:r w:rsidRPr="004C0534">
              <w:rPr>
                <w:rFonts w:ascii="Times New Roman" w:hAnsi="Times New Roman" w:cs="Times New Roman"/>
                <w:sz w:val="24"/>
                <w:szCs w:val="24"/>
              </w:rPr>
              <w:t>помним Беслан</w:t>
            </w:r>
            <w:r w:rsidRPr="004C0534">
              <w:rPr>
                <w:rFonts w:ascii="Times New Roman" w:eastAsia="Times" w:hAnsi="Times New Roman" w:cs="Times New Roman"/>
                <w:sz w:val="24"/>
                <w:szCs w:val="24"/>
              </w:rPr>
              <w:t>»</w:t>
            </w:r>
          </w:p>
        </w:tc>
        <w:tc>
          <w:tcPr>
            <w:tcW w:w="1701" w:type="dxa"/>
            <w:vAlign w:val="bottom"/>
          </w:tcPr>
          <w:p w:rsidR="002C4968" w:rsidRPr="004C0534" w:rsidRDefault="002C4968" w:rsidP="00017107">
            <w:pPr>
              <w:spacing w:line="230" w:lineRule="exact"/>
              <w:ind w:left="80"/>
              <w:rPr>
                <w:rFonts w:ascii="Times New Roman" w:hAnsi="Times New Roman" w:cs="Times New Roman"/>
                <w:sz w:val="24"/>
                <w:szCs w:val="24"/>
              </w:rPr>
            </w:pPr>
            <w:r w:rsidRPr="004C0534">
              <w:rPr>
                <w:rFonts w:ascii="Times New Roman" w:hAnsi="Times New Roman" w:cs="Times New Roman"/>
                <w:bCs/>
                <w:sz w:val="24"/>
                <w:szCs w:val="24"/>
              </w:rPr>
              <w:t>10,11</w:t>
            </w:r>
            <w:r w:rsidRPr="004C0534">
              <w:rPr>
                <w:rFonts w:ascii="Times New Roman" w:eastAsia="Times" w:hAnsi="Times New Roman" w:cs="Times New Roman"/>
                <w:sz w:val="24"/>
                <w:szCs w:val="24"/>
              </w:rPr>
              <w:t>11</w:t>
            </w:r>
          </w:p>
        </w:tc>
        <w:tc>
          <w:tcPr>
            <w:tcW w:w="1594" w:type="dxa"/>
            <w:vAlign w:val="bottom"/>
          </w:tcPr>
          <w:p w:rsidR="002C4968" w:rsidRPr="004C0534" w:rsidRDefault="002C4968" w:rsidP="00017107">
            <w:pPr>
              <w:spacing w:line="237" w:lineRule="exact"/>
              <w:ind w:left="100"/>
              <w:rPr>
                <w:rFonts w:ascii="Times New Roman" w:hAnsi="Times New Roman" w:cs="Times New Roman"/>
                <w:sz w:val="24"/>
                <w:szCs w:val="24"/>
              </w:rPr>
            </w:pPr>
            <w:r w:rsidRPr="004C0534">
              <w:rPr>
                <w:rFonts w:ascii="Times New Roman" w:eastAsia="Times" w:hAnsi="Times New Roman" w:cs="Times New Roman"/>
                <w:sz w:val="24"/>
                <w:szCs w:val="24"/>
              </w:rPr>
              <w:t>03.09.23</w:t>
            </w:r>
            <w:r w:rsidRPr="004C0534">
              <w:rPr>
                <w:rFonts w:ascii="Times New Roman" w:hAnsi="Times New Roman" w:cs="Times New Roman"/>
                <w:sz w:val="24"/>
                <w:szCs w:val="24"/>
              </w:rPr>
              <w:t>г</w:t>
            </w:r>
            <w:r w:rsidRPr="004C0534">
              <w:rPr>
                <w:rFonts w:ascii="Times New Roman" w:eastAsia="Times" w:hAnsi="Times New Roman" w:cs="Times New Roman"/>
                <w:sz w:val="24"/>
                <w:szCs w:val="24"/>
              </w:rPr>
              <w:t>.</w:t>
            </w:r>
          </w:p>
        </w:tc>
        <w:tc>
          <w:tcPr>
            <w:tcW w:w="2375" w:type="dxa"/>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Заместитель</w:t>
            </w:r>
          </w:p>
          <w:p w:rsidR="002C4968" w:rsidRPr="004C0534" w:rsidRDefault="002C4968" w:rsidP="00017107">
            <w:pPr>
              <w:ind w:left="80"/>
              <w:rPr>
                <w:rFonts w:ascii="Times New Roman" w:hAnsi="Times New Roman" w:cs="Times New Roman"/>
                <w:sz w:val="24"/>
                <w:szCs w:val="24"/>
              </w:rPr>
            </w:pPr>
            <w:r w:rsidRPr="004C0534">
              <w:rPr>
                <w:rFonts w:ascii="Times New Roman" w:hAnsi="Times New Roman" w:cs="Times New Roman"/>
                <w:sz w:val="24"/>
                <w:szCs w:val="24"/>
              </w:rPr>
              <w:t>директора по ВР</w:t>
            </w:r>
            <w:r w:rsidRPr="004C0534">
              <w:rPr>
                <w:rFonts w:ascii="Times New Roman" w:eastAsia="Times" w:hAnsi="Times New Roman" w:cs="Times New Roman"/>
                <w:sz w:val="24"/>
                <w:szCs w:val="24"/>
              </w:rPr>
              <w:t>,</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класс.</w:t>
            </w:r>
          </w:p>
          <w:p w:rsidR="002C4968" w:rsidRPr="004C0534" w:rsidRDefault="002C4968" w:rsidP="00017107">
            <w:pPr>
              <w:ind w:left="80"/>
              <w:rPr>
                <w:rFonts w:ascii="Times New Roman" w:hAnsi="Times New Roman" w:cs="Times New Roman"/>
                <w:sz w:val="24"/>
                <w:szCs w:val="24"/>
              </w:rPr>
            </w:pPr>
            <w:r w:rsidRPr="004C0534">
              <w:rPr>
                <w:rFonts w:ascii="Times New Roman" w:hAnsi="Times New Roman" w:cs="Times New Roman"/>
                <w:sz w:val="24"/>
                <w:szCs w:val="24"/>
              </w:rPr>
              <w:t>Рук.</w:t>
            </w:r>
          </w:p>
        </w:tc>
      </w:tr>
      <w:tr w:rsidR="002C4968" w:rsidRPr="004C0534" w:rsidTr="00017107">
        <w:trPr>
          <w:gridAfter w:val="2"/>
          <w:wAfter w:w="4360" w:type="dxa"/>
          <w:trHeight w:val="852"/>
        </w:trPr>
        <w:tc>
          <w:tcPr>
            <w:tcW w:w="1101" w:type="dxa"/>
            <w:vAlign w:val="bottom"/>
          </w:tcPr>
          <w:p w:rsidR="002C4968" w:rsidRPr="004C0534" w:rsidRDefault="002C4968" w:rsidP="00017107">
            <w:pPr>
              <w:rPr>
                <w:rFonts w:ascii="Times New Roman" w:hAnsi="Times New Roman" w:cs="Times New Roman"/>
                <w:sz w:val="24"/>
                <w:szCs w:val="24"/>
              </w:rPr>
            </w:pPr>
            <w:r w:rsidRPr="004C0534">
              <w:rPr>
                <w:rFonts w:ascii="Times New Roman" w:hAnsi="Times New Roman" w:cs="Times New Roman"/>
                <w:sz w:val="24"/>
                <w:szCs w:val="24"/>
              </w:rPr>
              <w:t>3</w:t>
            </w:r>
          </w:p>
        </w:tc>
        <w:tc>
          <w:tcPr>
            <w:tcW w:w="3260" w:type="dxa"/>
            <w:gridSpan w:val="2"/>
            <w:vAlign w:val="bottom"/>
          </w:tcPr>
          <w:p w:rsidR="002C4968" w:rsidRPr="004C0534" w:rsidRDefault="002C4968" w:rsidP="00017107">
            <w:pPr>
              <w:ind w:left="80"/>
              <w:rPr>
                <w:rFonts w:ascii="Times New Roman" w:hAnsi="Times New Roman" w:cs="Times New Roman"/>
                <w:sz w:val="24"/>
                <w:szCs w:val="24"/>
              </w:rPr>
            </w:pPr>
            <w:r w:rsidRPr="004C0534">
              <w:rPr>
                <w:rFonts w:ascii="Times New Roman" w:hAnsi="Times New Roman" w:cs="Times New Roman"/>
                <w:sz w:val="24"/>
                <w:szCs w:val="24"/>
              </w:rPr>
              <w:t>Месячника гражданской защиты</w:t>
            </w:r>
          </w:p>
        </w:tc>
        <w:tc>
          <w:tcPr>
            <w:tcW w:w="1701" w:type="dxa"/>
            <w:vAlign w:val="bottom"/>
          </w:tcPr>
          <w:p w:rsidR="002C4968" w:rsidRPr="004C0534" w:rsidRDefault="002C4968" w:rsidP="00017107">
            <w:pPr>
              <w:rPr>
                <w:rFonts w:ascii="Times New Roman" w:hAnsi="Times New Roman" w:cs="Times New Roman"/>
                <w:sz w:val="24"/>
                <w:szCs w:val="24"/>
              </w:rPr>
            </w:pPr>
            <w:r w:rsidRPr="004C0534">
              <w:rPr>
                <w:rFonts w:ascii="Times New Roman" w:hAnsi="Times New Roman" w:cs="Times New Roman"/>
                <w:sz w:val="24"/>
                <w:szCs w:val="24"/>
              </w:rPr>
              <w:t>11</w:t>
            </w:r>
            <w:r w:rsidRPr="004C0534">
              <w:rPr>
                <w:rFonts w:ascii="Times New Roman" w:hAnsi="Times New Roman" w:cs="Times New Roman"/>
                <w:bCs/>
                <w:sz w:val="24"/>
                <w:szCs w:val="24"/>
              </w:rPr>
              <w:t>10,11</w:t>
            </w:r>
          </w:p>
        </w:tc>
        <w:tc>
          <w:tcPr>
            <w:tcW w:w="1594" w:type="dxa"/>
            <w:vAlign w:val="bottom"/>
          </w:tcPr>
          <w:p w:rsidR="002C4968" w:rsidRPr="004C0534" w:rsidRDefault="002C4968" w:rsidP="00017107">
            <w:pPr>
              <w:rPr>
                <w:rFonts w:ascii="Times New Roman" w:hAnsi="Times New Roman" w:cs="Times New Roman"/>
                <w:sz w:val="24"/>
                <w:szCs w:val="24"/>
              </w:rPr>
            </w:pPr>
            <w:r w:rsidRPr="004C0534">
              <w:rPr>
                <w:rFonts w:ascii="Times New Roman" w:eastAsia="Times" w:hAnsi="Times New Roman" w:cs="Times New Roman"/>
                <w:sz w:val="24"/>
                <w:szCs w:val="24"/>
              </w:rPr>
              <w:t>сентябрь.</w:t>
            </w:r>
          </w:p>
        </w:tc>
        <w:tc>
          <w:tcPr>
            <w:tcW w:w="2375" w:type="dxa"/>
            <w:vAlign w:val="bottom"/>
          </w:tcPr>
          <w:p w:rsidR="002C4968" w:rsidRPr="004C0534" w:rsidRDefault="002C4968" w:rsidP="00017107">
            <w:pPr>
              <w:ind w:left="80"/>
              <w:rPr>
                <w:rFonts w:ascii="Times New Roman" w:hAnsi="Times New Roman" w:cs="Times New Roman"/>
                <w:sz w:val="24"/>
                <w:szCs w:val="24"/>
              </w:rPr>
            </w:pPr>
            <w:proofErr w:type="spellStart"/>
            <w:r w:rsidRPr="004C0534">
              <w:rPr>
                <w:rFonts w:ascii="Times New Roman" w:hAnsi="Times New Roman" w:cs="Times New Roman"/>
                <w:sz w:val="24"/>
                <w:szCs w:val="24"/>
              </w:rPr>
              <w:t>Кл</w:t>
            </w:r>
            <w:proofErr w:type="gramStart"/>
            <w:r w:rsidRPr="004C0534">
              <w:rPr>
                <w:rFonts w:ascii="Times New Roman" w:hAnsi="Times New Roman" w:cs="Times New Roman"/>
                <w:sz w:val="24"/>
                <w:szCs w:val="24"/>
              </w:rPr>
              <w:t>.р</w:t>
            </w:r>
            <w:proofErr w:type="gramEnd"/>
            <w:r w:rsidRPr="004C0534">
              <w:rPr>
                <w:rFonts w:ascii="Times New Roman" w:hAnsi="Times New Roman" w:cs="Times New Roman"/>
                <w:sz w:val="24"/>
                <w:szCs w:val="24"/>
              </w:rPr>
              <w:t>ук</w:t>
            </w:r>
            <w:proofErr w:type="spellEnd"/>
            <w:r w:rsidRPr="004C0534">
              <w:rPr>
                <w:rFonts w:ascii="Times New Roman" w:hAnsi="Times New Roman" w:cs="Times New Roman"/>
                <w:sz w:val="24"/>
                <w:szCs w:val="24"/>
              </w:rPr>
              <w:t>.</w:t>
            </w:r>
          </w:p>
        </w:tc>
      </w:tr>
      <w:tr w:rsidR="002C4968" w:rsidRPr="004C0534" w:rsidTr="00017107">
        <w:trPr>
          <w:gridAfter w:val="2"/>
          <w:wAfter w:w="4360" w:type="dxa"/>
          <w:trHeight w:val="852"/>
        </w:trPr>
        <w:tc>
          <w:tcPr>
            <w:tcW w:w="1101" w:type="dxa"/>
            <w:vAlign w:val="bottom"/>
          </w:tcPr>
          <w:p w:rsidR="002C4968" w:rsidRPr="004C0534" w:rsidRDefault="002C4968" w:rsidP="00017107">
            <w:pPr>
              <w:spacing w:line="232" w:lineRule="exact"/>
              <w:jc w:val="center"/>
              <w:rPr>
                <w:rFonts w:ascii="Times New Roman" w:hAnsi="Times New Roman" w:cs="Times New Roman"/>
                <w:sz w:val="24"/>
                <w:szCs w:val="24"/>
              </w:rPr>
            </w:pPr>
            <w:r w:rsidRPr="004C0534">
              <w:rPr>
                <w:rFonts w:ascii="Times New Roman" w:eastAsia="Times" w:hAnsi="Times New Roman" w:cs="Times New Roman"/>
                <w:w w:val="96"/>
                <w:sz w:val="24"/>
                <w:szCs w:val="24"/>
              </w:rPr>
              <w:t>5.</w:t>
            </w:r>
          </w:p>
        </w:tc>
        <w:tc>
          <w:tcPr>
            <w:tcW w:w="3260" w:type="dxa"/>
            <w:gridSpan w:val="2"/>
            <w:vAlign w:val="bottom"/>
          </w:tcPr>
          <w:p w:rsidR="002C4968" w:rsidRPr="004C0534" w:rsidRDefault="002C4968" w:rsidP="00017107">
            <w:pPr>
              <w:spacing w:line="240" w:lineRule="exact"/>
              <w:ind w:left="80"/>
              <w:rPr>
                <w:rFonts w:ascii="Times New Roman" w:hAnsi="Times New Roman" w:cs="Times New Roman"/>
                <w:sz w:val="24"/>
                <w:szCs w:val="24"/>
              </w:rPr>
            </w:pPr>
            <w:r w:rsidRPr="004C0534">
              <w:rPr>
                <w:rFonts w:ascii="Times New Roman" w:hAnsi="Times New Roman" w:cs="Times New Roman"/>
                <w:sz w:val="24"/>
                <w:szCs w:val="24"/>
              </w:rPr>
              <w:t>Организационные классные ученические собрания</w:t>
            </w:r>
          </w:p>
        </w:tc>
        <w:tc>
          <w:tcPr>
            <w:tcW w:w="1701" w:type="dxa"/>
            <w:vAlign w:val="bottom"/>
          </w:tcPr>
          <w:p w:rsidR="002C4968" w:rsidRPr="004C0534" w:rsidRDefault="002C4968" w:rsidP="00017107">
            <w:pPr>
              <w:spacing w:line="232" w:lineRule="exact"/>
              <w:ind w:left="80"/>
              <w:rPr>
                <w:rFonts w:ascii="Times New Roman" w:hAnsi="Times New Roman" w:cs="Times New Roman"/>
                <w:sz w:val="24"/>
                <w:szCs w:val="24"/>
              </w:rPr>
            </w:pPr>
            <w:r w:rsidRPr="004C0534">
              <w:rPr>
                <w:rFonts w:ascii="Times New Roman" w:eastAsia="Times" w:hAnsi="Times New Roman" w:cs="Times New Roman"/>
                <w:sz w:val="24"/>
                <w:szCs w:val="24"/>
              </w:rPr>
              <w:t>11-</w:t>
            </w:r>
            <w:r w:rsidRPr="004C0534">
              <w:rPr>
                <w:rFonts w:ascii="Times New Roman" w:hAnsi="Times New Roman" w:cs="Times New Roman"/>
                <w:bCs/>
                <w:sz w:val="24"/>
                <w:szCs w:val="24"/>
              </w:rPr>
              <w:t>10</w:t>
            </w:r>
          </w:p>
        </w:tc>
        <w:tc>
          <w:tcPr>
            <w:tcW w:w="1594" w:type="dxa"/>
            <w:vAlign w:val="bottom"/>
          </w:tcPr>
          <w:p w:rsidR="002C4968" w:rsidRPr="004C0534" w:rsidRDefault="002C4968" w:rsidP="00017107">
            <w:pPr>
              <w:spacing w:line="232" w:lineRule="exact"/>
              <w:ind w:left="100"/>
              <w:rPr>
                <w:rFonts w:ascii="Times New Roman" w:hAnsi="Times New Roman" w:cs="Times New Roman"/>
                <w:sz w:val="24"/>
                <w:szCs w:val="24"/>
              </w:rPr>
            </w:pPr>
            <w:r w:rsidRPr="004C0534">
              <w:rPr>
                <w:rFonts w:ascii="Times New Roman" w:eastAsia="Times" w:hAnsi="Times New Roman" w:cs="Times New Roman"/>
                <w:sz w:val="24"/>
                <w:szCs w:val="24"/>
              </w:rPr>
              <w:t>сентябрь</w:t>
            </w:r>
          </w:p>
        </w:tc>
        <w:tc>
          <w:tcPr>
            <w:tcW w:w="2375" w:type="dxa"/>
            <w:vAlign w:val="bottom"/>
          </w:tcPr>
          <w:p w:rsidR="002C4968" w:rsidRPr="004C0534" w:rsidRDefault="002C4968" w:rsidP="00017107">
            <w:pPr>
              <w:spacing w:line="240" w:lineRule="exact"/>
              <w:ind w:left="80"/>
              <w:rPr>
                <w:rFonts w:ascii="Times New Roman" w:hAnsi="Times New Roman" w:cs="Times New Roman"/>
                <w:sz w:val="24"/>
                <w:szCs w:val="24"/>
              </w:rPr>
            </w:pPr>
            <w:r w:rsidRPr="004C0534">
              <w:rPr>
                <w:rFonts w:ascii="Times New Roman" w:hAnsi="Times New Roman" w:cs="Times New Roman"/>
                <w:sz w:val="24"/>
                <w:szCs w:val="24"/>
              </w:rPr>
              <w:t>Класс</w:t>
            </w:r>
            <w:proofErr w:type="gramStart"/>
            <w:r w:rsidRPr="004C0534">
              <w:rPr>
                <w:rFonts w:ascii="Times New Roman" w:hAnsi="Times New Roman" w:cs="Times New Roman"/>
                <w:sz w:val="24"/>
                <w:szCs w:val="24"/>
              </w:rPr>
              <w:t>.</w:t>
            </w:r>
            <w:proofErr w:type="gramEnd"/>
            <w:r w:rsidRPr="004C0534">
              <w:rPr>
                <w:rFonts w:ascii="Times New Roman" w:hAnsi="Times New Roman" w:cs="Times New Roman"/>
                <w:sz w:val="24"/>
                <w:szCs w:val="24"/>
              </w:rPr>
              <w:t xml:space="preserve"> </w:t>
            </w:r>
            <w:proofErr w:type="gramStart"/>
            <w:r w:rsidRPr="004C0534">
              <w:rPr>
                <w:rFonts w:ascii="Times New Roman" w:hAnsi="Times New Roman" w:cs="Times New Roman"/>
                <w:sz w:val="24"/>
                <w:szCs w:val="24"/>
              </w:rPr>
              <w:t>р</w:t>
            </w:r>
            <w:proofErr w:type="gramEnd"/>
            <w:r w:rsidRPr="004C0534">
              <w:rPr>
                <w:rFonts w:ascii="Times New Roman" w:hAnsi="Times New Roman" w:cs="Times New Roman"/>
                <w:sz w:val="24"/>
                <w:szCs w:val="24"/>
              </w:rPr>
              <w:t>ук</w:t>
            </w:r>
          </w:p>
        </w:tc>
      </w:tr>
      <w:tr w:rsidR="002C4968" w:rsidRPr="004C0534" w:rsidTr="00017107">
        <w:trPr>
          <w:gridAfter w:val="2"/>
          <w:wAfter w:w="4360" w:type="dxa"/>
          <w:trHeight w:val="852"/>
        </w:trPr>
        <w:tc>
          <w:tcPr>
            <w:tcW w:w="1101" w:type="dxa"/>
            <w:vAlign w:val="bottom"/>
          </w:tcPr>
          <w:p w:rsidR="002C4968" w:rsidRPr="004C0534" w:rsidRDefault="002C4968" w:rsidP="00017107">
            <w:pPr>
              <w:spacing w:line="209" w:lineRule="exact"/>
              <w:ind w:right="180"/>
              <w:jc w:val="right"/>
              <w:rPr>
                <w:rFonts w:ascii="Times New Roman" w:eastAsia="Times" w:hAnsi="Times New Roman" w:cs="Times New Roman"/>
                <w:sz w:val="24"/>
                <w:szCs w:val="24"/>
              </w:rPr>
            </w:pPr>
            <w:r w:rsidRPr="004C0534">
              <w:rPr>
                <w:rFonts w:ascii="Times New Roman" w:eastAsia="Times" w:hAnsi="Times New Roman" w:cs="Times New Roman"/>
                <w:sz w:val="24"/>
                <w:szCs w:val="24"/>
              </w:rPr>
              <w:t>6</w:t>
            </w:r>
          </w:p>
        </w:tc>
        <w:tc>
          <w:tcPr>
            <w:tcW w:w="3260" w:type="dxa"/>
            <w:gridSpan w:val="2"/>
          </w:tcPr>
          <w:p w:rsidR="002C4968" w:rsidRPr="004C0534" w:rsidRDefault="002C4968" w:rsidP="00017107">
            <w:pPr>
              <w:pStyle w:val="TableParagraph"/>
              <w:ind w:left="107" w:right="319"/>
              <w:rPr>
                <w:sz w:val="24"/>
                <w:szCs w:val="24"/>
              </w:rPr>
            </w:pPr>
            <w:r w:rsidRPr="004C0534">
              <w:rPr>
                <w:sz w:val="24"/>
                <w:szCs w:val="24"/>
              </w:rPr>
              <w:t>Праздник « Последний</w:t>
            </w:r>
            <w:r w:rsidRPr="004C0534">
              <w:rPr>
                <w:spacing w:val="-57"/>
                <w:sz w:val="24"/>
                <w:szCs w:val="24"/>
              </w:rPr>
              <w:t xml:space="preserve"> </w:t>
            </w:r>
            <w:r w:rsidRPr="004C0534">
              <w:rPr>
                <w:sz w:val="24"/>
                <w:szCs w:val="24"/>
              </w:rPr>
              <w:t>звонок»</w:t>
            </w:r>
          </w:p>
        </w:tc>
        <w:tc>
          <w:tcPr>
            <w:tcW w:w="1701" w:type="dxa"/>
          </w:tcPr>
          <w:p w:rsidR="002C4968" w:rsidRPr="004C0534" w:rsidRDefault="002C4968" w:rsidP="00017107">
            <w:pPr>
              <w:pStyle w:val="TableParagraph"/>
              <w:spacing w:line="265" w:lineRule="exact"/>
              <w:ind w:left="105"/>
              <w:rPr>
                <w:sz w:val="24"/>
                <w:szCs w:val="24"/>
              </w:rPr>
            </w:pPr>
            <w:r w:rsidRPr="004C0534">
              <w:rPr>
                <w:sz w:val="24"/>
                <w:szCs w:val="24"/>
              </w:rPr>
              <w:t>1</w:t>
            </w:r>
            <w:r w:rsidRPr="004C0534">
              <w:rPr>
                <w:bCs/>
                <w:sz w:val="24"/>
                <w:szCs w:val="24"/>
              </w:rPr>
              <w:t>1-10,</w:t>
            </w:r>
          </w:p>
        </w:tc>
        <w:tc>
          <w:tcPr>
            <w:tcW w:w="1594" w:type="dxa"/>
          </w:tcPr>
          <w:p w:rsidR="002C4968" w:rsidRPr="004C0534" w:rsidRDefault="002C4968" w:rsidP="00017107">
            <w:pPr>
              <w:pStyle w:val="TableParagraph"/>
              <w:spacing w:line="265" w:lineRule="exact"/>
              <w:rPr>
                <w:sz w:val="24"/>
                <w:szCs w:val="24"/>
              </w:rPr>
            </w:pPr>
            <w:r w:rsidRPr="004C0534">
              <w:rPr>
                <w:sz w:val="24"/>
                <w:szCs w:val="24"/>
              </w:rPr>
              <w:t>Май</w:t>
            </w:r>
          </w:p>
        </w:tc>
        <w:tc>
          <w:tcPr>
            <w:tcW w:w="2375" w:type="dxa"/>
          </w:tcPr>
          <w:p w:rsidR="002C4968" w:rsidRPr="004C0534" w:rsidRDefault="002C4968" w:rsidP="00017107">
            <w:pPr>
              <w:pStyle w:val="TableParagraph"/>
              <w:spacing w:line="265" w:lineRule="exact"/>
              <w:ind w:left="147"/>
              <w:rPr>
                <w:sz w:val="24"/>
                <w:szCs w:val="24"/>
              </w:rPr>
            </w:pPr>
            <w:proofErr w:type="spellStart"/>
            <w:r w:rsidRPr="004C0534">
              <w:rPr>
                <w:sz w:val="24"/>
                <w:szCs w:val="24"/>
              </w:rPr>
              <w:t>Клас</w:t>
            </w:r>
            <w:proofErr w:type="gramStart"/>
            <w:r w:rsidRPr="004C0534">
              <w:rPr>
                <w:sz w:val="24"/>
                <w:szCs w:val="24"/>
              </w:rPr>
              <w:t>.р</w:t>
            </w:r>
            <w:proofErr w:type="gramEnd"/>
            <w:r w:rsidRPr="004C0534">
              <w:rPr>
                <w:sz w:val="24"/>
                <w:szCs w:val="24"/>
              </w:rPr>
              <w:t>ук</w:t>
            </w:r>
            <w:proofErr w:type="spellEnd"/>
          </w:p>
          <w:p w:rsidR="002C4968" w:rsidRPr="004C0534" w:rsidRDefault="002C4968" w:rsidP="00017107">
            <w:pPr>
              <w:pStyle w:val="TableParagraph"/>
              <w:spacing w:line="270" w:lineRule="atLeast"/>
              <w:ind w:right="136" w:hanging="1"/>
              <w:rPr>
                <w:sz w:val="24"/>
                <w:szCs w:val="24"/>
              </w:rPr>
            </w:pPr>
          </w:p>
        </w:tc>
      </w:tr>
      <w:tr w:rsidR="002C4968" w:rsidRPr="004C0534" w:rsidTr="00017107">
        <w:trPr>
          <w:gridAfter w:val="2"/>
          <w:wAfter w:w="4360" w:type="dxa"/>
          <w:trHeight w:val="70"/>
        </w:trPr>
        <w:tc>
          <w:tcPr>
            <w:tcW w:w="1101" w:type="dxa"/>
            <w:vAlign w:val="bottom"/>
          </w:tcPr>
          <w:p w:rsidR="002C4968" w:rsidRPr="004C0534" w:rsidRDefault="002C4968" w:rsidP="00017107">
            <w:pPr>
              <w:spacing w:line="209" w:lineRule="exact"/>
              <w:ind w:right="180"/>
              <w:jc w:val="right"/>
              <w:rPr>
                <w:rFonts w:ascii="Times New Roman" w:eastAsia="Times" w:hAnsi="Times New Roman" w:cs="Times New Roman"/>
                <w:sz w:val="24"/>
                <w:szCs w:val="24"/>
              </w:rPr>
            </w:pPr>
            <w:r w:rsidRPr="004C0534">
              <w:rPr>
                <w:rFonts w:ascii="Times New Roman" w:eastAsia="Times" w:hAnsi="Times New Roman" w:cs="Times New Roman"/>
                <w:sz w:val="24"/>
                <w:szCs w:val="24"/>
              </w:rPr>
              <w:t>7</w:t>
            </w:r>
          </w:p>
        </w:tc>
        <w:tc>
          <w:tcPr>
            <w:tcW w:w="3260" w:type="dxa"/>
            <w:gridSpan w:val="2"/>
          </w:tcPr>
          <w:p w:rsidR="002C4968" w:rsidRPr="004C0534" w:rsidRDefault="002C4968" w:rsidP="00017107">
            <w:pPr>
              <w:pStyle w:val="TableParagraph"/>
              <w:ind w:left="107" w:right="511"/>
              <w:rPr>
                <w:sz w:val="24"/>
                <w:szCs w:val="24"/>
              </w:rPr>
            </w:pPr>
            <w:r w:rsidRPr="004C0534">
              <w:rPr>
                <w:sz w:val="24"/>
                <w:szCs w:val="24"/>
              </w:rPr>
              <w:t>Неделя безопасности</w:t>
            </w:r>
            <w:r w:rsidRPr="004C0534">
              <w:rPr>
                <w:spacing w:val="-57"/>
                <w:sz w:val="24"/>
                <w:szCs w:val="24"/>
              </w:rPr>
              <w:t xml:space="preserve"> </w:t>
            </w:r>
            <w:r w:rsidRPr="004C0534">
              <w:rPr>
                <w:sz w:val="24"/>
                <w:szCs w:val="24"/>
              </w:rPr>
              <w:t>дорожного</w:t>
            </w:r>
            <w:r w:rsidRPr="004C0534">
              <w:rPr>
                <w:spacing w:val="-10"/>
                <w:sz w:val="24"/>
                <w:szCs w:val="24"/>
              </w:rPr>
              <w:t xml:space="preserve"> </w:t>
            </w:r>
            <w:r w:rsidRPr="004C0534">
              <w:rPr>
                <w:sz w:val="24"/>
                <w:szCs w:val="24"/>
              </w:rPr>
              <w:t>движения</w:t>
            </w:r>
          </w:p>
        </w:tc>
        <w:tc>
          <w:tcPr>
            <w:tcW w:w="1701" w:type="dxa"/>
          </w:tcPr>
          <w:p w:rsidR="002C4968" w:rsidRPr="004C0534" w:rsidRDefault="002C4968" w:rsidP="00017107">
            <w:pPr>
              <w:pStyle w:val="TableParagraph"/>
              <w:spacing w:line="263" w:lineRule="exact"/>
              <w:ind w:left="105"/>
              <w:rPr>
                <w:sz w:val="24"/>
                <w:szCs w:val="24"/>
              </w:rPr>
            </w:pPr>
            <w:r w:rsidRPr="004C0534">
              <w:rPr>
                <w:sz w:val="24"/>
                <w:szCs w:val="24"/>
              </w:rPr>
              <w:t>11-</w:t>
            </w:r>
            <w:r w:rsidRPr="004C0534">
              <w:rPr>
                <w:bCs/>
                <w:sz w:val="24"/>
                <w:szCs w:val="24"/>
              </w:rPr>
              <w:t>10</w:t>
            </w:r>
          </w:p>
        </w:tc>
        <w:tc>
          <w:tcPr>
            <w:tcW w:w="1594" w:type="dxa"/>
          </w:tcPr>
          <w:p w:rsidR="002C4968" w:rsidRPr="004C0534" w:rsidRDefault="002C4968" w:rsidP="00017107">
            <w:pPr>
              <w:pStyle w:val="TableParagraph"/>
              <w:spacing w:line="263" w:lineRule="exact"/>
              <w:rPr>
                <w:sz w:val="24"/>
                <w:szCs w:val="24"/>
              </w:rPr>
            </w:pPr>
            <w:r w:rsidRPr="004C0534">
              <w:rPr>
                <w:sz w:val="24"/>
                <w:szCs w:val="24"/>
              </w:rPr>
              <w:t>Апрель</w:t>
            </w:r>
          </w:p>
        </w:tc>
        <w:tc>
          <w:tcPr>
            <w:tcW w:w="2375" w:type="dxa"/>
          </w:tcPr>
          <w:p w:rsidR="002C4968" w:rsidRPr="004C0534" w:rsidRDefault="002C4968" w:rsidP="00017107">
            <w:pPr>
              <w:pStyle w:val="TableParagraph"/>
              <w:ind w:right="297" w:firstLine="38"/>
              <w:rPr>
                <w:sz w:val="24"/>
                <w:szCs w:val="24"/>
              </w:rPr>
            </w:pPr>
            <w:proofErr w:type="spellStart"/>
            <w:r w:rsidRPr="004C0534">
              <w:rPr>
                <w:sz w:val="24"/>
                <w:szCs w:val="24"/>
              </w:rPr>
              <w:t>Заместиель</w:t>
            </w:r>
            <w:proofErr w:type="spellEnd"/>
            <w:r w:rsidRPr="004C0534">
              <w:rPr>
                <w:spacing w:val="1"/>
                <w:sz w:val="24"/>
                <w:szCs w:val="24"/>
              </w:rPr>
              <w:t xml:space="preserve"> </w:t>
            </w:r>
            <w:r w:rsidRPr="004C0534">
              <w:rPr>
                <w:sz w:val="24"/>
                <w:szCs w:val="24"/>
              </w:rPr>
              <w:t>директора по</w:t>
            </w:r>
            <w:r w:rsidRPr="004C0534">
              <w:rPr>
                <w:spacing w:val="1"/>
                <w:sz w:val="24"/>
                <w:szCs w:val="24"/>
              </w:rPr>
              <w:t xml:space="preserve"> </w:t>
            </w:r>
            <w:r w:rsidRPr="004C0534">
              <w:rPr>
                <w:spacing w:val="-1"/>
                <w:sz w:val="24"/>
                <w:szCs w:val="24"/>
              </w:rPr>
              <w:t>УВР,</w:t>
            </w:r>
            <w:r w:rsidRPr="004C0534">
              <w:rPr>
                <w:spacing w:val="-14"/>
                <w:sz w:val="24"/>
                <w:szCs w:val="24"/>
              </w:rPr>
              <w:t xml:space="preserve"> </w:t>
            </w:r>
            <w:proofErr w:type="spellStart"/>
            <w:r w:rsidRPr="004C0534">
              <w:rPr>
                <w:sz w:val="24"/>
                <w:szCs w:val="24"/>
              </w:rPr>
              <w:t>класс</w:t>
            </w:r>
            <w:proofErr w:type="gramStart"/>
            <w:r w:rsidRPr="004C0534">
              <w:rPr>
                <w:sz w:val="24"/>
                <w:szCs w:val="24"/>
              </w:rPr>
              <w:t>.р</w:t>
            </w:r>
            <w:proofErr w:type="gramEnd"/>
            <w:r w:rsidRPr="004C0534">
              <w:rPr>
                <w:sz w:val="24"/>
                <w:szCs w:val="24"/>
              </w:rPr>
              <w:t>ук</w:t>
            </w:r>
            <w:proofErr w:type="spellEnd"/>
          </w:p>
          <w:p w:rsidR="002C4968" w:rsidRPr="004C0534" w:rsidRDefault="002C4968" w:rsidP="00017107">
            <w:pPr>
              <w:pStyle w:val="TableParagraph"/>
              <w:spacing w:line="269" w:lineRule="exact"/>
              <w:ind w:left="0"/>
              <w:rPr>
                <w:sz w:val="24"/>
                <w:szCs w:val="24"/>
              </w:rPr>
            </w:pPr>
          </w:p>
        </w:tc>
      </w:tr>
      <w:tr w:rsidR="002C4968" w:rsidRPr="004C0534" w:rsidTr="00017107">
        <w:trPr>
          <w:gridAfter w:val="2"/>
          <w:wAfter w:w="4360" w:type="dxa"/>
          <w:trHeight w:val="407"/>
        </w:trPr>
        <w:tc>
          <w:tcPr>
            <w:tcW w:w="10031" w:type="dxa"/>
            <w:gridSpan w:val="6"/>
            <w:vAlign w:val="bottom"/>
          </w:tcPr>
          <w:p w:rsidR="002C4968" w:rsidRPr="004C0534" w:rsidRDefault="002C4968" w:rsidP="00017107">
            <w:pPr>
              <w:spacing w:line="240" w:lineRule="exact"/>
              <w:rPr>
                <w:rFonts w:ascii="Times New Roman" w:hAnsi="Times New Roman" w:cs="Times New Roman"/>
                <w:b/>
                <w:sz w:val="24"/>
                <w:szCs w:val="24"/>
              </w:rPr>
            </w:pPr>
          </w:p>
          <w:p w:rsidR="002C4968" w:rsidRPr="004C0534" w:rsidRDefault="002C4968" w:rsidP="00017107">
            <w:pPr>
              <w:spacing w:line="240" w:lineRule="exact"/>
              <w:rPr>
                <w:rFonts w:ascii="Times New Roman" w:hAnsi="Times New Roman" w:cs="Times New Roman"/>
                <w:b/>
                <w:sz w:val="24"/>
                <w:szCs w:val="24"/>
              </w:rPr>
            </w:pPr>
            <w:r w:rsidRPr="004C0534">
              <w:rPr>
                <w:rFonts w:ascii="Times New Roman" w:hAnsi="Times New Roman" w:cs="Times New Roman"/>
                <w:b/>
                <w:sz w:val="24"/>
                <w:szCs w:val="24"/>
              </w:rPr>
              <w:t>Модуль 9 «</w:t>
            </w:r>
            <w:r w:rsidRPr="004C0534">
              <w:rPr>
                <w:rFonts w:ascii="Times New Roman" w:eastAsia="Times" w:hAnsi="Times New Roman" w:cs="Times New Roman"/>
                <w:b/>
                <w:bCs/>
                <w:sz w:val="24"/>
                <w:szCs w:val="24"/>
              </w:rPr>
              <w:t>. «</w:t>
            </w:r>
            <w:r w:rsidRPr="004C0534">
              <w:rPr>
                <w:rFonts w:ascii="Times New Roman" w:hAnsi="Times New Roman" w:cs="Times New Roman"/>
                <w:b/>
                <w:bCs/>
                <w:sz w:val="24"/>
                <w:szCs w:val="24"/>
              </w:rPr>
              <w:t>Организация предметно</w:t>
            </w:r>
            <w:r w:rsidRPr="004C0534">
              <w:rPr>
                <w:rFonts w:ascii="Times New Roman" w:eastAsia="Times" w:hAnsi="Times New Roman" w:cs="Times New Roman"/>
                <w:b/>
                <w:bCs/>
                <w:sz w:val="24"/>
                <w:szCs w:val="24"/>
              </w:rPr>
              <w:t>-</w:t>
            </w:r>
            <w:r w:rsidRPr="004C0534">
              <w:rPr>
                <w:rFonts w:ascii="Times New Roman" w:hAnsi="Times New Roman" w:cs="Times New Roman"/>
                <w:b/>
                <w:bCs/>
                <w:sz w:val="24"/>
                <w:szCs w:val="24"/>
              </w:rPr>
              <w:t>эстетической среды</w:t>
            </w:r>
            <w:r w:rsidRPr="004C0534">
              <w:rPr>
                <w:rFonts w:ascii="Times New Roman" w:eastAsia="Times" w:hAnsi="Times New Roman" w:cs="Times New Roman"/>
                <w:b/>
                <w:bCs/>
                <w:sz w:val="24"/>
                <w:szCs w:val="24"/>
              </w:rPr>
              <w:t>»</w:t>
            </w:r>
          </w:p>
        </w:tc>
      </w:tr>
      <w:tr w:rsidR="002C4968" w:rsidRPr="004C0534" w:rsidTr="00017107">
        <w:trPr>
          <w:gridAfter w:val="2"/>
          <w:wAfter w:w="4360" w:type="dxa"/>
          <w:trHeight w:val="1114"/>
        </w:trPr>
        <w:tc>
          <w:tcPr>
            <w:tcW w:w="1101" w:type="dxa"/>
            <w:vAlign w:val="bottom"/>
          </w:tcPr>
          <w:p w:rsidR="002C4968" w:rsidRPr="004C0534" w:rsidRDefault="002C4968" w:rsidP="00017107">
            <w:pPr>
              <w:spacing w:line="203" w:lineRule="exact"/>
              <w:ind w:right="259"/>
              <w:jc w:val="right"/>
              <w:rPr>
                <w:rFonts w:ascii="Times New Roman" w:hAnsi="Times New Roman" w:cs="Times New Roman"/>
                <w:sz w:val="24"/>
                <w:szCs w:val="24"/>
              </w:rPr>
            </w:pPr>
            <w:r w:rsidRPr="004C0534">
              <w:rPr>
                <w:rFonts w:ascii="Times New Roman" w:eastAsia="Times" w:hAnsi="Times New Roman" w:cs="Times New Roman"/>
                <w:sz w:val="24"/>
                <w:szCs w:val="24"/>
              </w:rPr>
              <w:t>1.</w:t>
            </w:r>
          </w:p>
        </w:tc>
        <w:tc>
          <w:tcPr>
            <w:tcW w:w="3260" w:type="dxa"/>
            <w:gridSpan w:val="2"/>
            <w:vAlign w:val="bottom"/>
          </w:tcPr>
          <w:p w:rsidR="002C4968" w:rsidRPr="004C0534" w:rsidRDefault="002C4968" w:rsidP="00017107">
            <w:pPr>
              <w:spacing w:line="234" w:lineRule="exact"/>
              <w:ind w:left="80"/>
              <w:rPr>
                <w:rFonts w:ascii="Times New Roman" w:hAnsi="Times New Roman" w:cs="Times New Roman"/>
                <w:sz w:val="24"/>
                <w:szCs w:val="24"/>
              </w:rPr>
            </w:pPr>
            <w:r w:rsidRPr="004C0534">
              <w:rPr>
                <w:rFonts w:ascii="Times New Roman" w:hAnsi="Times New Roman" w:cs="Times New Roman"/>
                <w:sz w:val="24"/>
                <w:szCs w:val="24"/>
              </w:rPr>
              <w:t>Выставка рисунков</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фотографий</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творческих работ</w:t>
            </w:r>
            <w:r w:rsidRPr="004C0534">
              <w:rPr>
                <w:rFonts w:ascii="Times New Roman" w:eastAsia="Times" w:hAnsi="Times New Roman" w:cs="Times New Roman"/>
                <w:sz w:val="24"/>
                <w:szCs w:val="24"/>
              </w:rPr>
              <w:t>,</w:t>
            </w:r>
          </w:p>
          <w:p w:rsidR="002C4968" w:rsidRPr="004C0534" w:rsidRDefault="002C4968" w:rsidP="00017107">
            <w:pPr>
              <w:spacing w:line="252" w:lineRule="exact"/>
              <w:ind w:left="80"/>
              <w:rPr>
                <w:rFonts w:ascii="Times New Roman" w:hAnsi="Times New Roman" w:cs="Times New Roman"/>
                <w:sz w:val="24"/>
                <w:szCs w:val="24"/>
              </w:rPr>
            </w:pPr>
            <w:proofErr w:type="gramStart"/>
            <w:r w:rsidRPr="004C0534">
              <w:rPr>
                <w:rFonts w:ascii="Times New Roman" w:hAnsi="Times New Roman" w:cs="Times New Roman"/>
                <w:sz w:val="24"/>
                <w:szCs w:val="24"/>
              </w:rPr>
              <w:t>посвящённых</w:t>
            </w:r>
            <w:proofErr w:type="gramEnd"/>
            <w:r w:rsidRPr="004C0534">
              <w:rPr>
                <w:rFonts w:ascii="Times New Roman" w:hAnsi="Times New Roman" w:cs="Times New Roman"/>
                <w:sz w:val="24"/>
                <w:szCs w:val="24"/>
              </w:rPr>
              <w:t xml:space="preserve"> события и памятным датам</w:t>
            </w:r>
          </w:p>
        </w:tc>
        <w:tc>
          <w:tcPr>
            <w:tcW w:w="1701" w:type="dxa"/>
            <w:vAlign w:val="bottom"/>
          </w:tcPr>
          <w:p w:rsidR="002C4968" w:rsidRPr="004C0534" w:rsidRDefault="002C4968" w:rsidP="00017107">
            <w:pPr>
              <w:spacing w:line="227" w:lineRule="exact"/>
              <w:rPr>
                <w:rFonts w:ascii="Times New Roman" w:hAnsi="Times New Roman" w:cs="Times New Roman"/>
                <w:sz w:val="24"/>
                <w:szCs w:val="24"/>
              </w:rPr>
            </w:pPr>
            <w:r w:rsidRPr="004C0534">
              <w:rPr>
                <w:rFonts w:ascii="Times New Roman" w:hAnsi="Times New Roman" w:cs="Times New Roman"/>
                <w:sz w:val="24"/>
                <w:szCs w:val="24"/>
              </w:rPr>
              <w:t>10-11</w:t>
            </w:r>
          </w:p>
        </w:tc>
        <w:tc>
          <w:tcPr>
            <w:tcW w:w="1594" w:type="dxa"/>
            <w:vAlign w:val="bottom"/>
          </w:tcPr>
          <w:p w:rsidR="002C4968" w:rsidRPr="004C0534" w:rsidRDefault="002C4968" w:rsidP="00017107">
            <w:pPr>
              <w:spacing w:line="234"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spacing w:line="252" w:lineRule="exact"/>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spacing w:line="234" w:lineRule="exact"/>
              <w:ind w:left="80"/>
              <w:rPr>
                <w:rFonts w:ascii="Times New Roman" w:hAnsi="Times New Roman" w:cs="Times New Roman"/>
                <w:sz w:val="24"/>
                <w:szCs w:val="24"/>
              </w:rPr>
            </w:pPr>
            <w:proofErr w:type="spellStart"/>
            <w:r w:rsidRPr="004C0534">
              <w:rPr>
                <w:rFonts w:ascii="Times New Roman" w:hAnsi="Times New Roman" w:cs="Times New Roman"/>
                <w:sz w:val="24"/>
                <w:szCs w:val="24"/>
              </w:rPr>
              <w:t>Клас</w:t>
            </w:r>
            <w:proofErr w:type="spellEnd"/>
            <w:r w:rsidRPr="004C0534">
              <w:rPr>
                <w:rFonts w:ascii="Times New Roman" w:hAnsi="Times New Roman" w:cs="Times New Roman"/>
                <w:sz w:val="24"/>
                <w:szCs w:val="24"/>
              </w:rPr>
              <w:t>.</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w:t>
            </w:r>
          </w:p>
        </w:tc>
      </w:tr>
      <w:tr w:rsidR="002C4968" w:rsidRPr="004C0534" w:rsidTr="00017107">
        <w:trPr>
          <w:gridAfter w:val="2"/>
          <w:wAfter w:w="4360" w:type="dxa"/>
          <w:trHeight w:val="690"/>
        </w:trPr>
        <w:tc>
          <w:tcPr>
            <w:tcW w:w="1101" w:type="dxa"/>
            <w:vAlign w:val="bottom"/>
          </w:tcPr>
          <w:p w:rsidR="002C4968" w:rsidRPr="004C0534" w:rsidRDefault="002C4968" w:rsidP="00017107">
            <w:pPr>
              <w:spacing w:line="207" w:lineRule="exact"/>
              <w:ind w:right="259"/>
              <w:jc w:val="right"/>
              <w:rPr>
                <w:rFonts w:ascii="Times New Roman" w:hAnsi="Times New Roman" w:cs="Times New Roman"/>
                <w:sz w:val="24"/>
                <w:szCs w:val="24"/>
              </w:rPr>
            </w:pPr>
            <w:r w:rsidRPr="004C0534">
              <w:rPr>
                <w:rFonts w:ascii="Times New Roman" w:eastAsia="Times" w:hAnsi="Times New Roman" w:cs="Times New Roman"/>
                <w:sz w:val="24"/>
                <w:szCs w:val="24"/>
              </w:rPr>
              <w:t>2.</w:t>
            </w:r>
          </w:p>
        </w:tc>
        <w:tc>
          <w:tcPr>
            <w:tcW w:w="3260" w:type="dxa"/>
            <w:gridSpan w:val="2"/>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Оформление классных уголков</w:t>
            </w:r>
          </w:p>
        </w:tc>
        <w:tc>
          <w:tcPr>
            <w:tcW w:w="1701" w:type="dxa"/>
            <w:vAlign w:val="bottom"/>
          </w:tcPr>
          <w:p w:rsidR="002C4968" w:rsidRPr="004C0534" w:rsidRDefault="002C4968" w:rsidP="00017107">
            <w:pPr>
              <w:spacing w:line="230" w:lineRule="exact"/>
              <w:ind w:left="60"/>
              <w:rPr>
                <w:rFonts w:ascii="Times New Roman" w:hAnsi="Times New Roman" w:cs="Times New Roman"/>
                <w:sz w:val="24"/>
                <w:szCs w:val="24"/>
              </w:rPr>
            </w:pPr>
            <w:r w:rsidRPr="004C0534">
              <w:rPr>
                <w:rFonts w:ascii="Times New Roman" w:eastAsia="Times" w:hAnsi="Times New Roman" w:cs="Times New Roman"/>
                <w:sz w:val="24"/>
                <w:szCs w:val="24"/>
              </w:rPr>
              <w:t>10-11</w:t>
            </w:r>
          </w:p>
        </w:tc>
        <w:tc>
          <w:tcPr>
            <w:tcW w:w="1594" w:type="dxa"/>
            <w:vAlign w:val="bottom"/>
          </w:tcPr>
          <w:p w:rsidR="002C4968" w:rsidRPr="004C0534" w:rsidRDefault="002C4968" w:rsidP="00017107">
            <w:pPr>
              <w:spacing w:line="237"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p>
        </w:tc>
        <w:tc>
          <w:tcPr>
            <w:tcW w:w="2375" w:type="dxa"/>
            <w:vAlign w:val="bottom"/>
          </w:tcPr>
          <w:p w:rsidR="002C4968" w:rsidRPr="004C0534" w:rsidRDefault="002C4968" w:rsidP="00017107">
            <w:pPr>
              <w:spacing w:line="237" w:lineRule="exact"/>
              <w:ind w:left="80"/>
              <w:rPr>
                <w:rFonts w:ascii="Times New Roman" w:hAnsi="Times New Roman" w:cs="Times New Roman"/>
                <w:sz w:val="24"/>
                <w:szCs w:val="24"/>
              </w:rPr>
            </w:pPr>
            <w:proofErr w:type="spellStart"/>
            <w:r w:rsidRPr="004C0534">
              <w:rPr>
                <w:rFonts w:ascii="Times New Roman" w:hAnsi="Times New Roman" w:cs="Times New Roman"/>
                <w:sz w:val="24"/>
                <w:szCs w:val="24"/>
              </w:rPr>
              <w:t>Клас</w:t>
            </w:r>
            <w:proofErr w:type="spellEnd"/>
            <w:r w:rsidRPr="004C0534">
              <w:rPr>
                <w:rFonts w:ascii="Times New Roman" w:hAnsi="Times New Roman" w:cs="Times New Roman"/>
                <w:sz w:val="24"/>
                <w:szCs w:val="24"/>
              </w:rPr>
              <w:t>.</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w:t>
            </w:r>
          </w:p>
        </w:tc>
      </w:tr>
      <w:tr w:rsidR="002C4968" w:rsidRPr="004C0534" w:rsidTr="00017107">
        <w:trPr>
          <w:gridAfter w:val="2"/>
          <w:wAfter w:w="4360" w:type="dxa"/>
          <w:trHeight w:val="700"/>
        </w:trPr>
        <w:tc>
          <w:tcPr>
            <w:tcW w:w="1101" w:type="dxa"/>
            <w:vAlign w:val="bottom"/>
          </w:tcPr>
          <w:p w:rsidR="002C4968" w:rsidRPr="004C0534" w:rsidRDefault="002C4968" w:rsidP="00017107">
            <w:pPr>
              <w:spacing w:line="207"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t>3.</w:t>
            </w:r>
          </w:p>
        </w:tc>
        <w:tc>
          <w:tcPr>
            <w:tcW w:w="3260" w:type="dxa"/>
            <w:gridSpan w:val="2"/>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Участие в трудовых десантах по благоустройству</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lastRenderedPageBreak/>
              <w:t>школы</w:t>
            </w:r>
          </w:p>
        </w:tc>
        <w:tc>
          <w:tcPr>
            <w:tcW w:w="1701" w:type="dxa"/>
            <w:vAlign w:val="bottom"/>
          </w:tcPr>
          <w:p w:rsidR="002C4968" w:rsidRPr="004C0534" w:rsidRDefault="002C4968" w:rsidP="00017107">
            <w:pPr>
              <w:spacing w:line="230" w:lineRule="exact"/>
              <w:ind w:left="60"/>
              <w:rPr>
                <w:rFonts w:ascii="Times New Roman" w:hAnsi="Times New Roman" w:cs="Times New Roman"/>
                <w:sz w:val="24"/>
                <w:szCs w:val="24"/>
              </w:rPr>
            </w:pPr>
            <w:r w:rsidRPr="004C0534">
              <w:rPr>
                <w:rFonts w:ascii="Times New Roman" w:eastAsia="Times" w:hAnsi="Times New Roman" w:cs="Times New Roman"/>
                <w:sz w:val="24"/>
                <w:szCs w:val="24"/>
              </w:rPr>
              <w:lastRenderedPageBreak/>
              <w:t>10-11</w:t>
            </w:r>
          </w:p>
        </w:tc>
        <w:tc>
          <w:tcPr>
            <w:tcW w:w="1594" w:type="dxa"/>
            <w:vAlign w:val="bottom"/>
          </w:tcPr>
          <w:p w:rsidR="002C4968" w:rsidRPr="004C0534" w:rsidRDefault="002C4968" w:rsidP="00017107">
            <w:pPr>
              <w:spacing w:line="237"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spacing w:line="252" w:lineRule="exact"/>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spacing w:line="237" w:lineRule="exact"/>
              <w:ind w:left="80"/>
              <w:rPr>
                <w:rFonts w:ascii="Times New Roman" w:hAnsi="Times New Roman" w:cs="Times New Roman"/>
                <w:sz w:val="24"/>
                <w:szCs w:val="24"/>
              </w:rPr>
            </w:pPr>
            <w:proofErr w:type="spellStart"/>
            <w:r w:rsidRPr="004C0534">
              <w:rPr>
                <w:rFonts w:ascii="Times New Roman" w:hAnsi="Times New Roman" w:cs="Times New Roman"/>
                <w:sz w:val="24"/>
                <w:szCs w:val="24"/>
              </w:rPr>
              <w:t>Клас</w:t>
            </w:r>
            <w:proofErr w:type="spellEnd"/>
            <w:r w:rsidRPr="004C0534">
              <w:rPr>
                <w:rFonts w:ascii="Times New Roman" w:hAnsi="Times New Roman" w:cs="Times New Roman"/>
                <w:sz w:val="24"/>
                <w:szCs w:val="24"/>
              </w:rPr>
              <w:t>.</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w:t>
            </w:r>
          </w:p>
        </w:tc>
      </w:tr>
      <w:tr w:rsidR="002C4968" w:rsidRPr="004C0534" w:rsidTr="00017107">
        <w:trPr>
          <w:gridAfter w:val="2"/>
          <w:wAfter w:w="4360" w:type="dxa"/>
          <w:trHeight w:val="1093"/>
        </w:trPr>
        <w:tc>
          <w:tcPr>
            <w:tcW w:w="1101" w:type="dxa"/>
            <w:vAlign w:val="bottom"/>
          </w:tcPr>
          <w:p w:rsidR="002C4968" w:rsidRPr="004C0534" w:rsidRDefault="002C4968" w:rsidP="00017107">
            <w:pPr>
              <w:spacing w:line="207"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lastRenderedPageBreak/>
              <w:t>4.</w:t>
            </w:r>
          </w:p>
        </w:tc>
        <w:tc>
          <w:tcPr>
            <w:tcW w:w="3260" w:type="dxa"/>
            <w:gridSpan w:val="2"/>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Оформление гимназии к праздничным датам и</w:t>
            </w:r>
          </w:p>
          <w:p w:rsidR="002C4968" w:rsidRPr="004C0534" w:rsidRDefault="002C4968" w:rsidP="00017107">
            <w:pPr>
              <w:ind w:left="80"/>
              <w:rPr>
                <w:rFonts w:ascii="Times New Roman" w:hAnsi="Times New Roman" w:cs="Times New Roman"/>
                <w:sz w:val="24"/>
                <w:szCs w:val="24"/>
              </w:rPr>
            </w:pPr>
            <w:proofErr w:type="gramStart"/>
            <w:r w:rsidRPr="004C0534">
              <w:rPr>
                <w:rFonts w:ascii="Times New Roman" w:hAnsi="Times New Roman" w:cs="Times New Roman"/>
                <w:sz w:val="24"/>
                <w:szCs w:val="24"/>
              </w:rPr>
              <w:t xml:space="preserve">значимым событиям </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оформление кабинетов</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окон</w:t>
            </w:r>
            <w:proofErr w:type="gramEnd"/>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школы</w:t>
            </w:r>
            <w:r w:rsidRPr="004C0534">
              <w:rPr>
                <w:rFonts w:ascii="Times New Roman" w:eastAsia="Times" w:hAnsi="Times New Roman" w:cs="Times New Roman"/>
                <w:sz w:val="24"/>
                <w:szCs w:val="24"/>
              </w:rPr>
              <w:t>)</w:t>
            </w:r>
          </w:p>
        </w:tc>
        <w:tc>
          <w:tcPr>
            <w:tcW w:w="1701" w:type="dxa"/>
            <w:vAlign w:val="bottom"/>
          </w:tcPr>
          <w:p w:rsidR="002C4968" w:rsidRPr="004C0534" w:rsidRDefault="002C4968" w:rsidP="00017107">
            <w:pPr>
              <w:spacing w:line="230" w:lineRule="exact"/>
              <w:ind w:left="60"/>
              <w:rPr>
                <w:rFonts w:ascii="Times New Roman" w:hAnsi="Times New Roman" w:cs="Times New Roman"/>
                <w:sz w:val="24"/>
                <w:szCs w:val="24"/>
              </w:rPr>
            </w:pPr>
            <w:r w:rsidRPr="004C0534">
              <w:rPr>
                <w:rFonts w:ascii="Times New Roman" w:eastAsia="Times" w:hAnsi="Times New Roman" w:cs="Times New Roman"/>
                <w:sz w:val="24"/>
                <w:szCs w:val="24"/>
              </w:rPr>
              <w:t>10-11</w:t>
            </w:r>
          </w:p>
        </w:tc>
        <w:tc>
          <w:tcPr>
            <w:tcW w:w="1594" w:type="dxa"/>
            <w:vAlign w:val="bottom"/>
          </w:tcPr>
          <w:p w:rsidR="002C4968" w:rsidRPr="004C0534" w:rsidRDefault="002C4968" w:rsidP="00017107">
            <w:pPr>
              <w:spacing w:line="237"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spacing w:line="237" w:lineRule="exact"/>
              <w:ind w:left="80"/>
              <w:rPr>
                <w:rFonts w:ascii="Times New Roman" w:hAnsi="Times New Roman" w:cs="Times New Roman"/>
                <w:sz w:val="24"/>
                <w:szCs w:val="24"/>
              </w:rPr>
            </w:pPr>
            <w:proofErr w:type="spellStart"/>
            <w:r w:rsidRPr="004C0534">
              <w:rPr>
                <w:rFonts w:ascii="Times New Roman" w:hAnsi="Times New Roman" w:cs="Times New Roman"/>
                <w:sz w:val="24"/>
                <w:szCs w:val="24"/>
              </w:rPr>
              <w:t>Клас</w:t>
            </w:r>
            <w:proofErr w:type="spellEnd"/>
            <w:r w:rsidRPr="004C0534">
              <w:rPr>
                <w:rFonts w:ascii="Times New Roman" w:hAnsi="Times New Roman" w:cs="Times New Roman"/>
                <w:sz w:val="24"/>
                <w:szCs w:val="24"/>
              </w:rPr>
              <w:t>.</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w:t>
            </w:r>
          </w:p>
        </w:tc>
      </w:tr>
      <w:tr w:rsidR="002C4968" w:rsidRPr="004C0534" w:rsidTr="00017107">
        <w:trPr>
          <w:trHeight w:val="435"/>
        </w:trPr>
        <w:tc>
          <w:tcPr>
            <w:tcW w:w="10031" w:type="dxa"/>
            <w:gridSpan w:val="6"/>
            <w:vAlign w:val="bottom"/>
          </w:tcPr>
          <w:p w:rsidR="002C4968" w:rsidRPr="004C0534" w:rsidRDefault="002C4968" w:rsidP="00017107">
            <w:pPr>
              <w:ind w:left="120"/>
              <w:rPr>
                <w:rFonts w:ascii="Times New Roman" w:hAnsi="Times New Roman" w:cs="Times New Roman"/>
                <w:sz w:val="24"/>
                <w:szCs w:val="24"/>
              </w:rPr>
            </w:pPr>
            <w:r w:rsidRPr="004C0534">
              <w:rPr>
                <w:rFonts w:ascii="Times New Roman" w:hAnsi="Times New Roman" w:cs="Times New Roman"/>
                <w:b/>
                <w:bCs/>
                <w:sz w:val="24"/>
                <w:szCs w:val="24"/>
              </w:rPr>
              <w:t>Модуль 10. Детские общественные объединения</w:t>
            </w:r>
            <w:r w:rsidRPr="004C0534">
              <w:rPr>
                <w:rFonts w:ascii="Times New Roman" w:eastAsia="Times" w:hAnsi="Times New Roman" w:cs="Times New Roman"/>
                <w:b/>
                <w:bCs/>
                <w:sz w:val="24"/>
                <w:szCs w:val="24"/>
              </w:rPr>
              <w:t>»</w:t>
            </w:r>
          </w:p>
          <w:p w:rsidR="002C4968" w:rsidRPr="004C0534" w:rsidRDefault="002C4968" w:rsidP="00017107">
            <w:pPr>
              <w:rPr>
                <w:rFonts w:ascii="Times New Roman" w:hAnsi="Times New Roman" w:cs="Times New Roman"/>
                <w:sz w:val="24"/>
                <w:szCs w:val="24"/>
              </w:rPr>
            </w:pPr>
          </w:p>
        </w:tc>
        <w:tc>
          <w:tcPr>
            <w:tcW w:w="2180" w:type="dxa"/>
            <w:vAlign w:val="bottom"/>
          </w:tcPr>
          <w:p w:rsidR="002C4968" w:rsidRPr="004C0534" w:rsidRDefault="002C4968" w:rsidP="00017107">
            <w:pPr>
              <w:rPr>
                <w:rFonts w:ascii="Times New Roman" w:hAnsi="Times New Roman" w:cs="Times New Roman"/>
                <w:sz w:val="24"/>
                <w:szCs w:val="24"/>
              </w:rPr>
            </w:pPr>
          </w:p>
        </w:tc>
        <w:tc>
          <w:tcPr>
            <w:tcW w:w="2180" w:type="dxa"/>
            <w:vAlign w:val="bottom"/>
          </w:tcPr>
          <w:p w:rsidR="002C4968" w:rsidRPr="004C0534" w:rsidRDefault="002C4968" w:rsidP="00017107">
            <w:pPr>
              <w:spacing w:line="240" w:lineRule="exact"/>
              <w:ind w:left="80"/>
              <w:rPr>
                <w:rFonts w:ascii="Times New Roman" w:hAnsi="Times New Roman" w:cs="Times New Roman"/>
                <w:sz w:val="24"/>
                <w:szCs w:val="24"/>
              </w:rPr>
            </w:pPr>
            <w:r w:rsidRPr="004C0534">
              <w:rPr>
                <w:rFonts w:ascii="Times New Roman" w:hAnsi="Times New Roman" w:cs="Times New Roman"/>
                <w:sz w:val="24"/>
                <w:szCs w:val="24"/>
              </w:rPr>
              <w:t>руководители</w:t>
            </w:r>
          </w:p>
        </w:tc>
      </w:tr>
      <w:tr w:rsidR="002C4968" w:rsidRPr="004C0534" w:rsidTr="00017107">
        <w:trPr>
          <w:gridAfter w:val="2"/>
          <w:wAfter w:w="4360" w:type="dxa"/>
          <w:trHeight w:val="1072"/>
        </w:trPr>
        <w:tc>
          <w:tcPr>
            <w:tcW w:w="1101" w:type="dxa"/>
            <w:vAlign w:val="bottom"/>
          </w:tcPr>
          <w:p w:rsidR="002C4968" w:rsidRPr="004C0534" w:rsidRDefault="002C4968" w:rsidP="00017107">
            <w:pPr>
              <w:spacing w:line="223"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t>1.</w:t>
            </w:r>
          </w:p>
        </w:tc>
        <w:tc>
          <w:tcPr>
            <w:tcW w:w="3260" w:type="dxa"/>
            <w:gridSpan w:val="2"/>
            <w:vAlign w:val="bottom"/>
          </w:tcPr>
          <w:p w:rsidR="002C4968" w:rsidRPr="004C0534" w:rsidRDefault="002C4968" w:rsidP="00017107">
            <w:pPr>
              <w:ind w:left="80"/>
              <w:rPr>
                <w:rFonts w:ascii="Times New Roman" w:hAnsi="Times New Roman" w:cs="Times New Roman"/>
                <w:sz w:val="24"/>
                <w:szCs w:val="24"/>
              </w:rPr>
            </w:pPr>
            <w:r w:rsidRPr="004C0534">
              <w:rPr>
                <w:rFonts w:ascii="Times New Roman" w:hAnsi="Times New Roman" w:cs="Times New Roman"/>
                <w:sz w:val="24"/>
                <w:szCs w:val="24"/>
              </w:rPr>
              <w:t>Работа по плану ДЮП</w:t>
            </w:r>
          </w:p>
        </w:tc>
        <w:tc>
          <w:tcPr>
            <w:tcW w:w="1701" w:type="dxa"/>
            <w:vAlign w:val="bottom"/>
          </w:tcPr>
          <w:p w:rsidR="002C4968" w:rsidRPr="004C0534" w:rsidRDefault="002C4968" w:rsidP="00017107">
            <w:pPr>
              <w:spacing w:line="247" w:lineRule="exact"/>
              <w:ind w:left="60"/>
              <w:rPr>
                <w:rFonts w:ascii="Times New Roman" w:hAnsi="Times New Roman" w:cs="Times New Roman"/>
                <w:sz w:val="24"/>
                <w:szCs w:val="24"/>
              </w:rPr>
            </w:pPr>
            <w:r w:rsidRPr="004C0534">
              <w:rPr>
                <w:rFonts w:ascii="Times New Roman" w:hAnsi="Times New Roman" w:cs="Times New Roman"/>
                <w:sz w:val="24"/>
                <w:szCs w:val="24"/>
              </w:rPr>
              <w:t>10-11</w:t>
            </w:r>
          </w:p>
        </w:tc>
        <w:tc>
          <w:tcPr>
            <w:tcW w:w="1594" w:type="dxa"/>
            <w:vAlign w:val="bottom"/>
          </w:tcPr>
          <w:p w:rsidR="002C4968" w:rsidRPr="004C0534" w:rsidRDefault="002C4968" w:rsidP="00017107">
            <w:pPr>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spacing w:line="252" w:lineRule="exact"/>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ind w:left="80"/>
              <w:rPr>
                <w:rFonts w:ascii="Times New Roman" w:hAnsi="Times New Roman" w:cs="Times New Roman"/>
                <w:sz w:val="24"/>
                <w:szCs w:val="24"/>
              </w:rPr>
            </w:pPr>
            <w:r w:rsidRPr="004C0534">
              <w:rPr>
                <w:rFonts w:ascii="Times New Roman" w:hAnsi="Times New Roman" w:cs="Times New Roman"/>
                <w:sz w:val="24"/>
                <w:szCs w:val="24"/>
              </w:rPr>
              <w:t>Руководитель ДЮП</w:t>
            </w:r>
            <w:r w:rsidRPr="004C0534">
              <w:rPr>
                <w:rFonts w:ascii="Times New Roman" w:eastAsia="Times" w:hAnsi="Times New Roman" w:cs="Times New Roman"/>
                <w:sz w:val="24"/>
                <w:szCs w:val="24"/>
              </w:rPr>
              <w:t>,</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Класс.</w:t>
            </w:r>
          </w:p>
          <w:p w:rsidR="002C4968" w:rsidRPr="004C0534" w:rsidRDefault="002C4968" w:rsidP="00017107">
            <w:pPr>
              <w:ind w:left="80"/>
              <w:rPr>
                <w:rFonts w:ascii="Times New Roman" w:hAnsi="Times New Roman" w:cs="Times New Roman"/>
                <w:sz w:val="24"/>
                <w:szCs w:val="24"/>
              </w:rPr>
            </w:pPr>
            <w:r w:rsidRPr="004C0534">
              <w:rPr>
                <w:rFonts w:ascii="Times New Roman" w:hAnsi="Times New Roman" w:cs="Times New Roman"/>
                <w:sz w:val="24"/>
                <w:szCs w:val="24"/>
              </w:rPr>
              <w:t>руководитель</w:t>
            </w:r>
          </w:p>
        </w:tc>
      </w:tr>
      <w:tr w:rsidR="002C4968" w:rsidRPr="004C0534" w:rsidTr="00017107">
        <w:trPr>
          <w:gridAfter w:val="2"/>
          <w:wAfter w:w="4360" w:type="dxa"/>
          <w:trHeight w:val="1072"/>
        </w:trPr>
        <w:tc>
          <w:tcPr>
            <w:tcW w:w="1101" w:type="dxa"/>
            <w:vAlign w:val="bottom"/>
          </w:tcPr>
          <w:p w:rsidR="002C4968" w:rsidRPr="004C0534" w:rsidRDefault="002C4968" w:rsidP="00017107">
            <w:pPr>
              <w:spacing w:line="207"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t>2.</w:t>
            </w:r>
          </w:p>
        </w:tc>
        <w:tc>
          <w:tcPr>
            <w:tcW w:w="3260" w:type="dxa"/>
            <w:gridSpan w:val="2"/>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Работа по плану ЮИДД</w:t>
            </w:r>
          </w:p>
        </w:tc>
        <w:tc>
          <w:tcPr>
            <w:tcW w:w="1701" w:type="dxa"/>
            <w:vAlign w:val="bottom"/>
          </w:tcPr>
          <w:p w:rsidR="002C4968" w:rsidRPr="004C0534" w:rsidRDefault="002C4968" w:rsidP="00017107">
            <w:pPr>
              <w:spacing w:line="230" w:lineRule="exact"/>
              <w:ind w:left="60"/>
              <w:rPr>
                <w:rFonts w:ascii="Times New Roman" w:hAnsi="Times New Roman" w:cs="Times New Roman"/>
                <w:sz w:val="24"/>
                <w:szCs w:val="24"/>
              </w:rPr>
            </w:pPr>
            <w:r w:rsidRPr="004C0534">
              <w:rPr>
                <w:rFonts w:ascii="Times New Roman" w:hAnsi="Times New Roman" w:cs="Times New Roman"/>
                <w:sz w:val="24"/>
                <w:szCs w:val="24"/>
              </w:rPr>
              <w:t>10-11</w:t>
            </w:r>
          </w:p>
        </w:tc>
        <w:tc>
          <w:tcPr>
            <w:tcW w:w="1594" w:type="dxa"/>
            <w:vAlign w:val="bottom"/>
          </w:tcPr>
          <w:p w:rsidR="002C4968" w:rsidRPr="004C0534" w:rsidRDefault="002C4968" w:rsidP="00017107">
            <w:pPr>
              <w:spacing w:line="237"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vAlign w:val="bottom"/>
          </w:tcPr>
          <w:p w:rsidR="002C4968" w:rsidRPr="004C0534" w:rsidRDefault="002C4968" w:rsidP="00017107">
            <w:pPr>
              <w:spacing w:line="237" w:lineRule="exact"/>
              <w:ind w:left="80"/>
              <w:rPr>
                <w:rFonts w:ascii="Times New Roman" w:hAnsi="Times New Roman" w:cs="Times New Roman"/>
                <w:sz w:val="24"/>
                <w:szCs w:val="24"/>
              </w:rPr>
            </w:pPr>
            <w:r w:rsidRPr="004C0534">
              <w:rPr>
                <w:rFonts w:ascii="Times New Roman" w:hAnsi="Times New Roman" w:cs="Times New Roman"/>
                <w:sz w:val="24"/>
                <w:szCs w:val="24"/>
              </w:rPr>
              <w:t>Руководитель</w:t>
            </w:r>
          </w:p>
          <w:p w:rsidR="002C4968" w:rsidRPr="004C0534" w:rsidRDefault="002C4968" w:rsidP="00017107">
            <w:pPr>
              <w:ind w:left="80"/>
              <w:rPr>
                <w:rFonts w:ascii="Times New Roman" w:hAnsi="Times New Roman" w:cs="Times New Roman"/>
                <w:sz w:val="24"/>
                <w:szCs w:val="24"/>
              </w:rPr>
            </w:pPr>
            <w:r w:rsidRPr="004C0534">
              <w:rPr>
                <w:rFonts w:ascii="Times New Roman" w:hAnsi="Times New Roman" w:cs="Times New Roman"/>
                <w:sz w:val="24"/>
                <w:szCs w:val="24"/>
              </w:rPr>
              <w:t>ЮИДД</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класс.</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руководитель</w:t>
            </w:r>
          </w:p>
        </w:tc>
      </w:tr>
      <w:tr w:rsidR="002C4968" w:rsidRPr="004C0534" w:rsidTr="00017107">
        <w:trPr>
          <w:gridAfter w:val="2"/>
          <w:wAfter w:w="4360" w:type="dxa"/>
          <w:trHeight w:val="1015"/>
        </w:trPr>
        <w:tc>
          <w:tcPr>
            <w:tcW w:w="1101" w:type="dxa"/>
            <w:vAlign w:val="bottom"/>
          </w:tcPr>
          <w:p w:rsidR="002C4968" w:rsidRPr="004C0534" w:rsidRDefault="002C4968" w:rsidP="00017107">
            <w:pPr>
              <w:spacing w:line="209" w:lineRule="exact"/>
              <w:jc w:val="center"/>
              <w:rPr>
                <w:rFonts w:ascii="Times New Roman" w:hAnsi="Times New Roman" w:cs="Times New Roman"/>
                <w:sz w:val="24"/>
                <w:szCs w:val="24"/>
              </w:rPr>
            </w:pPr>
            <w:r w:rsidRPr="004C0534">
              <w:rPr>
                <w:rFonts w:ascii="Times New Roman" w:eastAsia="Times" w:hAnsi="Times New Roman" w:cs="Times New Roman"/>
                <w:sz w:val="24"/>
                <w:szCs w:val="24"/>
              </w:rPr>
              <w:t>3.</w:t>
            </w:r>
          </w:p>
        </w:tc>
        <w:tc>
          <w:tcPr>
            <w:tcW w:w="3260" w:type="dxa"/>
            <w:gridSpan w:val="2"/>
            <w:vAlign w:val="bottom"/>
          </w:tcPr>
          <w:p w:rsidR="002C4968" w:rsidRPr="004C0534" w:rsidRDefault="002C4968" w:rsidP="00017107">
            <w:pPr>
              <w:spacing w:line="240" w:lineRule="exact"/>
              <w:ind w:left="80"/>
              <w:rPr>
                <w:rFonts w:ascii="Times New Roman" w:hAnsi="Times New Roman" w:cs="Times New Roman"/>
                <w:sz w:val="24"/>
                <w:szCs w:val="24"/>
              </w:rPr>
            </w:pPr>
            <w:proofErr w:type="gramStart"/>
            <w:r w:rsidRPr="004C0534">
              <w:rPr>
                <w:rFonts w:ascii="Times New Roman" w:hAnsi="Times New Roman" w:cs="Times New Roman"/>
                <w:sz w:val="24"/>
                <w:szCs w:val="24"/>
              </w:rPr>
              <w:t xml:space="preserve">Участие в проектах различного уровня </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конкурсах</w:t>
            </w:r>
            <w:r w:rsidRPr="004C0534">
              <w:rPr>
                <w:rFonts w:ascii="Times New Roman" w:eastAsia="Times" w:hAnsi="Times New Roman" w:cs="Times New Roman"/>
                <w:sz w:val="24"/>
                <w:szCs w:val="24"/>
              </w:rPr>
              <w:t>,</w:t>
            </w:r>
            <w:proofErr w:type="gramEnd"/>
          </w:p>
          <w:p w:rsidR="002C4968" w:rsidRPr="004C0534" w:rsidRDefault="002C4968" w:rsidP="00017107">
            <w:pPr>
              <w:spacing w:line="252" w:lineRule="exact"/>
              <w:ind w:left="80"/>
              <w:rPr>
                <w:rFonts w:ascii="Times New Roman" w:hAnsi="Times New Roman" w:cs="Times New Roman"/>
                <w:sz w:val="24"/>
                <w:szCs w:val="24"/>
              </w:rPr>
            </w:pPr>
            <w:proofErr w:type="gramStart"/>
            <w:r w:rsidRPr="004C0534">
              <w:rPr>
                <w:rFonts w:ascii="Times New Roman" w:hAnsi="Times New Roman" w:cs="Times New Roman"/>
                <w:sz w:val="24"/>
                <w:szCs w:val="24"/>
              </w:rPr>
              <w:t>играх</w:t>
            </w:r>
            <w:proofErr w:type="gramEnd"/>
            <w:r w:rsidRPr="004C0534">
              <w:rPr>
                <w:rFonts w:ascii="Times New Roman" w:eastAsia="Times" w:hAnsi="Times New Roman" w:cs="Times New Roman"/>
                <w:sz w:val="24"/>
                <w:szCs w:val="24"/>
              </w:rPr>
              <w:t>,</w:t>
            </w:r>
            <w:r w:rsidRPr="004C0534">
              <w:rPr>
                <w:rFonts w:ascii="Times New Roman" w:hAnsi="Times New Roman" w:cs="Times New Roman"/>
                <w:sz w:val="24"/>
                <w:szCs w:val="24"/>
              </w:rPr>
              <w:t xml:space="preserve"> программах и т</w:t>
            </w:r>
            <w:r w:rsidRPr="004C0534">
              <w:rPr>
                <w:rFonts w:ascii="Times New Roman" w:eastAsia="Times" w:hAnsi="Times New Roman" w:cs="Times New Roman"/>
                <w:sz w:val="24"/>
                <w:szCs w:val="24"/>
              </w:rPr>
              <w:t>.</w:t>
            </w:r>
            <w:r w:rsidRPr="004C0534">
              <w:rPr>
                <w:rFonts w:ascii="Times New Roman" w:hAnsi="Times New Roman" w:cs="Times New Roman"/>
                <w:sz w:val="24"/>
                <w:szCs w:val="24"/>
              </w:rPr>
              <w:t>д</w:t>
            </w:r>
            <w:r w:rsidRPr="004C0534">
              <w:rPr>
                <w:rFonts w:ascii="Times New Roman" w:eastAsia="Times" w:hAnsi="Times New Roman" w:cs="Times New Roman"/>
                <w:sz w:val="24"/>
                <w:szCs w:val="24"/>
              </w:rPr>
              <w:t>.)</w:t>
            </w:r>
          </w:p>
        </w:tc>
        <w:tc>
          <w:tcPr>
            <w:tcW w:w="1701" w:type="dxa"/>
            <w:vAlign w:val="bottom"/>
          </w:tcPr>
          <w:p w:rsidR="002C4968" w:rsidRPr="004C0534" w:rsidRDefault="002C4968" w:rsidP="00017107">
            <w:pPr>
              <w:spacing w:line="232" w:lineRule="exact"/>
              <w:rPr>
                <w:rFonts w:ascii="Times New Roman" w:hAnsi="Times New Roman" w:cs="Times New Roman"/>
                <w:sz w:val="24"/>
                <w:szCs w:val="24"/>
              </w:rPr>
            </w:pPr>
            <w:r w:rsidRPr="004C0534">
              <w:rPr>
                <w:rFonts w:ascii="Times New Roman" w:hAnsi="Times New Roman" w:cs="Times New Roman"/>
                <w:sz w:val="24"/>
                <w:szCs w:val="24"/>
              </w:rPr>
              <w:t>10-11</w:t>
            </w:r>
          </w:p>
        </w:tc>
        <w:tc>
          <w:tcPr>
            <w:tcW w:w="1594" w:type="dxa"/>
            <w:vAlign w:val="bottom"/>
          </w:tcPr>
          <w:p w:rsidR="002C4968" w:rsidRPr="004C0534" w:rsidRDefault="002C4968" w:rsidP="00017107">
            <w:pPr>
              <w:spacing w:line="240" w:lineRule="exact"/>
              <w:ind w:left="100"/>
              <w:rPr>
                <w:rFonts w:ascii="Times New Roman" w:hAnsi="Times New Roman" w:cs="Times New Roman"/>
                <w:sz w:val="24"/>
                <w:szCs w:val="24"/>
              </w:rPr>
            </w:pPr>
            <w:r w:rsidRPr="004C0534">
              <w:rPr>
                <w:rFonts w:ascii="Times New Roman" w:hAnsi="Times New Roman" w:cs="Times New Roman"/>
                <w:sz w:val="24"/>
                <w:szCs w:val="24"/>
              </w:rPr>
              <w:t>сентябрь</w:t>
            </w:r>
            <w:r w:rsidRPr="004C0534">
              <w:rPr>
                <w:rFonts w:ascii="Times New Roman" w:eastAsia="Times" w:hAnsi="Times New Roman" w:cs="Times New Roman"/>
                <w:sz w:val="24"/>
                <w:szCs w:val="24"/>
              </w:rPr>
              <w:t>-</w:t>
            </w:r>
          </w:p>
          <w:p w:rsidR="002C4968" w:rsidRPr="004C0534" w:rsidRDefault="002C4968" w:rsidP="00017107">
            <w:pPr>
              <w:spacing w:line="252" w:lineRule="exact"/>
              <w:ind w:left="100"/>
              <w:rPr>
                <w:rFonts w:ascii="Times New Roman" w:hAnsi="Times New Roman" w:cs="Times New Roman"/>
                <w:sz w:val="24"/>
                <w:szCs w:val="24"/>
              </w:rPr>
            </w:pPr>
            <w:r w:rsidRPr="004C0534">
              <w:rPr>
                <w:rFonts w:ascii="Times New Roman" w:hAnsi="Times New Roman" w:cs="Times New Roman"/>
                <w:sz w:val="24"/>
                <w:szCs w:val="24"/>
              </w:rPr>
              <w:t>май</w:t>
            </w:r>
          </w:p>
        </w:tc>
        <w:tc>
          <w:tcPr>
            <w:tcW w:w="2375" w:type="dxa"/>
            <w:tcBorders>
              <w:bottom w:val="single" w:sz="4" w:space="0" w:color="auto"/>
            </w:tcBorders>
            <w:vAlign w:val="bottom"/>
          </w:tcPr>
          <w:p w:rsidR="002C4968" w:rsidRPr="004C0534" w:rsidRDefault="002C4968" w:rsidP="00017107">
            <w:pPr>
              <w:spacing w:line="240" w:lineRule="exact"/>
              <w:ind w:left="80"/>
              <w:rPr>
                <w:rFonts w:ascii="Times New Roman" w:hAnsi="Times New Roman" w:cs="Times New Roman"/>
                <w:sz w:val="24"/>
                <w:szCs w:val="24"/>
              </w:rPr>
            </w:pPr>
            <w:r w:rsidRPr="004C0534">
              <w:rPr>
                <w:rFonts w:ascii="Times New Roman" w:hAnsi="Times New Roman" w:cs="Times New Roman"/>
                <w:sz w:val="24"/>
                <w:szCs w:val="24"/>
              </w:rPr>
              <w:t>Педагог-организатор</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Класс.</w:t>
            </w:r>
          </w:p>
          <w:p w:rsidR="002C4968" w:rsidRPr="004C0534" w:rsidRDefault="002C4968" w:rsidP="00017107">
            <w:pPr>
              <w:spacing w:line="252" w:lineRule="exact"/>
              <w:ind w:left="80"/>
              <w:rPr>
                <w:rFonts w:ascii="Times New Roman" w:hAnsi="Times New Roman" w:cs="Times New Roman"/>
                <w:sz w:val="24"/>
                <w:szCs w:val="24"/>
              </w:rPr>
            </w:pPr>
            <w:r w:rsidRPr="004C0534">
              <w:rPr>
                <w:rFonts w:ascii="Times New Roman" w:hAnsi="Times New Roman" w:cs="Times New Roman"/>
                <w:sz w:val="24"/>
                <w:szCs w:val="24"/>
              </w:rPr>
              <w:t>руководитель</w:t>
            </w:r>
          </w:p>
        </w:tc>
      </w:tr>
    </w:tbl>
    <w:p w:rsidR="002C4968" w:rsidRPr="004C0534" w:rsidRDefault="002C4968" w:rsidP="002C4968">
      <w:pPr>
        <w:rPr>
          <w:rFonts w:ascii="Times New Roman" w:eastAsia="Times" w:hAnsi="Times New Roman" w:cs="Times New Roman"/>
          <w:b/>
          <w:bCs/>
          <w:sz w:val="24"/>
          <w:szCs w:val="24"/>
        </w:rPr>
      </w:pPr>
    </w:p>
    <w:p w:rsidR="002C4968" w:rsidRPr="004C0534" w:rsidRDefault="002C4968" w:rsidP="002C4968">
      <w:pPr>
        <w:rPr>
          <w:rFonts w:ascii="Times New Roman" w:eastAsia="Times" w:hAnsi="Times New Roman" w:cs="Times New Roman"/>
          <w:b/>
          <w:bCs/>
          <w:sz w:val="24"/>
          <w:szCs w:val="24"/>
        </w:rPr>
      </w:pPr>
    </w:p>
    <w:p w:rsidR="002C4968" w:rsidRPr="004C0534" w:rsidRDefault="002C4968" w:rsidP="002C4968">
      <w:pPr>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Pr="004C0534" w:rsidRDefault="002C4968" w:rsidP="002C4968">
      <w:pPr>
        <w:spacing w:line="200" w:lineRule="exact"/>
        <w:rPr>
          <w:rFonts w:ascii="Times New Roman" w:hAnsi="Times New Roman" w:cs="Times New Roman"/>
          <w:sz w:val="24"/>
          <w:szCs w:val="24"/>
        </w:rPr>
      </w:pPr>
    </w:p>
    <w:p w:rsidR="002C4968" w:rsidRDefault="002C4968" w:rsidP="002C4968">
      <w:pPr>
        <w:spacing w:line="200" w:lineRule="exact"/>
        <w:rPr>
          <w:sz w:val="24"/>
          <w:szCs w:val="24"/>
        </w:rPr>
      </w:pPr>
    </w:p>
    <w:p w:rsidR="002C4968" w:rsidRDefault="002C4968" w:rsidP="002C4968">
      <w:pPr>
        <w:spacing w:line="200" w:lineRule="exact"/>
        <w:rPr>
          <w:sz w:val="24"/>
          <w:szCs w:val="24"/>
        </w:rPr>
      </w:pPr>
    </w:p>
    <w:p w:rsidR="002C4968" w:rsidRDefault="002C4968" w:rsidP="002C4968">
      <w:pPr>
        <w:spacing w:line="200" w:lineRule="exact"/>
        <w:rPr>
          <w:sz w:val="24"/>
          <w:szCs w:val="24"/>
        </w:rPr>
      </w:pPr>
    </w:p>
    <w:p w:rsidR="002C4968" w:rsidRDefault="002C4968" w:rsidP="002C4968">
      <w:pPr>
        <w:spacing w:line="200" w:lineRule="exact"/>
        <w:rPr>
          <w:sz w:val="24"/>
          <w:szCs w:val="24"/>
        </w:rPr>
      </w:pPr>
    </w:p>
    <w:p w:rsidR="002C4968" w:rsidRDefault="002C4968" w:rsidP="002C4968">
      <w:pPr>
        <w:spacing w:line="200" w:lineRule="exact"/>
        <w:rPr>
          <w:sz w:val="24"/>
          <w:szCs w:val="24"/>
        </w:rPr>
      </w:pPr>
    </w:p>
    <w:p w:rsidR="002C4968" w:rsidRDefault="002C4968" w:rsidP="002C4968">
      <w:pPr>
        <w:spacing w:line="200" w:lineRule="exact"/>
        <w:rPr>
          <w:sz w:val="24"/>
          <w:szCs w:val="24"/>
        </w:rPr>
      </w:pPr>
    </w:p>
    <w:p w:rsidR="002C4968" w:rsidRDefault="002C4968" w:rsidP="002C4968">
      <w:pPr>
        <w:spacing w:line="200" w:lineRule="exact"/>
        <w:rPr>
          <w:sz w:val="24"/>
          <w:szCs w:val="24"/>
        </w:rPr>
      </w:pPr>
    </w:p>
    <w:p w:rsidR="002C4968" w:rsidRPr="00A8362B" w:rsidRDefault="002C4968" w:rsidP="002C4968">
      <w:pPr>
        <w:pStyle w:val="41"/>
        <w:shd w:val="clear" w:color="auto" w:fill="auto"/>
        <w:tabs>
          <w:tab w:val="left" w:pos="1332"/>
        </w:tabs>
        <w:ind w:right="260"/>
        <w:jc w:val="left"/>
        <w:rPr>
          <w:b/>
          <w:sz w:val="24"/>
          <w:szCs w:val="24"/>
        </w:rPr>
      </w:pPr>
    </w:p>
    <w:sectPr w:rsidR="002C4968" w:rsidRPr="00A8362B" w:rsidSect="001703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F8C" w:rsidRDefault="00952F8C" w:rsidP="007D3E31">
      <w:pPr>
        <w:spacing w:after="0" w:line="240" w:lineRule="auto"/>
      </w:pPr>
      <w:r>
        <w:separator/>
      </w:r>
    </w:p>
  </w:endnote>
  <w:endnote w:type="continuationSeparator" w:id="0">
    <w:p w:rsidR="00952F8C" w:rsidRDefault="00952F8C" w:rsidP="007D3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Е">
    <w:altName w:val="Times New Roman"/>
    <w:charset w:val="CC"/>
    <w:family w:val="roman"/>
    <w:pitch w:val="variable"/>
    <w:sig w:usb0="00000000" w:usb1="00000000" w:usb2="00000000" w:usb3="00000000" w:csb0="00000000" w:csb1="00000000"/>
  </w:font>
  <w:font w:name="CordiaUPC">
    <w:altName w:val="Arial Unicode MS"/>
    <w:charset w:val="00"/>
    <w:family w:val="swiss"/>
    <w:pitch w:val="variable"/>
    <w:sig w:usb0="00000000" w:usb1="00000000" w:usb2="00000000" w:usb3="00000000" w:csb0="00010001"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2A4" w:rsidRDefault="007F15F7">
    <w:pPr>
      <w:rPr>
        <w:sz w:val="2"/>
        <w:szCs w:val="2"/>
      </w:rPr>
    </w:pPr>
    <w:r w:rsidRPr="007F15F7">
      <w:rPr>
        <w:sz w:val="24"/>
        <w:szCs w:val="24"/>
      </w:rPr>
      <w:pict>
        <v:shapetype id="_x0000_t202" coordsize="21600,21600" o:spt="202" path="m,l,21600r21600,l21600,xe">
          <v:stroke joinstyle="miter"/>
          <v:path gradientshapeok="t" o:connecttype="rect"/>
        </v:shapetype>
        <v:shape id="_x0000_s2049" type="#_x0000_t202" style="position:absolute;margin-left:521.55pt;margin-top:787.25pt;width:9.6pt;height:6.95pt;z-index:-251658752;mso-wrap-style:none;mso-wrap-distance-left:5pt;mso-wrap-distance-right:5pt;mso-position-horizontal-relative:page;mso-position-vertical-relative:page" wrapcoords="0 0" filled="f" stroked="f">
          <v:textbox style="mso-fit-shape-to-text:t" inset="0,0,0,0">
            <w:txbxContent>
              <w:p w:rsidR="008242A4" w:rsidRDefault="007F15F7">
                <w:pPr>
                  <w:spacing w:line="240" w:lineRule="auto"/>
                </w:pPr>
                <w:fldSimple w:instr=" PAGE \* MERGEFORMAT ">
                  <w:r w:rsidR="008242A4" w:rsidRPr="00616BC2">
                    <w:rPr>
                      <w:rStyle w:val="af5"/>
                      <w:rFonts w:eastAsiaTheme="minorEastAsia"/>
                      <w:noProof/>
                    </w:rPr>
                    <w:t>104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248606"/>
      <w:docPartObj>
        <w:docPartGallery w:val="Page Numbers (Bottom of Page)"/>
        <w:docPartUnique/>
      </w:docPartObj>
    </w:sdtPr>
    <w:sdtContent>
      <w:p w:rsidR="008242A4" w:rsidRDefault="007F15F7">
        <w:pPr>
          <w:pStyle w:val="afc"/>
          <w:jc w:val="center"/>
        </w:pPr>
        <w:fldSimple w:instr=" PAGE   \* MERGEFORMAT ">
          <w:r w:rsidR="003341C8">
            <w:rPr>
              <w:noProof/>
            </w:rPr>
            <w:t>14</w:t>
          </w:r>
        </w:fldSimple>
      </w:p>
    </w:sdtContent>
  </w:sdt>
  <w:p w:rsidR="008242A4" w:rsidRDefault="008242A4">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F8C" w:rsidRDefault="00952F8C" w:rsidP="007D3E31">
      <w:pPr>
        <w:spacing w:after="0" w:line="240" w:lineRule="auto"/>
      </w:pPr>
      <w:r>
        <w:separator/>
      </w:r>
    </w:p>
  </w:footnote>
  <w:footnote w:type="continuationSeparator" w:id="0">
    <w:p w:rsidR="00952F8C" w:rsidRDefault="00952F8C" w:rsidP="007D3E31">
      <w:pPr>
        <w:spacing w:after="0" w:line="240" w:lineRule="auto"/>
      </w:pPr>
      <w:r>
        <w:continuationSeparator/>
      </w:r>
    </w:p>
  </w:footnote>
  <w:footnote w:id="1">
    <w:p w:rsidR="008242A4" w:rsidRPr="00647514" w:rsidRDefault="008242A4" w:rsidP="007D3E31">
      <w:pPr>
        <w:pStyle w:val="a4"/>
        <w:jc w:val="both"/>
        <w:rPr>
          <w:rFonts w:ascii="Times New Roman" w:hAnsi="Times New Roman"/>
          <w:sz w:val="24"/>
          <w:szCs w:val="24"/>
        </w:rPr>
      </w:pPr>
      <w:r w:rsidRPr="000233C4">
        <w:rPr>
          <w:rStyle w:val="a8"/>
          <w:sz w:val="24"/>
          <w:szCs w:val="24"/>
          <w:vertAlign w:val="superscript"/>
        </w:rPr>
        <w:footnoteRef/>
      </w:r>
      <w:r w:rsidRPr="00647514">
        <w:rPr>
          <w:sz w:val="24"/>
          <w:szCs w:val="24"/>
          <w:vertAlign w:val="superscript"/>
        </w:rPr>
        <w:t xml:space="preserve"> </w:t>
      </w:r>
      <w:r w:rsidRPr="00E16212">
        <w:rPr>
          <w:rFonts w:ascii="Times New Roman" w:hAnsi="Times New Roman"/>
          <w:sz w:val="24"/>
          <w:szCs w:val="24"/>
          <w:lang w:eastAsia="en-US"/>
        </w:rPr>
        <w:t>Пункт 10</w:t>
      </w:r>
      <w:r w:rsidRPr="00B63E77">
        <w:rPr>
          <w:rFonts w:ascii="Times New Roman" w:hAnsi="Times New Roman"/>
          <w:sz w:val="24"/>
          <w:szCs w:val="24"/>
          <w:vertAlign w:val="superscript"/>
          <w:lang w:eastAsia="en-US"/>
        </w:rPr>
        <w:t>1</w:t>
      </w:r>
      <w:r w:rsidRPr="00E16212">
        <w:rPr>
          <w:rFonts w:ascii="Times New Roman" w:hAnsi="Times New Roman"/>
          <w:sz w:val="24"/>
          <w:szCs w:val="24"/>
          <w:lang w:eastAsia="en-US"/>
        </w:rPr>
        <w:t xml:space="preserve"> статьи 2 Федерального закона от 29 декабря 2012 г. № 273-ФЗ «Об образовании</w:t>
      </w:r>
      <w:r>
        <w:rPr>
          <w:rFonts w:ascii="Times New Roman" w:hAnsi="Times New Roman"/>
          <w:sz w:val="24"/>
          <w:szCs w:val="24"/>
          <w:lang w:eastAsia="en-US"/>
        </w:rPr>
        <w:t xml:space="preserve"> </w:t>
      </w:r>
      <w:r w:rsidRPr="00E16212">
        <w:rPr>
          <w:rFonts w:ascii="Times New Roman" w:hAnsi="Times New Roman"/>
          <w:sz w:val="24"/>
          <w:szCs w:val="24"/>
          <w:lang w:eastAsia="en-US"/>
        </w:rPr>
        <w:t>в Российской Федерации»</w:t>
      </w:r>
      <w:r w:rsidRPr="00647514">
        <w:rPr>
          <w:rFonts w:ascii="Times New Roman" w:hAnsi="Times New Roman"/>
          <w:sz w:val="24"/>
          <w:szCs w:val="24"/>
        </w:rPr>
        <w:t>.</w:t>
      </w:r>
    </w:p>
  </w:footnote>
  <w:footnote w:id="2">
    <w:p w:rsidR="008242A4" w:rsidRPr="000C5892" w:rsidRDefault="008242A4" w:rsidP="007D3E31">
      <w:pPr>
        <w:autoSpaceDE w:val="0"/>
        <w:autoSpaceDN w:val="0"/>
        <w:adjustRightInd w:val="0"/>
        <w:spacing w:after="0" w:line="240" w:lineRule="auto"/>
        <w:jc w:val="both"/>
      </w:pPr>
      <w:r w:rsidRPr="0012038A">
        <w:rPr>
          <w:rStyle w:val="a6"/>
        </w:rPr>
        <w:footnoteRef/>
      </w:r>
      <w:r w:rsidRPr="0012038A">
        <w:t xml:space="preserve"> </w:t>
      </w:r>
      <w:proofErr w:type="gramStart"/>
      <w:r w:rsidRPr="0012038A">
        <w:rPr>
          <w:rFonts w:ascii="Times New Roman" w:hAnsi="Times New Roman"/>
          <w:sz w:val="24"/>
          <w:szCs w:val="24"/>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w:t>
      </w:r>
      <w:proofErr w:type="gramEnd"/>
      <w:r w:rsidRPr="0012038A">
        <w:rPr>
          <w:rFonts w:ascii="Times New Roman" w:hAnsi="Times New Roman"/>
          <w:sz w:val="24"/>
          <w:szCs w:val="24"/>
        </w:rPr>
        <w:t xml:space="preserve"> </w:t>
      </w:r>
      <w:proofErr w:type="gramStart"/>
      <w:r w:rsidRPr="0012038A">
        <w:rPr>
          <w:rFonts w:ascii="Times New Roman" w:hAnsi="Times New Roman"/>
          <w:sz w:val="24"/>
          <w:szCs w:val="24"/>
        </w:rPr>
        <w:t>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w:t>
      </w:r>
      <w:r w:rsidR="0024423D">
        <w:rPr>
          <w:rFonts w:ascii="Times New Roman" w:hAnsi="Times New Roman"/>
          <w:sz w:val="24"/>
          <w:szCs w:val="24"/>
        </w:rPr>
        <w:t>35</w:t>
      </w:r>
      <w:r w:rsidRPr="0012038A">
        <w:rPr>
          <w:rFonts w:ascii="Times New Roman" w:hAnsi="Times New Roman"/>
          <w:sz w:val="24"/>
          <w:szCs w:val="24"/>
        </w:rPr>
        <w:t>),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w:t>
      </w:r>
      <w:proofErr w:type="gramEnd"/>
      <w:r w:rsidRPr="0012038A">
        <w:rPr>
          <w:rFonts w:ascii="Times New Roman" w:hAnsi="Times New Roman"/>
          <w:sz w:val="24"/>
          <w:szCs w:val="24"/>
        </w:rPr>
        <w:t>. № 712 (зарегистрирован Министерством юстиции Российской Федерации 25 декабря 2020 г., регистрационный № 61828) и от 12 августа 2022 г. № 7</w:t>
      </w:r>
      <w:r w:rsidR="0024423D">
        <w:rPr>
          <w:rFonts w:ascii="Times New Roman" w:hAnsi="Times New Roman"/>
          <w:sz w:val="24"/>
          <w:szCs w:val="24"/>
        </w:rPr>
        <w:t>35</w:t>
      </w:r>
      <w:r w:rsidRPr="0012038A">
        <w:rPr>
          <w:rFonts w:ascii="Times New Roman" w:hAnsi="Times New Roman"/>
          <w:sz w:val="24"/>
          <w:szCs w:val="24"/>
        </w:rPr>
        <w:t xml:space="preserve"> (зарегистрирован Министерством юстиции Российской Федерации 12 сентября 2022 г., регистрационный № 70034).</w:t>
      </w:r>
    </w:p>
  </w:footnote>
  <w:footnote w:id="3">
    <w:p w:rsidR="008242A4" w:rsidRPr="00647514" w:rsidRDefault="008242A4" w:rsidP="007D3E31">
      <w:pPr>
        <w:pStyle w:val="a4"/>
        <w:jc w:val="both"/>
      </w:pPr>
      <w:r w:rsidRPr="00970EDC">
        <w:rPr>
          <w:rStyle w:val="a6"/>
        </w:rPr>
        <w:footnoteRef/>
      </w:r>
      <w:r w:rsidRPr="00647514">
        <w:rPr>
          <w:rFonts w:ascii="Times New Roman" w:hAnsi="Times New Roman"/>
        </w:rPr>
        <w:t xml:space="preserve"> </w:t>
      </w:r>
      <w:r w:rsidRPr="00647514">
        <w:rPr>
          <w:rFonts w:ascii="Times New Roman" w:hAnsi="Times New Roman"/>
          <w:sz w:val="24"/>
          <w:szCs w:val="24"/>
        </w:rPr>
        <w:t>Часть 6</w:t>
      </w:r>
      <w:r w:rsidRPr="00970EDC">
        <w:rPr>
          <w:rFonts w:ascii="Times New Roman" w:hAnsi="Times New Roman"/>
          <w:sz w:val="24"/>
          <w:szCs w:val="24"/>
          <w:vertAlign w:val="superscript"/>
        </w:rPr>
        <w:t>1</w:t>
      </w:r>
      <w:r w:rsidRPr="00647514">
        <w:rPr>
          <w:rFonts w:ascii="Times New Roman" w:hAnsi="Times New Roman"/>
          <w:sz w:val="24"/>
          <w:szCs w:val="24"/>
        </w:rPr>
        <w:t xml:space="preserve"> статьи 12 Федерального закона от 29 декабря 2012 г. № 273-ФЗ «Об образовании</w:t>
      </w:r>
      <w:r>
        <w:rPr>
          <w:rFonts w:ascii="Times New Roman" w:hAnsi="Times New Roman"/>
          <w:sz w:val="24"/>
          <w:szCs w:val="24"/>
        </w:rPr>
        <w:t xml:space="preserve"> </w:t>
      </w:r>
      <w:r w:rsidRPr="00647514">
        <w:rPr>
          <w:rFonts w:ascii="Times New Roman" w:hAnsi="Times New Roman"/>
          <w:sz w:val="24"/>
          <w:szCs w:val="24"/>
        </w:rPr>
        <w:t>в Российской Федерации».</w:t>
      </w:r>
    </w:p>
  </w:footnote>
  <w:footnote w:id="4">
    <w:p w:rsidR="008242A4" w:rsidRPr="00647514" w:rsidRDefault="008242A4" w:rsidP="007D3E31">
      <w:pPr>
        <w:pStyle w:val="a4"/>
        <w:jc w:val="both"/>
        <w:rPr>
          <w:rFonts w:ascii="Times New Roman" w:hAnsi="Times New Roman"/>
        </w:rPr>
      </w:pPr>
      <w:r>
        <w:rPr>
          <w:rStyle w:val="a6"/>
        </w:rPr>
        <w:footnoteRef/>
      </w:r>
      <w:r w:rsidRPr="00647514">
        <w:t xml:space="preserve"> </w:t>
      </w:r>
      <w:r w:rsidRPr="00647514">
        <w:rPr>
          <w:rFonts w:ascii="Times New Roman" w:hAnsi="Times New Roman"/>
          <w:sz w:val="24"/>
          <w:szCs w:val="24"/>
        </w:rPr>
        <w:t>Часть 6</w:t>
      </w:r>
      <w:r>
        <w:rPr>
          <w:rFonts w:ascii="Times New Roman" w:hAnsi="Times New Roman"/>
          <w:sz w:val="24"/>
          <w:szCs w:val="24"/>
          <w:vertAlign w:val="superscript"/>
        </w:rPr>
        <w:t>3</w:t>
      </w:r>
      <w:r w:rsidRPr="00647514">
        <w:rPr>
          <w:rFonts w:ascii="Times New Roman" w:hAnsi="Times New Roman"/>
          <w:sz w:val="24"/>
          <w:szCs w:val="24"/>
        </w:rPr>
        <w:t xml:space="preserve"> статьи 12 Федерального закона от 29 декабря 2012 г. № 273-ФЗ «Об образовании</w:t>
      </w:r>
      <w:r>
        <w:rPr>
          <w:rFonts w:ascii="Times New Roman" w:hAnsi="Times New Roman"/>
          <w:sz w:val="24"/>
          <w:szCs w:val="24"/>
        </w:rPr>
        <w:t xml:space="preserve"> </w:t>
      </w:r>
      <w:r w:rsidRPr="00647514">
        <w:rPr>
          <w:rFonts w:ascii="Times New Roman" w:hAnsi="Times New Roman"/>
          <w:sz w:val="24"/>
          <w:szCs w:val="24"/>
        </w:rPr>
        <w:t>в Российской Федерации».</w:t>
      </w:r>
    </w:p>
  </w:footnote>
  <w:footnote w:id="5">
    <w:p w:rsidR="008242A4" w:rsidRPr="000C5892" w:rsidRDefault="008242A4" w:rsidP="007D3E31">
      <w:pPr>
        <w:autoSpaceDE w:val="0"/>
        <w:autoSpaceDN w:val="0"/>
        <w:adjustRightInd w:val="0"/>
        <w:spacing w:after="0" w:line="240" w:lineRule="auto"/>
        <w:jc w:val="both"/>
        <w:rPr>
          <w:rFonts w:ascii="Times New Roman" w:hAnsi="Times New Roman"/>
          <w:sz w:val="24"/>
          <w:szCs w:val="24"/>
        </w:rPr>
      </w:pPr>
      <w:r w:rsidRPr="00970EDC">
        <w:rPr>
          <w:rStyle w:val="a6"/>
        </w:rPr>
        <w:footnoteRef/>
      </w:r>
      <w:r w:rsidRPr="000C5892">
        <w:t xml:space="preserve"> </w:t>
      </w:r>
      <w:r w:rsidRPr="000C5892">
        <w:rPr>
          <w:rFonts w:ascii="Times New Roman" w:hAnsi="Times New Roman"/>
          <w:sz w:val="24"/>
          <w:szCs w:val="24"/>
        </w:rPr>
        <w:t>Пункт 14 ФГОС СОО.</w:t>
      </w:r>
    </w:p>
  </w:footnote>
  <w:footnote w:id="6">
    <w:p w:rsidR="008242A4" w:rsidRPr="000C5892" w:rsidRDefault="008242A4" w:rsidP="007D3E31">
      <w:pPr>
        <w:autoSpaceDE w:val="0"/>
        <w:autoSpaceDN w:val="0"/>
        <w:adjustRightInd w:val="0"/>
        <w:spacing w:after="0" w:line="240" w:lineRule="auto"/>
        <w:jc w:val="both"/>
        <w:rPr>
          <w:rFonts w:ascii="Times New Roman" w:hAnsi="Times New Roman"/>
          <w:sz w:val="24"/>
          <w:szCs w:val="24"/>
        </w:rPr>
      </w:pPr>
      <w:r w:rsidRPr="00970EDC">
        <w:rPr>
          <w:rStyle w:val="a6"/>
        </w:rPr>
        <w:footnoteRef/>
      </w:r>
      <w:r w:rsidRPr="000C5892">
        <w:t xml:space="preserve"> </w:t>
      </w:r>
      <w:r w:rsidRPr="000C5892">
        <w:rPr>
          <w:rFonts w:ascii="Times New Roman" w:hAnsi="Times New Roman"/>
          <w:sz w:val="24"/>
          <w:szCs w:val="24"/>
        </w:rPr>
        <w:t>Пункт 14 ФГОС СОО.</w:t>
      </w:r>
    </w:p>
  </w:footnote>
  <w:footnote w:id="7">
    <w:p w:rsidR="008242A4" w:rsidRPr="006F5313" w:rsidRDefault="008242A4" w:rsidP="007D3E31">
      <w:pPr>
        <w:autoSpaceDE w:val="0"/>
        <w:autoSpaceDN w:val="0"/>
        <w:adjustRightInd w:val="0"/>
        <w:spacing w:after="0" w:line="240" w:lineRule="auto"/>
        <w:jc w:val="both"/>
        <w:rPr>
          <w:rFonts w:ascii="Times New Roman" w:hAnsi="Times New Roman"/>
          <w:sz w:val="24"/>
          <w:szCs w:val="24"/>
        </w:rPr>
      </w:pPr>
      <w:r w:rsidRPr="00970EDC">
        <w:rPr>
          <w:rStyle w:val="a6"/>
        </w:rPr>
        <w:footnoteRef/>
      </w:r>
      <w:r w:rsidRPr="006F5313">
        <w:t xml:space="preserve"> </w:t>
      </w:r>
      <w:r w:rsidRPr="006F5313">
        <w:rPr>
          <w:rFonts w:ascii="Times New Roman" w:hAnsi="Times New Roman"/>
          <w:sz w:val="24"/>
          <w:szCs w:val="24"/>
        </w:rPr>
        <w:t>Пункт 14 ФГОС СОО.</w:t>
      </w:r>
    </w:p>
  </w:footnote>
  <w:footnote w:id="8">
    <w:p w:rsidR="008242A4" w:rsidRPr="009E3E99" w:rsidRDefault="008242A4" w:rsidP="007D3E31">
      <w:pPr>
        <w:autoSpaceDE w:val="0"/>
        <w:autoSpaceDN w:val="0"/>
        <w:adjustRightInd w:val="0"/>
        <w:spacing w:after="0" w:line="240" w:lineRule="auto"/>
        <w:jc w:val="both"/>
        <w:rPr>
          <w:rFonts w:ascii="Times New Roman" w:hAnsi="Times New Roman"/>
          <w:sz w:val="24"/>
          <w:szCs w:val="24"/>
        </w:rPr>
      </w:pPr>
      <w:r w:rsidRPr="00970EDC">
        <w:rPr>
          <w:rStyle w:val="a6"/>
        </w:rPr>
        <w:footnoteRef/>
      </w:r>
      <w:r w:rsidRPr="009E3E99">
        <w:t xml:space="preserve"> </w:t>
      </w:r>
      <w:r w:rsidRPr="009E3E99">
        <w:rPr>
          <w:rFonts w:ascii="Times New Roman" w:hAnsi="Times New Roman"/>
          <w:sz w:val="24"/>
          <w:szCs w:val="24"/>
        </w:rPr>
        <w:t>Пункт 14 ФГОС СОО.</w:t>
      </w:r>
    </w:p>
  </w:footnote>
  <w:footnote w:id="9">
    <w:p w:rsidR="008242A4" w:rsidRPr="006F5313" w:rsidRDefault="008242A4" w:rsidP="007D3E31">
      <w:pPr>
        <w:autoSpaceDE w:val="0"/>
        <w:autoSpaceDN w:val="0"/>
        <w:adjustRightInd w:val="0"/>
        <w:spacing w:after="0" w:line="240" w:lineRule="auto"/>
        <w:jc w:val="both"/>
        <w:rPr>
          <w:rFonts w:ascii="Times New Roman" w:hAnsi="Times New Roman"/>
          <w:sz w:val="24"/>
          <w:szCs w:val="24"/>
        </w:rPr>
      </w:pPr>
      <w:r w:rsidRPr="00970EDC">
        <w:rPr>
          <w:rStyle w:val="a6"/>
        </w:rPr>
        <w:footnoteRef/>
      </w:r>
      <w:r w:rsidRPr="006F5313">
        <w:t xml:space="preserve"> </w:t>
      </w:r>
      <w:r w:rsidRPr="006F5313">
        <w:rPr>
          <w:rFonts w:ascii="Times New Roman" w:hAnsi="Times New Roman"/>
          <w:sz w:val="24"/>
          <w:szCs w:val="24"/>
        </w:rPr>
        <w:t>Пункт 18.2.1 ФГОС СОО.</w:t>
      </w:r>
    </w:p>
  </w:footnote>
  <w:footnote w:id="10">
    <w:p w:rsidR="008242A4" w:rsidRPr="00A6468B" w:rsidRDefault="008242A4" w:rsidP="007D3E31">
      <w:pPr>
        <w:autoSpaceDE w:val="0"/>
        <w:autoSpaceDN w:val="0"/>
        <w:adjustRightInd w:val="0"/>
        <w:spacing w:after="0" w:line="240" w:lineRule="auto"/>
        <w:jc w:val="both"/>
        <w:rPr>
          <w:rFonts w:ascii="Times New Roman" w:hAnsi="Times New Roman" w:cs="Times New Roman"/>
          <w:sz w:val="24"/>
          <w:szCs w:val="24"/>
        </w:rPr>
      </w:pPr>
      <w:r w:rsidRPr="00A6468B">
        <w:rPr>
          <w:rStyle w:val="a6"/>
          <w:rFonts w:ascii="Times New Roman" w:hAnsi="Times New Roman" w:cs="Times New Roman"/>
          <w:sz w:val="24"/>
          <w:szCs w:val="24"/>
        </w:rPr>
        <w:footnoteRef/>
      </w:r>
      <w:r w:rsidRPr="00A6468B">
        <w:rPr>
          <w:rFonts w:ascii="Times New Roman" w:hAnsi="Times New Roman" w:cs="Times New Roman"/>
          <w:sz w:val="24"/>
          <w:szCs w:val="24"/>
        </w:rPr>
        <w:t xml:space="preserve"> Пункт 18.2.3 ФГОС СОО.</w:t>
      </w:r>
    </w:p>
  </w:footnote>
  <w:footnote w:id="11">
    <w:p w:rsidR="008242A4" w:rsidRPr="00A6468B" w:rsidRDefault="008242A4" w:rsidP="007D3E31">
      <w:pPr>
        <w:autoSpaceDE w:val="0"/>
        <w:autoSpaceDN w:val="0"/>
        <w:adjustRightInd w:val="0"/>
        <w:spacing w:after="0" w:line="240" w:lineRule="auto"/>
        <w:jc w:val="both"/>
        <w:rPr>
          <w:rFonts w:ascii="Times New Roman" w:hAnsi="Times New Roman" w:cs="Times New Roman"/>
          <w:sz w:val="24"/>
          <w:szCs w:val="24"/>
        </w:rPr>
      </w:pPr>
      <w:r w:rsidRPr="00A6468B">
        <w:rPr>
          <w:rStyle w:val="a6"/>
          <w:rFonts w:ascii="Times New Roman" w:hAnsi="Times New Roman" w:cs="Times New Roman"/>
          <w:sz w:val="24"/>
          <w:szCs w:val="24"/>
        </w:rPr>
        <w:footnoteRef/>
      </w:r>
      <w:r w:rsidRPr="00A6468B">
        <w:rPr>
          <w:rFonts w:ascii="Times New Roman" w:hAnsi="Times New Roman" w:cs="Times New Roman"/>
          <w:sz w:val="24"/>
          <w:szCs w:val="24"/>
        </w:rPr>
        <w:t xml:space="preserve"> Пункт 18.2.3 ФГОС СОО.</w:t>
      </w:r>
    </w:p>
  </w:footnote>
  <w:footnote w:id="12">
    <w:p w:rsidR="008242A4" w:rsidRPr="00A6468B" w:rsidRDefault="008242A4" w:rsidP="007D3E31">
      <w:pPr>
        <w:autoSpaceDE w:val="0"/>
        <w:autoSpaceDN w:val="0"/>
        <w:adjustRightInd w:val="0"/>
        <w:spacing w:after="0" w:line="240" w:lineRule="auto"/>
        <w:jc w:val="both"/>
        <w:rPr>
          <w:rFonts w:ascii="Times New Roman" w:hAnsi="Times New Roman" w:cs="Times New Roman"/>
          <w:sz w:val="24"/>
          <w:szCs w:val="24"/>
        </w:rPr>
      </w:pPr>
      <w:r w:rsidRPr="00A6468B">
        <w:rPr>
          <w:rStyle w:val="a6"/>
          <w:rFonts w:ascii="Times New Roman" w:hAnsi="Times New Roman" w:cs="Times New Roman"/>
          <w:sz w:val="24"/>
          <w:szCs w:val="24"/>
        </w:rPr>
        <w:footnoteRef/>
      </w:r>
      <w:r w:rsidRPr="00A6468B">
        <w:rPr>
          <w:rFonts w:ascii="Times New Roman" w:hAnsi="Times New Roman" w:cs="Times New Roman"/>
          <w:sz w:val="24"/>
          <w:szCs w:val="24"/>
        </w:rPr>
        <w:t xml:space="preserve"> 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p>
  </w:footnote>
  <w:footnote w:id="13">
    <w:p w:rsidR="008242A4" w:rsidRPr="00A6468B" w:rsidRDefault="008242A4" w:rsidP="007D3E31">
      <w:pPr>
        <w:autoSpaceDE w:val="0"/>
        <w:autoSpaceDN w:val="0"/>
        <w:adjustRightInd w:val="0"/>
        <w:spacing w:after="0" w:line="240" w:lineRule="auto"/>
        <w:jc w:val="both"/>
        <w:rPr>
          <w:rFonts w:ascii="Times New Roman" w:hAnsi="Times New Roman" w:cs="Times New Roman"/>
          <w:sz w:val="24"/>
          <w:szCs w:val="24"/>
        </w:rPr>
      </w:pPr>
      <w:r w:rsidRPr="00A6468B">
        <w:rPr>
          <w:rStyle w:val="a6"/>
          <w:rFonts w:ascii="Times New Roman" w:hAnsi="Times New Roman" w:cs="Times New Roman"/>
          <w:sz w:val="24"/>
          <w:szCs w:val="24"/>
        </w:rPr>
        <w:footnoteRef/>
      </w:r>
      <w:r w:rsidRPr="00A6468B">
        <w:rPr>
          <w:rFonts w:ascii="Times New Roman" w:hAnsi="Times New Roman" w:cs="Times New Roman"/>
          <w:sz w:val="24"/>
          <w:szCs w:val="24"/>
        </w:rPr>
        <w:t xml:space="preserve"> Пункт 14 ФГОС СОО.</w:t>
      </w:r>
    </w:p>
  </w:footnote>
  <w:footnote w:id="14">
    <w:p w:rsidR="008242A4" w:rsidRDefault="008242A4" w:rsidP="00A6468B">
      <w:pPr>
        <w:pStyle w:val="aa"/>
        <w:shd w:val="clear" w:color="auto" w:fill="auto"/>
        <w:tabs>
          <w:tab w:val="left" w:pos="255"/>
        </w:tabs>
        <w:ind w:left="20"/>
      </w:pPr>
      <w:r>
        <w:rPr>
          <w:color w:val="000000"/>
          <w:vertAlign w:val="superscript"/>
        </w:rPr>
        <w:footnoteRef/>
      </w:r>
      <w:r>
        <w:rPr>
          <w:color w:val="000000"/>
        </w:rPr>
        <w:tab/>
        <w:t>Часть 1 статьи 34 Федерального закона от 29 декабря 2012 г. № 273-Ф3 «Об образовании в Российской Федерации».</w:t>
      </w:r>
    </w:p>
  </w:footnote>
  <w:footnote w:id="15">
    <w:p w:rsidR="008242A4" w:rsidRDefault="008242A4" w:rsidP="00A6468B">
      <w:pPr>
        <w:pStyle w:val="aa"/>
        <w:shd w:val="clear" w:color="auto" w:fill="auto"/>
        <w:tabs>
          <w:tab w:val="left" w:pos="226"/>
        </w:tabs>
      </w:pPr>
      <w:r>
        <w:rPr>
          <w:color w:val="000000"/>
          <w:vertAlign w:val="superscript"/>
        </w:rPr>
        <w:footnoteRef/>
      </w:r>
      <w:r>
        <w:rPr>
          <w:color w:val="000000"/>
        </w:rPr>
        <w:tab/>
        <w:t>Часть 1 статьи 34 Федерального закона от 29 декабря 2012 г. № 273-Ф3 «Об образовании в Российской Федерации».</w:t>
      </w:r>
    </w:p>
  </w:footnote>
  <w:footnote w:id="16">
    <w:p w:rsidR="008242A4" w:rsidRPr="009E2B00" w:rsidRDefault="008242A4" w:rsidP="00A6468B">
      <w:pPr>
        <w:pStyle w:val="aa"/>
        <w:shd w:val="clear" w:color="auto" w:fill="auto"/>
        <w:tabs>
          <w:tab w:val="left" w:pos="250"/>
        </w:tabs>
        <w:spacing w:line="259" w:lineRule="exact"/>
        <w:ind w:right="240"/>
        <w:jc w:val="left"/>
        <w:rPr>
          <w:sz w:val="20"/>
          <w:szCs w:val="20"/>
        </w:rPr>
      </w:pPr>
      <w:r>
        <w:rPr>
          <w:color w:val="000000"/>
          <w:vertAlign w:val="superscript"/>
        </w:rPr>
        <w:footnoteRef/>
      </w:r>
      <w:r>
        <w:rPr>
          <w:color w:val="000000"/>
        </w:rPr>
        <w:tab/>
      </w:r>
      <w:r w:rsidRPr="009E2B00">
        <w:rPr>
          <w:color w:val="000000"/>
          <w:sz w:val="20"/>
          <w:szCs w:val="20"/>
        </w:rPr>
        <w:t>Статья 95 Федерального закона от 29 декабря 2012 г. № 273-ФЗ «Об образовании в Российской Федерации».</w:t>
      </w:r>
    </w:p>
  </w:footnote>
  <w:footnote w:id="17">
    <w:p w:rsidR="008242A4" w:rsidRPr="009E2B00" w:rsidRDefault="008242A4" w:rsidP="00A6468B">
      <w:pPr>
        <w:pStyle w:val="aa"/>
        <w:shd w:val="clear" w:color="auto" w:fill="auto"/>
        <w:tabs>
          <w:tab w:val="left" w:pos="279"/>
        </w:tabs>
        <w:spacing w:line="259" w:lineRule="exact"/>
        <w:ind w:left="20" w:right="260"/>
        <w:rPr>
          <w:sz w:val="20"/>
          <w:szCs w:val="20"/>
        </w:rPr>
      </w:pPr>
      <w:r w:rsidRPr="009E2B00">
        <w:rPr>
          <w:color w:val="000000"/>
          <w:sz w:val="20"/>
          <w:szCs w:val="20"/>
          <w:vertAlign w:val="superscript"/>
        </w:rPr>
        <w:footnoteRef/>
      </w:r>
      <w:r w:rsidRPr="009E2B00">
        <w:rPr>
          <w:color w:val="000000"/>
          <w:sz w:val="20"/>
          <w:szCs w:val="20"/>
        </w:rPr>
        <w:tab/>
        <w:t>Статья 59 Федерального закона от 29 декабря 2012 г. № 273-ФЗ «Об образовании в Российской Федерации».</w:t>
      </w:r>
    </w:p>
    <w:p w:rsidR="008242A4" w:rsidRPr="00BA6032" w:rsidRDefault="008242A4" w:rsidP="00A6468B">
      <w:pPr>
        <w:pStyle w:val="22"/>
        <w:shd w:val="clear" w:color="auto" w:fill="auto"/>
        <w:ind w:left="20" w:right="260"/>
        <w:rPr>
          <w:sz w:val="24"/>
          <w:szCs w:val="24"/>
        </w:rPr>
      </w:pPr>
      <w:r>
        <w:rPr>
          <w:color w:val="000000"/>
        </w:rPr>
        <w:t xml:space="preserve">18.7. </w:t>
      </w:r>
      <w:proofErr w:type="spellStart"/>
      <w:r w:rsidRPr="00BA6032">
        <w:rPr>
          <w:color w:val="000000"/>
          <w:sz w:val="24"/>
          <w:szCs w:val="24"/>
        </w:rPr>
        <w:t>Системно-деятельностный</w:t>
      </w:r>
      <w:proofErr w:type="spellEnd"/>
      <w:r w:rsidRPr="00BA6032">
        <w:rPr>
          <w:color w:val="000000"/>
          <w:sz w:val="24"/>
          <w:szCs w:val="24"/>
        </w:rPr>
        <w:t xml:space="preserve"> подход к оценке образовательных достижений обучающихся проявляется в оценке способности обучающихся к решению </w:t>
      </w:r>
      <w:proofErr w:type="spellStart"/>
      <w:r w:rsidRPr="00BA6032">
        <w:rPr>
          <w:color w:val="000000"/>
          <w:sz w:val="24"/>
          <w:szCs w:val="24"/>
        </w:rPr>
        <w:t>учебно</w:t>
      </w:r>
      <w:proofErr w:type="spellEnd"/>
      <w:r w:rsidRPr="00BA6032">
        <w:rPr>
          <w:color w:val="000000"/>
          <w:sz w:val="24"/>
          <w:szCs w:val="24"/>
        </w:rPr>
        <w:t xml:space="preserve"> -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BA6032">
        <w:rPr>
          <w:color w:val="000000"/>
          <w:sz w:val="24"/>
          <w:szCs w:val="24"/>
        </w:rPr>
        <w:t>деятельностной</w:t>
      </w:r>
      <w:proofErr w:type="spellEnd"/>
      <w:r w:rsidRPr="00BA6032">
        <w:rPr>
          <w:color w:val="000000"/>
          <w:sz w:val="24"/>
          <w:szCs w:val="24"/>
        </w:rPr>
        <w:t xml:space="preserve"> форме.</w:t>
      </w:r>
    </w:p>
    <w:p w:rsidR="008242A4" w:rsidRPr="009E2B00" w:rsidRDefault="008242A4" w:rsidP="009E2B00">
      <w:pPr>
        <w:pStyle w:val="22"/>
        <w:numPr>
          <w:ilvl w:val="0"/>
          <w:numId w:val="2"/>
        </w:numPr>
        <w:shd w:val="clear" w:color="auto" w:fill="auto"/>
        <w:tabs>
          <w:tab w:val="left" w:pos="1364"/>
        </w:tabs>
        <w:ind w:left="20" w:right="260" w:hanging="20"/>
        <w:rPr>
          <w:sz w:val="24"/>
          <w:szCs w:val="24"/>
        </w:rPr>
      </w:pPr>
      <w:r w:rsidRPr="009E2B00">
        <w:rPr>
          <w:color w:val="000000"/>
          <w:sz w:val="24"/>
          <w:szCs w:val="24"/>
        </w:rPr>
        <w:t xml:space="preserve">Уровневый подход служит важнейшей основой для организации индивидуальной работы с </w:t>
      </w:r>
      <w:proofErr w:type="gramStart"/>
      <w:r w:rsidRPr="009E2B00">
        <w:rPr>
          <w:color w:val="000000"/>
          <w:sz w:val="24"/>
          <w:szCs w:val="24"/>
        </w:rPr>
        <w:t>обучающимися</w:t>
      </w:r>
      <w:proofErr w:type="gramEnd"/>
      <w:r w:rsidRPr="009E2B00">
        <w:rPr>
          <w:color w:val="000000"/>
          <w:sz w:val="24"/>
          <w:szCs w:val="24"/>
        </w:rPr>
        <w:t>. Он реализуется как по отношению к содержанию оценки, так и к представлению и интерпретации результатов измерений.</w:t>
      </w:r>
    </w:p>
    <w:p w:rsidR="008242A4" w:rsidRDefault="008242A4" w:rsidP="00FA4997">
      <w:pPr>
        <w:pStyle w:val="22"/>
        <w:shd w:val="clear" w:color="auto" w:fill="auto"/>
        <w:tabs>
          <w:tab w:val="left" w:pos="1503"/>
        </w:tabs>
        <w:ind w:left="740" w:right="26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2">
    <w:nsid w:val="00000003"/>
    <w:multiLevelType w:val="multilevel"/>
    <w:tmpl w:val="00000003"/>
    <w:name w:val="WW8Num3"/>
    <w:lvl w:ilvl="0">
      <w:start w:val="1"/>
      <w:numFmt w:val="bullet"/>
      <w:lvlText w:val=""/>
      <w:lvlJc w:val="left"/>
      <w:pPr>
        <w:tabs>
          <w:tab w:val="num" w:pos="437"/>
        </w:tabs>
        <w:ind w:left="437" w:hanging="360"/>
      </w:pPr>
      <w:rPr>
        <w:rFonts w:ascii="Symbol" w:hAnsi="Symbol" w:cs="Symbol"/>
        <w:b/>
        <w:bCs/>
      </w:rPr>
    </w:lvl>
    <w:lvl w:ilvl="1">
      <w:start w:val="1"/>
      <w:numFmt w:val="bullet"/>
      <w:lvlText w:val="◦"/>
      <w:lvlJc w:val="left"/>
      <w:pPr>
        <w:tabs>
          <w:tab w:val="num" w:pos="797"/>
        </w:tabs>
        <w:ind w:left="797" w:hanging="360"/>
      </w:pPr>
      <w:rPr>
        <w:rFonts w:ascii="OpenSymbol" w:hAnsi="OpenSymbol" w:cs="OpenSymbol"/>
        <w:b/>
        <w:bCs/>
      </w:rPr>
    </w:lvl>
    <w:lvl w:ilvl="2">
      <w:start w:val="1"/>
      <w:numFmt w:val="bullet"/>
      <w:lvlText w:val="▪"/>
      <w:lvlJc w:val="left"/>
      <w:pPr>
        <w:tabs>
          <w:tab w:val="num" w:pos="1157"/>
        </w:tabs>
        <w:ind w:left="1157" w:hanging="360"/>
      </w:pPr>
      <w:rPr>
        <w:rFonts w:ascii="OpenSymbol" w:hAnsi="OpenSymbol" w:cs="OpenSymbol"/>
        <w:b/>
        <w:bCs/>
      </w:rPr>
    </w:lvl>
    <w:lvl w:ilvl="3">
      <w:start w:val="1"/>
      <w:numFmt w:val="bullet"/>
      <w:lvlText w:val=""/>
      <w:lvlJc w:val="left"/>
      <w:pPr>
        <w:tabs>
          <w:tab w:val="num" w:pos="1517"/>
        </w:tabs>
        <w:ind w:left="1517" w:hanging="360"/>
      </w:pPr>
      <w:rPr>
        <w:rFonts w:ascii="Symbol" w:hAnsi="Symbol" w:cs="Symbol"/>
        <w:b/>
        <w:bCs/>
      </w:rPr>
    </w:lvl>
    <w:lvl w:ilvl="4">
      <w:start w:val="1"/>
      <w:numFmt w:val="bullet"/>
      <w:lvlText w:val="◦"/>
      <w:lvlJc w:val="left"/>
      <w:pPr>
        <w:tabs>
          <w:tab w:val="num" w:pos="1877"/>
        </w:tabs>
        <w:ind w:left="1877" w:hanging="360"/>
      </w:pPr>
      <w:rPr>
        <w:rFonts w:ascii="OpenSymbol" w:hAnsi="OpenSymbol" w:cs="OpenSymbol"/>
        <w:b/>
        <w:bCs/>
      </w:rPr>
    </w:lvl>
    <w:lvl w:ilvl="5">
      <w:start w:val="1"/>
      <w:numFmt w:val="bullet"/>
      <w:lvlText w:val="▪"/>
      <w:lvlJc w:val="left"/>
      <w:pPr>
        <w:tabs>
          <w:tab w:val="num" w:pos="2237"/>
        </w:tabs>
        <w:ind w:left="2237" w:hanging="360"/>
      </w:pPr>
      <w:rPr>
        <w:rFonts w:ascii="OpenSymbol" w:hAnsi="OpenSymbol" w:cs="OpenSymbol"/>
        <w:b/>
        <w:bCs/>
      </w:rPr>
    </w:lvl>
    <w:lvl w:ilvl="6">
      <w:start w:val="1"/>
      <w:numFmt w:val="bullet"/>
      <w:lvlText w:val=""/>
      <w:lvlJc w:val="left"/>
      <w:pPr>
        <w:tabs>
          <w:tab w:val="num" w:pos="2597"/>
        </w:tabs>
        <w:ind w:left="2597" w:hanging="360"/>
      </w:pPr>
      <w:rPr>
        <w:rFonts w:ascii="Symbol" w:hAnsi="Symbol" w:cs="Symbol"/>
        <w:b/>
        <w:bCs/>
      </w:rPr>
    </w:lvl>
    <w:lvl w:ilvl="7">
      <w:start w:val="1"/>
      <w:numFmt w:val="bullet"/>
      <w:lvlText w:val="◦"/>
      <w:lvlJc w:val="left"/>
      <w:pPr>
        <w:tabs>
          <w:tab w:val="num" w:pos="2957"/>
        </w:tabs>
        <w:ind w:left="2957" w:hanging="360"/>
      </w:pPr>
      <w:rPr>
        <w:rFonts w:ascii="OpenSymbol" w:hAnsi="OpenSymbol" w:cs="OpenSymbol"/>
        <w:b/>
        <w:bCs/>
      </w:rPr>
    </w:lvl>
    <w:lvl w:ilvl="8">
      <w:start w:val="1"/>
      <w:numFmt w:val="bullet"/>
      <w:lvlText w:val="▪"/>
      <w:lvlJc w:val="left"/>
      <w:pPr>
        <w:tabs>
          <w:tab w:val="num" w:pos="3317"/>
        </w:tabs>
        <w:ind w:left="3317" w:hanging="360"/>
      </w:pPr>
      <w:rPr>
        <w:rFonts w:ascii="OpenSymbol" w:hAnsi="OpenSymbol" w:cs="OpenSymbol"/>
        <w:b/>
        <w:bCs/>
      </w:rPr>
    </w:lvl>
  </w:abstractNum>
  <w:abstractNum w:abstractNumId="3">
    <w:nsid w:val="00000004"/>
    <w:multiLevelType w:val="singleLevel"/>
    <w:tmpl w:val="00000004"/>
    <w:name w:val="WW8Num4"/>
    <w:lvl w:ilvl="0">
      <w:start w:val="1"/>
      <w:numFmt w:val="bullet"/>
      <w:lvlText w:val=""/>
      <w:lvlJc w:val="left"/>
      <w:pPr>
        <w:tabs>
          <w:tab w:val="num" w:pos="0"/>
        </w:tabs>
        <w:ind w:left="1287" w:hanging="360"/>
      </w:pPr>
      <w:rPr>
        <w:rFonts w:ascii="Symbol" w:hAnsi="Symbol" w:cs="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5">
    <w:nsid w:val="00000006"/>
    <w:multiLevelType w:val="multilevel"/>
    <w:tmpl w:val="00000006"/>
    <w:name w:val="WW8Num6"/>
    <w:lvl w:ilvl="0">
      <w:start w:val="1"/>
      <w:numFmt w:val="bullet"/>
      <w:lvlText w:val=""/>
      <w:lvlJc w:val="left"/>
      <w:pPr>
        <w:tabs>
          <w:tab w:val="num" w:pos="437"/>
        </w:tabs>
        <w:ind w:left="437" w:hanging="360"/>
      </w:pPr>
      <w:rPr>
        <w:rFonts w:ascii="Symbol" w:hAnsi="Symbol" w:cs="Symbol"/>
        <w:b/>
        <w:bCs/>
      </w:rPr>
    </w:lvl>
    <w:lvl w:ilvl="1">
      <w:start w:val="1"/>
      <w:numFmt w:val="bullet"/>
      <w:lvlText w:val="◦"/>
      <w:lvlJc w:val="left"/>
      <w:pPr>
        <w:tabs>
          <w:tab w:val="num" w:pos="797"/>
        </w:tabs>
        <w:ind w:left="797" w:hanging="360"/>
      </w:pPr>
      <w:rPr>
        <w:rFonts w:ascii="OpenSymbol" w:hAnsi="OpenSymbol" w:cs="OpenSymbol"/>
        <w:b/>
        <w:bCs/>
      </w:rPr>
    </w:lvl>
    <w:lvl w:ilvl="2">
      <w:start w:val="1"/>
      <w:numFmt w:val="bullet"/>
      <w:lvlText w:val="▪"/>
      <w:lvlJc w:val="left"/>
      <w:pPr>
        <w:tabs>
          <w:tab w:val="num" w:pos="1157"/>
        </w:tabs>
        <w:ind w:left="1157" w:hanging="360"/>
      </w:pPr>
      <w:rPr>
        <w:rFonts w:ascii="OpenSymbol" w:hAnsi="OpenSymbol" w:cs="OpenSymbol"/>
        <w:b/>
        <w:bCs/>
      </w:rPr>
    </w:lvl>
    <w:lvl w:ilvl="3">
      <w:start w:val="1"/>
      <w:numFmt w:val="bullet"/>
      <w:lvlText w:val=""/>
      <w:lvlJc w:val="left"/>
      <w:pPr>
        <w:tabs>
          <w:tab w:val="num" w:pos="1517"/>
        </w:tabs>
        <w:ind w:left="1517" w:hanging="360"/>
      </w:pPr>
      <w:rPr>
        <w:rFonts w:ascii="Symbol" w:hAnsi="Symbol" w:cs="Symbol"/>
        <w:b/>
        <w:bCs/>
      </w:rPr>
    </w:lvl>
    <w:lvl w:ilvl="4">
      <w:start w:val="1"/>
      <w:numFmt w:val="bullet"/>
      <w:lvlText w:val="◦"/>
      <w:lvlJc w:val="left"/>
      <w:pPr>
        <w:tabs>
          <w:tab w:val="num" w:pos="1877"/>
        </w:tabs>
        <w:ind w:left="1877" w:hanging="360"/>
      </w:pPr>
      <w:rPr>
        <w:rFonts w:ascii="OpenSymbol" w:hAnsi="OpenSymbol" w:cs="OpenSymbol"/>
        <w:b/>
        <w:bCs/>
      </w:rPr>
    </w:lvl>
    <w:lvl w:ilvl="5">
      <w:start w:val="1"/>
      <w:numFmt w:val="bullet"/>
      <w:lvlText w:val="▪"/>
      <w:lvlJc w:val="left"/>
      <w:pPr>
        <w:tabs>
          <w:tab w:val="num" w:pos="2237"/>
        </w:tabs>
        <w:ind w:left="2237" w:hanging="360"/>
      </w:pPr>
      <w:rPr>
        <w:rFonts w:ascii="OpenSymbol" w:hAnsi="OpenSymbol" w:cs="OpenSymbol"/>
        <w:b/>
        <w:bCs/>
      </w:rPr>
    </w:lvl>
    <w:lvl w:ilvl="6">
      <w:start w:val="1"/>
      <w:numFmt w:val="bullet"/>
      <w:lvlText w:val=""/>
      <w:lvlJc w:val="left"/>
      <w:pPr>
        <w:tabs>
          <w:tab w:val="num" w:pos="2597"/>
        </w:tabs>
        <w:ind w:left="2597" w:hanging="360"/>
      </w:pPr>
      <w:rPr>
        <w:rFonts w:ascii="Symbol" w:hAnsi="Symbol" w:cs="Symbol"/>
        <w:b/>
        <w:bCs/>
      </w:rPr>
    </w:lvl>
    <w:lvl w:ilvl="7">
      <w:start w:val="1"/>
      <w:numFmt w:val="bullet"/>
      <w:lvlText w:val="◦"/>
      <w:lvlJc w:val="left"/>
      <w:pPr>
        <w:tabs>
          <w:tab w:val="num" w:pos="2957"/>
        </w:tabs>
        <w:ind w:left="2957" w:hanging="360"/>
      </w:pPr>
      <w:rPr>
        <w:rFonts w:ascii="OpenSymbol" w:hAnsi="OpenSymbol" w:cs="OpenSymbol"/>
        <w:b/>
        <w:bCs/>
      </w:rPr>
    </w:lvl>
    <w:lvl w:ilvl="8">
      <w:start w:val="1"/>
      <w:numFmt w:val="bullet"/>
      <w:lvlText w:val="▪"/>
      <w:lvlJc w:val="left"/>
      <w:pPr>
        <w:tabs>
          <w:tab w:val="num" w:pos="3317"/>
        </w:tabs>
        <w:ind w:left="3317" w:hanging="360"/>
      </w:pPr>
      <w:rPr>
        <w:rFonts w:ascii="OpenSymbol" w:hAnsi="OpenSymbol" w:cs="OpenSymbol"/>
        <w:b/>
        <w:bCs/>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7">
    <w:nsid w:val="00000008"/>
    <w:multiLevelType w:val="multilevel"/>
    <w:tmpl w:val="00000008"/>
    <w:name w:val="WW8Num8"/>
    <w:lvl w:ilvl="0">
      <w:start w:val="1"/>
      <w:numFmt w:val="bullet"/>
      <w:lvlText w:val=""/>
      <w:lvlJc w:val="left"/>
      <w:pPr>
        <w:tabs>
          <w:tab w:val="num" w:pos="437"/>
        </w:tabs>
        <w:ind w:left="437" w:hanging="360"/>
      </w:pPr>
      <w:rPr>
        <w:rFonts w:ascii="Symbol" w:hAnsi="Symbol" w:cs="Symbol"/>
        <w:b/>
        <w:bCs/>
      </w:rPr>
    </w:lvl>
    <w:lvl w:ilvl="1">
      <w:start w:val="1"/>
      <w:numFmt w:val="bullet"/>
      <w:lvlText w:val="◦"/>
      <w:lvlJc w:val="left"/>
      <w:pPr>
        <w:tabs>
          <w:tab w:val="num" w:pos="797"/>
        </w:tabs>
        <w:ind w:left="797" w:hanging="360"/>
      </w:pPr>
      <w:rPr>
        <w:rFonts w:ascii="OpenSymbol" w:hAnsi="OpenSymbol" w:cs="OpenSymbol"/>
        <w:b/>
        <w:bCs/>
      </w:rPr>
    </w:lvl>
    <w:lvl w:ilvl="2">
      <w:start w:val="1"/>
      <w:numFmt w:val="bullet"/>
      <w:lvlText w:val="▪"/>
      <w:lvlJc w:val="left"/>
      <w:pPr>
        <w:tabs>
          <w:tab w:val="num" w:pos="1157"/>
        </w:tabs>
        <w:ind w:left="1157" w:hanging="360"/>
      </w:pPr>
      <w:rPr>
        <w:rFonts w:ascii="OpenSymbol" w:hAnsi="OpenSymbol" w:cs="OpenSymbol"/>
        <w:b/>
        <w:bCs/>
      </w:rPr>
    </w:lvl>
    <w:lvl w:ilvl="3">
      <w:start w:val="1"/>
      <w:numFmt w:val="bullet"/>
      <w:lvlText w:val=""/>
      <w:lvlJc w:val="left"/>
      <w:pPr>
        <w:tabs>
          <w:tab w:val="num" w:pos="1517"/>
        </w:tabs>
        <w:ind w:left="1517" w:hanging="360"/>
      </w:pPr>
      <w:rPr>
        <w:rFonts w:ascii="Symbol" w:hAnsi="Symbol" w:cs="Symbol"/>
        <w:b/>
        <w:bCs/>
      </w:rPr>
    </w:lvl>
    <w:lvl w:ilvl="4">
      <w:start w:val="1"/>
      <w:numFmt w:val="bullet"/>
      <w:lvlText w:val="◦"/>
      <w:lvlJc w:val="left"/>
      <w:pPr>
        <w:tabs>
          <w:tab w:val="num" w:pos="1877"/>
        </w:tabs>
        <w:ind w:left="1877" w:hanging="360"/>
      </w:pPr>
      <w:rPr>
        <w:rFonts w:ascii="OpenSymbol" w:hAnsi="OpenSymbol" w:cs="OpenSymbol"/>
        <w:b/>
        <w:bCs/>
      </w:rPr>
    </w:lvl>
    <w:lvl w:ilvl="5">
      <w:start w:val="1"/>
      <w:numFmt w:val="bullet"/>
      <w:lvlText w:val="▪"/>
      <w:lvlJc w:val="left"/>
      <w:pPr>
        <w:tabs>
          <w:tab w:val="num" w:pos="2237"/>
        </w:tabs>
        <w:ind w:left="2237" w:hanging="360"/>
      </w:pPr>
      <w:rPr>
        <w:rFonts w:ascii="OpenSymbol" w:hAnsi="OpenSymbol" w:cs="OpenSymbol"/>
        <w:b/>
        <w:bCs/>
      </w:rPr>
    </w:lvl>
    <w:lvl w:ilvl="6">
      <w:start w:val="1"/>
      <w:numFmt w:val="bullet"/>
      <w:lvlText w:val=""/>
      <w:lvlJc w:val="left"/>
      <w:pPr>
        <w:tabs>
          <w:tab w:val="num" w:pos="2597"/>
        </w:tabs>
        <w:ind w:left="2597" w:hanging="360"/>
      </w:pPr>
      <w:rPr>
        <w:rFonts w:ascii="Symbol" w:hAnsi="Symbol" w:cs="Symbol"/>
        <w:b/>
        <w:bCs/>
      </w:rPr>
    </w:lvl>
    <w:lvl w:ilvl="7">
      <w:start w:val="1"/>
      <w:numFmt w:val="bullet"/>
      <w:lvlText w:val="◦"/>
      <w:lvlJc w:val="left"/>
      <w:pPr>
        <w:tabs>
          <w:tab w:val="num" w:pos="2957"/>
        </w:tabs>
        <w:ind w:left="2957" w:hanging="360"/>
      </w:pPr>
      <w:rPr>
        <w:rFonts w:ascii="OpenSymbol" w:hAnsi="OpenSymbol" w:cs="OpenSymbol"/>
        <w:b/>
        <w:bCs/>
      </w:rPr>
    </w:lvl>
    <w:lvl w:ilvl="8">
      <w:start w:val="1"/>
      <w:numFmt w:val="bullet"/>
      <w:lvlText w:val="▪"/>
      <w:lvlJc w:val="left"/>
      <w:pPr>
        <w:tabs>
          <w:tab w:val="num" w:pos="3317"/>
        </w:tabs>
        <w:ind w:left="3317" w:hanging="360"/>
      </w:pPr>
      <w:rPr>
        <w:rFonts w:ascii="OpenSymbol" w:hAnsi="OpenSymbol" w:cs="OpenSymbol"/>
        <w:b/>
        <w:bCs/>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10">
    <w:nsid w:val="0000000B"/>
    <w:multiLevelType w:val="multilevel"/>
    <w:tmpl w:val="0000000B"/>
    <w:name w:val="WW8Num11"/>
    <w:lvl w:ilvl="0">
      <w:start w:val="1"/>
      <w:numFmt w:val="bullet"/>
      <w:lvlText w:val=""/>
      <w:lvlJc w:val="left"/>
      <w:pPr>
        <w:tabs>
          <w:tab w:val="num" w:pos="437"/>
        </w:tabs>
        <w:ind w:left="437" w:hanging="360"/>
      </w:pPr>
      <w:rPr>
        <w:rFonts w:ascii="Symbol" w:hAnsi="Symbol" w:cs="Symbol"/>
        <w:b/>
        <w:bCs/>
      </w:rPr>
    </w:lvl>
    <w:lvl w:ilvl="1">
      <w:start w:val="1"/>
      <w:numFmt w:val="bullet"/>
      <w:lvlText w:val="◦"/>
      <w:lvlJc w:val="left"/>
      <w:pPr>
        <w:tabs>
          <w:tab w:val="num" w:pos="797"/>
        </w:tabs>
        <w:ind w:left="797" w:hanging="360"/>
      </w:pPr>
      <w:rPr>
        <w:rFonts w:ascii="OpenSymbol" w:hAnsi="OpenSymbol" w:cs="OpenSymbol"/>
        <w:b/>
        <w:bCs/>
      </w:rPr>
    </w:lvl>
    <w:lvl w:ilvl="2">
      <w:start w:val="1"/>
      <w:numFmt w:val="bullet"/>
      <w:lvlText w:val="▪"/>
      <w:lvlJc w:val="left"/>
      <w:pPr>
        <w:tabs>
          <w:tab w:val="num" w:pos="1157"/>
        </w:tabs>
        <w:ind w:left="1157" w:hanging="360"/>
      </w:pPr>
      <w:rPr>
        <w:rFonts w:ascii="OpenSymbol" w:hAnsi="OpenSymbol" w:cs="OpenSymbol"/>
        <w:b/>
        <w:bCs/>
      </w:rPr>
    </w:lvl>
    <w:lvl w:ilvl="3">
      <w:start w:val="1"/>
      <w:numFmt w:val="bullet"/>
      <w:lvlText w:val=""/>
      <w:lvlJc w:val="left"/>
      <w:pPr>
        <w:tabs>
          <w:tab w:val="num" w:pos="1517"/>
        </w:tabs>
        <w:ind w:left="1517" w:hanging="360"/>
      </w:pPr>
      <w:rPr>
        <w:rFonts w:ascii="Symbol" w:hAnsi="Symbol" w:cs="Symbol"/>
        <w:b/>
        <w:bCs/>
      </w:rPr>
    </w:lvl>
    <w:lvl w:ilvl="4">
      <w:start w:val="1"/>
      <w:numFmt w:val="bullet"/>
      <w:lvlText w:val="◦"/>
      <w:lvlJc w:val="left"/>
      <w:pPr>
        <w:tabs>
          <w:tab w:val="num" w:pos="1877"/>
        </w:tabs>
        <w:ind w:left="1877" w:hanging="360"/>
      </w:pPr>
      <w:rPr>
        <w:rFonts w:ascii="OpenSymbol" w:hAnsi="OpenSymbol" w:cs="OpenSymbol"/>
        <w:b/>
        <w:bCs/>
      </w:rPr>
    </w:lvl>
    <w:lvl w:ilvl="5">
      <w:start w:val="1"/>
      <w:numFmt w:val="bullet"/>
      <w:lvlText w:val="▪"/>
      <w:lvlJc w:val="left"/>
      <w:pPr>
        <w:tabs>
          <w:tab w:val="num" w:pos="2237"/>
        </w:tabs>
        <w:ind w:left="2237" w:hanging="360"/>
      </w:pPr>
      <w:rPr>
        <w:rFonts w:ascii="OpenSymbol" w:hAnsi="OpenSymbol" w:cs="OpenSymbol"/>
        <w:b/>
        <w:bCs/>
      </w:rPr>
    </w:lvl>
    <w:lvl w:ilvl="6">
      <w:start w:val="1"/>
      <w:numFmt w:val="bullet"/>
      <w:lvlText w:val=""/>
      <w:lvlJc w:val="left"/>
      <w:pPr>
        <w:tabs>
          <w:tab w:val="num" w:pos="2597"/>
        </w:tabs>
        <w:ind w:left="2597" w:hanging="360"/>
      </w:pPr>
      <w:rPr>
        <w:rFonts w:ascii="Symbol" w:hAnsi="Symbol" w:cs="Symbol"/>
        <w:b/>
        <w:bCs/>
      </w:rPr>
    </w:lvl>
    <w:lvl w:ilvl="7">
      <w:start w:val="1"/>
      <w:numFmt w:val="bullet"/>
      <w:lvlText w:val="◦"/>
      <w:lvlJc w:val="left"/>
      <w:pPr>
        <w:tabs>
          <w:tab w:val="num" w:pos="2957"/>
        </w:tabs>
        <w:ind w:left="2957" w:hanging="360"/>
      </w:pPr>
      <w:rPr>
        <w:rFonts w:ascii="OpenSymbol" w:hAnsi="OpenSymbol" w:cs="OpenSymbol"/>
        <w:b/>
        <w:bCs/>
      </w:rPr>
    </w:lvl>
    <w:lvl w:ilvl="8">
      <w:start w:val="1"/>
      <w:numFmt w:val="bullet"/>
      <w:lvlText w:val="▪"/>
      <w:lvlJc w:val="left"/>
      <w:pPr>
        <w:tabs>
          <w:tab w:val="num" w:pos="3317"/>
        </w:tabs>
        <w:ind w:left="3317" w:hanging="360"/>
      </w:pPr>
      <w:rPr>
        <w:rFonts w:ascii="OpenSymbol" w:hAnsi="OpenSymbol" w:cs="OpenSymbol"/>
        <w:b/>
        <w:bCs/>
      </w:rPr>
    </w:lvl>
  </w:abstractNum>
  <w:abstractNum w:abstractNumId="11">
    <w:nsid w:val="0000000C"/>
    <w:multiLevelType w:val="multilevel"/>
    <w:tmpl w:val="0000000C"/>
    <w:name w:val="WW8Num12"/>
    <w:lvl w:ilvl="0">
      <w:start w:val="1"/>
      <w:numFmt w:val="decimal"/>
      <w:lvlText w:val="%1."/>
      <w:lvlJc w:val="left"/>
      <w:pPr>
        <w:tabs>
          <w:tab w:val="num" w:pos="644"/>
        </w:tabs>
        <w:ind w:left="644"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12">
    <w:nsid w:val="0000000D"/>
    <w:multiLevelType w:val="multilevel"/>
    <w:tmpl w:val="0000000D"/>
    <w:name w:val="WW8Num13"/>
    <w:lvl w:ilvl="0">
      <w:start w:val="1"/>
      <w:numFmt w:val="bullet"/>
      <w:lvlText w:val=""/>
      <w:lvlJc w:val="left"/>
      <w:pPr>
        <w:tabs>
          <w:tab w:val="num" w:pos="437"/>
        </w:tabs>
        <w:ind w:left="437" w:hanging="360"/>
      </w:pPr>
      <w:rPr>
        <w:rFonts w:ascii="Symbol" w:hAnsi="Symbol" w:cs="Symbol"/>
        <w:b/>
        <w:bCs/>
      </w:rPr>
    </w:lvl>
    <w:lvl w:ilvl="1">
      <w:start w:val="1"/>
      <w:numFmt w:val="bullet"/>
      <w:lvlText w:val="◦"/>
      <w:lvlJc w:val="left"/>
      <w:pPr>
        <w:tabs>
          <w:tab w:val="num" w:pos="797"/>
        </w:tabs>
        <w:ind w:left="797" w:hanging="360"/>
      </w:pPr>
      <w:rPr>
        <w:rFonts w:ascii="OpenSymbol" w:hAnsi="OpenSymbol" w:cs="OpenSymbol"/>
        <w:b/>
        <w:bCs/>
      </w:rPr>
    </w:lvl>
    <w:lvl w:ilvl="2">
      <w:start w:val="1"/>
      <w:numFmt w:val="bullet"/>
      <w:lvlText w:val="▪"/>
      <w:lvlJc w:val="left"/>
      <w:pPr>
        <w:tabs>
          <w:tab w:val="num" w:pos="1157"/>
        </w:tabs>
        <w:ind w:left="1157" w:hanging="360"/>
      </w:pPr>
      <w:rPr>
        <w:rFonts w:ascii="OpenSymbol" w:hAnsi="OpenSymbol" w:cs="OpenSymbol"/>
        <w:b/>
        <w:bCs/>
      </w:rPr>
    </w:lvl>
    <w:lvl w:ilvl="3">
      <w:start w:val="1"/>
      <w:numFmt w:val="bullet"/>
      <w:lvlText w:val=""/>
      <w:lvlJc w:val="left"/>
      <w:pPr>
        <w:tabs>
          <w:tab w:val="num" w:pos="1517"/>
        </w:tabs>
        <w:ind w:left="1517" w:hanging="360"/>
      </w:pPr>
      <w:rPr>
        <w:rFonts w:ascii="Symbol" w:hAnsi="Symbol" w:cs="Symbol"/>
        <w:b/>
        <w:bCs/>
      </w:rPr>
    </w:lvl>
    <w:lvl w:ilvl="4">
      <w:start w:val="1"/>
      <w:numFmt w:val="bullet"/>
      <w:lvlText w:val="◦"/>
      <w:lvlJc w:val="left"/>
      <w:pPr>
        <w:tabs>
          <w:tab w:val="num" w:pos="1877"/>
        </w:tabs>
        <w:ind w:left="1877" w:hanging="360"/>
      </w:pPr>
      <w:rPr>
        <w:rFonts w:ascii="OpenSymbol" w:hAnsi="OpenSymbol" w:cs="OpenSymbol"/>
        <w:b/>
        <w:bCs/>
      </w:rPr>
    </w:lvl>
    <w:lvl w:ilvl="5">
      <w:start w:val="1"/>
      <w:numFmt w:val="bullet"/>
      <w:lvlText w:val="▪"/>
      <w:lvlJc w:val="left"/>
      <w:pPr>
        <w:tabs>
          <w:tab w:val="num" w:pos="2237"/>
        </w:tabs>
        <w:ind w:left="2237" w:hanging="360"/>
      </w:pPr>
      <w:rPr>
        <w:rFonts w:ascii="OpenSymbol" w:hAnsi="OpenSymbol" w:cs="OpenSymbol"/>
        <w:b/>
        <w:bCs/>
      </w:rPr>
    </w:lvl>
    <w:lvl w:ilvl="6">
      <w:start w:val="1"/>
      <w:numFmt w:val="bullet"/>
      <w:lvlText w:val=""/>
      <w:lvlJc w:val="left"/>
      <w:pPr>
        <w:tabs>
          <w:tab w:val="num" w:pos="2597"/>
        </w:tabs>
        <w:ind w:left="2597" w:hanging="360"/>
      </w:pPr>
      <w:rPr>
        <w:rFonts w:ascii="Symbol" w:hAnsi="Symbol" w:cs="Symbol"/>
        <w:b/>
        <w:bCs/>
      </w:rPr>
    </w:lvl>
    <w:lvl w:ilvl="7">
      <w:start w:val="1"/>
      <w:numFmt w:val="bullet"/>
      <w:lvlText w:val="◦"/>
      <w:lvlJc w:val="left"/>
      <w:pPr>
        <w:tabs>
          <w:tab w:val="num" w:pos="2957"/>
        </w:tabs>
        <w:ind w:left="2957" w:hanging="360"/>
      </w:pPr>
      <w:rPr>
        <w:rFonts w:ascii="OpenSymbol" w:hAnsi="OpenSymbol" w:cs="OpenSymbol"/>
        <w:b/>
        <w:bCs/>
      </w:rPr>
    </w:lvl>
    <w:lvl w:ilvl="8">
      <w:start w:val="1"/>
      <w:numFmt w:val="bullet"/>
      <w:lvlText w:val="▪"/>
      <w:lvlJc w:val="left"/>
      <w:pPr>
        <w:tabs>
          <w:tab w:val="num" w:pos="3317"/>
        </w:tabs>
        <w:ind w:left="3317" w:hanging="360"/>
      </w:pPr>
      <w:rPr>
        <w:rFonts w:ascii="OpenSymbol" w:hAnsi="OpenSymbol" w:cs="OpenSymbol"/>
        <w:b/>
        <w:bCs/>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14">
    <w:nsid w:val="0000000F"/>
    <w:multiLevelType w:val="multilevel"/>
    <w:tmpl w:val="0000000F"/>
    <w:name w:val="WW8Num15"/>
    <w:lvl w:ilvl="0">
      <w:start w:val="1"/>
      <w:numFmt w:val="bullet"/>
      <w:lvlText w:val=""/>
      <w:lvlJc w:val="left"/>
      <w:pPr>
        <w:tabs>
          <w:tab w:val="num" w:pos="437"/>
        </w:tabs>
        <w:ind w:left="437" w:hanging="360"/>
      </w:pPr>
      <w:rPr>
        <w:rFonts w:ascii="Symbol" w:hAnsi="Symbol" w:cs="Symbol"/>
        <w:b/>
        <w:bCs/>
      </w:rPr>
    </w:lvl>
    <w:lvl w:ilvl="1">
      <w:start w:val="1"/>
      <w:numFmt w:val="bullet"/>
      <w:lvlText w:val="◦"/>
      <w:lvlJc w:val="left"/>
      <w:pPr>
        <w:tabs>
          <w:tab w:val="num" w:pos="797"/>
        </w:tabs>
        <w:ind w:left="797" w:hanging="360"/>
      </w:pPr>
      <w:rPr>
        <w:rFonts w:ascii="OpenSymbol" w:hAnsi="OpenSymbol" w:cs="OpenSymbol"/>
        <w:b/>
        <w:bCs/>
      </w:rPr>
    </w:lvl>
    <w:lvl w:ilvl="2">
      <w:start w:val="1"/>
      <w:numFmt w:val="bullet"/>
      <w:lvlText w:val="▪"/>
      <w:lvlJc w:val="left"/>
      <w:pPr>
        <w:tabs>
          <w:tab w:val="num" w:pos="1157"/>
        </w:tabs>
        <w:ind w:left="1157" w:hanging="360"/>
      </w:pPr>
      <w:rPr>
        <w:rFonts w:ascii="OpenSymbol" w:hAnsi="OpenSymbol" w:cs="OpenSymbol"/>
        <w:b/>
        <w:bCs/>
      </w:rPr>
    </w:lvl>
    <w:lvl w:ilvl="3">
      <w:start w:val="1"/>
      <w:numFmt w:val="bullet"/>
      <w:lvlText w:val=""/>
      <w:lvlJc w:val="left"/>
      <w:pPr>
        <w:tabs>
          <w:tab w:val="num" w:pos="1517"/>
        </w:tabs>
        <w:ind w:left="1517" w:hanging="360"/>
      </w:pPr>
      <w:rPr>
        <w:rFonts w:ascii="Symbol" w:hAnsi="Symbol" w:cs="Symbol"/>
        <w:b/>
        <w:bCs/>
      </w:rPr>
    </w:lvl>
    <w:lvl w:ilvl="4">
      <w:start w:val="1"/>
      <w:numFmt w:val="bullet"/>
      <w:lvlText w:val="◦"/>
      <w:lvlJc w:val="left"/>
      <w:pPr>
        <w:tabs>
          <w:tab w:val="num" w:pos="1877"/>
        </w:tabs>
        <w:ind w:left="1877" w:hanging="360"/>
      </w:pPr>
      <w:rPr>
        <w:rFonts w:ascii="OpenSymbol" w:hAnsi="OpenSymbol" w:cs="OpenSymbol"/>
        <w:b/>
        <w:bCs/>
      </w:rPr>
    </w:lvl>
    <w:lvl w:ilvl="5">
      <w:start w:val="1"/>
      <w:numFmt w:val="bullet"/>
      <w:lvlText w:val="▪"/>
      <w:lvlJc w:val="left"/>
      <w:pPr>
        <w:tabs>
          <w:tab w:val="num" w:pos="2237"/>
        </w:tabs>
        <w:ind w:left="2237" w:hanging="360"/>
      </w:pPr>
      <w:rPr>
        <w:rFonts w:ascii="OpenSymbol" w:hAnsi="OpenSymbol" w:cs="OpenSymbol"/>
        <w:b/>
        <w:bCs/>
      </w:rPr>
    </w:lvl>
    <w:lvl w:ilvl="6">
      <w:start w:val="1"/>
      <w:numFmt w:val="bullet"/>
      <w:lvlText w:val=""/>
      <w:lvlJc w:val="left"/>
      <w:pPr>
        <w:tabs>
          <w:tab w:val="num" w:pos="2597"/>
        </w:tabs>
        <w:ind w:left="2597" w:hanging="360"/>
      </w:pPr>
      <w:rPr>
        <w:rFonts w:ascii="Symbol" w:hAnsi="Symbol" w:cs="Symbol"/>
        <w:b/>
        <w:bCs/>
      </w:rPr>
    </w:lvl>
    <w:lvl w:ilvl="7">
      <w:start w:val="1"/>
      <w:numFmt w:val="bullet"/>
      <w:lvlText w:val="◦"/>
      <w:lvlJc w:val="left"/>
      <w:pPr>
        <w:tabs>
          <w:tab w:val="num" w:pos="2957"/>
        </w:tabs>
        <w:ind w:left="2957" w:hanging="360"/>
      </w:pPr>
      <w:rPr>
        <w:rFonts w:ascii="OpenSymbol" w:hAnsi="OpenSymbol" w:cs="OpenSymbol"/>
        <w:b/>
        <w:bCs/>
      </w:rPr>
    </w:lvl>
    <w:lvl w:ilvl="8">
      <w:start w:val="1"/>
      <w:numFmt w:val="bullet"/>
      <w:lvlText w:val="▪"/>
      <w:lvlJc w:val="left"/>
      <w:pPr>
        <w:tabs>
          <w:tab w:val="num" w:pos="3317"/>
        </w:tabs>
        <w:ind w:left="3317" w:hanging="360"/>
      </w:pPr>
      <w:rPr>
        <w:rFonts w:ascii="OpenSymbol" w:hAnsi="OpenSymbol" w:cs="OpenSymbol"/>
        <w:b/>
        <w:bCs/>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18">
    <w:nsid w:val="00000013"/>
    <w:multiLevelType w:val="multilevel"/>
    <w:tmpl w:val="00000013"/>
    <w:name w:val="WW8Num19"/>
    <w:lvl w:ilvl="0">
      <w:start w:val="1"/>
      <w:numFmt w:val="bullet"/>
      <w:lvlText w:val=""/>
      <w:lvlJc w:val="left"/>
      <w:pPr>
        <w:tabs>
          <w:tab w:val="num" w:pos="437"/>
        </w:tabs>
        <w:ind w:left="437" w:hanging="360"/>
      </w:pPr>
      <w:rPr>
        <w:rFonts w:ascii="Symbol" w:hAnsi="Symbol" w:cs="Symbol"/>
        <w:b/>
        <w:bCs/>
      </w:rPr>
    </w:lvl>
    <w:lvl w:ilvl="1">
      <w:start w:val="1"/>
      <w:numFmt w:val="bullet"/>
      <w:lvlText w:val="◦"/>
      <w:lvlJc w:val="left"/>
      <w:pPr>
        <w:tabs>
          <w:tab w:val="num" w:pos="797"/>
        </w:tabs>
        <w:ind w:left="797" w:hanging="360"/>
      </w:pPr>
      <w:rPr>
        <w:rFonts w:ascii="OpenSymbol" w:hAnsi="OpenSymbol" w:cs="OpenSymbol"/>
        <w:b/>
        <w:bCs/>
      </w:rPr>
    </w:lvl>
    <w:lvl w:ilvl="2">
      <w:start w:val="1"/>
      <w:numFmt w:val="bullet"/>
      <w:lvlText w:val="▪"/>
      <w:lvlJc w:val="left"/>
      <w:pPr>
        <w:tabs>
          <w:tab w:val="num" w:pos="1157"/>
        </w:tabs>
        <w:ind w:left="1157" w:hanging="360"/>
      </w:pPr>
      <w:rPr>
        <w:rFonts w:ascii="OpenSymbol" w:hAnsi="OpenSymbol" w:cs="OpenSymbol"/>
        <w:b/>
        <w:bCs/>
      </w:rPr>
    </w:lvl>
    <w:lvl w:ilvl="3">
      <w:start w:val="1"/>
      <w:numFmt w:val="bullet"/>
      <w:lvlText w:val=""/>
      <w:lvlJc w:val="left"/>
      <w:pPr>
        <w:tabs>
          <w:tab w:val="num" w:pos="1517"/>
        </w:tabs>
        <w:ind w:left="1517" w:hanging="360"/>
      </w:pPr>
      <w:rPr>
        <w:rFonts w:ascii="Symbol" w:hAnsi="Symbol" w:cs="Symbol"/>
        <w:b/>
        <w:bCs/>
      </w:rPr>
    </w:lvl>
    <w:lvl w:ilvl="4">
      <w:start w:val="1"/>
      <w:numFmt w:val="bullet"/>
      <w:lvlText w:val="◦"/>
      <w:lvlJc w:val="left"/>
      <w:pPr>
        <w:tabs>
          <w:tab w:val="num" w:pos="1877"/>
        </w:tabs>
        <w:ind w:left="1877" w:hanging="360"/>
      </w:pPr>
      <w:rPr>
        <w:rFonts w:ascii="OpenSymbol" w:hAnsi="OpenSymbol" w:cs="OpenSymbol"/>
        <w:b/>
        <w:bCs/>
      </w:rPr>
    </w:lvl>
    <w:lvl w:ilvl="5">
      <w:start w:val="1"/>
      <w:numFmt w:val="bullet"/>
      <w:lvlText w:val="▪"/>
      <w:lvlJc w:val="left"/>
      <w:pPr>
        <w:tabs>
          <w:tab w:val="num" w:pos="2237"/>
        </w:tabs>
        <w:ind w:left="2237" w:hanging="360"/>
      </w:pPr>
      <w:rPr>
        <w:rFonts w:ascii="OpenSymbol" w:hAnsi="OpenSymbol" w:cs="OpenSymbol"/>
        <w:b/>
        <w:bCs/>
      </w:rPr>
    </w:lvl>
    <w:lvl w:ilvl="6">
      <w:start w:val="1"/>
      <w:numFmt w:val="bullet"/>
      <w:lvlText w:val=""/>
      <w:lvlJc w:val="left"/>
      <w:pPr>
        <w:tabs>
          <w:tab w:val="num" w:pos="2597"/>
        </w:tabs>
        <w:ind w:left="2597" w:hanging="360"/>
      </w:pPr>
      <w:rPr>
        <w:rFonts w:ascii="Symbol" w:hAnsi="Symbol" w:cs="Symbol"/>
        <w:b/>
        <w:bCs/>
      </w:rPr>
    </w:lvl>
    <w:lvl w:ilvl="7">
      <w:start w:val="1"/>
      <w:numFmt w:val="bullet"/>
      <w:lvlText w:val="◦"/>
      <w:lvlJc w:val="left"/>
      <w:pPr>
        <w:tabs>
          <w:tab w:val="num" w:pos="2957"/>
        </w:tabs>
        <w:ind w:left="2957" w:hanging="360"/>
      </w:pPr>
      <w:rPr>
        <w:rFonts w:ascii="OpenSymbol" w:hAnsi="OpenSymbol" w:cs="OpenSymbol"/>
        <w:b/>
        <w:bCs/>
      </w:rPr>
    </w:lvl>
    <w:lvl w:ilvl="8">
      <w:start w:val="1"/>
      <w:numFmt w:val="bullet"/>
      <w:lvlText w:val="▪"/>
      <w:lvlJc w:val="left"/>
      <w:pPr>
        <w:tabs>
          <w:tab w:val="num" w:pos="3317"/>
        </w:tabs>
        <w:ind w:left="3317" w:hanging="360"/>
      </w:pPr>
      <w:rPr>
        <w:rFonts w:ascii="OpenSymbol" w:hAnsi="OpenSymbol" w:cs="OpenSymbol"/>
        <w:b/>
        <w:bCs/>
      </w:rPr>
    </w:lvl>
  </w:abstractNum>
  <w:abstractNum w:abstractNumId="19">
    <w:nsid w:val="00000014"/>
    <w:multiLevelType w:val="multilevel"/>
    <w:tmpl w:val="00000014"/>
    <w:name w:val="WW8Num20"/>
    <w:lvl w:ilvl="0">
      <w:start w:val="1"/>
      <w:numFmt w:val="bullet"/>
      <w:lvlText w:val=""/>
      <w:lvlJc w:val="left"/>
      <w:pPr>
        <w:tabs>
          <w:tab w:val="num" w:pos="564"/>
        </w:tabs>
        <w:ind w:left="564" w:hanging="360"/>
      </w:pPr>
      <w:rPr>
        <w:rFonts w:ascii="Symbol" w:hAnsi="Symbol" w:cs="OpenSymbol"/>
      </w:rPr>
    </w:lvl>
    <w:lvl w:ilvl="1">
      <w:start w:val="1"/>
      <w:numFmt w:val="bullet"/>
      <w:lvlText w:val="◦"/>
      <w:lvlJc w:val="left"/>
      <w:pPr>
        <w:tabs>
          <w:tab w:val="num" w:pos="924"/>
        </w:tabs>
        <w:ind w:left="924" w:hanging="360"/>
      </w:pPr>
      <w:rPr>
        <w:rFonts w:ascii="OpenSymbol" w:hAnsi="OpenSymbol" w:cs="OpenSymbol"/>
      </w:rPr>
    </w:lvl>
    <w:lvl w:ilvl="2">
      <w:start w:val="1"/>
      <w:numFmt w:val="bullet"/>
      <w:lvlText w:val="▪"/>
      <w:lvlJc w:val="left"/>
      <w:pPr>
        <w:tabs>
          <w:tab w:val="num" w:pos="1284"/>
        </w:tabs>
        <w:ind w:left="1284" w:hanging="360"/>
      </w:pPr>
      <w:rPr>
        <w:rFonts w:ascii="OpenSymbol" w:hAnsi="OpenSymbol" w:cs="OpenSymbol"/>
      </w:rPr>
    </w:lvl>
    <w:lvl w:ilvl="3">
      <w:start w:val="1"/>
      <w:numFmt w:val="bullet"/>
      <w:lvlText w:val=""/>
      <w:lvlJc w:val="left"/>
      <w:pPr>
        <w:tabs>
          <w:tab w:val="num" w:pos="1644"/>
        </w:tabs>
        <w:ind w:left="1644" w:hanging="360"/>
      </w:pPr>
      <w:rPr>
        <w:rFonts w:ascii="Symbol" w:hAnsi="Symbol" w:cs="OpenSymbol"/>
      </w:rPr>
    </w:lvl>
    <w:lvl w:ilvl="4">
      <w:start w:val="1"/>
      <w:numFmt w:val="bullet"/>
      <w:lvlText w:val="◦"/>
      <w:lvlJc w:val="left"/>
      <w:pPr>
        <w:tabs>
          <w:tab w:val="num" w:pos="2004"/>
        </w:tabs>
        <w:ind w:left="2004" w:hanging="360"/>
      </w:pPr>
      <w:rPr>
        <w:rFonts w:ascii="OpenSymbol" w:hAnsi="OpenSymbol" w:cs="OpenSymbol"/>
      </w:rPr>
    </w:lvl>
    <w:lvl w:ilvl="5">
      <w:start w:val="1"/>
      <w:numFmt w:val="bullet"/>
      <w:lvlText w:val="▪"/>
      <w:lvlJc w:val="left"/>
      <w:pPr>
        <w:tabs>
          <w:tab w:val="num" w:pos="2364"/>
        </w:tabs>
        <w:ind w:left="2364" w:hanging="360"/>
      </w:pPr>
      <w:rPr>
        <w:rFonts w:ascii="OpenSymbol" w:hAnsi="OpenSymbol" w:cs="OpenSymbol"/>
      </w:rPr>
    </w:lvl>
    <w:lvl w:ilvl="6">
      <w:start w:val="1"/>
      <w:numFmt w:val="bullet"/>
      <w:lvlText w:val=""/>
      <w:lvlJc w:val="left"/>
      <w:pPr>
        <w:tabs>
          <w:tab w:val="num" w:pos="2724"/>
        </w:tabs>
        <w:ind w:left="2724" w:hanging="360"/>
      </w:pPr>
      <w:rPr>
        <w:rFonts w:ascii="Symbol" w:hAnsi="Symbol" w:cs="OpenSymbol"/>
      </w:rPr>
    </w:lvl>
    <w:lvl w:ilvl="7">
      <w:start w:val="1"/>
      <w:numFmt w:val="bullet"/>
      <w:lvlText w:val="◦"/>
      <w:lvlJc w:val="left"/>
      <w:pPr>
        <w:tabs>
          <w:tab w:val="num" w:pos="3084"/>
        </w:tabs>
        <w:ind w:left="3084" w:hanging="360"/>
      </w:pPr>
      <w:rPr>
        <w:rFonts w:ascii="OpenSymbol" w:hAnsi="OpenSymbol" w:cs="OpenSymbol"/>
      </w:rPr>
    </w:lvl>
    <w:lvl w:ilvl="8">
      <w:start w:val="1"/>
      <w:numFmt w:val="bullet"/>
      <w:lvlText w:val="▪"/>
      <w:lvlJc w:val="left"/>
      <w:pPr>
        <w:tabs>
          <w:tab w:val="num" w:pos="3444"/>
        </w:tabs>
        <w:ind w:left="3444" w:hanging="360"/>
      </w:pPr>
      <w:rPr>
        <w:rFonts w:ascii="OpenSymbol" w:hAnsi="OpenSymbol" w:cs="OpenSymbol"/>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8"/>
    <w:multiLevelType w:val="multilevel"/>
    <w:tmpl w:val="00000018"/>
    <w:name w:val="WW8Num24"/>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A"/>
    <w:multiLevelType w:val="multilevel"/>
    <w:tmpl w:val="0000001A"/>
    <w:name w:val="WW8Num26"/>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26">
    <w:nsid w:val="0000001B"/>
    <w:multiLevelType w:val="multilevel"/>
    <w:tmpl w:val="0000001B"/>
    <w:name w:val="WW8Num27"/>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27">
    <w:nsid w:val="0000001C"/>
    <w:multiLevelType w:val="multilevel"/>
    <w:tmpl w:val="0000001C"/>
    <w:name w:val="WW8Num28"/>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28">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1E"/>
    <w:multiLevelType w:val="multilevel"/>
    <w:tmpl w:val="0000001E"/>
    <w:name w:val="WW8Num30"/>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30">
    <w:nsid w:val="0000001F"/>
    <w:multiLevelType w:val="multilevel"/>
    <w:tmpl w:val="0000001F"/>
    <w:name w:val="WW8Num31"/>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31">
    <w:nsid w:val="00000020"/>
    <w:multiLevelType w:val="multilevel"/>
    <w:tmpl w:val="00000020"/>
    <w:name w:val="WW8Num32"/>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32">
    <w:nsid w:val="00000021"/>
    <w:multiLevelType w:val="multilevel"/>
    <w:tmpl w:val="00000021"/>
    <w:name w:val="WW8Num3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3">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00000023"/>
    <w:multiLevelType w:val="multilevel"/>
    <w:tmpl w:val="00000023"/>
    <w:name w:val="WW8Num35"/>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5">
    <w:nsid w:val="03421FB9"/>
    <w:multiLevelType w:val="hybridMultilevel"/>
    <w:tmpl w:val="BBD8D7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038D65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06226E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8C806DF"/>
    <w:multiLevelType w:val="multilevel"/>
    <w:tmpl w:val="94CE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0D77406C"/>
    <w:multiLevelType w:val="multilevel"/>
    <w:tmpl w:val="78361B6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C3379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E3A3C99"/>
    <w:multiLevelType w:val="multilevel"/>
    <w:tmpl w:val="E1FE73F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047028E"/>
    <w:multiLevelType w:val="multilevel"/>
    <w:tmpl w:val="55E23BC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435456B"/>
    <w:multiLevelType w:val="multilevel"/>
    <w:tmpl w:val="B82E5FA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5EC7B94"/>
    <w:multiLevelType w:val="multilevel"/>
    <w:tmpl w:val="7C6467AE"/>
    <w:lvl w:ilvl="0">
      <w:start w:val="8"/>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A3D1A58"/>
    <w:multiLevelType w:val="multilevel"/>
    <w:tmpl w:val="99944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FC66D41"/>
    <w:multiLevelType w:val="multilevel"/>
    <w:tmpl w:val="6A302E1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2AC3600"/>
    <w:multiLevelType w:val="multilevel"/>
    <w:tmpl w:val="A3E8A0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5332D58"/>
    <w:multiLevelType w:val="hybridMultilevel"/>
    <w:tmpl w:val="971227A6"/>
    <w:lvl w:ilvl="0" w:tplc="8ED630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72833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9D618FB"/>
    <w:multiLevelType w:val="multilevel"/>
    <w:tmpl w:val="F2228D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39DA2746"/>
    <w:multiLevelType w:val="multilevel"/>
    <w:tmpl w:val="A01010A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9FC2841"/>
    <w:multiLevelType w:val="multilevel"/>
    <w:tmpl w:val="1CD6A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5C13F7E"/>
    <w:multiLevelType w:val="multilevel"/>
    <w:tmpl w:val="024ECA0E"/>
    <w:lvl w:ilvl="0">
      <w:start w:val="16"/>
      <w:numFmt w:val="decimal"/>
      <w:lvlText w:val="%1."/>
      <w:lvlJc w:val="left"/>
      <w:pPr>
        <w:ind w:left="555" w:hanging="555"/>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5">
    <w:nsid w:val="461B37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BF832FF"/>
    <w:multiLevelType w:val="multilevel"/>
    <w:tmpl w:val="195AE560"/>
    <w:lvl w:ilvl="0">
      <w:start w:val="38"/>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7">
    <w:nsid w:val="4C6F758C"/>
    <w:multiLevelType w:val="multilevel"/>
    <w:tmpl w:val="8CC2827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A1A52B9"/>
    <w:multiLevelType w:val="multilevel"/>
    <w:tmpl w:val="BA9EED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C7670EB"/>
    <w:multiLevelType w:val="hybridMultilevel"/>
    <w:tmpl w:val="8E3E4F48"/>
    <w:lvl w:ilvl="0" w:tplc="EAB485E2">
      <w:start w:val="1"/>
      <w:numFmt w:val="decimal"/>
      <w:lvlText w:val="%1."/>
      <w:lvlJc w:val="left"/>
      <w:pPr>
        <w:ind w:left="1140" w:hanging="360"/>
      </w:pPr>
      <w:rPr>
        <w:rFonts w:eastAsia="SchoolBookSanPin" w:hint="default"/>
        <w:sz w:val="24"/>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0">
    <w:nsid w:val="5DB0039A"/>
    <w:multiLevelType w:val="hybridMultilevel"/>
    <w:tmpl w:val="CB8407DC"/>
    <w:lvl w:ilvl="0" w:tplc="17E0328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E40086A"/>
    <w:multiLevelType w:val="multilevel"/>
    <w:tmpl w:val="E1DC55CE"/>
    <w:lvl w:ilvl="0">
      <w:start w:val="37"/>
      <w:numFmt w:val="decimal"/>
      <w:lvlText w:val="%1."/>
      <w:lvlJc w:val="left"/>
      <w:pPr>
        <w:ind w:left="480" w:hanging="480"/>
      </w:pPr>
      <w:rPr>
        <w:rFonts w:hint="default"/>
        <w:color w:val="000000"/>
        <w:sz w:val="23"/>
      </w:rPr>
    </w:lvl>
    <w:lvl w:ilvl="1">
      <w:start w:val="1"/>
      <w:numFmt w:val="decimal"/>
      <w:lvlText w:val="%1.%2."/>
      <w:lvlJc w:val="left"/>
      <w:pPr>
        <w:ind w:left="720" w:hanging="720"/>
      </w:pPr>
      <w:rPr>
        <w:rFonts w:hint="default"/>
        <w:color w:val="000000"/>
        <w:sz w:val="23"/>
      </w:rPr>
    </w:lvl>
    <w:lvl w:ilvl="2">
      <w:start w:val="1"/>
      <w:numFmt w:val="decimal"/>
      <w:lvlText w:val="%1.%2.%3."/>
      <w:lvlJc w:val="left"/>
      <w:pPr>
        <w:ind w:left="720" w:hanging="720"/>
      </w:pPr>
      <w:rPr>
        <w:rFonts w:hint="default"/>
        <w:color w:val="000000"/>
        <w:sz w:val="23"/>
      </w:rPr>
    </w:lvl>
    <w:lvl w:ilvl="3">
      <w:start w:val="1"/>
      <w:numFmt w:val="decimal"/>
      <w:lvlText w:val="%1.%2.%3.%4."/>
      <w:lvlJc w:val="left"/>
      <w:pPr>
        <w:ind w:left="1080" w:hanging="1080"/>
      </w:pPr>
      <w:rPr>
        <w:rFonts w:hint="default"/>
        <w:color w:val="000000"/>
        <w:sz w:val="23"/>
      </w:rPr>
    </w:lvl>
    <w:lvl w:ilvl="4">
      <w:start w:val="1"/>
      <w:numFmt w:val="decimal"/>
      <w:lvlText w:val="%1.%2.%3.%4.%5."/>
      <w:lvlJc w:val="left"/>
      <w:pPr>
        <w:ind w:left="1080" w:hanging="1080"/>
      </w:pPr>
      <w:rPr>
        <w:rFonts w:hint="default"/>
        <w:color w:val="000000"/>
        <w:sz w:val="23"/>
      </w:rPr>
    </w:lvl>
    <w:lvl w:ilvl="5">
      <w:start w:val="1"/>
      <w:numFmt w:val="decimal"/>
      <w:lvlText w:val="%1.%2.%3.%4.%5.%6."/>
      <w:lvlJc w:val="left"/>
      <w:pPr>
        <w:ind w:left="1440" w:hanging="1440"/>
      </w:pPr>
      <w:rPr>
        <w:rFonts w:hint="default"/>
        <w:color w:val="000000"/>
        <w:sz w:val="23"/>
      </w:rPr>
    </w:lvl>
    <w:lvl w:ilvl="6">
      <w:start w:val="1"/>
      <w:numFmt w:val="decimal"/>
      <w:lvlText w:val="%1.%2.%3.%4.%5.%6.%7."/>
      <w:lvlJc w:val="left"/>
      <w:pPr>
        <w:ind w:left="1440" w:hanging="1440"/>
      </w:pPr>
      <w:rPr>
        <w:rFonts w:hint="default"/>
        <w:color w:val="000000"/>
        <w:sz w:val="23"/>
      </w:rPr>
    </w:lvl>
    <w:lvl w:ilvl="7">
      <w:start w:val="1"/>
      <w:numFmt w:val="decimal"/>
      <w:lvlText w:val="%1.%2.%3.%4.%5.%6.%7.%8."/>
      <w:lvlJc w:val="left"/>
      <w:pPr>
        <w:ind w:left="1800" w:hanging="1800"/>
      </w:pPr>
      <w:rPr>
        <w:rFonts w:hint="default"/>
        <w:color w:val="000000"/>
        <w:sz w:val="23"/>
      </w:rPr>
    </w:lvl>
    <w:lvl w:ilvl="8">
      <w:start w:val="1"/>
      <w:numFmt w:val="decimal"/>
      <w:lvlText w:val="%1.%2.%3.%4.%5.%6.%7.%8.%9."/>
      <w:lvlJc w:val="left"/>
      <w:pPr>
        <w:ind w:left="2160" w:hanging="2160"/>
      </w:pPr>
      <w:rPr>
        <w:rFonts w:hint="default"/>
        <w:color w:val="000000"/>
        <w:sz w:val="23"/>
      </w:rPr>
    </w:lvl>
  </w:abstractNum>
  <w:abstractNum w:abstractNumId="62">
    <w:nsid w:val="609211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42646D2"/>
    <w:multiLevelType w:val="multilevel"/>
    <w:tmpl w:val="5E74F5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5344313"/>
    <w:multiLevelType w:val="multilevel"/>
    <w:tmpl w:val="FEDCD09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66021F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63727F9"/>
    <w:multiLevelType w:val="multilevel"/>
    <w:tmpl w:val="82FED72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9F402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1482F70"/>
    <w:multiLevelType w:val="hybridMultilevel"/>
    <w:tmpl w:val="446E9A4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27542F3"/>
    <w:multiLevelType w:val="multilevel"/>
    <w:tmpl w:val="7302A8F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46225E8"/>
    <w:multiLevelType w:val="multilevel"/>
    <w:tmpl w:val="F0FA48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5F3475A"/>
    <w:multiLevelType w:val="multilevel"/>
    <w:tmpl w:val="56E2760E"/>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73">
    <w:nsid w:val="771F29A9"/>
    <w:multiLevelType w:val="multilevel"/>
    <w:tmpl w:val="CD54B65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75B1F14"/>
    <w:multiLevelType w:val="multilevel"/>
    <w:tmpl w:val="122C8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7BE7A70"/>
    <w:multiLevelType w:val="multilevel"/>
    <w:tmpl w:val="DA24218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7AD76A9B"/>
    <w:multiLevelType w:val="multilevel"/>
    <w:tmpl w:val="013EEE76"/>
    <w:lvl w:ilvl="0">
      <w:start w:val="16"/>
      <w:numFmt w:val="decimal"/>
      <w:lvlText w:val="%1."/>
      <w:lvlJc w:val="left"/>
      <w:pPr>
        <w:ind w:left="720" w:hanging="360"/>
      </w:pPr>
      <w:rPr>
        <w:rFonts w:hint="default"/>
        <w:color w:val="000000"/>
      </w:rPr>
    </w:lvl>
    <w:lvl w:ilvl="1">
      <w:start w:val="1"/>
      <w:numFmt w:val="decimal"/>
      <w:isLgl/>
      <w:lvlText w:val="%1.%2"/>
      <w:lvlJc w:val="left"/>
      <w:pPr>
        <w:ind w:left="840" w:hanging="48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7">
    <w:nsid w:val="7B4253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BC17F44"/>
    <w:multiLevelType w:val="multilevel"/>
    <w:tmpl w:val="318E76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nsid w:val="7E60742E"/>
    <w:multiLevelType w:val="multilevel"/>
    <w:tmpl w:val="A54493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4"/>
  </w:num>
  <w:num w:numId="2">
    <w:abstractNumId w:val="44"/>
  </w:num>
  <w:num w:numId="3">
    <w:abstractNumId w:val="73"/>
  </w:num>
  <w:num w:numId="4">
    <w:abstractNumId w:val="76"/>
  </w:num>
  <w:num w:numId="5">
    <w:abstractNumId w:val="54"/>
  </w:num>
  <w:num w:numId="6">
    <w:abstractNumId w:val="75"/>
  </w:num>
  <w:num w:numId="7">
    <w:abstractNumId w:val="53"/>
  </w:num>
  <w:num w:numId="8">
    <w:abstractNumId w:val="48"/>
  </w:num>
  <w:num w:numId="9">
    <w:abstractNumId w:val="72"/>
  </w:num>
  <w:num w:numId="10">
    <w:abstractNumId w:val="38"/>
  </w:num>
  <w:num w:numId="11">
    <w:abstractNumId w:val="45"/>
  </w:num>
  <w:num w:numId="12">
    <w:abstractNumId w:val="43"/>
  </w:num>
  <w:num w:numId="13">
    <w:abstractNumId w:val="49"/>
  </w:num>
  <w:num w:numId="14">
    <w:abstractNumId w:val="67"/>
  </w:num>
  <w:num w:numId="15">
    <w:abstractNumId w:val="60"/>
  </w:num>
  <w:num w:numId="16">
    <w:abstractNumId w:val="47"/>
    <w:lvlOverride w:ilvl="0">
      <w:startOverride w:val="1"/>
    </w:lvlOverride>
    <w:lvlOverride w:ilvl="1"/>
    <w:lvlOverride w:ilvl="2"/>
    <w:lvlOverride w:ilvl="3"/>
    <w:lvlOverride w:ilvl="4"/>
    <w:lvlOverride w:ilvl="5"/>
    <w:lvlOverride w:ilvl="6"/>
    <w:lvlOverride w:ilvl="7"/>
    <w:lvlOverride w:ilvl="8"/>
  </w:num>
  <w:num w:numId="17">
    <w:abstractNumId w:val="51"/>
    <w:lvlOverride w:ilvl="0">
      <w:startOverride w:val="1"/>
    </w:lvlOverride>
    <w:lvlOverride w:ilvl="1"/>
    <w:lvlOverride w:ilvl="2"/>
    <w:lvlOverride w:ilvl="3"/>
    <w:lvlOverride w:ilvl="4"/>
    <w:lvlOverride w:ilvl="5"/>
    <w:lvlOverride w:ilvl="6"/>
    <w:lvlOverride w:ilvl="7"/>
    <w:lvlOverride w:ilvl="8"/>
  </w:num>
  <w:num w:numId="18">
    <w:abstractNumId w:val="63"/>
    <w:lvlOverride w:ilvl="0">
      <w:startOverride w:val="1"/>
    </w:lvlOverride>
    <w:lvlOverride w:ilvl="1"/>
    <w:lvlOverride w:ilvl="2"/>
    <w:lvlOverride w:ilvl="3"/>
    <w:lvlOverride w:ilvl="4"/>
    <w:lvlOverride w:ilvl="5"/>
    <w:lvlOverride w:ilvl="6"/>
    <w:lvlOverride w:ilvl="7"/>
    <w:lvlOverride w:ilvl="8"/>
  </w:num>
  <w:num w:numId="19">
    <w:abstractNumId w:val="79"/>
    <w:lvlOverride w:ilvl="0">
      <w:startOverride w:val="1"/>
    </w:lvlOverride>
    <w:lvlOverride w:ilvl="1"/>
    <w:lvlOverride w:ilvl="2"/>
    <w:lvlOverride w:ilvl="3"/>
    <w:lvlOverride w:ilvl="4"/>
    <w:lvlOverride w:ilvl="5"/>
    <w:lvlOverride w:ilvl="6"/>
    <w:lvlOverride w:ilvl="7"/>
    <w:lvlOverride w:ilvl="8"/>
  </w:num>
  <w:num w:numId="20">
    <w:abstractNumId w:val="65"/>
  </w:num>
  <w:num w:numId="21">
    <w:abstractNumId w:val="78"/>
    <w:lvlOverride w:ilvl="0">
      <w:startOverride w:val="1"/>
    </w:lvlOverride>
    <w:lvlOverride w:ilvl="1"/>
    <w:lvlOverride w:ilvl="2"/>
    <w:lvlOverride w:ilvl="3"/>
    <w:lvlOverride w:ilvl="4"/>
    <w:lvlOverride w:ilvl="5"/>
    <w:lvlOverride w:ilvl="6"/>
    <w:lvlOverride w:ilvl="7"/>
    <w:lvlOverride w:ilvl="8"/>
  </w:num>
  <w:num w:numId="22">
    <w:abstractNumId w:val="69"/>
  </w:num>
  <w:num w:numId="23">
    <w:abstractNumId w:val="20"/>
  </w:num>
  <w:num w:numId="24">
    <w:abstractNumId w:val="2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25"/>
  </w:num>
  <w:num w:numId="30">
    <w:abstractNumId w:val="3"/>
  </w:num>
  <w:num w:numId="31">
    <w:abstractNumId w:val="28"/>
  </w:num>
  <w:num w:numId="32">
    <w:abstractNumId w:val="13"/>
  </w:num>
  <w:num w:numId="33">
    <w:abstractNumId w:val="6"/>
  </w:num>
  <w:num w:numId="34">
    <w:abstractNumId w:val="16"/>
  </w:num>
  <w:num w:numId="35">
    <w:abstractNumId w:val="27"/>
  </w:num>
  <w:num w:numId="36">
    <w:abstractNumId w:val="10"/>
  </w:num>
  <w:num w:numId="37">
    <w:abstractNumId w:val="32"/>
  </w:num>
  <w:num w:numId="38">
    <w:abstractNumId w:val="33"/>
  </w:num>
  <w:num w:numId="39">
    <w:abstractNumId w:val="34"/>
  </w:num>
  <w:num w:numId="40">
    <w:abstractNumId w:val="17"/>
  </w:num>
  <w:num w:numId="41">
    <w:abstractNumId w:val="9"/>
  </w:num>
  <w:num w:numId="42">
    <w:abstractNumId w:val="30"/>
  </w:num>
  <w:num w:numId="43">
    <w:abstractNumId w:val="29"/>
  </w:num>
  <w:num w:numId="44">
    <w:abstractNumId w:val="15"/>
  </w:num>
  <w:num w:numId="45">
    <w:abstractNumId w:val="4"/>
  </w:num>
  <w:num w:numId="46">
    <w:abstractNumId w:val="8"/>
  </w:num>
  <w:num w:numId="47">
    <w:abstractNumId w:val="1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22"/>
  </w:num>
  <w:num w:numId="51">
    <w:abstractNumId w:val="23"/>
  </w:num>
  <w:num w:numId="52">
    <w:abstractNumId w:val="14"/>
  </w:num>
  <w:num w:numId="53">
    <w:abstractNumId w:val="19"/>
  </w:num>
  <w:num w:numId="54">
    <w:abstractNumId w:val="2"/>
  </w:num>
  <w:num w:numId="55">
    <w:abstractNumId w:val="31"/>
  </w:num>
  <w:num w:numId="56">
    <w:abstractNumId w:val="24"/>
  </w:num>
  <w:num w:numId="57">
    <w:abstractNumId w:val="18"/>
  </w:num>
  <w:num w:numId="58">
    <w:abstractNumId w:val="5"/>
  </w:num>
  <w:num w:numId="59">
    <w:abstractNumId w:val="66"/>
  </w:num>
  <w:num w:numId="60">
    <w:abstractNumId w:val="68"/>
  </w:num>
  <w:num w:numId="61">
    <w:abstractNumId w:val="36"/>
  </w:num>
  <w:num w:numId="62">
    <w:abstractNumId w:val="37"/>
  </w:num>
  <w:num w:numId="63">
    <w:abstractNumId w:val="40"/>
  </w:num>
  <w:num w:numId="64">
    <w:abstractNumId w:val="61"/>
  </w:num>
  <w:num w:numId="65">
    <w:abstractNumId w:val="42"/>
  </w:num>
  <w:num w:numId="66">
    <w:abstractNumId w:val="74"/>
  </w:num>
  <w:num w:numId="67">
    <w:abstractNumId w:val="70"/>
  </w:num>
  <w:num w:numId="68">
    <w:abstractNumId w:val="46"/>
  </w:num>
  <w:num w:numId="69">
    <w:abstractNumId w:val="52"/>
  </w:num>
  <w:num w:numId="70">
    <w:abstractNumId w:val="41"/>
  </w:num>
  <w:num w:numId="71">
    <w:abstractNumId w:val="39"/>
  </w:num>
  <w:num w:numId="72">
    <w:abstractNumId w:val="57"/>
  </w:num>
  <w:num w:numId="73">
    <w:abstractNumId w:val="62"/>
  </w:num>
  <w:num w:numId="74">
    <w:abstractNumId w:val="50"/>
  </w:num>
  <w:num w:numId="75">
    <w:abstractNumId w:val="71"/>
  </w:num>
  <w:num w:numId="76">
    <w:abstractNumId w:val="59"/>
  </w:num>
  <w:num w:numId="77">
    <w:abstractNumId w:val="58"/>
  </w:num>
  <w:num w:numId="78">
    <w:abstractNumId w:val="55"/>
  </w:num>
  <w:num w:numId="79">
    <w:abstractNumId w:val="77"/>
  </w:num>
  <w:num w:numId="80">
    <w:abstractNumId w:val="56"/>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7D3E31"/>
    <w:rsid w:val="00017107"/>
    <w:rsid w:val="00024790"/>
    <w:rsid w:val="0007147D"/>
    <w:rsid w:val="000D2A0E"/>
    <w:rsid w:val="000E4DC8"/>
    <w:rsid w:val="00102217"/>
    <w:rsid w:val="001703FF"/>
    <w:rsid w:val="001977FF"/>
    <w:rsid w:val="002069F0"/>
    <w:rsid w:val="00232287"/>
    <w:rsid w:val="0024423D"/>
    <w:rsid w:val="002C33ED"/>
    <w:rsid w:val="002C4968"/>
    <w:rsid w:val="003341C8"/>
    <w:rsid w:val="00342E0D"/>
    <w:rsid w:val="003D0EAB"/>
    <w:rsid w:val="00406176"/>
    <w:rsid w:val="00440678"/>
    <w:rsid w:val="00486834"/>
    <w:rsid w:val="004F5B75"/>
    <w:rsid w:val="00510367"/>
    <w:rsid w:val="00545F14"/>
    <w:rsid w:val="005F2957"/>
    <w:rsid w:val="005F7222"/>
    <w:rsid w:val="0060323B"/>
    <w:rsid w:val="007D3E31"/>
    <w:rsid w:val="007F15F7"/>
    <w:rsid w:val="00805790"/>
    <w:rsid w:val="008242A4"/>
    <w:rsid w:val="00952F8C"/>
    <w:rsid w:val="00954018"/>
    <w:rsid w:val="00992287"/>
    <w:rsid w:val="009B6393"/>
    <w:rsid w:val="009E2B00"/>
    <w:rsid w:val="00A2641B"/>
    <w:rsid w:val="00A6468B"/>
    <w:rsid w:val="00A735C4"/>
    <w:rsid w:val="00A81F6C"/>
    <w:rsid w:val="00A8362B"/>
    <w:rsid w:val="00B15D31"/>
    <w:rsid w:val="00B460DC"/>
    <w:rsid w:val="00B9100A"/>
    <w:rsid w:val="00B9119C"/>
    <w:rsid w:val="00BA6032"/>
    <w:rsid w:val="00BD7DF5"/>
    <w:rsid w:val="00C324C4"/>
    <w:rsid w:val="00D4011A"/>
    <w:rsid w:val="00D55E4E"/>
    <w:rsid w:val="00DD474E"/>
    <w:rsid w:val="00E87683"/>
    <w:rsid w:val="00EB4DF9"/>
    <w:rsid w:val="00EB7FB0"/>
    <w:rsid w:val="00EC77E0"/>
    <w:rsid w:val="00F45BD1"/>
    <w:rsid w:val="00F6768A"/>
    <w:rsid w:val="00F71C38"/>
    <w:rsid w:val="00FA4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31"/>
    <w:rPr>
      <w:rFonts w:eastAsiaTheme="minorEastAsia"/>
      <w:lang w:eastAsia="ru-RU"/>
    </w:rPr>
  </w:style>
  <w:style w:type="paragraph" w:styleId="1">
    <w:name w:val="heading 1"/>
    <w:basedOn w:val="a"/>
    <w:next w:val="a"/>
    <w:link w:val="10"/>
    <w:qFormat/>
    <w:rsid w:val="00B15D3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15D31"/>
    <w:pPr>
      <w:keepNext/>
      <w:outlineLvl w:val="1"/>
    </w:pPr>
    <w:rPr>
      <w:rFonts w:eastAsia="Arial Unicode MS"/>
      <w:sz w:val="28"/>
      <w:szCs w:val="20"/>
    </w:rPr>
  </w:style>
  <w:style w:type="paragraph" w:styleId="3">
    <w:name w:val="heading 3"/>
    <w:basedOn w:val="a"/>
    <w:next w:val="a"/>
    <w:link w:val="30"/>
    <w:qFormat/>
    <w:rsid w:val="00B15D31"/>
    <w:pPr>
      <w:keepNext/>
      <w:spacing w:before="240" w:after="60"/>
      <w:outlineLvl w:val="2"/>
    </w:pPr>
    <w:rPr>
      <w:rFonts w:ascii="Arial" w:hAnsi="Arial" w:cs="Arial"/>
      <w:b/>
      <w:bCs/>
      <w:sz w:val="26"/>
      <w:szCs w:val="26"/>
    </w:rPr>
  </w:style>
  <w:style w:type="paragraph" w:styleId="4">
    <w:name w:val="heading 4"/>
    <w:basedOn w:val="a"/>
    <w:next w:val="a"/>
    <w:link w:val="40"/>
    <w:qFormat/>
    <w:rsid w:val="00B15D31"/>
    <w:pPr>
      <w:keepNext/>
      <w:spacing w:before="240" w:after="60"/>
      <w:outlineLvl w:val="3"/>
    </w:pPr>
    <w:rPr>
      <w:b/>
      <w:bCs/>
      <w:sz w:val="28"/>
      <w:szCs w:val="28"/>
    </w:rPr>
  </w:style>
  <w:style w:type="paragraph" w:styleId="5">
    <w:name w:val="heading 5"/>
    <w:basedOn w:val="a"/>
    <w:next w:val="a"/>
    <w:link w:val="50"/>
    <w:qFormat/>
    <w:rsid w:val="00B15D3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3E3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Знак6,F1"/>
    <w:basedOn w:val="a"/>
    <w:link w:val="a5"/>
    <w:uiPriority w:val="99"/>
    <w:unhideWhenUsed/>
    <w:rsid w:val="007D3E31"/>
    <w:pPr>
      <w:widowControl w:val="0"/>
      <w:spacing w:after="0" w:line="240" w:lineRule="auto"/>
    </w:pPr>
    <w:rPr>
      <w:rFonts w:ascii="Calibri" w:eastAsia="Calibri" w:hAnsi="Calibri" w:cs="Times New Roman"/>
      <w:sz w:val="20"/>
      <w:szCs w:val="20"/>
    </w:rPr>
  </w:style>
  <w:style w:type="character" w:customStyle="1" w:styleId="a5">
    <w:name w:val="Текст сноски Знак"/>
    <w:aliases w:val="Знак6 Знак,F1 Знак"/>
    <w:basedOn w:val="a0"/>
    <w:link w:val="a4"/>
    <w:uiPriority w:val="99"/>
    <w:qFormat/>
    <w:rsid w:val="007D3E31"/>
    <w:rPr>
      <w:rFonts w:ascii="Calibri" w:eastAsia="Calibri" w:hAnsi="Calibri" w:cs="Times New Roman"/>
      <w:sz w:val="20"/>
      <w:szCs w:val="20"/>
      <w:lang w:eastAsia="ru-RU"/>
    </w:rPr>
  </w:style>
  <w:style w:type="character" w:styleId="a6">
    <w:name w:val="footnote reference"/>
    <w:uiPriority w:val="99"/>
    <w:unhideWhenUsed/>
    <w:rsid w:val="007D3E31"/>
    <w:rPr>
      <w:vertAlign w:val="superscript"/>
    </w:rPr>
  </w:style>
  <w:style w:type="character" w:customStyle="1" w:styleId="a7">
    <w:name w:val="Привязка сноски"/>
    <w:rsid w:val="007D3E31"/>
    <w:rPr>
      <w:vertAlign w:val="superscript"/>
    </w:rPr>
  </w:style>
  <w:style w:type="character" w:customStyle="1" w:styleId="a8">
    <w:name w:val="Символ сноски"/>
    <w:qFormat/>
    <w:rsid w:val="007D3E31"/>
  </w:style>
  <w:style w:type="character" w:customStyle="1" w:styleId="a9">
    <w:name w:val="Сноска_"/>
    <w:basedOn w:val="a0"/>
    <w:link w:val="aa"/>
    <w:rsid w:val="00A6468B"/>
    <w:rPr>
      <w:rFonts w:ascii="Times New Roman" w:eastAsia="Times New Roman" w:hAnsi="Times New Roman" w:cs="Times New Roman"/>
      <w:sz w:val="23"/>
      <w:szCs w:val="23"/>
      <w:shd w:val="clear" w:color="auto" w:fill="FFFFFF"/>
    </w:rPr>
  </w:style>
  <w:style w:type="character" w:customStyle="1" w:styleId="21">
    <w:name w:val="Сноска (2)_"/>
    <w:basedOn w:val="a0"/>
    <w:link w:val="22"/>
    <w:rsid w:val="00A6468B"/>
    <w:rPr>
      <w:rFonts w:ascii="Times New Roman" w:eastAsia="Times New Roman" w:hAnsi="Times New Roman" w:cs="Times New Roman"/>
      <w:sz w:val="27"/>
      <w:szCs w:val="27"/>
      <w:shd w:val="clear" w:color="auto" w:fill="FFFFFF"/>
    </w:rPr>
  </w:style>
  <w:style w:type="character" w:customStyle="1" w:styleId="ab">
    <w:name w:val="Основной текст_"/>
    <w:basedOn w:val="a0"/>
    <w:link w:val="41"/>
    <w:rsid w:val="00A6468B"/>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A6468B"/>
    <w:rPr>
      <w:rFonts w:ascii="Times New Roman" w:eastAsia="Times New Roman" w:hAnsi="Times New Roman" w:cs="Times New Roman"/>
      <w:b/>
      <w:bCs/>
      <w:sz w:val="27"/>
      <w:szCs w:val="27"/>
      <w:shd w:val="clear" w:color="auto" w:fill="FFFFFF"/>
    </w:rPr>
  </w:style>
  <w:style w:type="character" w:customStyle="1" w:styleId="13">
    <w:name w:val="Основной текст1"/>
    <w:basedOn w:val="ab"/>
    <w:rsid w:val="00A6468B"/>
    <w:rPr>
      <w:color w:val="000000"/>
      <w:spacing w:val="0"/>
      <w:w w:val="100"/>
      <w:position w:val="0"/>
      <w:u w:val="single"/>
      <w:lang w:val="ru-RU"/>
    </w:rPr>
  </w:style>
  <w:style w:type="character" w:customStyle="1" w:styleId="75pt0pt">
    <w:name w:val="Основной текст + 7;5 pt;Интервал 0 pt"/>
    <w:basedOn w:val="ab"/>
    <w:rsid w:val="00A6468B"/>
    <w:rPr>
      <w:color w:val="000000"/>
      <w:spacing w:val="10"/>
      <w:w w:val="100"/>
      <w:position w:val="0"/>
      <w:sz w:val="15"/>
      <w:szCs w:val="15"/>
      <w:lang w:val="ru-RU"/>
    </w:rPr>
  </w:style>
  <w:style w:type="character" w:customStyle="1" w:styleId="23">
    <w:name w:val="Основной текст (2)_"/>
    <w:basedOn w:val="a0"/>
    <w:link w:val="24"/>
    <w:rsid w:val="00A6468B"/>
    <w:rPr>
      <w:rFonts w:ascii="Times New Roman" w:eastAsia="Times New Roman" w:hAnsi="Times New Roman" w:cs="Times New Roman"/>
      <w:spacing w:val="10"/>
      <w:sz w:val="15"/>
      <w:szCs w:val="15"/>
      <w:shd w:val="clear" w:color="auto" w:fill="FFFFFF"/>
    </w:rPr>
  </w:style>
  <w:style w:type="paragraph" w:customStyle="1" w:styleId="aa">
    <w:name w:val="Сноска"/>
    <w:basedOn w:val="a"/>
    <w:link w:val="a9"/>
    <w:rsid w:val="00A6468B"/>
    <w:pPr>
      <w:widowControl w:val="0"/>
      <w:shd w:val="clear" w:color="auto" w:fill="FFFFFF"/>
      <w:spacing w:after="0" w:line="274" w:lineRule="exact"/>
      <w:jc w:val="both"/>
    </w:pPr>
    <w:rPr>
      <w:rFonts w:ascii="Times New Roman" w:eastAsia="Times New Roman" w:hAnsi="Times New Roman" w:cs="Times New Roman"/>
      <w:sz w:val="23"/>
      <w:szCs w:val="23"/>
      <w:lang w:eastAsia="en-US"/>
    </w:rPr>
  </w:style>
  <w:style w:type="paragraph" w:customStyle="1" w:styleId="22">
    <w:name w:val="Сноска (2)"/>
    <w:basedOn w:val="a"/>
    <w:link w:val="21"/>
    <w:rsid w:val="00A6468B"/>
    <w:pPr>
      <w:widowControl w:val="0"/>
      <w:shd w:val="clear" w:color="auto" w:fill="FFFFFF"/>
      <w:spacing w:after="0" w:line="466" w:lineRule="exact"/>
      <w:jc w:val="both"/>
    </w:pPr>
    <w:rPr>
      <w:rFonts w:ascii="Times New Roman" w:eastAsia="Times New Roman" w:hAnsi="Times New Roman" w:cs="Times New Roman"/>
      <w:sz w:val="27"/>
      <w:szCs w:val="27"/>
      <w:lang w:eastAsia="en-US"/>
    </w:rPr>
  </w:style>
  <w:style w:type="paragraph" w:customStyle="1" w:styleId="41">
    <w:name w:val="Основной текст4"/>
    <w:basedOn w:val="a"/>
    <w:link w:val="ab"/>
    <w:rsid w:val="00A6468B"/>
    <w:pPr>
      <w:widowControl w:val="0"/>
      <w:shd w:val="clear" w:color="auto" w:fill="FFFFFF"/>
      <w:spacing w:after="0" w:line="466" w:lineRule="exact"/>
      <w:jc w:val="both"/>
    </w:pPr>
    <w:rPr>
      <w:rFonts w:ascii="Times New Roman" w:eastAsia="Times New Roman" w:hAnsi="Times New Roman" w:cs="Times New Roman"/>
      <w:sz w:val="27"/>
      <w:szCs w:val="27"/>
      <w:lang w:eastAsia="en-US"/>
    </w:rPr>
  </w:style>
  <w:style w:type="paragraph" w:customStyle="1" w:styleId="12">
    <w:name w:val="Заголовок №1"/>
    <w:basedOn w:val="a"/>
    <w:link w:val="11"/>
    <w:rsid w:val="00A6468B"/>
    <w:pPr>
      <w:widowControl w:val="0"/>
      <w:shd w:val="clear" w:color="auto" w:fill="FFFFFF"/>
      <w:spacing w:after="0" w:line="466" w:lineRule="exact"/>
      <w:jc w:val="both"/>
      <w:outlineLvl w:val="0"/>
    </w:pPr>
    <w:rPr>
      <w:rFonts w:ascii="Times New Roman" w:eastAsia="Times New Roman" w:hAnsi="Times New Roman" w:cs="Times New Roman"/>
      <w:b/>
      <w:bCs/>
      <w:sz w:val="27"/>
      <w:szCs w:val="27"/>
      <w:lang w:eastAsia="en-US"/>
    </w:rPr>
  </w:style>
  <w:style w:type="paragraph" w:customStyle="1" w:styleId="24">
    <w:name w:val="Основной текст (2)"/>
    <w:basedOn w:val="a"/>
    <w:link w:val="23"/>
    <w:rsid w:val="00A6468B"/>
    <w:pPr>
      <w:widowControl w:val="0"/>
      <w:shd w:val="clear" w:color="auto" w:fill="FFFFFF"/>
      <w:spacing w:after="0" w:line="0" w:lineRule="atLeast"/>
    </w:pPr>
    <w:rPr>
      <w:rFonts w:ascii="Times New Roman" w:eastAsia="Times New Roman" w:hAnsi="Times New Roman" w:cs="Times New Roman"/>
      <w:spacing w:val="10"/>
      <w:sz w:val="15"/>
      <w:szCs w:val="15"/>
      <w:lang w:eastAsia="en-US"/>
    </w:rPr>
  </w:style>
  <w:style w:type="character" w:customStyle="1" w:styleId="10">
    <w:name w:val="Заголовок 1 Знак"/>
    <w:basedOn w:val="a0"/>
    <w:link w:val="1"/>
    <w:rsid w:val="00B15D31"/>
    <w:rPr>
      <w:rFonts w:ascii="Arial" w:eastAsiaTheme="minorEastAsia" w:hAnsi="Arial" w:cs="Arial"/>
      <w:b/>
      <w:bCs/>
      <w:kern w:val="32"/>
      <w:sz w:val="32"/>
      <w:szCs w:val="32"/>
      <w:lang w:eastAsia="ru-RU"/>
    </w:rPr>
  </w:style>
  <w:style w:type="character" w:customStyle="1" w:styleId="20">
    <w:name w:val="Заголовок 2 Знак"/>
    <w:basedOn w:val="a0"/>
    <w:link w:val="2"/>
    <w:rsid w:val="00B15D31"/>
    <w:rPr>
      <w:rFonts w:eastAsia="Arial Unicode MS"/>
      <w:sz w:val="28"/>
      <w:szCs w:val="20"/>
      <w:lang w:eastAsia="ru-RU"/>
    </w:rPr>
  </w:style>
  <w:style w:type="character" w:customStyle="1" w:styleId="30">
    <w:name w:val="Заголовок 3 Знак"/>
    <w:basedOn w:val="a0"/>
    <w:link w:val="3"/>
    <w:rsid w:val="00B15D31"/>
    <w:rPr>
      <w:rFonts w:ascii="Arial" w:eastAsiaTheme="minorEastAsia" w:hAnsi="Arial" w:cs="Arial"/>
      <w:b/>
      <w:bCs/>
      <w:sz w:val="26"/>
      <w:szCs w:val="26"/>
      <w:lang w:eastAsia="ru-RU"/>
    </w:rPr>
  </w:style>
  <w:style w:type="character" w:customStyle="1" w:styleId="40">
    <w:name w:val="Заголовок 4 Знак"/>
    <w:basedOn w:val="a0"/>
    <w:link w:val="4"/>
    <w:rsid w:val="00B15D31"/>
    <w:rPr>
      <w:rFonts w:eastAsiaTheme="minorEastAsia"/>
      <w:b/>
      <w:bCs/>
      <w:sz w:val="28"/>
      <w:szCs w:val="28"/>
      <w:lang w:eastAsia="ru-RU"/>
    </w:rPr>
  </w:style>
  <w:style w:type="character" w:customStyle="1" w:styleId="50">
    <w:name w:val="Заголовок 5 Знак"/>
    <w:basedOn w:val="a0"/>
    <w:link w:val="5"/>
    <w:rsid w:val="00B15D31"/>
    <w:rPr>
      <w:rFonts w:ascii="Calibri" w:eastAsiaTheme="minorEastAsia" w:hAnsi="Calibri"/>
      <w:b/>
      <w:bCs/>
      <w:i/>
      <w:iCs/>
      <w:sz w:val="26"/>
      <w:szCs w:val="26"/>
      <w:lang w:eastAsia="ru-RU"/>
    </w:rPr>
  </w:style>
  <w:style w:type="paragraph" w:styleId="ac">
    <w:name w:val="Title"/>
    <w:basedOn w:val="a"/>
    <w:next w:val="a"/>
    <w:link w:val="ad"/>
    <w:qFormat/>
    <w:rsid w:val="00B15D31"/>
    <w:pPr>
      <w:spacing w:before="240" w:after="60"/>
      <w:jc w:val="center"/>
      <w:outlineLvl w:val="0"/>
    </w:pPr>
    <w:rPr>
      <w:rFonts w:ascii="Cambria" w:hAnsi="Cambria"/>
      <w:b/>
      <w:bCs/>
      <w:kern w:val="28"/>
      <w:sz w:val="32"/>
      <w:szCs w:val="32"/>
    </w:rPr>
  </w:style>
  <w:style w:type="character" w:customStyle="1" w:styleId="ad">
    <w:name w:val="Название Знак"/>
    <w:basedOn w:val="a0"/>
    <w:link w:val="ac"/>
    <w:rsid w:val="00B15D31"/>
    <w:rPr>
      <w:rFonts w:ascii="Cambria" w:eastAsiaTheme="minorEastAsia" w:hAnsi="Cambria"/>
      <w:b/>
      <w:bCs/>
      <w:kern w:val="28"/>
      <w:sz w:val="32"/>
      <w:szCs w:val="32"/>
      <w:lang w:eastAsia="ru-RU"/>
    </w:rPr>
  </w:style>
  <w:style w:type="character" w:styleId="ae">
    <w:name w:val="Strong"/>
    <w:uiPriority w:val="22"/>
    <w:qFormat/>
    <w:rsid w:val="00B15D31"/>
    <w:rPr>
      <w:b/>
      <w:bCs/>
    </w:rPr>
  </w:style>
  <w:style w:type="character" w:styleId="af">
    <w:name w:val="Emphasis"/>
    <w:qFormat/>
    <w:rsid w:val="00B15D31"/>
    <w:rPr>
      <w:i/>
      <w:iCs/>
    </w:rPr>
  </w:style>
  <w:style w:type="paragraph" w:styleId="af0">
    <w:name w:val="No Spacing"/>
    <w:link w:val="af1"/>
    <w:uiPriority w:val="1"/>
    <w:qFormat/>
    <w:rsid w:val="00B15D31"/>
    <w:pPr>
      <w:spacing w:after="0" w:line="240" w:lineRule="auto"/>
    </w:pPr>
    <w:rPr>
      <w:rFonts w:ascii="Calibri" w:eastAsia="Calibri" w:hAnsi="Calibri" w:cs="Times New Roman"/>
    </w:rPr>
  </w:style>
  <w:style w:type="paragraph" w:styleId="af2">
    <w:name w:val="List Paragraph"/>
    <w:aliases w:val="ITL List Paragraph,Цветной список - Акцент 13"/>
    <w:basedOn w:val="a"/>
    <w:link w:val="af3"/>
    <w:uiPriority w:val="34"/>
    <w:qFormat/>
    <w:rsid w:val="00B15D31"/>
    <w:pPr>
      <w:ind w:left="720"/>
      <w:contextualSpacing/>
    </w:pPr>
    <w:rPr>
      <w:rFonts w:ascii="Calibri" w:hAnsi="Calibri"/>
    </w:rPr>
  </w:style>
  <w:style w:type="paragraph" w:customStyle="1" w:styleId="8">
    <w:name w:val="Основной текст8"/>
    <w:basedOn w:val="a"/>
    <w:rsid w:val="00B15D31"/>
    <w:pPr>
      <w:widowControl w:val="0"/>
      <w:shd w:val="clear" w:color="auto" w:fill="FFFFFF"/>
      <w:spacing w:after="0" w:line="274" w:lineRule="exact"/>
      <w:ind w:hanging="360"/>
      <w:jc w:val="center"/>
    </w:pPr>
    <w:rPr>
      <w:rFonts w:ascii="Times New Roman" w:eastAsia="Times New Roman" w:hAnsi="Times New Roman" w:cs="Times New Roman"/>
      <w:sz w:val="23"/>
      <w:szCs w:val="23"/>
    </w:rPr>
  </w:style>
  <w:style w:type="character" w:customStyle="1" w:styleId="25">
    <w:name w:val="Основной текст2"/>
    <w:basedOn w:val="ab"/>
    <w:rsid w:val="00B15D31"/>
    <w:rPr>
      <w:color w:val="000000"/>
      <w:spacing w:val="0"/>
      <w:w w:val="100"/>
      <w:position w:val="0"/>
      <w:sz w:val="23"/>
      <w:szCs w:val="23"/>
      <w:lang w:val="ru-RU"/>
    </w:rPr>
  </w:style>
  <w:style w:type="character" w:customStyle="1" w:styleId="26">
    <w:name w:val="Заголовок №2_"/>
    <w:basedOn w:val="a0"/>
    <w:rsid w:val="00B15D31"/>
    <w:rPr>
      <w:rFonts w:ascii="Times New Roman" w:eastAsia="Times New Roman" w:hAnsi="Times New Roman" w:cs="Times New Roman"/>
      <w:b w:val="0"/>
      <w:bCs w:val="0"/>
      <w:i w:val="0"/>
      <w:iCs w:val="0"/>
      <w:smallCaps w:val="0"/>
      <w:strike w:val="0"/>
      <w:u w:val="none"/>
    </w:rPr>
  </w:style>
  <w:style w:type="character" w:customStyle="1" w:styleId="27">
    <w:name w:val="Заголовок №2"/>
    <w:basedOn w:val="26"/>
    <w:rsid w:val="00B15D31"/>
    <w:rPr>
      <w:color w:val="000000"/>
      <w:spacing w:val="0"/>
      <w:w w:val="100"/>
      <w:position w:val="0"/>
      <w:sz w:val="24"/>
      <w:szCs w:val="24"/>
      <w:lang w:val="ru-RU"/>
    </w:rPr>
  </w:style>
  <w:style w:type="character" w:customStyle="1" w:styleId="Georgia115pt">
    <w:name w:val="Основной текст + Georgia;11;5 pt"/>
    <w:basedOn w:val="ab"/>
    <w:rsid w:val="00B15D31"/>
    <w:rPr>
      <w:rFonts w:ascii="Georgia" w:eastAsia="Georgia" w:hAnsi="Georgia" w:cs="Georgia"/>
      <w:b w:val="0"/>
      <w:bCs w:val="0"/>
      <w:i w:val="0"/>
      <w:iCs w:val="0"/>
      <w:smallCaps w:val="0"/>
      <w:strike w:val="0"/>
      <w:color w:val="000000"/>
      <w:spacing w:val="0"/>
      <w:w w:val="100"/>
      <w:position w:val="0"/>
      <w:sz w:val="23"/>
      <w:szCs w:val="23"/>
      <w:u w:val="none"/>
      <w:lang w:val="ru-RU"/>
    </w:rPr>
  </w:style>
  <w:style w:type="paragraph" w:customStyle="1" w:styleId="6">
    <w:name w:val="Основной текст6"/>
    <w:basedOn w:val="a"/>
    <w:rsid w:val="00B15D31"/>
    <w:pPr>
      <w:widowControl w:val="0"/>
      <w:shd w:val="clear" w:color="auto" w:fill="FFFFFF"/>
      <w:spacing w:after="0" w:line="274" w:lineRule="exact"/>
      <w:ind w:hanging="260"/>
      <w:jc w:val="center"/>
    </w:pPr>
    <w:rPr>
      <w:rFonts w:ascii="Times New Roman" w:eastAsia="Times New Roman" w:hAnsi="Times New Roman" w:cs="Times New Roman"/>
      <w:color w:val="000000"/>
      <w:sz w:val="24"/>
      <w:szCs w:val="24"/>
    </w:rPr>
  </w:style>
  <w:style w:type="character" w:customStyle="1" w:styleId="31">
    <w:name w:val="Заголовок №3_"/>
    <w:basedOn w:val="a0"/>
    <w:rsid w:val="00B15D31"/>
    <w:rPr>
      <w:rFonts w:ascii="Times New Roman" w:eastAsia="Times New Roman" w:hAnsi="Times New Roman" w:cs="Times New Roman"/>
      <w:b w:val="0"/>
      <w:bCs w:val="0"/>
      <w:i w:val="0"/>
      <w:iCs w:val="0"/>
      <w:smallCaps w:val="0"/>
      <w:strike w:val="0"/>
      <w:u w:val="none"/>
    </w:rPr>
  </w:style>
  <w:style w:type="character" w:customStyle="1" w:styleId="32">
    <w:name w:val="Заголовок №3"/>
    <w:basedOn w:val="31"/>
    <w:rsid w:val="00B15D31"/>
    <w:rPr>
      <w:color w:val="000000"/>
      <w:spacing w:val="0"/>
      <w:w w:val="100"/>
      <w:position w:val="0"/>
      <w:sz w:val="24"/>
      <w:szCs w:val="24"/>
      <w:lang w:val="ru-RU"/>
    </w:rPr>
  </w:style>
  <w:style w:type="character" w:customStyle="1" w:styleId="42">
    <w:name w:val="Основной текст (4)_"/>
    <w:basedOn w:val="a0"/>
    <w:link w:val="43"/>
    <w:rsid w:val="00B15D31"/>
    <w:rPr>
      <w:b/>
      <w:bCs/>
      <w:shd w:val="clear" w:color="auto" w:fill="FFFFFF"/>
    </w:rPr>
  </w:style>
  <w:style w:type="paragraph" w:customStyle="1" w:styleId="43">
    <w:name w:val="Основной текст (4)"/>
    <w:basedOn w:val="a"/>
    <w:link w:val="42"/>
    <w:rsid w:val="00B15D31"/>
    <w:pPr>
      <w:widowControl w:val="0"/>
      <w:shd w:val="clear" w:color="auto" w:fill="FFFFFF"/>
      <w:spacing w:after="0" w:line="0" w:lineRule="atLeast"/>
      <w:jc w:val="right"/>
    </w:pPr>
    <w:rPr>
      <w:rFonts w:eastAsiaTheme="minorHAnsi"/>
      <w:b/>
      <w:bCs/>
      <w:lang w:eastAsia="en-US"/>
    </w:rPr>
  </w:style>
  <w:style w:type="character" w:customStyle="1" w:styleId="af4">
    <w:name w:val="Колонтитул_"/>
    <w:basedOn w:val="a0"/>
    <w:rsid w:val="00B15D31"/>
    <w:rPr>
      <w:rFonts w:ascii="Times New Roman" w:eastAsia="Times New Roman" w:hAnsi="Times New Roman" w:cs="Times New Roman"/>
      <w:b/>
      <w:bCs/>
      <w:i w:val="0"/>
      <w:iCs w:val="0"/>
      <w:smallCaps w:val="0"/>
      <w:strike w:val="0"/>
      <w:sz w:val="20"/>
      <w:szCs w:val="20"/>
      <w:u w:val="none"/>
    </w:rPr>
  </w:style>
  <w:style w:type="character" w:customStyle="1" w:styleId="af5">
    <w:name w:val="Колонтитул"/>
    <w:basedOn w:val="af4"/>
    <w:rsid w:val="00B15D31"/>
    <w:rPr>
      <w:color w:val="000000"/>
      <w:spacing w:val="0"/>
      <w:w w:val="100"/>
      <w:position w:val="0"/>
    </w:rPr>
  </w:style>
  <w:style w:type="character" w:customStyle="1" w:styleId="51">
    <w:name w:val="Основной текст (5)_"/>
    <w:basedOn w:val="a0"/>
    <w:rsid w:val="00B15D31"/>
    <w:rPr>
      <w:rFonts w:ascii="Times New Roman" w:eastAsia="Times New Roman" w:hAnsi="Times New Roman" w:cs="Times New Roman"/>
      <w:b/>
      <w:bCs/>
      <w:i/>
      <w:iCs/>
      <w:smallCaps w:val="0"/>
      <w:strike w:val="0"/>
      <w:u w:val="none"/>
    </w:rPr>
  </w:style>
  <w:style w:type="character" w:customStyle="1" w:styleId="52">
    <w:name w:val="Основной текст (5)"/>
    <w:basedOn w:val="51"/>
    <w:rsid w:val="00B15D31"/>
    <w:rPr>
      <w:color w:val="000000"/>
      <w:spacing w:val="0"/>
      <w:w w:val="100"/>
      <w:position w:val="0"/>
      <w:sz w:val="24"/>
      <w:szCs w:val="24"/>
      <w:lang w:val="ru-RU"/>
    </w:rPr>
  </w:style>
  <w:style w:type="character" w:customStyle="1" w:styleId="af6">
    <w:name w:val="Основной текст + Полужирный;Курсив"/>
    <w:basedOn w:val="ab"/>
    <w:rsid w:val="00B15D31"/>
    <w:rPr>
      <w:b/>
      <w:bCs/>
      <w:i/>
      <w:iCs/>
      <w:smallCaps w:val="0"/>
      <w:strike w:val="0"/>
      <w:color w:val="000000"/>
      <w:spacing w:val="0"/>
      <w:w w:val="100"/>
      <w:position w:val="0"/>
      <w:sz w:val="24"/>
      <w:szCs w:val="24"/>
      <w:u w:val="none"/>
      <w:lang w:val="ru-RU"/>
    </w:rPr>
  </w:style>
  <w:style w:type="paragraph" w:customStyle="1" w:styleId="14">
    <w:name w:val="Основной текст14"/>
    <w:basedOn w:val="a"/>
    <w:rsid w:val="00B15D31"/>
    <w:pPr>
      <w:widowControl w:val="0"/>
      <w:shd w:val="clear" w:color="auto" w:fill="FFFFFF"/>
      <w:spacing w:after="0" w:line="274" w:lineRule="exact"/>
      <w:ind w:hanging="2020"/>
      <w:jc w:val="center"/>
    </w:pPr>
    <w:rPr>
      <w:rFonts w:ascii="Times New Roman" w:eastAsia="Times New Roman" w:hAnsi="Times New Roman" w:cs="Times New Roman"/>
    </w:rPr>
  </w:style>
  <w:style w:type="character" w:customStyle="1" w:styleId="af7">
    <w:name w:val="Основной текст + Курсив"/>
    <w:basedOn w:val="ab"/>
    <w:rsid w:val="00B15D31"/>
    <w:rPr>
      <w:i/>
      <w:iCs/>
      <w:color w:val="000000"/>
      <w:spacing w:val="0"/>
      <w:w w:val="100"/>
      <w:position w:val="0"/>
      <w:sz w:val="23"/>
      <w:szCs w:val="23"/>
      <w:u w:val="single"/>
      <w:lang w:val="ru-RU"/>
    </w:rPr>
  </w:style>
  <w:style w:type="character" w:customStyle="1" w:styleId="60">
    <w:name w:val="Основной текст (6)_"/>
    <w:basedOn w:val="a0"/>
    <w:link w:val="61"/>
    <w:locked/>
    <w:rsid w:val="00B15D31"/>
    <w:rPr>
      <w:b/>
      <w:bCs/>
      <w:i/>
      <w:iCs/>
      <w:w w:val="120"/>
      <w:shd w:val="clear" w:color="auto" w:fill="FFFFFF"/>
    </w:rPr>
  </w:style>
  <w:style w:type="paragraph" w:customStyle="1" w:styleId="61">
    <w:name w:val="Основной текст (6)"/>
    <w:basedOn w:val="a"/>
    <w:link w:val="60"/>
    <w:rsid w:val="00B15D31"/>
    <w:pPr>
      <w:widowControl w:val="0"/>
      <w:shd w:val="clear" w:color="auto" w:fill="FFFFFF"/>
      <w:spacing w:after="0" w:line="274" w:lineRule="exact"/>
      <w:ind w:firstLine="560"/>
      <w:jc w:val="both"/>
    </w:pPr>
    <w:rPr>
      <w:rFonts w:eastAsiaTheme="minorHAnsi"/>
      <w:b/>
      <w:bCs/>
      <w:i/>
      <w:iCs/>
      <w:w w:val="120"/>
      <w:lang w:eastAsia="en-US"/>
    </w:rPr>
  </w:style>
  <w:style w:type="character" w:customStyle="1" w:styleId="12pt">
    <w:name w:val="Основной текст + 12 pt"/>
    <w:aliases w:val="Курсив,Основной текст + Полужирный"/>
    <w:basedOn w:val="a0"/>
    <w:rsid w:val="00B15D31"/>
    <w:rPr>
      <w:rFonts w:ascii="Times New Roman" w:eastAsia="Times New Roman" w:hAnsi="Times New Roman" w:cs="Times New Roman"/>
      <w:i/>
      <w:iCs/>
      <w:color w:val="000000"/>
      <w:spacing w:val="0"/>
      <w:w w:val="100"/>
      <w:position w:val="0"/>
      <w:sz w:val="24"/>
      <w:szCs w:val="24"/>
      <w:shd w:val="clear" w:color="auto" w:fill="FFFFFF"/>
      <w:lang w:val="ru-RU"/>
    </w:rPr>
  </w:style>
  <w:style w:type="character" w:customStyle="1" w:styleId="511pt">
    <w:name w:val="Основной текст (5) + 11 pt"/>
    <w:aliases w:val="Не курсив,Основной текст (7) + Не полужирный,Основной текст (5) + Не полужирный"/>
    <w:basedOn w:val="51"/>
    <w:rsid w:val="00B15D31"/>
    <w:rPr>
      <w:rFonts w:hint="default"/>
      <w:b w:val="0"/>
      <w:bCs w:val="0"/>
      <w:dstrike w:val="0"/>
      <w:color w:val="000000"/>
      <w:spacing w:val="0"/>
      <w:w w:val="100"/>
      <w:position w:val="0"/>
      <w:sz w:val="22"/>
      <w:szCs w:val="22"/>
      <w:effect w:val="none"/>
      <w:lang w:val="ru-RU"/>
    </w:rPr>
  </w:style>
  <w:style w:type="paragraph" w:styleId="af8">
    <w:name w:val="Body Text"/>
    <w:basedOn w:val="a"/>
    <w:link w:val="af9"/>
    <w:uiPriority w:val="1"/>
    <w:semiHidden/>
    <w:unhideWhenUsed/>
    <w:qFormat/>
    <w:rsid w:val="00B15D31"/>
    <w:pPr>
      <w:widowControl w:val="0"/>
      <w:autoSpaceDE w:val="0"/>
      <w:autoSpaceDN w:val="0"/>
      <w:spacing w:after="0" w:line="240" w:lineRule="auto"/>
      <w:ind w:left="1276"/>
    </w:pPr>
    <w:rPr>
      <w:rFonts w:ascii="Times New Roman" w:eastAsia="Times New Roman" w:hAnsi="Times New Roman" w:cs="Times New Roman"/>
      <w:sz w:val="24"/>
      <w:szCs w:val="24"/>
      <w:lang w:eastAsia="en-US"/>
    </w:rPr>
  </w:style>
  <w:style w:type="character" w:customStyle="1" w:styleId="af9">
    <w:name w:val="Основной текст Знак"/>
    <w:basedOn w:val="a0"/>
    <w:link w:val="af8"/>
    <w:uiPriority w:val="1"/>
    <w:semiHidden/>
    <w:qFormat/>
    <w:rsid w:val="00B15D31"/>
    <w:rPr>
      <w:rFonts w:ascii="Times New Roman" w:eastAsia="Times New Roman" w:hAnsi="Times New Roman" w:cs="Times New Roman"/>
      <w:sz w:val="24"/>
      <w:szCs w:val="24"/>
    </w:rPr>
  </w:style>
  <w:style w:type="paragraph" w:customStyle="1" w:styleId="Default">
    <w:name w:val="Default"/>
    <w:qFormat/>
    <w:rsid w:val="00B15D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4">
    <w:name w:val="Основной текст (4) + Не курсив"/>
    <w:basedOn w:val="42"/>
    <w:rsid w:val="00B15D31"/>
    <w:rPr>
      <w:rFonts w:ascii="Times New Roman" w:eastAsia="Times New Roman" w:hAnsi="Times New Roman" w:cs="Times New Roman"/>
      <w:i/>
      <w:iCs/>
      <w:color w:val="000000"/>
      <w:spacing w:val="0"/>
      <w:w w:val="100"/>
      <w:position w:val="0"/>
      <w:sz w:val="27"/>
      <w:szCs w:val="27"/>
      <w:lang w:val="ru-RU"/>
    </w:rPr>
  </w:style>
  <w:style w:type="character" w:customStyle="1" w:styleId="45">
    <w:name w:val="Основной текст (4) + Полужирный"/>
    <w:basedOn w:val="42"/>
    <w:rsid w:val="00B15D31"/>
    <w:rPr>
      <w:rFonts w:ascii="Times New Roman" w:eastAsia="Times New Roman" w:hAnsi="Times New Roman" w:cs="Times New Roman"/>
      <w:i/>
      <w:iCs/>
      <w:color w:val="000000"/>
      <w:spacing w:val="0"/>
      <w:w w:val="100"/>
      <w:position w:val="0"/>
      <w:sz w:val="27"/>
      <w:szCs w:val="27"/>
    </w:rPr>
  </w:style>
  <w:style w:type="character" w:customStyle="1" w:styleId="af3">
    <w:name w:val="Абзац списка Знак"/>
    <w:aliases w:val="ITL List Paragraph Знак,Цветной список - Акцент 13 Знак"/>
    <w:link w:val="af2"/>
    <w:uiPriority w:val="34"/>
    <w:qFormat/>
    <w:locked/>
    <w:rsid w:val="00B15D31"/>
    <w:rPr>
      <w:rFonts w:ascii="Calibri" w:eastAsiaTheme="minorEastAsia" w:hAnsi="Calibri"/>
      <w:lang w:eastAsia="ru-RU"/>
    </w:rPr>
  </w:style>
  <w:style w:type="character" w:customStyle="1" w:styleId="46">
    <w:name w:val="Заголовок №4_"/>
    <w:basedOn w:val="a0"/>
    <w:link w:val="47"/>
    <w:rsid w:val="00B15D31"/>
    <w:rPr>
      <w:shd w:val="clear" w:color="auto" w:fill="FFFFFF"/>
    </w:rPr>
  </w:style>
  <w:style w:type="paragraph" w:customStyle="1" w:styleId="47">
    <w:name w:val="Заголовок №4"/>
    <w:basedOn w:val="a"/>
    <w:link w:val="46"/>
    <w:rsid w:val="00B15D31"/>
    <w:pPr>
      <w:widowControl w:val="0"/>
      <w:shd w:val="clear" w:color="auto" w:fill="FFFFFF"/>
      <w:spacing w:before="300" w:after="0" w:line="355" w:lineRule="exact"/>
      <w:ind w:hanging="740"/>
      <w:outlineLvl w:val="3"/>
    </w:pPr>
    <w:rPr>
      <w:rFonts w:eastAsiaTheme="minorHAnsi"/>
      <w:lang w:eastAsia="en-US"/>
    </w:rPr>
  </w:style>
  <w:style w:type="character" w:customStyle="1" w:styleId="af1">
    <w:name w:val="Без интервала Знак"/>
    <w:basedOn w:val="a0"/>
    <w:link w:val="af0"/>
    <w:uiPriority w:val="1"/>
    <w:rsid w:val="00B15D31"/>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basedOn w:val="a0"/>
    <w:rsid w:val="00B15D31"/>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B15D31"/>
    <w:pPr>
      <w:spacing w:after="0" w:line="240" w:lineRule="auto"/>
    </w:pPr>
    <w:rPr>
      <w:rFonts w:ascii="Times New Roman" w:eastAsia="Times New Roman" w:hAnsi="Times New Roman" w:cs="Times New Roman"/>
      <w:sz w:val="24"/>
      <w:szCs w:val="24"/>
    </w:rPr>
  </w:style>
  <w:style w:type="character" w:customStyle="1" w:styleId="Georgia">
    <w:name w:val="Основной текст + Georgia"/>
    <w:aliases w:val="8,5 pt,Полужирный,Основной текст (5) + Arial,9 pt,Основной текст (9) + 9,Масштаб 80%,Основной текст (9) + Impact,Основной текст + CordiaUPC,14 pt"/>
    <w:basedOn w:val="ab"/>
    <w:rsid w:val="00B15D31"/>
    <w:rPr>
      <w:b/>
      <w:bCs/>
      <w:color w:val="000000"/>
      <w:spacing w:val="0"/>
      <w:w w:val="100"/>
      <w:position w:val="0"/>
      <w:sz w:val="20"/>
      <w:szCs w:val="20"/>
      <w:lang w:val="ru-RU"/>
    </w:rPr>
  </w:style>
  <w:style w:type="character" w:customStyle="1" w:styleId="7">
    <w:name w:val="Основной текст7"/>
    <w:basedOn w:val="ab"/>
    <w:rsid w:val="00B15D31"/>
    <w:rPr>
      <w:color w:val="000000"/>
      <w:spacing w:val="0"/>
      <w:w w:val="100"/>
      <w:position w:val="0"/>
      <w:sz w:val="23"/>
      <w:szCs w:val="23"/>
      <w:lang w:val="ru-RU"/>
    </w:rPr>
  </w:style>
  <w:style w:type="character" w:customStyle="1" w:styleId="9">
    <w:name w:val="Основной текст9"/>
    <w:basedOn w:val="ab"/>
    <w:rsid w:val="00B15D31"/>
    <w:rPr>
      <w:color w:val="000000"/>
      <w:spacing w:val="0"/>
      <w:w w:val="100"/>
      <w:position w:val="0"/>
      <w:sz w:val="23"/>
      <w:szCs w:val="23"/>
      <w:u w:val="single"/>
      <w:lang w:val="ru-RU"/>
    </w:rPr>
  </w:style>
  <w:style w:type="paragraph" w:styleId="afa">
    <w:name w:val="header"/>
    <w:basedOn w:val="a"/>
    <w:link w:val="afb"/>
    <w:uiPriority w:val="99"/>
    <w:semiHidden/>
    <w:unhideWhenUsed/>
    <w:rsid w:val="00B15D31"/>
    <w:pPr>
      <w:tabs>
        <w:tab w:val="center" w:pos="4677"/>
        <w:tab w:val="right" w:pos="9355"/>
      </w:tabs>
      <w:spacing w:after="0" w:line="240" w:lineRule="auto"/>
    </w:pPr>
  </w:style>
  <w:style w:type="character" w:customStyle="1" w:styleId="afb">
    <w:name w:val="Верхний колонтитул Знак"/>
    <w:basedOn w:val="a0"/>
    <w:link w:val="afa"/>
    <w:uiPriority w:val="99"/>
    <w:semiHidden/>
    <w:rsid w:val="00B15D31"/>
    <w:rPr>
      <w:rFonts w:eastAsiaTheme="minorEastAsia"/>
      <w:lang w:eastAsia="ru-RU"/>
    </w:rPr>
  </w:style>
  <w:style w:type="paragraph" w:styleId="afc">
    <w:name w:val="footer"/>
    <w:basedOn w:val="a"/>
    <w:link w:val="afd"/>
    <w:uiPriority w:val="99"/>
    <w:unhideWhenUsed/>
    <w:rsid w:val="00B15D31"/>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B15D31"/>
    <w:rPr>
      <w:rFonts w:eastAsiaTheme="minorEastAsia"/>
      <w:lang w:eastAsia="ru-RU"/>
    </w:rPr>
  </w:style>
  <w:style w:type="paragraph" w:styleId="afe">
    <w:name w:val="Balloon Text"/>
    <w:basedOn w:val="a"/>
    <w:link w:val="aff"/>
    <w:uiPriority w:val="99"/>
    <w:semiHidden/>
    <w:unhideWhenUsed/>
    <w:rsid w:val="00B15D31"/>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B15D31"/>
    <w:rPr>
      <w:rFonts w:ascii="Tahoma" w:eastAsiaTheme="minorEastAsia" w:hAnsi="Tahoma" w:cs="Tahoma"/>
      <w:sz w:val="16"/>
      <w:szCs w:val="16"/>
      <w:lang w:eastAsia="ru-RU"/>
    </w:rPr>
  </w:style>
  <w:style w:type="paragraph" w:customStyle="1" w:styleId="15">
    <w:name w:val="Абзац списка1"/>
    <w:basedOn w:val="a"/>
    <w:rsid w:val="00B15D31"/>
    <w:pPr>
      <w:ind w:left="720"/>
      <w:contextualSpacing/>
    </w:pPr>
    <w:rPr>
      <w:rFonts w:ascii="Calibri" w:eastAsia="Times New Roman" w:hAnsi="Calibri" w:cs="Times New Roman"/>
    </w:rPr>
  </w:style>
  <w:style w:type="paragraph" w:styleId="aff0">
    <w:name w:val="Subtitle"/>
    <w:basedOn w:val="a"/>
    <w:next w:val="a"/>
    <w:link w:val="aff1"/>
    <w:uiPriority w:val="11"/>
    <w:qFormat/>
    <w:rsid w:val="00B15D31"/>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f1">
    <w:name w:val="Подзаголовок Знак"/>
    <w:basedOn w:val="a0"/>
    <w:link w:val="aff0"/>
    <w:uiPriority w:val="11"/>
    <w:rsid w:val="00B15D31"/>
    <w:rPr>
      <w:rFonts w:ascii="Cambria" w:eastAsia="Times New Roman" w:hAnsi="Cambria" w:cs="Times New Roman"/>
      <w:sz w:val="24"/>
      <w:szCs w:val="24"/>
      <w:lang w:eastAsia="ru-RU"/>
    </w:rPr>
  </w:style>
  <w:style w:type="paragraph" w:customStyle="1" w:styleId="TableParagraph">
    <w:name w:val="Table Paragraph"/>
    <w:basedOn w:val="a"/>
    <w:uiPriority w:val="1"/>
    <w:qFormat/>
    <w:rsid w:val="00B15D31"/>
    <w:pPr>
      <w:widowControl w:val="0"/>
      <w:autoSpaceDE w:val="0"/>
      <w:autoSpaceDN w:val="0"/>
      <w:spacing w:after="0" w:line="240" w:lineRule="auto"/>
      <w:ind w:left="108"/>
    </w:pPr>
    <w:rPr>
      <w:rFonts w:ascii="Times New Roman" w:eastAsia="Times New Roman" w:hAnsi="Times New Roman" w:cs="Times New Roman"/>
      <w:lang w:eastAsia="en-US"/>
    </w:rPr>
  </w:style>
  <w:style w:type="character" w:customStyle="1" w:styleId="markedcontent">
    <w:name w:val="markedcontent"/>
    <w:basedOn w:val="a0"/>
    <w:rsid w:val="00B15D31"/>
  </w:style>
  <w:style w:type="paragraph" w:customStyle="1" w:styleId="16">
    <w:name w:val="Без интервала1"/>
    <w:rsid w:val="00B15D31"/>
    <w:pPr>
      <w:suppressAutoHyphens/>
      <w:spacing w:after="0" w:line="240" w:lineRule="auto"/>
    </w:pPr>
    <w:rPr>
      <w:rFonts w:ascii="Calibri" w:eastAsia="Calibri" w:hAnsi="Calibri" w:cs="Calibri"/>
      <w:color w:val="000000"/>
      <w:sz w:val="24"/>
      <w:szCs w:val="24"/>
      <w:lang w:eastAsia="zh-CN" w:bidi="hi-IN"/>
    </w:rPr>
  </w:style>
  <w:style w:type="character" w:customStyle="1" w:styleId="CharAttribute501">
    <w:name w:val="CharAttribute501"/>
    <w:rsid w:val="00B15D31"/>
    <w:rPr>
      <w:rFonts w:ascii="Times New Roman" w:eastAsia="Times New Roman" w:hAnsi="Times New Roman" w:cs="Times New Roman" w:hint="default"/>
      <w:i/>
      <w:iCs w:val="0"/>
      <w:sz w:val="28"/>
      <w:u w:val="single"/>
    </w:rPr>
  </w:style>
  <w:style w:type="character" w:customStyle="1" w:styleId="apple-converted-space">
    <w:name w:val="apple-converted-space"/>
    <w:basedOn w:val="a0"/>
    <w:rsid w:val="00B15D31"/>
  </w:style>
  <w:style w:type="character" w:styleId="aff2">
    <w:name w:val="Hyperlink"/>
    <w:basedOn w:val="a0"/>
    <w:uiPriority w:val="99"/>
    <w:unhideWhenUsed/>
    <w:rsid w:val="00B15D31"/>
    <w:rPr>
      <w:color w:val="0000FF" w:themeColor="hyperlink"/>
      <w:u w:val="single"/>
    </w:rPr>
  </w:style>
  <w:style w:type="character" w:customStyle="1" w:styleId="33">
    <w:name w:val="Основной текст3"/>
    <w:basedOn w:val="ab"/>
    <w:rsid w:val="00A8362B"/>
    <w:rPr>
      <w:b w:val="0"/>
      <w:bCs w:val="0"/>
      <w:i w:val="0"/>
      <w:iCs w:val="0"/>
      <w:smallCaps w:val="0"/>
      <w:strike w:val="0"/>
      <w:color w:val="000000"/>
      <w:spacing w:val="0"/>
      <w:w w:val="100"/>
      <w:position w:val="0"/>
      <w:u w:val="single"/>
      <w:lang w:val="ru-RU"/>
    </w:rPr>
  </w:style>
  <w:style w:type="character" w:customStyle="1" w:styleId="2Exact">
    <w:name w:val="Основной текст (2) Exact"/>
    <w:basedOn w:val="a0"/>
    <w:rsid w:val="00992287"/>
    <w:rPr>
      <w:rFonts w:ascii="Times New Roman" w:eastAsia="Times New Roman" w:hAnsi="Times New Roman" w:cs="Times New Roman"/>
      <w:b w:val="0"/>
      <w:bCs w:val="0"/>
      <w:i w:val="0"/>
      <w:iCs w:val="0"/>
      <w:smallCaps w:val="0"/>
      <w:strike w:val="0"/>
      <w:sz w:val="28"/>
      <w:szCs w:val="28"/>
      <w:u w:val="none"/>
    </w:rPr>
  </w:style>
  <w:style w:type="character" w:customStyle="1" w:styleId="aff3">
    <w:name w:val="Подпись к таблице_"/>
    <w:basedOn w:val="a0"/>
    <w:link w:val="aff4"/>
    <w:rsid w:val="009E2B00"/>
    <w:rPr>
      <w:rFonts w:ascii="Times New Roman" w:eastAsia="Times New Roman" w:hAnsi="Times New Roman" w:cs="Times New Roman"/>
      <w:sz w:val="28"/>
      <w:szCs w:val="28"/>
      <w:shd w:val="clear" w:color="auto" w:fill="FFFFFF"/>
    </w:rPr>
  </w:style>
  <w:style w:type="paragraph" w:customStyle="1" w:styleId="aff4">
    <w:name w:val="Подпись к таблице"/>
    <w:basedOn w:val="a"/>
    <w:link w:val="aff3"/>
    <w:rsid w:val="009E2B00"/>
    <w:pPr>
      <w:widowControl w:val="0"/>
      <w:shd w:val="clear" w:color="auto" w:fill="FFFFFF"/>
      <w:spacing w:after="0" w:line="446" w:lineRule="exact"/>
      <w:jc w:val="right"/>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ogle.com/url?q=http://5schooloren.ucoz.ru/svedenia/polozhenija.rar&amp;sa=D&amp;source=editors&amp;ust=1662310968063259&amp;usg=AOvVaw38lpwH08r4ocSDay09XmXf" TargetMode="External"/><Relationship Id="rId4" Type="http://schemas.openxmlformats.org/officeDocument/2006/relationships/settings" Target="settings.xml"/><Relationship Id="rId9" Type="http://schemas.openxmlformats.org/officeDocument/2006/relationships/hyperlink" Target="https://www.google.com/url?q=http://5schooloren.ucoz.ru/dok/ustav.doc&amp;sa=D&amp;source=editors&amp;ust=1662310968062872&amp;usg=AOvVaw2wUtSesj2jz0rah9IIpB6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E8CB0-F2EB-424D-AA35-3A8F6722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128</Pages>
  <Words>39659</Words>
  <Characters>226062</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 физики</dc:creator>
  <cp:keywords/>
  <dc:description/>
  <cp:lastModifiedBy>User</cp:lastModifiedBy>
  <cp:revision>23</cp:revision>
  <dcterms:created xsi:type="dcterms:W3CDTF">2023-10-15T08:10:00Z</dcterms:created>
  <dcterms:modified xsi:type="dcterms:W3CDTF">2025-09-16T06:15:00Z</dcterms:modified>
</cp:coreProperties>
</file>